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99BE1" w14:textId="21BF7268" w:rsidR="009C58B5" w:rsidRPr="009C58B5" w:rsidRDefault="009C58B5" w:rsidP="009C58B5">
      <w:pPr>
        <w:spacing w:before="120" w:after="120" w:line="240" w:lineRule="auto"/>
        <w:ind w:left="720"/>
        <w:rPr>
          <w:rFonts w:ascii="Times New Roman" w:hAnsi="Times New Roman" w:cs="Times New Roman"/>
          <w:b/>
          <w:bCs/>
          <w:u w:val="single"/>
        </w:rPr>
      </w:pPr>
      <w:r w:rsidRPr="009C58B5">
        <w:rPr>
          <w:rFonts w:ascii="Times New Roman" w:hAnsi="Times New Roman" w:cs="Times New Roman"/>
          <w:b/>
          <w:bCs/>
          <w:u w:val="single"/>
        </w:rPr>
        <w:t>Original Research Article</w:t>
      </w:r>
    </w:p>
    <w:p w14:paraId="43128931" w14:textId="4F6FCF89" w:rsidR="00C33A65" w:rsidRPr="002C43F7" w:rsidRDefault="00C95A73" w:rsidP="000A5328">
      <w:pPr>
        <w:spacing w:before="120" w:after="120" w:line="240" w:lineRule="auto"/>
        <w:ind w:left="720"/>
        <w:jc w:val="center"/>
        <w:rPr>
          <w:rFonts w:ascii="Times New Roman" w:hAnsi="Times New Roman" w:cs="Times New Roman"/>
          <w:b/>
          <w:bCs/>
        </w:rPr>
      </w:pPr>
      <w:r w:rsidRPr="002C43F7">
        <w:rPr>
          <w:rFonts w:ascii="Times New Roman" w:hAnsi="Times New Roman" w:cs="Times New Roman"/>
          <w:b/>
          <w:bCs/>
        </w:rPr>
        <w:t xml:space="preserve">Biodiversity assessment of fin fishes landed at </w:t>
      </w:r>
      <w:proofErr w:type="spellStart"/>
      <w:r w:rsidRPr="002C43F7">
        <w:rPr>
          <w:rFonts w:ascii="Times New Roman" w:hAnsi="Times New Roman" w:cs="Times New Roman"/>
          <w:b/>
          <w:bCs/>
        </w:rPr>
        <w:t>Dholai</w:t>
      </w:r>
      <w:proofErr w:type="spellEnd"/>
      <w:r w:rsidRPr="002C43F7">
        <w:rPr>
          <w:rFonts w:ascii="Times New Roman" w:hAnsi="Times New Roman" w:cs="Times New Roman"/>
          <w:b/>
          <w:bCs/>
        </w:rPr>
        <w:t xml:space="preserve"> Fishing Harbour, Gujarat, India</w:t>
      </w:r>
    </w:p>
    <w:p w14:paraId="41EE3053" w14:textId="77777777" w:rsidR="00377AA4" w:rsidRDefault="00377AA4" w:rsidP="00377AA4">
      <w:pPr>
        <w:pStyle w:val="NormalWeb"/>
        <w:spacing w:before="120" w:after="120"/>
        <w:ind w:left="720"/>
        <w:jc w:val="both"/>
        <w:rPr>
          <w:b/>
          <w:bCs/>
        </w:rPr>
      </w:pPr>
    </w:p>
    <w:p w14:paraId="50B37452" w14:textId="77777777" w:rsidR="00176AFA" w:rsidRPr="00176AFA" w:rsidRDefault="00176AFA" w:rsidP="00176AFA">
      <w:pPr>
        <w:spacing w:before="100" w:beforeAutospacing="1" w:after="100" w:afterAutospacing="1" w:line="240" w:lineRule="auto"/>
        <w:outlineLvl w:val="2"/>
        <w:rPr>
          <w:rFonts w:ascii="Times New Roman" w:eastAsia="Times New Roman" w:hAnsi="Times New Roman" w:cs="Times New Roman"/>
          <w:b/>
          <w:bCs/>
          <w:kern w:val="0"/>
          <w:sz w:val="27"/>
          <w:szCs w:val="27"/>
          <w:lang w:val="en-US" w:bidi="bn-IN"/>
          <w14:ligatures w14:val="none"/>
        </w:rPr>
      </w:pPr>
      <w:r w:rsidRPr="00176AFA">
        <w:rPr>
          <w:rFonts w:ascii="Times New Roman" w:eastAsia="Times New Roman" w:hAnsi="Times New Roman" w:cs="Times New Roman"/>
          <w:b/>
          <w:bCs/>
          <w:kern w:val="0"/>
          <w:sz w:val="27"/>
          <w:szCs w:val="27"/>
          <w:lang w:val="en-US" w:bidi="bn-IN"/>
          <w14:ligatures w14:val="none"/>
        </w:rPr>
        <w:t>Abstract</w:t>
      </w:r>
    </w:p>
    <w:p w14:paraId="0F824CCD" w14:textId="77777777" w:rsidR="00176AFA" w:rsidRPr="00176AFA" w:rsidRDefault="00176AFA" w:rsidP="00176AFA">
      <w:pPr>
        <w:spacing w:before="100" w:beforeAutospacing="1" w:after="100" w:afterAutospacing="1" w:line="240" w:lineRule="auto"/>
        <w:rPr>
          <w:rFonts w:ascii="Times New Roman" w:eastAsia="Times New Roman" w:hAnsi="Times New Roman" w:cs="Times New Roman"/>
          <w:kern w:val="0"/>
          <w:lang w:val="en-US" w:bidi="bn-IN"/>
          <w14:ligatures w14:val="none"/>
        </w:rPr>
      </w:pPr>
      <w:r w:rsidRPr="00176AFA">
        <w:rPr>
          <w:rFonts w:ascii="Times New Roman" w:eastAsia="Times New Roman" w:hAnsi="Times New Roman" w:cs="Times New Roman"/>
          <w:kern w:val="0"/>
          <w:lang w:val="en-US" w:bidi="bn-IN"/>
          <w14:ligatures w14:val="none"/>
        </w:rPr>
        <w:t xml:space="preserve">This study assessed the finfish diversity landed at </w:t>
      </w:r>
      <w:proofErr w:type="spellStart"/>
      <w:r w:rsidRPr="00176AFA">
        <w:rPr>
          <w:rFonts w:ascii="Times New Roman" w:eastAsia="Times New Roman" w:hAnsi="Times New Roman" w:cs="Times New Roman"/>
          <w:kern w:val="0"/>
          <w:lang w:val="en-US" w:bidi="bn-IN"/>
          <w14:ligatures w14:val="none"/>
        </w:rPr>
        <w:t>Dholai</w:t>
      </w:r>
      <w:proofErr w:type="spellEnd"/>
      <w:r w:rsidRPr="00176AFA">
        <w:rPr>
          <w:rFonts w:ascii="Times New Roman" w:eastAsia="Times New Roman" w:hAnsi="Times New Roman" w:cs="Times New Roman"/>
          <w:kern w:val="0"/>
          <w:lang w:val="en-US" w:bidi="bn-IN"/>
          <w14:ligatures w14:val="none"/>
        </w:rPr>
        <w:t xml:space="preserve"> Fishing Harbour, Gujarat, India, during September 2025 to April 2026. Fish samples, landing observations, and catch-related information were collected from trawlers and gillnetters using a random sampling approach. Species identification was carried out using morphometric, meristic, and external diagnostic characters with the support of standard taxonomic keys and online databases. A total of 120 finfish species belonging to 96 genera, 60 families, and 22 orders were recorded during the study period. The recorded diversity included 14 species of </w:t>
      </w:r>
      <w:proofErr w:type="spellStart"/>
      <w:r w:rsidRPr="00176AFA">
        <w:rPr>
          <w:rFonts w:ascii="Times New Roman" w:eastAsia="Times New Roman" w:hAnsi="Times New Roman" w:cs="Times New Roman"/>
          <w:kern w:val="0"/>
          <w:lang w:val="en-US" w:bidi="bn-IN"/>
          <w14:ligatures w14:val="none"/>
        </w:rPr>
        <w:t>Elasmobranchii</w:t>
      </w:r>
      <w:proofErr w:type="spellEnd"/>
      <w:r w:rsidRPr="00176AFA">
        <w:rPr>
          <w:rFonts w:ascii="Times New Roman" w:eastAsia="Times New Roman" w:hAnsi="Times New Roman" w:cs="Times New Roman"/>
          <w:kern w:val="0"/>
          <w:lang w:val="en-US" w:bidi="bn-IN"/>
          <w14:ligatures w14:val="none"/>
        </w:rPr>
        <w:t xml:space="preserve"> distributed among 13 genera, eight families, and five orders, and 106 species of Teleostei distributed among 83 genera, 52 families, and 17 orders. The trawl catch was grouped into 26 finfish categories, with mackerels, groupers, tongue soles, croakers, rays, seabreams, snappers, sharks, threadfin breams, catfishes, threadfins, flatheads, eels, and barracudas forming important components. Gillnet landings included commercially important species such as </w:t>
      </w:r>
      <w:proofErr w:type="spellStart"/>
      <w:r w:rsidRPr="00176AFA">
        <w:rPr>
          <w:rFonts w:ascii="Times New Roman" w:eastAsia="Times New Roman" w:hAnsi="Times New Roman" w:cs="Times New Roman"/>
          <w:i/>
          <w:iCs/>
          <w:kern w:val="0"/>
          <w:lang w:val="en-US" w:bidi="bn-IN"/>
          <w14:ligatures w14:val="none"/>
        </w:rPr>
        <w:t>Tenualosa</w:t>
      </w:r>
      <w:proofErr w:type="spellEnd"/>
      <w:r w:rsidRPr="00176AFA">
        <w:rPr>
          <w:rFonts w:ascii="Times New Roman" w:eastAsia="Times New Roman" w:hAnsi="Times New Roman" w:cs="Times New Roman"/>
          <w:i/>
          <w:iCs/>
          <w:kern w:val="0"/>
          <w:lang w:val="en-US" w:bidi="bn-IN"/>
          <w14:ligatures w14:val="none"/>
        </w:rPr>
        <w:t xml:space="preserve"> </w:t>
      </w:r>
      <w:proofErr w:type="spellStart"/>
      <w:r w:rsidRPr="00176AFA">
        <w:rPr>
          <w:rFonts w:ascii="Times New Roman" w:eastAsia="Times New Roman" w:hAnsi="Times New Roman" w:cs="Times New Roman"/>
          <w:i/>
          <w:iCs/>
          <w:kern w:val="0"/>
          <w:lang w:val="en-US" w:bidi="bn-IN"/>
          <w14:ligatures w14:val="none"/>
        </w:rPr>
        <w:t>ilisha</w:t>
      </w:r>
      <w:proofErr w:type="spellEnd"/>
      <w:r w:rsidRPr="00176AFA">
        <w:rPr>
          <w:rFonts w:ascii="Times New Roman" w:eastAsia="Times New Roman" w:hAnsi="Times New Roman" w:cs="Times New Roman"/>
          <w:kern w:val="0"/>
          <w:lang w:val="en-US" w:bidi="bn-IN"/>
          <w14:ligatures w14:val="none"/>
        </w:rPr>
        <w:t xml:space="preserve">, </w:t>
      </w:r>
      <w:proofErr w:type="spellStart"/>
      <w:r w:rsidRPr="00176AFA">
        <w:rPr>
          <w:rFonts w:ascii="Times New Roman" w:eastAsia="Times New Roman" w:hAnsi="Times New Roman" w:cs="Times New Roman"/>
          <w:i/>
          <w:iCs/>
          <w:kern w:val="0"/>
          <w:lang w:val="en-US" w:bidi="bn-IN"/>
          <w14:ligatures w14:val="none"/>
        </w:rPr>
        <w:t>Eleutheronema</w:t>
      </w:r>
      <w:proofErr w:type="spellEnd"/>
      <w:r w:rsidRPr="00176AFA">
        <w:rPr>
          <w:rFonts w:ascii="Times New Roman" w:eastAsia="Times New Roman" w:hAnsi="Times New Roman" w:cs="Times New Roman"/>
          <w:i/>
          <w:iCs/>
          <w:kern w:val="0"/>
          <w:lang w:val="en-US" w:bidi="bn-IN"/>
          <w14:ligatures w14:val="none"/>
        </w:rPr>
        <w:t xml:space="preserve"> </w:t>
      </w:r>
      <w:proofErr w:type="spellStart"/>
      <w:r w:rsidRPr="00176AFA">
        <w:rPr>
          <w:rFonts w:ascii="Times New Roman" w:eastAsia="Times New Roman" w:hAnsi="Times New Roman" w:cs="Times New Roman"/>
          <w:i/>
          <w:iCs/>
          <w:kern w:val="0"/>
          <w:lang w:val="en-US" w:bidi="bn-IN"/>
          <w14:ligatures w14:val="none"/>
        </w:rPr>
        <w:t>tetradactylum</w:t>
      </w:r>
      <w:proofErr w:type="spellEnd"/>
      <w:r w:rsidRPr="00176AFA">
        <w:rPr>
          <w:rFonts w:ascii="Times New Roman" w:eastAsia="Times New Roman" w:hAnsi="Times New Roman" w:cs="Times New Roman"/>
          <w:kern w:val="0"/>
          <w:lang w:val="en-US" w:bidi="bn-IN"/>
          <w14:ligatures w14:val="none"/>
        </w:rPr>
        <w:t xml:space="preserve">, </w:t>
      </w:r>
      <w:r w:rsidRPr="00176AFA">
        <w:rPr>
          <w:rFonts w:ascii="Times New Roman" w:eastAsia="Times New Roman" w:hAnsi="Times New Roman" w:cs="Times New Roman"/>
          <w:i/>
          <w:iCs/>
          <w:kern w:val="0"/>
          <w:lang w:val="en-US" w:bidi="bn-IN"/>
          <w14:ligatures w14:val="none"/>
        </w:rPr>
        <w:t xml:space="preserve">Scomberomorus </w:t>
      </w:r>
      <w:proofErr w:type="spellStart"/>
      <w:r w:rsidRPr="00176AFA">
        <w:rPr>
          <w:rFonts w:ascii="Times New Roman" w:eastAsia="Times New Roman" w:hAnsi="Times New Roman" w:cs="Times New Roman"/>
          <w:i/>
          <w:iCs/>
          <w:kern w:val="0"/>
          <w:lang w:val="en-US" w:bidi="bn-IN"/>
          <w14:ligatures w14:val="none"/>
        </w:rPr>
        <w:t>commerson</w:t>
      </w:r>
      <w:proofErr w:type="spellEnd"/>
      <w:r w:rsidRPr="00176AFA">
        <w:rPr>
          <w:rFonts w:ascii="Times New Roman" w:eastAsia="Times New Roman" w:hAnsi="Times New Roman" w:cs="Times New Roman"/>
          <w:kern w:val="0"/>
          <w:lang w:val="en-US" w:bidi="bn-IN"/>
          <w14:ligatures w14:val="none"/>
        </w:rPr>
        <w:t xml:space="preserve">, </w:t>
      </w:r>
      <w:r w:rsidRPr="00176AFA">
        <w:rPr>
          <w:rFonts w:ascii="Times New Roman" w:eastAsia="Times New Roman" w:hAnsi="Times New Roman" w:cs="Times New Roman"/>
          <w:i/>
          <w:iCs/>
          <w:kern w:val="0"/>
          <w:lang w:val="en-US" w:bidi="bn-IN"/>
          <w14:ligatures w14:val="none"/>
        </w:rPr>
        <w:t xml:space="preserve">Scomberomorus </w:t>
      </w:r>
      <w:proofErr w:type="spellStart"/>
      <w:r w:rsidRPr="00176AFA">
        <w:rPr>
          <w:rFonts w:ascii="Times New Roman" w:eastAsia="Times New Roman" w:hAnsi="Times New Roman" w:cs="Times New Roman"/>
          <w:i/>
          <w:iCs/>
          <w:kern w:val="0"/>
          <w:lang w:val="en-US" w:bidi="bn-IN"/>
          <w14:ligatures w14:val="none"/>
        </w:rPr>
        <w:t>koreanus</w:t>
      </w:r>
      <w:proofErr w:type="spellEnd"/>
      <w:r w:rsidRPr="00176AFA">
        <w:rPr>
          <w:rFonts w:ascii="Times New Roman" w:eastAsia="Times New Roman" w:hAnsi="Times New Roman" w:cs="Times New Roman"/>
          <w:kern w:val="0"/>
          <w:lang w:val="en-US" w:bidi="bn-IN"/>
          <w14:ligatures w14:val="none"/>
        </w:rPr>
        <w:t xml:space="preserve">, </w:t>
      </w:r>
      <w:proofErr w:type="spellStart"/>
      <w:r w:rsidRPr="00176AFA">
        <w:rPr>
          <w:rFonts w:ascii="Times New Roman" w:eastAsia="Times New Roman" w:hAnsi="Times New Roman" w:cs="Times New Roman"/>
          <w:i/>
          <w:iCs/>
          <w:kern w:val="0"/>
          <w:lang w:val="en-US" w:bidi="bn-IN"/>
          <w14:ligatures w14:val="none"/>
        </w:rPr>
        <w:t>Harpadon</w:t>
      </w:r>
      <w:proofErr w:type="spellEnd"/>
      <w:r w:rsidRPr="00176AFA">
        <w:rPr>
          <w:rFonts w:ascii="Times New Roman" w:eastAsia="Times New Roman" w:hAnsi="Times New Roman" w:cs="Times New Roman"/>
          <w:i/>
          <w:iCs/>
          <w:kern w:val="0"/>
          <w:lang w:val="en-US" w:bidi="bn-IN"/>
          <w14:ligatures w14:val="none"/>
        </w:rPr>
        <w:t xml:space="preserve"> </w:t>
      </w:r>
      <w:proofErr w:type="spellStart"/>
      <w:r w:rsidRPr="00176AFA">
        <w:rPr>
          <w:rFonts w:ascii="Times New Roman" w:eastAsia="Times New Roman" w:hAnsi="Times New Roman" w:cs="Times New Roman"/>
          <w:i/>
          <w:iCs/>
          <w:kern w:val="0"/>
          <w:lang w:val="en-US" w:bidi="bn-IN"/>
          <w14:ligatures w14:val="none"/>
        </w:rPr>
        <w:t>nehereus</w:t>
      </w:r>
      <w:proofErr w:type="spellEnd"/>
      <w:r w:rsidRPr="00176AFA">
        <w:rPr>
          <w:rFonts w:ascii="Times New Roman" w:eastAsia="Times New Roman" w:hAnsi="Times New Roman" w:cs="Times New Roman"/>
          <w:kern w:val="0"/>
          <w:lang w:val="en-US" w:bidi="bn-IN"/>
          <w14:ligatures w14:val="none"/>
        </w:rPr>
        <w:t xml:space="preserve">, </w:t>
      </w:r>
      <w:proofErr w:type="spellStart"/>
      <w:r w:rsidRPr="00176AFA">
        <w:rPr>
          <w:rFonts w:ascii="Times New Roman" w:eastAsia="Times New Roman" w:hAnsi="Times New Roman" w:cs="Times New Roman"/>
          <w:i/>
          <w:iCs/>
          <w:kern w:val="0"/>
          <w:lang w:val="en-US" w:bidi="bn-IN"/>
          <w14:ligatures w14:val="none"/>
        </w:rPr>
        <w:t>Scoliodon</w:t>
      </w:r>
      <w:proofErr w:type="spellEnd"/>
      <w:r w:rsidRPr="00176AFA">
        <w:rPr>
          <w:rFonts w:ascii="Times New Roman" w:eastAsia="Times New Roman" w:hAnsi="Times New Roman" w:cs="Times New Roman"/>
          <w:i/>
          <w:iCs/>
          <w:kern w:val="0"/>
          <w:lang w:val="en-US" w:bidi="bn-IN"/>
          <w14:ligatures w14:val="none"/>
        </w:rPr>
        <w:t xml:space="preserve"> </w:t>
      </w:r>
      <w:proofErr w:type="spellStart"/>
      <w:r w:rsidRPr="00176AFA">
        <w:rPr>
          <w:rFonts w:ascii="Times New Roman" w:eastAsia="Times New Roman" w:hAnsi="Times New Roman" w:cs="Times New Roman"/>
          <w:i/>
          <w:iCs/>
          <w:kern w:val="0"/>
          <w:lang w:val="en-US" w:bidi="bn-IN"/>
          <w14:ligatures w14:val="none"/>
        </w:rPr>
        <w:t>laticaudus</w:t>
      </w:r>
      <w:proofErr w:type="spellEnd"/>
      <w:r w:rsidRPr="00176AFA">
        <w:rPr>
          <w:rFonts w:ascii="Times New Roman" w:eastAsia="Times New Roman" w:hAnsi="Times New Roman" w:cs="Times New Roman"/>
          <w:kern w:val="0"/>
          <w:lang w:val="en-US" w:bidi="bn-IN"/>
          <w14:ligatures w14:val="none"/>
        </w:rPr>
        <w:t xml:space="preserve">, </w:t>
      </w:r>
      <w:proofErr w:type="spellStart"/>
      <w:r w:rsidRPr="00176AFA">
        <w:rPr>
          <w:rFonts w:ascii="Times New Roman" w:eastAsia="Times New Roman" w:hAnsi="Times New Roman" w:cs="Times New Roman"/>
          <w:i/>
          <w:iCs/>
          <w:kern w:val="0"/>
          <w:lang w:val="en-US" w:bidi="bn-IN"/>
          <w14:ligatures w14:val="none"/>
        </w:rPr>
        <w:t>Thryssa</w:t>
      </w:r>
      <w:proofErr w:type="spellEnd"/>
      <w:r w:rsidRPr="00176AFA">
        <w:rPr>
          <w:rFonts w:ascii="Times New Roman" w:eastAsia="Times New Roman" w:hAnsi="Times New Roman" w:cs="Times New Roman"/>
          <w:i/>
          <w:iCs/>
          <w:kern w:val="0"/>
          <w:lang w:val="en-US" w:bidi="bn-IN"/>
          <w14:ligatures w14:val="none"/>
        </w:rPr>
        <w:t xml:space="preserve"> </w:t>
      </w:r>
      <w:proofErr w:type="spellStart"/>
      <w:r w:rsidRPr="00176AFA">
        <w:rPr>
          <w:rFonts w:ascii="Times New Roman" w:eastAsia="Times New Roman" w:hAnsi="Times New Roman" w:cs="Times New Roman"/>
          <w:i/>
          <w:iCs/>
          <w:kern w:val="0"/>
          <w:lang w:val="en-US" w:bidi="bn-IN"/>
          <w14:ligatures w14:val="none"/>
        </w:rPr>
        <w:t>mystax</w:t>
      </w:r>
      <w:proofErr w:type="spellEnd"/>
      <w:r w:rsidRPr="00176AFA">
        <w:rPr>
          <w:rFonts w:ascii="Times New Roman" w:eastAsia="Times New Roman" w:hAnsi="Times New Roman" w:cs="Times New Roman"/>
          <w:kern w:val="0"/>
          <w:lang w:val="en-US" w:bidi="bn-IN"/>
          <w14:ligatures w14:val="none"/>
        </w:rPr>
        <w:t xml:space="preserve">, </w:t>
      </w:r>
      <w:proofErr w:type="spellStart"/>
      <w:r w:rsidRPr="00176AFA">
        <w:rPr>
          <w:rFonts w:ascii="Times New Roman" w:eastAsia="Times New Roman" w:hAnsi="Times New Roman" w:cs="Times New Roman"/>
          <w:i/>
          <w:iCs/>
          <w:kern w:val="0"/>
          <w:lang w:val="en-US" w:bidi="bn-IN"/>
          <w14:ligatures w14:val="none"/>
        </w:rPr>
        <w:t>Pellona</w:t>
      </w:r>
      <w:proofErr w:type="spellEnd"/>
      <w:r w:rsidRPr="00176AFA">
        <w:rPr>
          <w:rFonts w:ascii="Times New Roman" w:eastAsia="Times New Roman" w:hAnsi="Times New Roman" w:cs="Times New Roman"/>
          <w:i/>
          <w:iCs/>
          <w:kern w:val="0"/>
          <w:lang w:val="en-US" w:bidi="bn-IN"/>
          <w14:ligatures w14:val="none"/>
        </w:rPr>
        <w:t xml:space="preserve"> </w:t>
      </w:r>
      <w:proofErr w:type="spellStart"/>
      <w:r w:rsidRPr="00176AFA">
        <w:rPr>
          <w:rFonts w:ascii="Times New Roman" w:eastAsia="Times New Roman" w:hAnsi="Times New Roman" w:cs="Times New Roman"/>
          <w:i/>
          <w:iCs/>
          <w:kern w:val="0"/>
          <w:lang w:val="en-US" w:bidi="bn-IN"/>
          <w14:ligatures w14:val="none"/>
        </w:rPr>
        <w:t>ditchela</w:t>
      </w:r>
      <w:proofErr w:type="spellEnd"/>
      <w:r w:rsidRPr="00176AFA">
        <w:rPr>
          <w:rFonts w:ascii="Times New Roman" w:eastAsia="Times New Roman" w:hAnsi="Times New Roman" w:cs="Times New Roman"/>
          <w:kern w:val="0"/>
          <w:lang w:val="en-US" w:bidi="bn-IN"/>
          <w14:ligatures w14:val="none"/>
        </w:rPr>
        <w:t xml:space="preserve">, </w:t>
      </w:r>
      <w:proofErr w:type="spellStart"/>
      <w:r w:rsidRPr="00176AFA">
        <w:rPr>
          <w:rFonts w:ascii="Times New Roman" w:eastAsia="Times New Roman" w:hAnsi="Times New Roman" w:cs="Times New Roman"/>
          <w:i/>
          <w:iCs/>
          <w:kern w:val="0"/>
          <w:lang w:val="en-US" w:bidi="bn-IN"/>
          <w14:ligatures w14:val="none"/>
        </w:rPr>
        <w:t>Leptomelanosoma</w:t>
      </w:r>
      <w:proofErr w:type="spellEnd"/>
      <w:r w:rsidRPr="00176AFA">
        <w:rPr>
          <w:rFonts w:ascii="Times New Roman" w:eastAsia="Times New Roman" w:hAnsi="Times New Roman" w:cs="Times New Roman"/>
          <w:i/>
          <w:iCs/>
          <w:kern w:val="0"/>
          <w:lang w:val="en-US" w:bidi="bn-IN"/>
          <w14:ligatures w14:val="none"/>
        </w:rPr>
        <w:t xml:space="preserve"> indicum</w:t>
      </w:r>
      <w:r w:rsidRPr="00176AFA">
        <w:rPr>
          <w:rFonts w:ascii="Times New Roman" w:eastAsia="Times New Roman" w:hAnsi="Times New Roman" w:cs="Times New Roman"/>
          <w:kern w:val="0"/>
          <w:lang w:val="en-US" w:bidi="bn-IN"/>
          <w14:ligatures w14:val="none"/>
        </w:rPr>
        <w:t xml:space="preserve">, </w:t>
      </w:r>
      <w:proofErr w:type="spellStart"/>
      <w:r w:rsidRPr="00176AFA">
        <w:rPr>
          <w:rFonts w:ascii="Times New Roman" w:eastAsia="Times New Roman" w:hAnsi="Times New Roman" w:cs="Times New Roman"/>
          <w:i/>
          <w:iCs/>
          <w:kern w:val="0"/>
          <w:lang w:val="en-US" w:bidi="bn-IN"/>
          <w14:ligatures w14:val="none"/>
        </w:rPr>
        <w:t>Chirocentrus</w:t>
      </w:r>
      <w:proofErr w:type="spellEnd"/>
      <w:r w:rsidRPr="00176AFA">
        <w:rPr>
          <w:rFonts w:ascii="Times New Roman" w:eastAsia="Times New Roman" w:hAnsi="Times New Roman" w:cs="Times New Roman"/>
          <w:i/>
          <w:iCs/>
          <w:kern w:val="0"/>
          <w:lang w:val="en-US" w:bidi="bn-IN"/>
          <w14:ligatures w14:val="none"/>
        </w:rPr>
        <w:t xml:space="preserve"> </w:t>
      </w:r>
      <w:proofErr w:type="spellStart"/>
      <w:r w:rsidRPr="00176AFA">
        <w:rPr>
          <w:rFonts w:ascii="Times New Roman" w:eastAsia="Times New Roman" w:hAnsi="Times New Roman" w:cs="Times New Roman"/>
          <w:i/>
          <w:iCs/>
          <w:kern w:val="0"/>
          <w:lang w:val="en-US" w:bidi="bn-IN"/>
          <w14:ligatures w14:val="none"/>
        </w:rPr>
        <w:t>nudus</w:t>
      </w:r>
      <w:proofErr w:type="spellEnd"/>
      <w:r w:rsidRPr="00176AFA">
        <w:rPr>
          <w:rFonts w:ascii="Times New Roman" w:eastAsia="Times New Roman" w:hAnsi="Times New Roman" w:cs="Times New Roman"/>
          <w:kern w:val="0"/>
          <w:lang w:val="en-US" w:bidi="bn-IN"/>
          <w14:ligatures w14:val="none"/>
        </w:rPr>
        <w:t xml:space="preserve">, </w:t>
      </w:r>
      <w:proofErr w:type="spellStart"/>
      <w:r w:rsidRPr="00176AFA">
        <w:rPr>
          <w:rFonts w:ascii="Times New Roman" w:eastAsia="Times New Roman" w:hAnsi="Times New Roman" w:cs="Times New Roman"/>
          <w:i/>
          <w:iCs/>
          <w:kern w:val="0"/>
          <w:lang w:val="en-US" w:bidi="bn-IN"/>
          <w14:ligatures w14:val="none"/>
        </w:rPr>
        <w:t>Chirocentrus</w:t>
      </w:r>
      <w:proofErr w:type="spellEnd"/>
      <w:r w:rsidRPr="00176AFA">
        <w:rPr>
          <w:rFonts w:ascii="Times New Roman" w:eastAsia="Times New Roman" w:hAnsi="Times New Roman" w:cs="Times New Roman"/>
          <w:i/>
          <w:iCs/>
          <w:kern w:val="0"/>
          <w:lang w:val="en-US" w:bidi="bn-IN"/>
          <w14:ligatures w14:val="none"/>
        </w:rPr>
        <w:t xml:space="preserve"> dorab</w:t>
      </w:r>
      <w:r w:rsidRPr="00176AFA">
        <w:rPr>
          <w:rFonts w:ascii="Times New Roman" w:eastAsia="Times New Roman" w:hAnsi="Times New Roman" w:cs="Times New Roman"/>
          <w:kern w:val="0"/>
          <w:lang w:val="en-US" w:bidi="bn-IN"/>
          <w14:ligatures w14:val="none"/>
        </w:rPr>
        <w:t xml:space="preserve">, and </w:t>
      </w:r>
      <w:proofErr w:type="spellStart"/>
      <w:r w:rsidRPr="00176AFA">
        <w:rPr>
          <w:rFonts w:ascii="Times New Roman" w:eastAsia="Times New Roman" w:hAnsi="Times New Roman" w:cs="Times New Roman"/>
          <w:i/>
          <w:iCs/>
          <w:kern w:val="0"/>
          <w:lang w:val="en-US" w:bidi="bn-IN"/>
          <w14:ligatures w14:val="none"/>
        </w:rPr>
        <w:t>Pampus</w:t>
      </w:r>
      <w:proofErr w:type="spellEnd"/>
      <w:r w:rsidRPr="00176AFA">
        <w:rPr>
          <w:rFonts w:ascii="Times New Roman" w:eastAsia="Times New Roman" w:hAnsi="Times New Roman" w:cs="Times New Roman"/>
          <w:i/>
          <w:iCs/>
          <w:kern w:val="0"/>
          <w:lang w:val="en-US" w:bidi="bn-IN"/>
          <w14:ligatures w14:val="none"/>
        </w:rPr>
        <w:t xml:space="preserve"> argenteus</w:t>
      </w:r>
      <w:r w:rsidRPr="00176AFA">
        <w:rPr>
          <w:rFonts w:ascii="Times New Roman" w:eastAsia="Times New Roman" w:hAnsi="Times New Roman" w:cs="Times New Roman"/>
          <w:kern w:val="0"/>
          <w:lang w:val="en-US" w:bidi="bn-IN"/>
          <w14:ligatures w14:val="none"/>
        </w:rPr>
        <w:t xml:space="preserve">. Monthly Shannon diversity ranged from 1.737 in April 2026 to 2.273 in December 2025, while </w:t>
      </w:r>
      <w:proofErr w:type="spellStart"/>
      <w:r w:rsidRPr="00176AFA">
        <w:rPr>
          <w:rFonts w:ascii="Times New Roman" w:eastAsia="Times New Roman" w:hAnsi="Times New Roman" w:cs="Times New Roman"/>
          <w:kern w:val="0"/>
          <w:lang w:val="en-US" w:bidi="bn-IN"/>
          <w14:ligatures w14:val="none"/>
        </w:rPr>
        <w:t>Margalef</w:t>
      </w:r>
      <w:proofErr w:type="spellEnd"/>
      <w:r w:rsidRPr="00176AFA">
        <w:rPr>
          <w:rFonts w:ascii="Times New Roman" w:eastAsia="Times New Roman" w:hAnsi="Times New Roman" w:cs="Times New Roman"/>
          <w:kern w:val="0"/>
          <w:lang w:val="en-US" w:bidi="bn-IN"/>
          <w14:ligatures w14:val="none"/>
        </w:rPr>
        <w:t xml:space="preserve"> richness ranged from 1.890 in November 2025 to 2.359 in December 2025. Evenness varied from 0.584 in April 2026 to 0.763 in September 2025. The findings provide baseline information on the composition and seasonal pattern of finfish landings at </w:t>
      </w:r>
      <w:proofErr w:type="spellStart"/>
      <w:r w:rsidRPr="00176AFA">
        <w:rPr>
          <w:rFonts w:ascii="Times New Roman" w:eastAsia="Times New Roman" w:hAnsi="Times New Roman" w:cs="Times New Roman"/>
          <w:kern w:val="0"/>
          <w:lang w:val="en-US" w:bidi="bn-IN"/>
          <w14:ligatures w14:val="none"/>
        </w:rPr>
        <w:t>Dholai</w:t>
      </w:r>
      <w:proofErr w:type="spellEnd"/>
      <w:r w:rsidRPr="00176AFA">
        <w:rPr>
          <w:rFonts w:ascii="Times New Roman" w:eastAsia="Times New Roman" w:hAnsi="Times New Roman" w:cs="Times New Roman"/>
          <w:kern w:val="0"/>
          <w:lang w:val="en-US" w:bidi="bn-IN"/>
          <w14:ligatures w14:val="none"/>
        </w:rPr>
        <w:t xml:space="preserve"> Fishing Harbour.</w:t>
      </w:r>
    </w:p>
    <w:p w14:paraId="34A7DAE4" w14:textId="21C0973C" w:rsidR="00F87644" w:rsidRPr="002C43F7" w:rsidRDefault="00F87644" w:rsidP="000A5328">
      <w:pPr>
        <w:spacing w:before="120" w:after="120" w:line="240" w:lineRule="auto"/>
        <w:jc w:val="both"/>
        <w:rPr>
          <w:rFonts w:ascii="Times New Roman" w:hAnsi="Times New Roman" w:cs="Times New Roman"/>
          <w:b/>
          <w:bCs/>
        </w:rPr>
      </w:pPr>
      <w:r w:rsidRPr="002C43F7">
        <w:rPr>
          <w:rFonts w:ascii="Times New Roman" w:hAnsi="Times New Roman" w:cs="Times New Roman"/>
          <w:b/>
          <w:bCs/>
        </w:rPr>
        <w:t>INRODUCTION</w:t>
      </w:r>
    </w:p>
    <w:p w14:paraId="4382B8C6" w14:textId="77777777" w:rsidR="00023A04" w:rsidRPr="002C43F7" w:rsidRDefault="00023A04" w:rsidP="000A5328">
      <w:pPr>
        <w:pStyle w:val="NormalWeb"/>
        <w:spacing w:before="120" w:beforeAutospacing="0" w:after="120" w:afterAutospacing="0"/>
        <w:ind w:firstLine="720"/>
        <w:jc w:val="both"/>
      </w:pPr>
      <w:r w:rsidRPr="002C43F7">
        <w:t>Biodiversity is broadly defined as the variety and abundance of life within a given area. The Indian peninsula is bounded by oceanic waters across more than half of its perimeter, flanked by the Arabian Sea to the west, the Bay of Bengal to the east, and the Indian Ocean to the south. This geographical configuration yields an extensive coastline of 11,098.81 km (</w:t>
      </w:r>
      <w:proofErr w:type="spellStart"/>
      <w:r w:rsidRPr="002C43F7">
        <w:t>SoI</w:t>
      </w:r>
      <w:proofErr w:type="spellEnd"/>
      <w:r w:rsidRPr="002C43F7">
        <w:t xml:space="preserve">, 2024), characterized by highly productive, nutrient-rich waters and heterogeneous ecosystems that support a vast array of marine micro- and macro-fauna. Within these marine environments, thousands of fish species exhibit highly distinct morphological, </w:t>
      </w:r>
      <w:proofErr w:type="spellStart"/>
      <w:r w:rsidRPr="002C43F7">
        <w:t>behavioral</w:t>
      </w:r>
      <w:proofErr w:type="spellEnd"/>
      <w:r w:rsidRPr="002C43F7">
        <w:t>, and ecological traits. Investigating this ichthyofaunal diversity allows researchers to decipher patterns in species richness, spatial distribution, and overall ecosystem architecture. Furthermore, biodiversity assessments facilitate the discovery of novel or poorly documented species, thereby expanding our fundamental understanding of marine biology.</w:t>
      </w:r>
    </w:p>
    <w:p w14:paraId="08F74D96" w14:textId="77777777" w:rsidR="00023A04" w:rsidRPr="002C43F7" w:rsidRDefault="00023A04" w:rsidP="000A5328">
      <w:pPr>
        <w:pStyle w:val="NormalWeb"/>
        <w:spacing w:before="120" w:beforeAutospacing="0" w:after="120" w:afterAutospacing="0"/>
        <w:ind w:firstLine="720"/>
        <w:jc w:val="both"/>
      </w:pPr>
      <w:r w:rsidRPr="002C43F7">
        <w:t>Documenting marine fish diversity is vital to evaluating the composition, functionality, and sustainability of marine food webs. Beyond ecological value, these resources carry profound socio-economic and cultural weight. A diverse array of fish species sustains both commercial and artisanal fisheries, securing the livelihoods of millions of coastal residents, ensuring regional nutritional security, and preserving traditional coastal heritages. Consequently, a comprehensive understanding of species distribution patterns serves as a cornerstone for developing balanced policies that align ecological conservation with socio-</w:t>
      </w:r>
      <w:r w:rsidRPr="002C43F7">
        <w:lastRenderedPageBreak/>
        <w:t>economic requirements (FAO, 2020). Moreover, biodiversity research provides an empirical baseline for conservation and resource management. Under escalating anthropogenic threats—including overfishing, pollution, habitat degradation, and climate change—species richness and abundance datasets offer critical reference points for monitoring temporal shifts in community structure. Ultimately, these baseline metrics are indispensable for identifying vulnerable or declining populations and designing robust conservation frameworks, such as marine protected areas (MPAs) and adaptive fisheries regulations (IUCN, 2021).</w:t>
      </w:r>
    </w:p>
    <w:p w14:paraId="6791DB9F" w14:textId="77777777" w:rsidR="00023A04" w:rsidRPr="002C43F7" w:rsidRDefault="00023A04" w:rsidP="000A5328">
      <w:pPr>
        <w:spacing w:before="120" w:after="120" w:line="240" w:lineRule="auto"/>
        <w:ind w:firstLine="720"/>
        <w:jc w:val="both"/>
        <w:rPr>
          <w:rFonts w:ascii="Times New Roman" w:eastAsia="Times New Roman" w:hAnsi="Times New Roman" w:cs="Times New Roman"/>
          <w:kern w:val="0"/>
          <w:lang w:eastAsia="en-IN"/>
          <w14:ligatures w14:val="none"/>
        </w:rPr>
      </w:pPr>
      <w:r w:rsidRPr="002C43F7">
        <w:rPr>
          <w:rFonts w:ascii="Times New Roman" w:eastAsia="Times New Roman" w:hAnsi="Times New Roman" w:cs="Times New Roman"/>
          <w:kern w:val="0"/>
          <w:lang w:eastAsia="en-IN"/>
          <w14:ligatures w14:val="none"/>
        </w:rPr>
        <w:t>Kosygin et al. (2014) reported that India hosts 3,523 fish species spanning 1,097 taxa, 272 families, and 55 orders, representing approximately 9.7% of global ichthyofaunal diversity. Within this assemblage, roughly 2,443 species are marine fishes, accounting for 75.6% of the nation's total fish diversity. More recently, Sreeraj et al. (2025) documented an updated checklist comprising 3,967 fish species belonging to 1,197 genera, 287 families, and 60 orders. Regionally, Tamil Nadu exhibits the highest fish diversity with 1,919 species, followed by the Andaman and Nicobar Islands (1,544 species) and Kerala (1,202 species). Notably, of the total recorded species in this recent inventory, 2,173 are restricted exclusively to marine environments.</w:t>
      </w:r>
    </w:p>
    <w:p w14:paraId="15C8946D" w14:textId="49694BE8" w:rsidR="00F87644" w:rsidRPr="002C43F7" w:rsidRDefault="00F87644" w:rsidP="000A5328">
      <w:pPr>
        <w:spacing w:before="120" w:after="120" w:line="240" w:lineRule="auto"/>
        <w:jc w:val="both"/>
        <w:rPr>
          <w:rFonts w:ascii="Times New Roman" w:hAnsi="Times New Roman" w:cs="Times New Roman"/>
          <w:b/>
          <w:bCs/>
        </w:rPr>
      </w:pPr>
      <w:r w:rsidRPr="002C43F7">
        <w:rPr>
          <w:rFonts w:ascii="Times New Roman" w:hAnsi="Times New Roman" w:cs="Times New Roman"/>
          <w:b/>
          <w:bCs/>
        </w:rPr>
        <w:t>MATERIAL AND METHOD</w:t>
      </w:r>
    </w:p>
    <w:p w14:paraId="56C9E598" w14:textId="61D50B87" w:rsidR="00F87644" w:rsidRPr="002C43F7" w:rsidRDefault="00F87644" w:rsidP="000A5328">
      <w:pPr>
        <w:spacing w:before="120" w:after="120" w:line="240" w:lineRule="auto"/>
        <w:jc w:val="both"/>
        <w:rPr>
          <w:rFonts w:ascii="Times New Roman" w:hAnsi="Times New Roman" w:cs="Times New Roman"/>
          <w:b/>
          <w:bCs/>
        </w:rPr>
      </w:pPr>
      <w:r w:rsidRPr="002C43F7">
        <w:rPr>
          <w:rFonts w:ascii="Times New Roman" w:hAnsi="Times New Roman" w:cs="Times New Roman"/>
          <w:b/>
          <w:bCs/>
        </w:rPr>
        <w:t>Location of Research Work</w:t>
      </w:r>
    </w:p>
    <w:p w14:paraId="40FBEFAF" w14:textId="6E65A2F9" w:rsidR="00023A04" w:rsidRPr="002C43F7" w:rsidRDefault="00023A04" w:rsidP="000A5328">
      <w:pPr>
        <w:spacing w:before="120" w:after="120" w:line="240" w:lineRule="auto"/>
        <w:ind w:firstLine="720"/>
        <w:jc w:val="both"/>
        <w:rPr>
          <w:rFonts w:ascii="Times New Roman" w:eastAsia="Times New Roman" w:hAnsi="Times New Roman" w:cs="Times New Roman"/>
          <w:kern w:val="0"/>
          <w:lang w:eastAsia="en-IN"/>
          <w14:ligatures w14:val="none"/>
        </w:rPr>
      </w:pPr>
      <w:r w:rsidRPr="002C43F7">
        <w:rPr>
          <w:rFonts w:ascii="Times New Roman" w:eastAsia="Times New Roman" w:hAnsi="Times New Roman" w:cs="Times New Roman"/>
          <w:kern w:val="0"/>
          <w:lang w:eastAsia="en-IN"/>
          <w14:ligatures w14:val="none"/>
        </w:rPr>
        <w:t xml:space="preserve">This study was carried out at </w:t>
      </w:r>
      <w:proofErr w:type="spellStart"/>
      <w:r w:rsidRPr="002C43F7">
        <w:rPr>
          <w:rFonts w:ascii="Times New Roman" w:eastAsia="Times New Roman" w:hAnsi="Times New Roman" w:cs="Times New Roman"/>
          <w:kern w:val="0"/>
          <w:lang w:eastAsia="en-IN"/>
          <w14:ligatures w14:val="none"/>
        </w:rPr>
        <w:t>Dholai</w:t>
      </w:r>
      <w:proofErr w:type="spellEnd"/>
      <w:r w:rsidRPr="002C43F7">
        <w:rPr>
          <w:rFonts w:ascii="Times New Roman" w:eastAsia="Times New Roman" w:hAnsi="Times New Roman" w:cs="Times New Roman"/>
          <w:kern w:val="0"/>
          <w:lang w:eastAsia="en-IN"/>
          <w14:ligatures w14:val="none"/>
        </w:rPr>
        <w:t xml:space="preserve"> Fishing Harbour (20°44′20″N 72°53′50″E) located at the mouth of the Ambika River estuary meeting the Arabian Sea in Navsari district, Gujarat. As South Gujarat's largest operational fishing harbour, this major landing </w:t>
      </w:r>
      <w:proofErr w:type="spellStart"/>
      <w:r w:rsidRPr="002C43F7">
        <w:rPr>
          <w:rFonts w:ascii="Times New Roman" w:eastAsia="Times New Roman" w:hAnsi="Times New Roman" w:cs="Times New Roman"/>
          <w:kern w:val="0"/>
          <w:lang w:eastAsia="en-IN"/>
          <w14:ligatures w14:val="none"/>
        </w:rPr>
        <w:t>center</w:t>
      </w:r>
      <w:proofErr w:type="spellEnd"/>
      <w:r w:rsidRPr="002C43F7">
        <w:rPr>
          <w:rFonts w:ascii="Times New Roman" w:eastAsia="Times New Roman" w:hAnsi="Times New Roman" w:cs="Times New Roman"/>
          <w:kern w:val="0"/>
          <w:lang w:eastAsia="en-IN"/>
          <w14:ligatures w14:val="none"/>
        </w:rPr>
        <w:t xml:space="preserve"> hosts a fleet of approximately 250 registered, actively operating fishing vessels.</w:t>
      </w:r>
    </w:p>
    <w:p w14:paraId="364BF671" w14:textId="4481CFF2" w:rsidR="00023A04" w:rsidRPr="002C43F7" w:rsidRDefault="00023A04" w:rsidP="000A5328">
      <w:pPr>
        <w:spacing w:before="120" w:after="120" w:line="240" w:lineRule="auto"/>
        <w:ind w:firstLine="720"/>
        <w:jc w:val="both"/>
        <w:rPr>
          <w:rFonts w:ascii="Times New Roman" w:hAnsi="Times New Roman" w:cs="Times New Roman"/>
        </w:rPr>
      </w:pPr>
    </w:p>
    <w:p w14:paraId="2D13566D" w14:textId="00859609" w:rsidR="00BC58F5" w:rsidRPr="002C43F7" w:rsidRDefault="00BC58F5" w:rsidP="000A5328">
      <w:pPr>
        <w:spacing w:before="120" w:after="120" w:line="240" w:lineRule="auto"/>
        <w:jc w:val="both"/>
        <w:rPr>
          <w:rFonts w:ascii="Times New Roman" w:hAnsi="Times New Roman" w:cs="Times New Roman"/>
        </w:rPr>
      </w:pPr>
    </w:p>
    <w:p w14:paraId="1DE858AA" w14:textId="77777777" w:rsidR="00BC58F5" w:rsidRPr="002C43F7" w:rsidRDefault="00BC58F5" w:rsidP="000A5328">
      <w:pPr>
        <w:spacing w:before="120" w:after="120" w:line="240" w:lineRule="auto"/>
        <w:jc w:val="both"/>
        <w:rPr>
          <w:rFonts w:ascii="Times New Roman" w:hAnsi="Times New Roman" w:cs="Times New Roman"/>
        </w:rPr>
      </w:pPr>
    </w:p>
    <w:p w14:paraId="51490679" w14:textId="77777777" w:rsidR="00BC58F5" w:rsidRPr="002C43F7" w:rsidRDefault="00BC58F5" w:rsidP="000A5328">
      <w:pPr>
        <w:spacing w:before="120" w:after="120" w:line="240" w:lineRule="auto"/>
        <w:jc w:val="both"/>
        <w:rPr>
          <w:rFonts w:ascii="Times New Roman" w:hAnsi="Times New Roman" w:cs="Times New Roman"/>
        </w:rPr>
      </w:pPr>
    </w:p>
    <w:p w14:paraId="46BCAE66" w14:textId="796A1C95" w:rsidR="00BC58F5" w:rsidRPr="002C43F7" w:rsidRDefault="00394BD3" w:rsidP="000A5328">
      <w:pPr>
        <w:spacing w:before="120" w:after="120" w:line="240" w:lineRule="auto"/>
        <w:jc w:val="both"/>
        <w:rPr>
          <w:rFonts w:ascii="Times New Roman" w:hAnsi="Times New Roman" w:cs="Times New Roman"/>
        </w:rPr>
      </w:pPr>
      <w:r>
        <w:rPr>
          <w:noProof/>
        </w:rPr>
        <w:lastRenderedPageBreak/>
        <w:drawing>
          <wp:inline distT="0" distB="0" distL="0" distR="0" wp14:anchorId="76D7673A" wp14:editId="40A019E0">
            <wp:extent cx="4953000" cy="3810000"/>
            <wp:effectExtent l="0" t="0" r="0" b="0"/>
            <wp:docPr id="17658853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885359" name=""/>
                    <pic:cNvPicPr/>
                  </pic:nvPicPr>
                  <pic:blipFill>
                    <a:blip r:embed="rId8"/>
                    <a:stretch>
                      <a:fillRect/>
                    </a:stretch>
                  </pic:blipFill>
                  <pic:spPr>
                    <a:xfrm>
                      <a:off x="0" y="0"/>
                      <a:ext cx="4953000" cy="3810000"/>
                    </a:xfrm>
                    <a:prstGeom prst="rect">
                      <a:avLst/>
                    </a:prstGeom>
                  </pic:spPr>
                </pic:pic>
              </a:graphicData>
            </a:graphic>
          </wp:inline>
        </w:drawing>
      </w:r>
    </w:p>
    <w:p w14:paraId="7D5538DC" w14:textId="032FAE98" w:rsidR="00BC58F5" w:rsidRPr="002C43F7" w:rsidRDefault="00BC58F5" w:rsidP="000A5328">
      <w:pPr>
        <w:spacing w:before="120" w:after="120" w:line="240" w:lineRule="auto"/>
        <w:jc w:val="center"/>
        <w:rPr>
          <w:rFonts w:ascii="Times New Roman" w:hAnsi="Times New Roman" w:cs="Times New Roman"/>
          <w:b/>
          <w:bCs/>
        </w:rPr>
      </w:pPr>
      <w:r w:rsidRPr="002C43F7">
        <w:rPr>
          <w:rFonts w:ascii="Times New Roman" w:hAnsi="Times New Roman" w:cs="Times New Roman"/>
          <w:b/>
          <w:bCs/>
        </w:rPr>
        <w:t>Fig</w:t>
      </w:r>
      <w:r w:rsidR="00605DBF" w:rsidRPr="002C43F7">
        <w:rPr>
          <w:rFonts w:ascii="Times New Roman" w:hAnsi="Times New Roman" w:cs="Times New Roman"/>
          <w:b/>
          <w:bCs/>
        </w:rPr>
        <w:t>ure</w:t>
      </w:r>
      <w:r w:rsidRPr="002C43F7">
        <w:rPr>
          <w:rFonts w:ascii="Times New Roman" w:hAnsi="Times New Roman" w:cs="Times New Roman"/>
          <w:b/>
          <w:bCs/>
        </w:rPr>
        <w:t xml:space="preserve"> 1: Satellite View of </w:t>
      </w:r>
      <w:proofErr w:type="spellStart"/>
      <w:r w:rsidRPr="002C43F7">
        <w:rPr>
          <w:rFonts w:ascii="Times New Roman" w:hAnsi="Times New Roman" w:cs="Times New Roman"/>
          <w:b/>
          <w:bCs/>
        </w:rPr>
        <w:t>Dholai</w:t>
      </w:r>
      <w:proofErr w:type="spellEnd"/>
      <w:r w:rsidRPr="002C43F7">
        <w:rPr>
          <w:rFonts w:ascii="Times New Roman" w:hAnsi="Times New Roman" w:cs="Times New Roman"/>
          <w:b/>
          <w:bCs/>
        </w:rPr>
        <w:t xml:space="preserve"> Fishing Harbour</w:t>
      </w:r>
    </w:p>
    <w:p w14:paraId="50C00FDD" w14:textId="77777777" w:rsidR="00CC19D9" w:rsidRPr="002C43F7" w:rsidRDefault="00CC19D9" w:rsidP="000A5328">
      <w:pPr>
        <w:spacing w:before="120" w:after="120" w:line="240" w:lineRule="auto"/>
        <w:jc w:val="both"/>
        <w:rPr>
          <w:rFonts w:ascii="Times New Roman" w:hAnsi="Times New Roman" w:cs="Times New Roman"/>
          <w:b/>
          <w:bCs/>
        </w:rPr>
      </w:pPr>
    </w:p>
    <w:p w14:paraId="54644349" w14:textId="5FD385C7" w:rsidR="006C59F9" w:rsidRPr="002C43F7" w:rsidRDefault="006C59F9" w:rsidP="000A5328">
      <w:pPr>
        <w:spacing w:before="120" w:after="120" w:line="240" w:lineRule="auto"/>
        <w:jc w:val="both"/>
        <w:rPr>
          <w:rFonts w:ascii="Times New Roman" w:hAnsi="Times New Roman" w:cs="Times New Roman"/>
          <w:b/>
          <w:bCs/>
        </w:rPr>
      </w:pPr>
      <w:r w:rsidRPr="002C43F7">
        <w:rPr>
          <w:rFonts w:ascii="Times New Roman" w:hAnsi="Times New Roman" w:cs="Times New Roman"/>
          <w:b/>
          <w:bCs/>
        </w:rPr>
        <w:t>Method Used</w:t>
      </w:r>
    </w:p>
    <w:p w14:paraId="6C2E35B7" w14:textId="4FA2D6B5" w:rsidR="00417423" w:rsidRPr="002C43F7" w:rsidRDefault="00417423" w:rsidP="000A5328">
      <w:pPr>
        <w:spacing w:before="120" w:after="120" w:line="240" w:lineRule="auto"/>
        <w:ind w:firstLine="720"/>
        <w:jc w:val="both"/>
        <w:rPr>
          <w:rFonts w:ascii="Times New Roman" w:eastAsia="Times New Roman" w:hAnsi="Times New Roman" w:cs="Times New Roman"/>
          <w:kern w:val="0"/>
          <w:lang w:eastAsia="en-IN"/>
          <w14:ligatures w14:val="none"/>
        </w:rPr>
      </w:pPr>
      <w:r w:rsidRPr="002C43F7">
        <w:rPr>
          <w:rFonts w:ascii="Times New Roman" w:eastAsia="Times New Roman" w:hAnsi="Times New Roman" w:cs="Times New Roman"/>
          <w:kern w:val="0"/>
          <w:lang w:eastAsia="en-IN"/>
          <w14:ligatures w14:val="none"/>
        </w:rPr>
        <w:t xml:space="preserve">This fin fish biodiversity assessment utilized a simple random sampling design. Specimen samples, catch data, and visual observations were gathered from trawlers and gillnetters operating at </w:t>
      </w:r>
      <w:proofErr w:type="spellStart"/>
      <w:r w:rsidRPr="002C43F7">
        <w:rPr>
          <w:rFonts w:ascii="Times New Roman" w:eastAsia="Times New Roman" w:hAnsi="Times New Roman" w:cs="Times New Roman"/>
          <w:kern w:val="0"/>
          <w:lang w:eastAsia="en-IN"/>
          <w14:ligatures w14:val="none"/>
        </w:rPr>
        <w:t>Dholai</w:t>
      </w:r>
      <w:proofErr w:type="spellEnd"/>
      <w:r w:rsidRPr="002C43F7">
        <w:rPr>
          <w:rFonts w:ascii="Times New Roman" w:eastAsia="Times New Roman" w:hAnsi="Times New Roman" w:cs="Times New Roman"/>
          <w:kern w:val="0"/>
          <w:lang w:eastAsia="en-IN"/>
          <w14:ligatures w14:val="none"/>
        </w:rPr>
        <w:t xml:space="preserve"> Fishing Harbour. Species were identified via morphometric and meristic characteristics, alongside phenotypic attributes like shape, </w:t>
      </w:r>
      <w:proofErr w:type="spellStart"/>
      <w:r w:rsidRPr="002C43F7">
        <w:rPr>
          <w:rFonts w:ascii="Times New Roman" w:eastAsia="Times New Roman" w:hAnsi="Times New Roman" w:cs="Times New Roman"/>
          <w:kern w:val="0"/>
          <w:lang w:eastAsia="en-IN"/>
          <w14:ligatures w14:val="none"/>
        </w:rPr>
        <w:t>color</w:t>
      </w:r>
      <w:proofErr w:type="spellEnd"/>
      <w:r w:rsidRPr="002C43F7">
        <w:rPr>
          <w:rFonts w:ascii="Times New Roman" w:eastAsia="Times New Roman" w:hAnsi="Times New Roman" w:cs="Times New Roman"/>
          <w:kern w:val="0"/>
          <w:lang w:eastAsia="en-IN"/>
          <w14:ligatures w14:val="none"/>
        </w:rPr>
        <w:t>, and fin dimensions.</w:t>
      </w:r>
    </w:p>
    <w:p w14:paraId="43CF8D77" w14:textId="77777777" w:rsidR="00417423" w:rsidRPr="002C43F7" w:rsidRDefault="00417423" w:rsidP="000A5328">
      <w:pPr>
        <w:spacing w:before="120" w:after="120" w:line="240" w:lineRule="auto"/>
        <w:ind w:firstLine="720"/>
        <w:jc w:val="both"/>
        <w:rPr>
          <w:rFonts w:ascii="Times New Roman" w:eastAsia="Times New Roman" w:hAnsi="Times New Roman" w:cs="Times New Roman"/>
          <w:kern w:val="0"/>
          <w:lang w:eastAsia="en-IN"/>
          <w14:ligatures w14:val="none"/>
        </w:rPr>
      </w:pPr>
      <w:r w:rsidRPr="002C43F7">
        <w:rPr>
          <w:rFonts w:ascii="Times New Roman" w:eastAsia="Times New Roman" w:hAnsi="Times New Roman" w:cs="Times New Roman"/>
          <w:kern w:val="0"/>
          <w:lang w:eastAsia="en-IN"/>
          <w14:ligatures w14:val="none"/>
        </w:rPr>
        <w:t xml:space="preserve">Taxonomic sorting relied on standard keys and databases, including the FAO Species Identification Sheets (Fishing Area 51), Commercial Sea Fishes of India, </w:t>
      </w:r>
      <w:proofErr w:type="spellStart"/>
      <w:r w:rsidRPr="002C43F7">
        <w:rPr>
          <w:rFonts w:ascii="Times New Roman" w:eastAsia="Times New Roman" w:hAnsi="Times New Roman" w:cs="Times New Roman"/>
          <w:kern w:val="0"/>
          <w:lang w:eastAsia="en-IN"/>
          <w14:ligatures w14:val="none"/>
        </w:rPr>
        <w:t>FishBase</w:t>
      </w:r>
      <w:proofErr w:type="spellEnd"/>
      <w:r w:rsidRPr="002C43F7">
        <w:rPr>
          <w:rFonts w:ascii="Times New Roman" w:eastAsia="Times New Roman" w:hAnsi="Times New Roman" w:cs="Times New Roman"/>
          <w:kern w:val="0"/>
          <w:lang w:eastAsia="en-IN"/>
          <w14:ligatures w14:val="none"/>
        </w:rPr>
        <w:t xml:space="preserve">, and </w:t>
      </w:r>
      <w:proofErr w:type="spellStart"/>
      <w:r w:rsidRPr="002C43F7">
        <w:rPr>
          <w:rFonts w:ascii="Times New Roman" w:eastAsia="Times New Roman" w:hAnsi="Times New Roman" w:cs="Times New Roman"/>
          <w:kern w:val="0"/>
          <w:lang w:eastAsia="en-IN"/>
          <w14:ligatures w14:val="none"/>
        </w:rPr>
        <w:t>WoRMS</w:t>
      </w:r>
      <w:proofErr w:type="spellEnd"/>
      <w:r w:rsidRPr="002C43F7">
        <w:rPr>
          <w:rFonts w:ascii="Times New Roman" w:eastAsia="Times New Roman" w:hAnsi="Times New Roman" w:cs="Times New Roman"/>
          <w:kern w:val="0"/>
          <w:lang w:eastAsia="en-IN"/>
          <w14:ligatures w14:val="none"/>
        </w:rPr>
        <w:t xml:space="preserve"> (Fischer &amp; Bianchi, 1984; Talwar &amp; </w:t>
      </w:r>
      <w:proofErr w:type="spellStart"/>
      <w:r w:rsidRPr="002C43F7">
        <w:rPr>
          <w:rFonts w:ascii="Times New Roman" w:eastAsia="Times New Roman" w:hAnsi="Times New Roman" w:cs="Times New Roman"/>
          <w:kern w:val="0"/>
          <w:lang w:eastAsia="en-IN"/>
          <w14:ligatures w14:val="none"/>
        </w:rPr>
        <w:t>Kacker</w:t>
      </w:r>
      <w:proofErr w:type="spellEnd"/>
      <w:r w:rsidRPr="002C43F7">
        <w:rPr>
          <w:rFonts w:ascii="Times New Roman" w:eastAsia="Times New Roman" w:hAnsi="Times New Roman" w:cs="Times New Roman"/>
          <w:kern w:val="0"/>
          <w:lang w:eastAsia="en-IN"/>
          <w14:ligatures w14:val="none"/>
        </w:rPr>
        <w:t>, 1984). For structured catch monitoring, species were classified into 26 representative finfish groups.</w:t>
      </w:r>
    </w:p>
    <w:p w14:paraId="11E72B02" w14:textId="2A44AC19" w:rsidR="00611AA2" w:rsidRPr="002C43F7" w:rsidRDefault="00C22E42" w:rsidP="00611AA2">
      <w:pPr>
        <w:spacing w:before="120" w:after="120" w:line="240" w:lineRule="auto"/>
        <w:ind w:firstLine="720"/>
        <w:jc w:val="both"/>
        <w:rPr>
          <w:rFonts w:ascii="Times New Roman" w:eastAsia="Times New Roman" w:hAnsi="Times New Roman" w:cs="Times New Roman"/>
          <w:kern w:val="0"/>
          <w:lang w:eastAsia="en-IN"/>
          <w14:ligatures w14:val="none"/>
        </w:rPr>
      </w:pPr>
      <w:r w:rsidRPr="002C43F7">
        <w:rPr>
          <w:rFonts w:ascii="Times New Roman" w:eastAsia="Times New Roman" w:hAnsi="Times New Roman" w:cs="Times New Roman"/>
          <w:kern w:val="0"/>
          <w:lang w:eastAsia="en-IN"/>
          <w14:ligatures w14:val="none"/>
        </w:rPr>
        <w:t xml:space="preserve">The relative abundance (RA) of each species and probability of </w:t>
      </w:r>
      <w:proofErr w:type="spellStart"/>
      <w:r w:rsidRPr="002C43F7">
        <w:rPr>
          <w:rFonts w:ascii="Times New Roman" w:eastAsia="Times New Roman" w:hAnsi="Times New Roman" w:cs="Times New Roman"/>
          <w:kern w:val="0"/>
          <w:lang w:eastAsia="en-IN"/>
          <w14:ligatures w14:val="none"/>
        </w:rPr>
        <w:t>occurence</w:t>
      </w:r>
      <w:proofErr w:type="spellEnd"/>
      <w:r w:rsidRPr="002C43F7">
        <w:rPr>
          <w:rFonts w:ascii="Times New Roman" w:eastAsia="Times New Roman" w:hAnsi="Times New Roman" w:cs="Times New Roman"/>
          <w:kern w:val="0"/>
          <w:lang w:eastAsia="en-IN"/>
          <w14:ligatures w14:val="none"/>
        </w:rPr>
        <w:t xml:space="preserve"> were calculated based on its contribution to its respective group for each month</w:t>
      </w:r>
    </w:p>
    <w:p w14:paraId="635DEFA5" w14:textId="6852E45A" w:rsidR="007B3B28" w:rsidRPr="002C43F7" w:rsidRDefault="00CC19D9" w:rsidP="00611AA2">
      <w:pPr>
        <w:spacing w:before="120" w:after="120" w:line="240" w:lineRule="auto"/>
        <w:ind w:firstLine="720"/>
        <w:jc w:val="both"/>
        <w:rPr>
          <w:rFonts w:ascii="Times New Roman" w:eastAsia="Times New Roman" w:hAnsi="Times New Roman" w:cs="Times New Roman"/>
          <w:kern w:val="0"/>
          <w:lang w:eastAsia="en-IN"/>
          <w14:ligatures w14:val="none"/>
        </w:rPr>
      </w:pPr>
      <w:r w:rsidRPr="002C43F7">
        <w:rPr>
          <w:rFonts w:ascii="Times New Roman" w:eastAsia="Times New Roman" w:hAnsi="Times New Roman" w:cs="Times New Roman"/>
          <w:noProof/>
          <w:kern w:val="0"/>
          <w:lang w:eastAsia="en-IN" w:bidi="gu-IN"/>
        </w:rPr>
        <mc:AlternateContent>
          <mc:Choice Requires="wpg">
            <w:drawing>
              <wp:anchor distT="0" distB="0" distL="114300" distR="114300" simplePos="0" relativeHeight="251789312" behindDoc="0" locked="0" layoutInCell="1" allowOverlap="1" wp14:anchorId="4F0F46A2" wp14:editId="7D521747">
                <wp:simplePos x="0" y="0"/>
                <wp:positionH relativeFrom="column">
                  <wp:posOffset>280219</wp:posOffset>
                </wp:positionH>
                <wp:positionV relativeFrom="paragraph">
                  <wp:posOffset>67351</wp:posOffset>
                </wp:positionV>
                <wp:extent cx="5473127" cy="663597"/>
                <wp:effectExtent l="0" t="0" r="0" b="3175"/>
                <wp:wrapNone/>
                <wp:docPr id="1915833552" name="Group 42"/>
                <wp:cNvGraphicFramePr/>
                <a:graphic xmlns:a="http://schemas.openxmlformats.org/drawingml/2006/main">
                  <a:graphicData uri="http://schemas.microsoft.com/office/word/2010/wordprocessingGroup">
                    <wpg:wgp>
                      <wpg:cNvGrpSpPr/>
                      <wpg:grpSpPr>
                        <a:xfrm>
                          <a:off x="0" y="0"/>
                          <a:ext cx="5473127" cy="663597"/>
                          <a:chOff x="0" y="0"/>
                          <a:chExt cx="5473127" cy="663597"/>
                        </a:xfrm>
                      </wpg:grpSpPr>
                      <wps:wsp>
                        <wps:cNvPr id="821658061" name="Straight Connector 1"/>
                        <wps:cNvCnPr/>
                        <wps:spPr>
                          <a:xfrm>
                            <a:off x="1592826" y="329381"/>
                            <a:ext cx="3133049" cy="0"/>
                          </a:xfrm>
                          <a:prstGeom prst="line">
                            <a:avLst/>
                          </a:prstGeom>
                        </wps:spPr>
                        <wps:style>
                          <a:lnRef idx="1">
                            <a:schemeClr val="dk1"/>
                          </a:lnRef>
                          <a:fillRef idx="0">
                            <a:schemeClr val="dk1"/>
                          </a:fillRef>
                          <a:effectRef idx="0">
                            <a:schemeClr val="dk1"/>
                          </a:effectRef>
                          <a:fontRef idx="minor">
                            <a:schemeClr val="tx1"/>
                          </a:fontRef>
                        </wps:style>
                        <wps:bodyPr/>
                      </wps:wsp>
                      <wps:wsp>
                        <wps:cNvPr id="1052634480" name="Text Box 2"/>
                        <wps:cNvSpPr txBox="1">
                          <a:spLocks noChangeArrowheads="1"/>
                        </wps:cNvSpPr>
                        <wps:spPr bwMode="auto">
                          <a:xfrm>
                            <a:off x="0" y="162232"/>
                            <a:ext cx="1440180" cy="304800"/>
                          </a:xfrm>
                          <a:prstGeom prst="rect">
                            <a:avLst/>
                          </a:prstGeom>
                          <a:noFill/>
                          <a:ln w="9525">
                            <a:noFill/>
                            <a:miter lim="800000"/>
                            <a:headEnd/>
                            <a:tailEnd/>
                          </a:ln>
                        </wps:spPr>
                        <wps:txbx>
                          <w:txbxContent>
                            <w:p w14:paraId="6FC34A22" w14:textId="78082BFD" w:rsidR="00DA3DF4" w:rsidRDefault="00DA3DF4">
                              <w:r w:rsidRPr="00DA3DF4">
                                <w:rPr>
                                  <w:rFonts w:ascii="Times New Roman" w:eastAsia="Times New Roman" w:hAnsi="Times New Roman" w:cs="Times New Roman"/>
                                  <w:kern w:val="0"/>
                                  <w:lang w:eastAsia="en-IN"/>
                                  <w14:ligatures w14:val="none"/>
                                </w:rPr>
                                <w:t>Relative abundance</w:t>
                              </w:r>
                            </w:p>
                          </w:txbxContent>
                        </wps:txbx>
                        <wps:bodyPr rot="0" vert="horz" wrap="square" lIns="91440" tIns="45720" rIns="91440" bIns="45720" anchor="t" anchorCtr="0">
                          <a:noAutofit/>
                        </wps:bodyPr>
                      </wps:wsp>
                      <wps:wsp>
                        <wps:cNvPr id="1070720965" name="Text Box 2"/>
                        <wps:cNvSpPr txBox="1">
                          <a:spLocks noChangeArrowheads="1"/>
                        </wps:cNvSpPr>
                        <wps:spPr bwMode="auto">
                          <a:xfrm>
                            <a:off x="1541207" y="0"/>
                            <a:ext cx="3931920" cy="304800"/>
                          </a:xfrm>
                          <a:prstGeom prst="rect">
                            <a:avLst/>
                          </a:prstGeom>
                          <a:noFill/>
                          <a:ln w="9525">
                            <a:noFill/>
                            <a:miter lim="800000"/>
                            <a:headEnd/>
                            <a:tailEnd/>
                          </a:ln>
                        </wps:spPr>
                        <wps:txbx>
                          <w:txbxContent>
                            <w:p w14:paraId="7A079333" w14:textId="09107D04" w:rsidR="00DA3DF4" w:rsidRDefault="00DA3DF4" w:rsidP="00DA3DF4">
                              <w:r w:rsidRPr="00DA3DF4">
                                <w:rPr>
                                  <w:rFonts w:ascii="Times New Roman" w:eastAsia="Times New Roman" w:hAnsi="Times New Roman" w:cs="Times New Roman"/>
                                  <w:kern w:val="0"/>
                                  <w:lang w:eastAsia="en-IN"/>
                                  <w14:ligatures w14:val="none"/>
                                </w:rPr>
                                <w:t xml:space="preserve">Total no. of individual of a specific species </w:t>
                              </w:r>
                              <w:r w:rsidR="001F7E20">
                                <w:rPr>
                                  <w:rFonts w:ascii="Times New Roman" w:eastAsia="Times New Roman" w:hAnsi="Times New Roman" w:cs="Times New Roman"/>
                                  <w:kern w:val="0"/>
                                  <w:lang w:eastAsia="en-IN"/>
                                  <w14:ligatures w14:val="none"/>
                                </w:rPr>
                                <w:t>group</w:t>
                              </w:r>
                              <w:r w:rsidRPr="00DA3DF4">
                                <w:rPr>
                                  <w:rFonts w:ascii="Times New Roman" w:eastAsia="Times New Roman" w:hAnsi="Times New Roman" w:cs="Times New Roman"/>
                                  <w:kern w:val="0"/>
                                  <w:lang w:eastAsia="en-IN"/>
                                  <w14:ligatures w14:val="none"/>
                                </w:rPr>
                                <w:t xml:space="preserve">   </w:t>
                              </w:r>
                            </w:p>
                          </w:txbxContent>
                        </wps:txbx>
                        <wps:bodyPr rot="0" vert="horz" wrap="square" lIns="91440" tIns="45720" rIns="91440" bIns="45720" anchor="t" anchorCtr="0">
                          <a:noAutofit/>
                        </wps:bodyPr>
                      </wps:wsp>
                      <wps:wsp>
                        <wps:cNvPr id="1951745430" name="Text Box 2"/>
                        <wps:cNvSpPr txBox="1">
                          <a:spLocks noChangeArrowheads="1"/>
                        </wps:cNvSpPr>
                        <wps:spPr bwMode="auto">
                          <a:xfrm>
                            <a:off x="2099135" y="358797"/>
                            <a:ext cx="2204936" cy="304800"/>
                          </a:xfrm>
                          <a:prstGeom prst="rect">
                            <a:avLst/>
                          </a:prstGeom>
                          <a:noFill/>
                          <a:ln w="9525">
                            <a:noFill/>
                            <a:miter lim="800000"/>
                            <a:headEnd/>
                            <a:tailEnd/>
                          </a:ln>
                        </wps:spPr>
                        <wps:txbx>
                          <w:txbxContent>
                            <w:p w14:paraId="64ED19E2" w14:textId="5D6F8077" w:rsidR="00CA7972" w:rsidRDefault="00CA7972" w:rsidP="00CA7972">
                              <w:r w:rsidRPr="00DA3DF4">
                                <w:rPr>
                                  <w:rFonts w:ascii="Times New Roman" w:eastAsia="Times New Roman" w:hAnsi="Times New Roman" w:cs="Times New Roman"/>
                                  <w:kern w:val="0"/>
                                  <w:lang w:eastAsia="en-IN"/>
                                  <w14:ligatures w14:val="none"/>
                                </w:rPr>
                                <w:t>Total no. of all individual</w:t>
                              </w:r>
                              <w:r w:rsidR="00CC19D9">
                                <w:rPr>
                                  <w:rFonts w:ascii="Times New Roman" w:eastAsia="Times New Roman" w:hAnsi="Times New Roman" w:cs="Times New Roman"/>
                                  <w:kern w:val="0"/>
                                  <w:lang w:eastAsia="en-IN"/>
                                  <w14:ligatures w14:val="none"/>
                                </w:rPr>
                                <w:t xml:space="preserve"> group</w:t>
                              </w:r>
                            </w:p>
                          </w:txbxContent>
                        </wps:txbx>
                        <wps:bodyPr rot="0" vert="horz" wrap="square" lIns="91440" tIns="45720" rIns="91440" bIns="45720" anchor="t" anchorCtr="0">
                          <a:noAutofit/>
                        </wps:bodyPr>
                      </wps:wsp>
                      <wps:wsp>
                        <wps:cNvPr id="1900121532" name="Text Box 2"/>
                        <wps:cNvSpPr txBox="1">
                          <a:spLocks noChangeArrowheads="1"/>
                        </wps:cNvSpPr>
                        <wps:spPr bwMode="auto">
                          <a:xfrm>
                            <a:off x="4940710" y="162232"/>
                            <a:ext cx="426720" cy="304800"/>
                          </a:xfrm>
                          <a:prstGeom prst="rect">
                            <a:avLst/>
                          </a:prstGeom>
                          <a:noFill/>
                          <a:ln w="9525">
                            <a:noFill/>
                            <a:miter lim="800000"/>
                            <a:headEnd/>
                            <a:tailEnd/>
                          </a:ln>
                        </wps:spPr>
                        <wps:txbx>
                          <w:txbxContent>
                            <w:p w14:paraId="581E1DE6" w14:textId="6CFE82D0" w:rsidR="00611AA2" w:rsidRPr="00611AA2" w:rsidRDefault="00611AA2" w:rsidP="00611AA2">
                              <w:pPr>
                                <w:rPr>
                                  <w:lang w:val="en-US"/>
                                </w:rPr>
                              </w:pPr>
                              <w:r>
                                <w:rPr>
                                  <w:rFonts w:ascii="Times New Roman" w:eastAsia="Times New Roman" w:hAnsi="Times New Roman" w:cs="Times New Roman"/>
                                  <w:kern w:val="0"/>
                                  <w:lang w:val="en-US" w:eastAsia="en-IN"/>
                                  <w14:ligatures w14:val="none"/>
                                </w:rPr>
                                <w:t>100</w:t>
                              </w:r>
                            </w:p>
                          </w:txbxContent>
                        </wps:txbx>
                        <wps:bodyPr rot="0" vert="horz" wrap="square" lIns="91440" tIns="45720" rIns="91440" bIns="45720" anchor="t" anchorCtr="0">
                          <a:noAutofit/>
                        </wps:bodyPr>
                      </wps:wsp>
                      <wps:wsp>
                        <wps:cNvPr id="1116478950" name="Text Box 2"/>
                        <wps:cNvSpPr txBox="1">
                          <a:spLocks noChangeArrowheads="1"/>
                        </wps:cNvSpPr>
                        <wps:spPr bwMode="auto">
                          <a:xfrm>
                            <a:off x="1260987" y="162232"/>
                            <a:ext cx="281940" cy="304800"/>
                          </a:xfrm>
                          <a:prstGeom prst="rect">
                            <a:avLst/>
                          </a:prstGeom>
                          <a:noFill/>
                          <a:ln w="9525">
                            <a:noFill/>
                            <a:miter lim="800000"/>
                            <a:headEnd/>
                            <a:tailEnd/>
                          </a:ln>
                        </wps:spPr>
                        <wps:txbx>
                          <w:txbxContent>
                            <w:p w14:paraId="6902F057" w14:textId="115AE36B" w:rsidR="00611AA2" w:rsidRPr="00611AA2" w:rsidRDefault="00611AA2" w:rsidP="00611AA2">
                              <w:pPr>
                                <w:rPr>
                                  <w:sz w:val="28"/>
                                  <w:szCs w:val="28"/>
                                  <w:lang w:val="en-US"/>
                                </w:rPr>
                              </w:pPr>
                              <w:r w:rsidRPr="00611AA2">
                                <w:rPr>
                                  <w:rFonts w:ascii="Times New Roman" w:eastAsia="Times New Roman" w:hAnsi="Times New Roman" w:cs="Times New Roman"/>
                                  <w:kern w:val="0"/>
                                  <w:sz w:val="28"/>
                                  <w:szCs w:val="28"/>
                                  <w:lang w:val="en-US" w:eastAsia="en-IN"/>
                                  <w14:ligatures w14:val="none"/>
                                </w:rPr>
                                <w:t>=</w:t>
                              </w:r>
                            </w:p>
                          </w:txbxContent>
                        </wps:txbx>
                        <wps:bodyPr rot="0" vert="horz" wrap="square" lIns="91440" tIns="45720" rIns="91440" bIns="45720" anchor="t" anchorCtr="0">
                          <a:noAutofit/>
                        </wps:bodyPr>
                      </wps:wsp>
                      <wps:wsp>
                        <wps:cNvPr id="918304351" name="Text Box 2"/>
                        <wps:cNvSpPr txBox="1">
                          <a:spLocks noChangeArrowheads="1"/>
                        </wps:cNvSpPr>
                        <wps:spPr bwMode="auto">
                          <a:xfrm>
                            <a:off x="4726858" y="162232"/>
                            <a:ext cx="251460" cy="304800"/>
                          </a:xfrm>
                          <a:prstGeom prst="rect">
                            <a:avLst/>
                          </a:prstGeom>
                          <a:noFill/>
                          <a:ln w="9525">
                            <a:noFill/>
                            <a:miter lim="800000"/>
                            <a:headEnd/>
                            <a:tailEnd/>
                          </a:ln>
                        </wps:spPr>
                        <wps:txbx>
                          <w:txbxContent>
                            <w:p w14:paraId="534EE729" w14:textId="503D01FA" w:rsidR="00611AA2" w:rsidRPr="00611AA2" w:rsidRDefault="00611AA2" w:rsidP="00611AA2">
                              <w:pPr>
                                <w:rPr>
                                  <w:sz w:val="32"/>
                                  <w:szCs w:val="32"/>
                                  <w:lang w:val="en-US"/>
                                </w:rPr>
                              </w:pPr>
                              <w:r w:rsidRPr="00611AA2">
                                <w:rPr>
                                  <w:rFonts w:ascii="Times New Roman" w:eastAsia="Times New Roman" w:hAnsi="Times New Roman" w:cs="Times New Roman"/>
                                  <w:kern w:val="0"/>
                                  <w:sz w:val="32"/>
                                  <w:szCs w:val="32"/>
                                  <w:lang w:eastAsia="en-IN"/>
                                  <w14:ligatures w14:val="none"/>
                                </w:rPr>
                                <w:t>×</w:t>
                              </w:r>
                            </w:p>
                          </w:txbxContent>
                        </wps:txbx>
                        <wps:bodyPr rot="0" vert="horz" wrap="square" lIns="91440" tIns="45720" rIns="91440" bIns="45720" anchor="t" anchorCtr="0">
                          <a:noAutofit/>
                        </wps:bodyPr>
                      </wps:wsp>
                    </wpg:wgp>
                  </a:graphicData>
                </a:graphic>
              </wp:anchor>
            </w:drawing>
          </mc:Choice>
          <mc:Fallback>
            <w:pict>
              <v:group w14:anchorId="4F0F46A2" id="Group 42" o:spid="_x0000_s1026" style="position:absolute;left:0;text-align:left;margin-left:22.05pt;margin-top:5.3pt;width:430.95pt;height:52.25pt;z-index:251789312" coordsize="54731,6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">
                <v:line id="Straight Connector 1" o:spid="_x0000_s1027" style="position:absolute;visibility:visible;mso-wrap-style:square" from="15928,3293" to="47258,3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" strokecolor="black [3200]" strokeweight="1pt">
                  <v:stroke joinstyle="miter"/>
                </v:line>
                <v:shapetype id="_x0000_t202" coordsize="21600,21600" o:spt="202" path="m,l,21600r21600,l21600,xe">
                  <v:stroke joinstyle="miter"/>
                  <v:path gradientshapeok="t" o:connecttype="rect"/>
                </v:shapetype>
                <v:shape id="_x0000_s1028" type="#_x0000_t202" style="position:absolute;top:1622;width:14401;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" filled="f" stroked="f">
                  <v:textbox>
                    <w:txbxContent>
                      <w:p w14:paraId="6FC34A22" w14:textId="78082BFD" w:rsidR="00DA3DF4" w:rsidRDefault="00DA3DF4">
                        <w:r w:rsidRPr="00DA3DF4">
                          <w:rPr>
                            <w:rFonts w:ascii="Times New Roman" w:eastAsia="Times New Roman" w:hAnsi="Times New Roman" w:cs="Times New Roman"/>
                            <w:kern w:val="0"/>
                            <w:lang w:eastAsia="en-IN"/>
                            <w14:ligatures w14:val="none"/>
                          </w:rPr>
                          <w:t>Relative abundance</w:t>
                        </w:r>
                      </w:p>
                    </w:txbxContent>
                  </v:textbox>
                </v:shape>
                <v:shape id="_x0000_s1029" type="#_x0000_t202" style="position:absolute;left:15412;width:39319;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" filled="f" stroked="f">
                  <v:textbox>
                    <w:txbxContent>
                      <w:p w14:paraId="7A079333" w14:textId="09107D04" w:rsidR="00DA3DF4" w:rsidRDefault="00DA3DF4" w:rsidP="00DA3DF4">
                        <w:r w:rsidRPr="00DA3DF4">
                          <w:rPr>
                            <w:rFonts w:ascii="Times New Roman" w:eastAsia="Times New Roman" w:hAnsi="Times New Roman" w:cs="Times New Roman"/>
                            <w:kern w:val="0"/>
                            <w:lang w:eastAsia="en-IN"/>
                            <w14:ligatures w14:val="none"/>
                          </w:rPr>
                          <w:t xml:space="preserve">Total no. of individual of a specific species </w:t>
                        </w:r>
                        <w:r w:rsidR="001F7E20">
                          <w:rPr>
                            <w:rFonts w:ascii="Times New Roman" w:eastAsia="Times New Roman" w:hAnsi="Times New Roman" w:cs="Times New Roman"/>
                            <w:kern w:val="0"/>
                            <w:lang w:eastAsia="en-IN"/>
                            <w14:ligatures w14:val="none"/>
                          </w:rPr>
                          <w:t>group</w:t>
                        </w:r>
                        <w:r w:rsidRPr="00DA3DF4">
                          <w:rPr>
                            <w:rFonts w:ascii="Times New Roman" w:eastAsia="Times New Roman" w:hAnsi="Times New Roman" w:cs="Times New Roman"/>
                            <w:kern w:val="0"/>
                            <w:lang w:eastAsia="en-IN"/>
                            <w14:ligatures w14:val="none"/>
                          </w:rPr>
                          <w:t xml:space="preserve">   </w:t>
                        </w:r>
                      </w:p>
                    </w:txbxContent>
                  </v:textbox>
                </v:shape>
                <v:shape id="_x0000_s1030" type="#_x0000_t202" style="position:absolute;left:20991;top:3587;width:22049;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" filled="f" stroked="f">
                  <v:textbox>
                    <w:txbxContent>
                      <w:p w14:paraId="64ED19E2" w14:textId="5D6F8077" w:rsidR="00CA7972" w:rsidRDefault="00CA7972" w:rsidP="00CA7972">
                        <w:r w:rsidRPr="00DA3DF4">
                          <w:rPr>
                            <w:rFonts w:ascii="Times New Roman" w:eastAsia="Times New Roman" w:hAnsi="Times New Roman" w:cs="Times New Roman"/>
                            <w:kern w:val="0"/>
                            <w:lang w:eastAsia="en-IN"/>
                            <w14:ligatures w14:val="none"/>
                          </w:rPr>
                          <w:t>Total no. of all individual</w:t>
                        </w:r>
                        <w:r w:rsidR="00CC19D9">
                          <w:rPr>
                            <w:rFonts w:ascii="Times New Roman" w:eastAsia="Times New Roman" w:hAnsi="Times New Roman" w:cs="Times New Roman"/>
                            <w:kern w:val="0"/>
                            <w:lang w:eastAsia="en-IN"/>
                            <w14:ligatures w14:val="none"/>
                          </w:rPr>
                          <w:t xml:space="preserve"> group</w:t>
                        </w:r>
                      </w:p>
                    </w:txbxContent>
                  </v:textbox>
                </v:shape>
                <v:shape id="_x0000_s1031" type="#_x0000_t202" style="position:absolute;left:49407;top:1622;width:4267;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" filled="f" stroked="f">
                  <v:textbox>
                    <w:txbxContent>
                      <w:p w14:paraId="581E1DE6" w14:textId="6CFE82D0" w:rsidR="00611AA2" w:rsidRPr="00611AA2" w:rsidRDefault="00611AA2" w:rsidP="00611AA2">
                        <w:pPr>
                          <w:rPr>
                            <w:lang w:val="en-US"/>
                          </w:rPr>
                        </w:pPr>
                        <w:r>
                          <w:rPr>
                            <w:rFonts w:ascii="Times New Roman" w:eastAsia="Times New Roman" w:hAnsi="Times New Roman" w:cs="Times New Roman"/>
                            <w:kern w:val="0"/>
                            <w:lang w:val="en-US" w:eastAsia="en-IN"/>
                            <w14:ligatures w14:val="none"/>
                          </w:rPr>
                          <w:t>100</w:t>
                        </w:r>
                      </w:p>
                    </w:txbxContent>
                  </v:textbox>
                </v:shape>
                <v:shape id="_x0000_s1032" type="#_x0000_t202" style="position:absolute;left:12609;top:1622;width:2820;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" filled="f" stroked="f">
                  <v:textbox>
                    <w:txbxContent>
                      <w:p w14:paraId="6902F057" w14:textId="115AE36B" w:rsidR="00611AA2" w:rsidRPr="00611AA2" w:rsidRDefault="00611AA2" w:rsidP="00611AA2">
                        <w:pPr>
                          <w:rPr>
                            <w:sz w:val="28"/>
                            <w:szCs w:val="28"/>
                            <w:lang w:val="en-US"/>
                          </w:rPr>
                        </w:pPr>
                        <w:r w:rsidRPr="00611AA2">
                          <w:rPr>
                            <w:rFonts w:ascii="Times New Roman" w:eastAsia="Times New Roman" w:hAnsi="Times New Roman" w:cs="Times New Roman"/>
                            <w:kern w:val="0"/>
                            <w:sz w:val="28"/>
                            <w:szCs w:val="28"/>
                            <w:lang w:val="en-US" w:eastAsia="en-IN"/>
                            <w14:ligatures w14:val="none"/>
                          </w:rPr>
                          <w:t>=</w:t>
                        </w:r>
                      </w:p>
                    </w:txbxContent>
                  </v:textbox>
                </v:shape>
                <v:shape id="_x0000_s1033" type="#_x0000_t202" style="position:absolute;left:47268;top:1622;width:2515;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" filled="f" stroked="f">
                  <v:textbox>
                    <w:txbxContent>
                      <w:p w14:paraId="534EE729" w14:textId="503D01FA" w:rsidR="00611AA2" w:rsidRPr="00611AA2" w:rsidRDefault="00611AA2" w:rsidP="00611AA2">
                        <w:pPr>
                          <w:rPr>
                            <w:sz w:val="32"/>
                            <w:szCs w:val="32"/>
                            <w:lang w:val="en-US"/>
                          </w:rPr>
                        </w:pPr>
                        <w:r w:rsidRPr="00611AA2">
                          <w:rPr>
                            <w:rFonts w:ascii="Times New Roman" w:eastAsia="Times New Roman" w:hAnsi="Times New Roman" w:cs="Times New Roman"/>
                            <w:kern w:val="0"/>
                            <w:sz w:val="32"/>
                            <w:szCs w:val="32"/>
                            <w:lang w:eastAsia="en-IN"/>
                            <w14:ligatures w14:val="none"/>
                          </w:rPr>
                          <w:t>×</w:t>
                        </w:r>
                      </w:p>
                    </w:txbxContent>
                  </v:textbox>
                </v:shape>
              </v:group>
            </w:pict>
          </mc:Fallback>
        </mc:AlternateContent>
      </w:r>
    </w:p>
    <w:p w14:paraId="1266D211" w14:textId="3A1758F1" w:rsidR="00611AA2" w:rsidRPr="002C43F7" w:rsidRDefault="00611AA2" w:rsidP="000A5328">
      <w:pPr>
        <w:spacing w:before="120" w:after="120" w:line="240" w:lineRule="auto"/>
        <w:ind w:firstLine="720"/>
        <w:jc w:val="both"/>
        <w:rPr>
          <w:rFonts w:ascii="Times New Roman" w:eastAsia="Times New Roman" w:hAnsi="Times New Roman" w:cs="Times New Roman"/>
          <w:kern w:val="0"/>
          <w:lang w:eastAsia="en-IN"/>
          <w14:ligatures w14:val="none"/>
        </w:rPr>
      </w:pPr>
    </w:p>
    <w:p w14:paraId="40C9F0D3" w14:textId="0891FC2F" w:rsidR="005A5ADF" w:rsidRPr="002C43F7" w:rsidRDefault="005A5ADF" w:rsidP="000A5328">
      <w:pPr>
        <w:spacing w:before="120" w:after="120" w:line="240" w:lineRule="auto"/>
        <w:ind w:firstLine="720"/>
        <w:jc w:val="both"/>
        <w:rPr>
          <w:rFonts w:ascii="Times New Roman" w:eastAsia="Times New Roman" w:hAnsi="Times New Roman" w:cs="Times New Roman"/>
          <w:kern w:val="0"/>
          <w:lang w:eastAsia="en-IN"/>
          <w14:ligatures w14:val="none"/>
        </w:rPr>
      </w:pPr>
      <w:r w:rsidRPr="002C43F7">
        <w:rPr>
          <w:rFonts w:ascii="Times New Roman" w:eastAsia="Times New Roman" w:hAnsi="Times New Roman" w:cs="Times New Roman"/>
          <w:kern w:val="0"/>
          <w:lang w:eastAsia="en-IN"/>
          <w14:ligatures w14:val="none"/>
        </w:rPr>
        <w:t xml:space="preserve">                 </w:t>
      </w:r>
      <w:r w:rsidR="003E2DA0" w:rsidRPr="002C43F7">
        <w:rPr>
          <w:rFonts w:ascii="Times New Roman" w:eastAsia="Times New Roman" w:hAnsi="Times New Roman" w:cs="Times New Roman"/>
          <w:kern w:val="0"/>
          <w:lang w:eastAsia="en-IN"/>
          <w14:ligatures w14:val="none"/>
        </w:rPr>
        <w:t xml:space="preserve">                                            </w:t>
      </w:r>
    </w:p>
    <w:p w14:paraId="1AE976BC" w14:textId="77777777" w:rsidR="00CC19D9" w:rsidRPr="002C43F7" w:rsidRDefault="00CC19D9" w:rsidP="000A5328">
      <w:pPr>
        <w:spacing w:before="120" w:after="120" w:line="240" w:lineRule="auto"/>
        <w:ind w:firstLine="720"/>
        <w:jc w:val="both"/>
        <w:rPr>
          <w:rFonts w:ascii="Times New Roman" w:eastAsia="Times New Roman" w:hAnsi="Times New Roman" w:cs="Times New Roman"/>
          <w:kern w:val="0"/>
          <w:lang w:eastAsia="en-IN"/>
          <w14:ligatures w14:val="none"/>
        </w:rPr>
      </w:pPr>
    </w:p>
    <w:p w14:paraId="4015C3A2" w14:textId="5153E79E" w:rsidR="00C22E42" w:rsidRPr="002C43F7" w:rsidRDefault="00C22E42" w:rsidP="000A5328">
      <w:pPr>
        <w:spacing w:before="120" w:after="120" w:line="240" w:lineRule="auto"/>
        <w:ind w:firstLine="720"/>
        <w:jc w:val="both"/>
        <w:rPr>
          <w:rFonts w:ascii="Times New Roman" w:eastAsia="Times New Roman" w:hAnsi="Times New Roman" w:cs="Times New Roman"/>
          <w:kern w:val="0"/>
          <w:lang w:eastAsia="en-IN"/>
          <w14:ligatures w14:val="none"/>
        </w:rPr>
      </w:pPr>
      <w:r w:rsidRPr="002C43F7">
        <w:rPr>
          <w:rFonts w:ascii="Times New Roman" w:eastAsia="Times New Roman" w:hAnsi="Times New Roman" w:cs="Times New Roman"/>
          <w:kern w:val="0"/>
          <w:lang w:eastAsia="en-IN"/>
          <w14:ligatures w14:val="none"/>
        </w:rPr>
        <w:t>Probability of occurrence = p(A)=n(A)/n(S)</w:t>
      </w:r>
    </w:p>
    <w:p w14:paraId="6D5E8136" w14:textId="40B3953D" w:rsidR="00C22E42" w:rsidRPr="002C43F7" w:rsidRDefault="00C22E42" w:rsidP="000A5328">
      <w:pPr>
        <w:spacing w:before="120" w:after="120" w:line="240" w:lineRule="auto"/>
        <w:ind w:firstLine="720"/>
        <w:jc w:val="both"/>
        <w:rPr>
          <w:rFonts w:ascii="Times New Roman" w:eastAsia="Times New Roman" w:hAnsi="Times New Roman" w:cs="Times New Roman"/>
          <w:kern w:val="0"/>
          <w:lang w:eastAsia="en-IN"/>
          <w14:ligatures w14:val="none"/>
        </w:rPr>
      </w:pPr>
      <w:r w:rsidRPr="002C43F7">
        <w:rPr>
          <w:rFonts w:ascii="Times New Roman" w:eastAsia="Times New Roman" w:hAnsi="Times New Roman" w:cs="Times New Roman"/>
          <w:kern w:val="0"/>
          <w:lang w:eastAsia="en-IN"/>
          <w14:ligatures w14:val="none"/>
        </w:rPr>
        <w:t>p(A)=probability of event A occurring</w:t>
      </w:r>
    </w:p>
    <w:p w14:paraId="64161BD5" w14:textId="12E7039B" w:rsidR="00C22E42" w:rsidRPr="002C43F7" w:rsidRDefault="00C22E42" w:rsidP="000A5328">
      <w:pPr>
        <w:spacing w:before="120" w:after="120" w:line="240" w:lineRule="auto"/>
        <w:ind w:firstLine="720"/>
        <w:jc w:val="both"/>
        <w:rPr>
          <w:rFonts w:ascii="Times New Roman" w:eastAsia="Times New Roman" w:hAnsi="Times New Roman" w:cs="Times New Roman"/>
          <w:kern w:val="0"/>
          <w:lang w:eastAsia="en-IN"/>
          <w14:ligatures w14:val="none"/>
        </w:rPr>
      </w:pPr>
      <w:r w:rsidRPr="002C43F7">
        <w:rPr>
          <w:rFonts w:ascii="Times New Roman" w:eastAsia="Times New Roman" w:hAnsi="Times New Roman" w:cs="Times New Roman"/>
          <w:kern w:val="0"/>
          <w:lang w:eastAsia="en-IN"/>
          <w14:ligatures w14:val="none"/>
        </w:rPr>
        <w:t>n(A)=Number of successful outcomes (the number of ways the event can occur)</w:t>
      </w:r>
    </w:p>
    <w:p w14:paraId="43821053" w14:textId="61DFD691" w:rsidR="00C22E42" w:rsidRPr="002C43F7" w:rsidRDefault="00C22E42" w:rsidP="000A5328">
      <w:pPr>
        <w:spacing w:before="120" w:after="120" w:line="240" w:lineRule="auto"/>
        <w:ind w:firstLine="720"/>
        <w:jc w:val="both"/>
        <w:rPr>
          <w:rFonts w:ascii="Times New Roman" w:eastAsia="Times New Roman" w:hAnsi="Times New Roman" w:cs="Times New Roman"/>
          <w:kern w:val="0"/>
          <w:lang w:eastAsia="en-IN"/>
          <w14:ligatures w14:val="none"/>
        </w:rPr>
      </w:pPr>
      <w:r w:rsidRPr="002C43F7">
        <w:rPr>
          <w:rFonts w:ascii="Times New Roman" w:eastAsia="Times New Roman" w:hAnsi="Times New Roman" w:cs="Times New Roman"/>
          <w:kern w:val="0"/>
          <w:lang w:eastAsia="en-IN"/>
          <w14:ligatures w14:val="none"/>
        </w:rPr>
        <w:t>n(S)=Total number of possible outcomes in the sample space</w:t>
      </w:r>
    </w:p>
    <w:p w14:paraId="3195CF3C" w14:textId="77777777" w:rsidR="00CC19D9" w:rsidRPr="002C43F7" w:rsidRDefault="00CC19D9" w:rsidP="000A5328">
      <w:pPr>
        <w:spacing w:before="120" w:after="120" w:line="240" w:lineRule="auto"/>
        <w:ind w:firstLine="720"/>
        <w:jc w:val="both"/>
        <w:rPr>
          <w:rFonts w:ascii="Times New Roman" w:eastAsia="Times New Roman" w:hAnsi="Times New Roman" w:cs="Times New Roman"/>
          <w:kern w:val="0"/>
          <w:lang w:eastAsia="en-IN"/>
          <w14:ligatures w14:val="none"/>
        </w:rPr>
      </w:pPr>
    </w:p>
    <w:p w14:paraId="612DEC88" w14:textId="732D72B0" w:rsidR="00C22E42" w:rsidRPr="002C43F7" w:rsidRDefault="00C22E42" w:rsidP="000A5328">
      <w:pPr>
        <w:spacing w:before="120" w:after="120" w:line="240" w:lineRule="auto"/>
        <w:ind w:firstLine="720"/>
        <w:jc w:val="both"/>
        <w:rPr>
          <w:rFonts w:ascii="Times New Roman" w:eastAsia="Times New Roman" w:hAnsi="Times New Roman" w:cs="Times New Roman"/>
          <w:kern w:val="0"/>
          <w:lang w:eastAsia="en-IN"/>
          <w14:ligatures w14:val="none"/>
        </w:rPr>
      </w:pPr>
      <w:r w:rsidRPr="002C43F7">
        <w:rPr>
          <w:rFonts w:ascii="Times New Roman" w:eastAsia="Times New Roman" w:hAnsi="Times New Roman" w:cs="Times New Roman"/>
          <w:kern w:val="0"/>
          <w:lang w:eastAsia="en-IN"/>
          <w14:ligatures w14:val="none"/>
        </w:rPr>
        <w:lastRenderedPageBreak/>
        <w:t xml:space="preserve">Various ecological indices are also calculated by taking the all the species groups into account which include all the different species landed at </w:t>
      </w:r>
      <w:proofErr w:type="spellStart"/>
      <w:r w:rsidRPr="002C43F7">
        <w:rPr>
          <w:rFonts w:ascii="Times New Roman" w:eastAsia="Times New Roman" w:hAnsi="Times New Roman" w:cs="Times New Roman"/>
          <w:kern w:val="0"/>
          <w:lang w:eastAsia="en-IN"/>
          <w14:ligatures w14:val="none"/>
        </w:rPr>
        <w:t>Dholai</w:t>
      </w:r>
      <w:proofErr w:type="spellEnd"/>
      <w:r w:rsidRPr="002C43F7">
        <w:rPr>
          <w:rFonts w:ascii="Times New Roman" w:eastAsia="Times New Roman" w:hAnsi="Times New Roman" w:cs="Times New Roman"/>
          <w:kern w:val="0"/>
          <w:lang w:eastAsia="en-IN"/>
          <w14:ligatures w14:val="none"/>
        </w:rPr>
        <w:t xml:space="preserve"> Fishing Harbour in different months.</w:t>
      </w:r>
    </w:p>
    <w:p w14:paraId="33AD2613" w14:textId="085792D2" w:rsidR="00DC4695" w:rsidRPr="002C43F7" w:rsidRDefault="003E2DA0" w:rsidP="000A5328">
      <w:pPr>
        <w:spacing w:before="120" w:after="120" w:line="240" w:lineRule="auto"/>
        <w:ind w:firstLine="720"/>
        <w:jc w:val="both"/>
        <w:rPr>
          <w:rFonts w:ascii="Times New Roman" w:eastAsia="Times New Roman" w:hAnsi="Times New Roman" w:cs="Times New Roman"/>
          <w:kern w:val="0"/>
          <w:lang w:eastAsia="en-IN"/>
          <w14:ligatures w14:val="none"/>
        </w:rPr>
      </w:pPr>
      <w:r w:rsidRPr="002C43F7">
        <w:rPr>
          <w:rFonts w:ascii="Times New Roman" w:hAnsi="Times New Roman" w:cs="Times New Roman"/>
          <w:noProof/>
          <w:lang w:eastAsia="en-IN" w:bidi="gu-IN"/>
        </w:rPr>
        <mc:AlternateContent>
          <mc:Choice Requires="wpg">
            <w:drawing>
              <wp:anchor distT="0" distB="0" distL="114300" distR="114300" simplePos="0" relativeHeight="251743232" behindDoc="0" locked="0" layoutInCell="1" allowOverlap="1" wp14:anchorId="4E085915" wp14:editId="00EA4D7B">
                <wp:simplePos x="0" y="0"/>
                <wp:positionH relativeFrom="column">
                  <wp:posOffset>1958746</wp:posOffset>
                </wp:positionH>
                <wp:positionV relativeFrom="paragraph">
                  <wp:posOffset>134259</wp:posOffset>
                </wp:positionV>
                <wp:extent cx="1793240" cy="753699"/>
                <wp:effectExtent l="0" t="0" r="0" b="0"/>
                <wp:wrapNone/>
                <wp:docPr id="1718496264" name="Group 17"/>
                <wp:cNvGraphicFramePr/>
                <a:graphic xmlns:a="http://schemas.openxmlformats.org/drawingml/2006/main">
                  <a:graphicData uri="http://schemas.microsoft.com/office/word/2010/wordprocessingGroup">
                    <wpg:wgp>
                      <wpg:cNvGrpSpPr/>
                      <wpg:grpSpPr>
                        <a:xfrm>
                          <a:off x="0" y="0"/>
                          <a:ext cx="1793240" cy="753699"/>
                          <a:chOff x="0" y="0"/>
                          <a:chExt cx="1793630" cy="754016"/>
                        </a:xfrm>
                      </wpg:grpSpPr>
                      <wps:wsp>
                        <wps:cNvPr id="115713322" name="Text Box 2"/>
                        <wps:cNvSpPr txBox="1">
                          <a:spLocks noChangeArrowheads="1"/>
                        </wps:cNvSpPr>
                        <wps:spPr bwMode="auto">
                          <a:xfrm>
                            <a:off x="940917" y="0"/>
                            <a:ext cx="240030" cy="274955"/>
                          </a:xfrm>
                          <a:prstGeom prst="rect">
                            <a:avLst/>
                          </a:prstGeom>
                          <a:noFill/>
                          <a:ln w="9525">
                            <a:noFill/>
                            <a:miter lim="800000"/>
                            <a:headEnd/>
                            <a:tailEnd/>
                          </a:ln>
                        </wps:spPr>
                        <wps:txbx>
                          <w:txbxContent>
                            <w:p w14:paraId="2BE223CA" w14:textId="54B352D2" w:rsidR="00DD26D0" w:rsidRPr="00237986" w:rsidRDefault="00DD26D0">
                              <w:pPr>
                                <w:rPr>
                                  <w:rFonts w:ascii="Times New Roman" w:hAnsi="Times New Roman" w:cs="Times New Roman"/>
                                  <w:b/>
                                  <w:bCs/>
                                  <w:i/>
                                  <w:iCs/>
                                  <w:sz w:val="16"/>
                                  <w:szCs w:val="16"/>
                                  <w:lang w:val="en-US"/>
                                </w:rPr>
                              </w:pPr>
                              <w:r w:rsidRPr="00237986">
                                <w:rPr>
                                  <w:rFonts w:ascii="Times New Roman" w:hAnsi="Times New Roman" w:cs="Times New Roman"/>
                                  <w:b/>
                                  <w:bCs/>
                                  <w:i/>
                                  <w:iCs/>
                                  <w:sz w:val="16"/>
                                  <w:szCs w:val="16"/>
                                  <w:lang w:val="en-US"/>
                                </w:rPr>
                                <w:t>S</w:t>
                              </w:r>
                            </w:p>
                          </w:txbxContent>
                        </wps:txbx>
                        <wps:bodyPr rot="0" vert="horz" wrap="square" lIns="91440" tIns="45720" rIns="91440" bIns="45720" anchor="t" anchorCtr="0">
                          <a:noAutofit/>
                        </wps:bodyPr>
                      </wps:wsp>
                      <wps:wsp>
                        <wps:cNvPr id="1454945319" name="Text Box 2"/>
                        <wps:cNvSpPr txBox="1">
                          <a:spLocks noChangeArrowheads="1"/>
                        </wps:cNvSpPr>
                        <wps:spPr bwMode="auto">
                          <a:xfrm>
                            <a:off x="837659" y="326123"/>
                            <a:ext cx="400706" cy="427893"/>
                          </a:xfrm>
                          <a:prstGeom prst="rect">
                            <a:avLst/>
                          </a:prstGeom>
                          <a:noFill/>
                          <a:ln w="9525">
                            <a:noFill/>
                            <a:miter lim="800000"/>
                            <a:headEnd/>
                            <a:tailEnd/>
                          </a:ln>
                        </wps:spPr>
                        <wps:txbx>
                          <w:txbxContent>
                            <w:p w14:paraId="428A08D7" w14:textId="4DA04D3F" w:rsidR="00DD26D0" w:rsidRPr="00865364" w:rsidRDefault="00DD26D0" w:rsidP="00EF574A">
                              <w:pPr>
                                <w:rPr>
                                  <w:rFonts w:ascii="Times New Roman" w:hAnsi="Times New Roman" w:cs="Times New Roman"/>
                                  <w:b/>
                                  <w:bCs/>
                                  <w:sz w:val="16"/>
                                  <w:szCs w:val="16"/>
                                  <w:lang w:val="en-US"/>
                                </w:rPr>
                              </w:pPr>
                              <w:proofErr w:type="spellStart"/>
                              <w:r w:rsidRPr="00865364">
                                <w:rPr>
                                  <w:rFonts w:ascii="Times New Roman" w:hAnsi="Times New Roman" w:cs="Times New Roman"/>
                                  <w:b/>
                                  <w:bCs/>
                                  <w:i/>
                                  <w:iCs/>
                                  <w:sz w:val="18"/>
                                  <w:szCs w:val="18"/>
                                  <w:lang w:val="en-US"/>
                                </w:rPr>
                                <w:t>i</w:t>
                              </w:r>
                              <w:proofErr w:type="spellEnd"/>
                              <w:r w:rsidRPr="00865364">
                                <w:rPr>
                                  <w:rFonts w:ascii="Times New Roman" w:hAnsi="Times New Roman" w:cs="Times New Roman"/>
                                  <w:b/>
                                  <w:bCs/>
                                  <w:sz w:val="18"/>
                                  <w:szCs w:val="18"/>
                                  <w:lang w:val="en-US"/>
                                </w:rPr>
                                <w:t xml:space="preserve"> </w:t>
                              </w:r>
                              <w:r w:rsidRPr="00865364">
                                <w:rPr>
                                  <w:rFonts w:ascii="Times New Roman" w:hAnsi="Times New Roman" w:cs="Times New Roman"/>
                                  <w:b/>
                                  <w:bCs/>
                                  <w:sz w:val="16"/>
                                  <w:szCs w:val="16"/>
                                  <w:lang w:val="en-US"/>
                                </w:rPr>
                                <w:t>= 1</w:t>
                              </w:r>
                            </w:p>
                          </w:txbxContent>
                        </wps:txbx>
                        <wps:bodyPr rot="0" vert="horz" wrap="square" lIns="91440" tIns="45720" rIns="91440" bIns="45720" anchor="t" anchorCtr="0">
                          <a:noAutofit/>
                        </wps:bodyPr>
                      </wps:wsp>
                      <wps:wsp>
                        <wps:cNvPr id="1159991908" name="Text Box 2"/>
                        <wps:cNvSpPr txBox="1">
                          <a:spLocks noChangeArrowheads="1"/>
                        </wps:cNvSpPr>
                        <wps:spPr bwMode="auto">
                          <a:xfrm>
                            <a:off x="0" y="117231"/>
                            <a:ext cx="1793630" cy="427893"/>
                          </a:xfrm>
                          <a:prstGeom prst="rect">
                            <a:avLst/>
                          </a:prstGeom>
                          <a:noFill/>
                          <a:ln w="9525">
                            <a:noFill/>
                            <a:miter lim="800000"/>
                            <a:headEnd/>
                            <a:tailEnd/>
                          </a:ln>
                        </wps:spPr>
                        <wps:txbx>
                          <w:txbxContent>
                            <w:p w14:paraId="22F3EA6C" w14:textId="77777777" w:rsidR="00DD26D0" w:rsidRPr="00253C59" w:rsidRDefault="00DD26D0" w:rsidP="006C3029">
                              <w:pPr>
                                <w:tabs>
                                  <w:tab w:val="left" w:pos="5149"/>
                                </w:tabs>
                                <w:ind w:firstLine="810"/>
                                <w:jc w:val="both"/>
                                <w:rPr>
                                  <w:rFonts w:ascii="Times New Roman" w:hAnsi="Times New Roman" w:cs="Times New Roman"/>
                                  <w:b/>
                                  <w:bCs/>
                                  <w:i/>
                                  <w:iCs/>
                                </w:rPr>
                              </w:pPr>
                              <w:r w:rsidRPr="00253C59">
                                <w:rPr>
                                  <w:rFonts w:ascii="Times New Roman" w:hAnsi="Times New Roman" w:cs="Times New Roman"/>
                                  <w:b/>
                                  <w:bCs/>
                                </w:rPr>
                                <w:t xml:space="preserve">H’= - ∑ </w:t>
                              </w:r>
                              <w:r w:rsidRPr="00253C59">
                                <w:rPr>
                                  <w:rFonts w:ascii="Times New Roman" w:hAnsi="Times New Roman" w:cs="Times New Roman"/>
                                  <w:b/>
                                  <w:bCs/>
                                  <w:i/>
                                  <w:iCs/>
                                </w:rPr>
                                <w:t>pi ln pi</w:t>
                              </w:r>
                            </w:p>
                            <w:p w14:paraId="51FCE7EF" w14:textId="20D4E8CE" w:rsidR="00DD26D0" w:rsidRPr="00865364" w:rsidRDefault="00DD26D0" w:rsidP="006C3029">
                              <w:pPr>
                                <w:rPr>
                                  <w:rFonts w:ascii="Times New Roman" w:hAnsi="Times New Roman" w:cs="Times New Roman"/>
                                  <w:b/>
                                  <w:bCs/>
                                  <w:sz w:val="16"/>
                                  <w:szCs w:val="16"/>
                                  <w:lang w:val="en-US"/>
                                </w:rPr>
                              </w:pP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4E085915" id="Group 17" o:spid="_x0000_s1034" style="position:absolute;left:0;text-align:left;margin-left:154.25pt;margin-top:10.55pt;width:141.2pt;height:59.35pt;z-index:251743232;mso-height-relative:margin" coordsize="17936,7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">
                <v:shape id="_x0000_s1035" type="#_x0000_t202" style="position:absolute;left:9409;width:2400;height:2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" filled="f" stroked="f">
                  <v:textbox>
                    <w:txbxContent>
                      <w:p w14:paraId="2BE223CA" w14:textId="54B352D2" w:rsidR="00DD26D0" w:rsidRPr="00237986" w:rsidRDefault="00DD26D0">
                        <w:pPr>
                          <w:rPr>
                            <w:rFonts w:ascii="Times New Roman" w:hAnsi="Times New Roman" w:cs="Times New Roman"/>
                            <w:b/>
                            <w:bCs/>
                            <w:i/>
                            <w:iCs/>
                            <w:sz w:val="16"/>
                            <w:szCs w:val="16"/>
                            <w:lang w:val="en-US"/>
                          </w:rPr>
                        </w:pPr>
                        <w:r w:rsidRPr="00237986">
                          <w:rPr>
                            <w:rFonts w:ascii="Times New Roman" w:hAnsi="Times New Roman" w:cs="Times New Roman"/>
                            <w:b/>
                            <w:bCs/>
                            <w:i/>
                            <w:iCs/>
                            <w:sz w:val="16"/>
                            <w:szCs w:val="16"/>
                            <w:lang w:val="en-US"/>
                          </w:rPr>
                          <w:t>S</w:t>
                        </w:r>
                      </w:p>
                    </w:txbxContent>
                  </v:textbox>
                </v:shape>
                <v:shape id="_x0000_s1036" type="#_x0000_t202" style="position:absolute;left:8376;top:3261;width:4007;height:4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" filled="f" stroked="f">
                  <v:textbox>
                    <w:txbxContent>
                      <w:p w14:paraId="428A08D7" w14:textId="4DA04D3F" w:rsidR="00DD26D0" w:rsidRPr="00865364" w:rsidRDefault="00DD26D0" w:rsidP="00EF574A">
                        <w:pPr>
                          <w:rPr>
                            <w:rFonts w:ascii="Times New Roman" w:hAnsi="Times New Roman" w:cs="Times New Roman"/>
                            <w:b/>
                            <w:bCs/>
                            <w:sz w:val="16"/>
                            <w:szCs w:val="16"/>
                            <w:lang w:val="en-US"/>
                          </w:rPr>
                        </w:pPr>
                        <w:proofErr w:type="spellStart"/>
                        <w:r w:rsidRPr="00865364">
                          <w:rPr>
                            <w:rFonts w:ascii="Times New Roman" w:hAnsi="Times New Roman" w:cs="Times New Roman"/>
                            <w:b/>
                            <w:bCs/>
                            <w:i/>
                            <w:iCs/>
                            <w:sz w:val="18"/>
                            <w:szCs w:val="18"/>
                            <w:lang w:val="en-US"/>
                          </w:rPr>
                          <w:t>i</w:t>
                        </w:r>
                        <w:proofErr w:type="spellEnd"/>
                        <w:r w:rsidRPr="00865364">
                          <w:rPr>
                            <w:rFonts w:ascii="Times New Roman" w:hAnsi="Times New Roman" w:cs="Times New Roman"/>
                            <w:b/>
                            <w:bCs/>
                            <w:sz w:val="18"/>
                            <w:szCs w:val="18"/>
                            <w:lang w:val="en-US"/>
                          </w:rPr>
                          <w:t xml:space="preserve"> </w:t>
                        </w:r>
                        <w:r w:rsidRPr="00865364">
                          <w:rPr>
                            <w:rFonts w:ascii="Times New Roman" w:hAnsi="Times New Roman" w:cs="Times New Roman"/>
                            <w:b/>
                            <w:bCs/>
                            <w:sz w:val="16"/>
                            <w:szCs w:val="16"/>
                            <w:lang w:val="en-US"/>
                          </w:rPr>
                          <w:t>= 1</w:t>
                        </w:r>
                      </w:p>
                    </w:txbxContent>
                  </v:textbox>
                </v:shape>
                <v:shape id="_x0000_s1037" type="#_x0000_t202" style="position:absolute;top:1172;width:17936;height:4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" filled="f" stroked="f">
                  <v:textbox>
                    <w:txbxContent>
                      <w:p w14:paraId="22F3EA6C" w14:textId="77777777" w:rsidR="00DD26D0" w:rsidRPr="00253C59" w:rsidRDefault="00DD26D0" w:rsidP="006C3029">
                        <w:pPr>
                          <w:tabs>
                            <w:tab w:val="left" w:pos="5149"/>
                          </w:tabs>
                          <w:ind w:firstLine="810"/>
                          <w:jc w:val="both"/>
                          <w:rPr>
                            <w:rFonts w:ascii="Times New Roman" w:hAnsi="Times New Roman" w:cs="Times New Roman"/>
                            <w:b/>
                            <w:bCs/>
                            <w:i/>
                            <w:iCs/>
                          </w:rPr>
                        </w:pPr>
                        <w:r w:rsidRPr="00253C59">
                          <w:rPr>
                            <w:rFonts w:ascii="Times New Roman" w:hAnsi="Times New Roman" w:cs="Times New Roman"/>
                            <w:b/>
                            <w:bCs/>
                          </w:rPr>
                          <w:t xml:space="preserve">H’= - ∑ </w:t>
                        </w:r>
                        <w:r w:rsidRPr="00253C59">
                          <w:rPr>
                            <w:rFonts w:ascii="Times New Roman" w:hAnsi="Times New Roman" w:cs="Times New Roman"/>
                            <w:b/>
                            <w:bCs/>
                            <w:i/>
                            <w:iCs/>
                          </w:rPr>
                          <w:t>pi ln pi</w:t>
                        </w:r>
                      </w:p>
                      <w:p w14:paraId="51FCE7EF" w14:textId="20D4E8CE" w:rsidR="00DD26D0" w:rsidRPr="00865364" w:rsidRDefault="00DD26D0" w:rsidP="006C3029">
                        <w:pPr>
                          <w:rPr>
                            <w:rFonts w:ascii="Times New Roman" w:hAnsi="Times New Roman" w:cs="Times New Roman"/>
                            <w:b/>
                            <w:bCs/>
                            <w:sz w:val="16"/>
                            <w:szCs w:val="16"/>
                            <w:lang w:val="en-US"/>
                          </w:rPr>
                        </w:pPr>
                      </w:p>
                    </w:txbxContent>
                  </v:textbox>
                </v:shape>
              </v:group>
            </w:pict>
          </mc:Fallback>
        </mc:AlternateContent>
      </w:r>
    </w:p>
    <w:p w14:paraId="0B57C6E9" w14:textId="1D82E8BB" w:rsidR="00FE3C55" w:rsidRPr="002C43F7" w:rsidRDefault="00FE3C55" w:rsidP="000A5328">
      <w:pPr>
        <w:tabs>
          <w:tab w:val="left" w:pos="5149"/>
        </w:tabs>
        <w:spacing w:before="120" w:after="120" w:line="240" w:lineRule="auto"/>
        <w:ind w:firstLine="810"/>
        <w:jc w:val="both"/>
        <w:rPr>
          <w:rFonts w:ascii="Times New Roman" w:hAnsi="Times New Roman" w:cs="Times New Roman"/>
          <w:b/>
          <w:bCs/>
          <w:i/>
          <w:iCs/>
        </w:rPr>
      </w:pPr>
      <w:r w:rsidRPr="002C43F7">
        <w:rPr>
          <w:rFonts w:ascii="Times New Roman" w:hAnsi="Times New Roman" w:cs="Times New Roman"/>
          <w:b/>
          <w:bCs/>
        </w:rPr>
        <w:t>Shanno</w:t>
      </w:r>
      <w:r w:rsidR="003E2DA0" w:rsidRPr="002C43F7">
        <w:rPr>
          <w:rFonts w:ascii="Times New Roman" w:hAnsi="Times New Roman" w:cs="Times New Roman"/>
          <w:b/>
          <w:bCs/>
        </w:rPr>
        <w:t>n</w:t>
      </w:r>
      <w:r w:rsidRPr="002C43F7">
        <w:rPr>
          <w:rFonts w:ascii="Times New Roman" w:hAnsi="Times New Roman" w:cs="Times New Roman"/>
          <w:b/>
          <w:bCs/>
        </w:rPr>
        <w:t xml:space="preserve">-Diversity </w:t>
      </w:r>
      <w:r w:rsidR="006C3029" w:rsidRPr="002C43F7">
        <w:rPr>
          <w:rFonts w:ascii="Times New Roman" w:hAnsi="Times New Roman" w:cs="Times New Roman"/>
          <w:b/>
          <w:bCs/>
        </w:rPr>
        <w:t>index</w:t>
      </w:r>
      <w:r w:rsidR="000A0EE3" w:rsidRPr="002C43F7">
        <w:rPr>
          <w:rFonts w:ascii="Times New Roman" w:hAnsi="Times New Roman" w:cs="Times New Roman"/>
          <w:b/>
          <w:bCs/>
        </w:rPr>
        <w:t>=</w:t>
      </w:r>
    </w:p>
    <w:p w14:paraId="48B48B45" w14:textId="77777777" w:rsidR="00EF574A" w:rsidRPr="002C43F7" w:rsidRDefault="00EF574A" w:rsidP="000A5328">
      <w:pPr>
        <w:tabs>
          <w:tab w:val="left" w:pos="5149"/>
        </w:tabs>
        <w:spacing w:before="120" w:after="120" w:line="240" w:lineRule="auto"/>
        <w:ind w:firstLine="810"/>
        <w:jc w:val="both"/>
        <w:rPr>
          <w:rFonts w:ascii="Times New Roman" w:hAnsi="Times New Roman" w:cs="Times New Roman"/>
        </w:rPr>
      </w:pPr>
    </w:p>
    <w:p w14:paraId="4742E8D9" w14:textId="5D7BF050" w:rsidR="00237986" w:rsidRPr="002C43F7" w:rsidRDefault="00237986" w:rsidP="000A5328">
      <w:pPr>
        <w:tabs>
          <w:tab w:val="left" w:pos="5149"/>
        </w:tabs>
        <w:spacing w:before="120" w:after="120" w:line="240" w:lineRule="auto"/>
        <w:ind w:firstLine="810"/>
        <w:jc w:val="both"/>
        <w:rPr>
          <w:rFonts w:ascii="Times New Roman" w:hAnsi="Times New Roman" w:cs="Times New Roman"/>
        </w:rPr>
      </w:pPr>
      <w:r w:rsidRPr="002C43F7">
        <w:rPr>
          <w:rFonts w:ascii="Times New Roman" w:hAnsi="Times New Roman" w:cs="Times New Roman"/>
        </w:rPr>
        <w:t>Where;</w:t>
      </w:r>
    </w:p>
    <w:p w14:paraId="061FCD4B" w14:textId="0D1378DC" w:rsidR="00237986" w:rsidRPr="002C43F7" w:rsidRDefault="00237986" w:rsidP="000A5328">
      <w:pPr>
        <w:tabs>
          <w:tab w:val="left" w:pos="5149"/>
        </w:tabs>
        <w:spacing w:before="120" w:after="120" w:line="240" w:lineRule="auto"/>
        <w:ind w:firstLine="810"/>
        <w:jc w:val="both"/>
        <w:rPr>
          <w:rFonts w:ascii="Times New Roman" w:hAnsi="Times New Roman" w:cs="Times New Roman"/>
        </w:rPr>
      </w:pPr>
      <w:r w:rsidRPr="002C43F7">
        <w:rPr>
          <w:rFonts w:ascii="Times New Roman" w:hAnsi="Times New Roman" w:cs="Times New Roman"/>
        </w:rPr>
        <w:t>H'= The Shannon Diversity Index value.</w:t>
      </w:r>
    </w:p>
    <w:p w14:paraId="2BD91D2C" w14:textId="0DB9D44D" w:rsidR="00237986" w:rsidRPr="002C43F7" w:rsidRDefault="00237986" w:rsidP="000A5328">
      <w:pPr>
        <w:tabs>
          <w:tab w:val="left" w:pos="5149"/>
        </w:tabs>
        <w:spacing w:before="120" w:after="120" w:line="240" w:lineRule="auto"/>
        <w:ind w:firstLine="810"/>
        <w:jc w:val="both"/>
        <w:rPr>
          <w:rFonts w:ascii="Times New Roman" w:hAnsi="Times New Roman" w:cs="Times New Roman"/>
        </w:rPr>
      </w:pPr>
      <w:r w:rsidRPr="002C43F7">
        <w:rPr>
          <w:rFonts w:ascii="Times New Roman" w:hAnsi="Times New Roman" w:cs="Times New Roman"/>
          <w:i/>
          <w:iCs/>
        </w:rPr>
        <w:t>S</w:t>
      </w:r>
      <w:r w:rsidRPr="002C43F7">
        <w:rPr>
          <w:rFonts w:ascii="Times New Roman" w:hAnsi="Times New Roman" w:cs="Times New Roman"/>
        </w:rPr>
        <w:t xml:space="preserve"> = The total number of </w:t>
      </w:r>
      <w:r w:rsidR="009A16F4" w:rsidRPr="002C43F7">
        <w:rPr>
          <w:rFonts w:ascii="Times New Roman" w:hAnsi="Times New Roman" w:cs="Times New Roman"/>
        </w:rPr>
        <w:t>fish</w:t>
      </w:r>
      <w:r w:rsidR="00693AEC" w:rsidRPr="002C43F7">
        <w:rPr>
          <w:rFonts w:ascii="Times New Roman" w:hAnsi="Times New Roman" w:cs="Times New Roman"/>
        </w:rPr>
        <w:t xml:space="preserve"> species group</w:t>
      </w:r>
      <w:r w:rsidRPr="002C43F7">
        <w:rPr>
          <w:rFonts w:ascii="Times New Roman" w:hAnsi="Times New Roman" w:cs="Times New Roman"/>
        </w:rPr>
        <w:t xml:space="preserve"> in the c</w:t>
      </w:r>
      <w:r w:rsidR="005A1463" w:rsidRPr="002C43F7">
        <w:rPr>
          <w:rFonts w:ascii="Times New Roman" w:hAnsi="Times New Roman" w:cs="Times New Roman"/>
        </w:rPr>
        <w:t>atch or community</w:t>
      </w:r>
      <w:r w:rsidRPr="002C43F7">
        <w:rPr>
          <w:rFonts w:ascii="Times New Roman" w:hAnsi="Times New Roman" w:cs="Times New Roman"/>
        </w:rPr>
        <w:t xml:space="preserve"> (species richness).</w:t>
      </w:r>
    </w:p>
    <w:p w14:paraId="74146AA2" w14:textId="4361C126" w:rsidR="00253C59" w:rsidRPr="002C43F7" w:rsidRDefault="00237986" w:rsidP="000A5328">
      <w:pPr>
        <w:tabs>
          <w:tab w:val="left" w:pos="5149"/>
        </w:tabs>
        <w:spacing w:before="120" w:after="120" w:line="240" w:lineRule="auto"/>
        <w:ind w:left="1170" w:hanging="360"/>
        <w:jc w:val="both"/>
        <w:rPr>
          <w:rFonts w:ascii="Times New Roman" w:hAnsi="Times New Roman" w:cs="Times New Roman"/>
        </w:rPr>
      </w:pPr>
      <w:r w:rsidRPr="002C43F7">
        <w:rPr>
          <w:rFonts w:ascii="Times New Roman" w:hAnsi="Times New Roman" w:cs="Times New Roman"/>
          <w:i/>
          <w:iCs/>
        </w:rPr>
        <w:t>pi</w:t>
      </w:r>
      <w:r w:rsidRPr="002C43F7">
        <w:rPr>
          <w:rFonts w:ascii="Times New Roman" w:hAnsi="Times New Roman" w:cs="Times New Roman"/>
        </w:rPr>
        <w:t>= The proportion of individuals belonging to the</w:t>
      </w:r>
      <w:r w:rsidRPr="002C43F7">
        <w:rPr>
          <w:rFonts w:ascii="Times New Roman" w:hAnsi="Times New Roman" w:cs="Times New Roman"/>
          <w:i/>
          <w:iCs/>
        </w:rPr>
        <w:t xml:space="preserve"> </w:t>
      </w:r>
      <w:proofErr w:type="spellStart"/>
      <w:r w:rsidRPr="002C43F7">
        <w:rPr>
          <w:rFonts w:ascii="Times New Roman" w:hAnsi="Times New Roman" w:cs="Times New Roman"/>
          <w:i/>
          <w:iCs/>
        </w:rPr>
        <w:t>i</w:t>
      </w:r>
      <w:r w:rsidR="00920656" w:rsidRPr="002C43F7">
        <w:rPr>
          <w:rFonts w:ascii="Times New Roman" w:hAnsi="Times New Roman" w:cs="Times New Roman"/>
        </w:rPr>
        <w:t>-</w:t>
      </w:r>
      <w:r w:rsidRPr="002C43F7">
        <w:rPr>
          <w:rFonts w:ascii="Times New Roman" w:hAnsi="Times New Roman" w:cs="Times New Roman"/>
        </w:rPr>
        <w:t>th</w:t>
      </w:r>
      <w:proofErr w:type="spellEnd"/>
      <w:r w:rsidRPr="002C43F7">
        <w:rPr>
          <w:rFonts w:ascii="Times New Roman" w:hAnsi="Times New Roman" w:cs="Times New Roman"/>
        </w:rPr>
        <w:t xml:space="preserve"> species</w:t>
      </w:r>
      <w:r w:rsidR="00693AEC" w:rsidRPr="002C43F7">
        <w:rPr>
          <w:rFonts w:ascii="Times New Roman" w:hAnsi="Times New Roman" w:cs="Times New Roman"/>
        </w:rPr>
        <w:t xml:space="preserve"> group</w:t>
      </w:r>
      <w:r w:rsidRPr="002C43F7">
        <w:rPr>
          <w:rFonts w:ascii="Times New Roman" w:hAnsi="Times New Roman" w:cs="Times New Roman"/>
        </w:rPr>
        <w:t xml:space="preserve"> relative to the total population (</w:t>
      </w:r>
      <w:r w:rsidRPr="002C43F7">
        <w:rPr>
          <w:rFonts w:ascii="Times New Roman" w:hAnsi="Times New Roman" w:cs="Times New Roman"/>
          <w:i/>
          <w:iCs/>
        </w:rPr>
        <w:t>p</w:t>
      </w:r>
      <w:r w:rsidR="00920656" w:rsidRPr="002C43F7">
        <w:rPr>
          <w:rFonts w:ascii="Times New Roman" w:hAnsi="Times New Roman" w:cs="Times New Roman"/>
          <w:i/>
          <w:iCs/>
        </w:rPr>
        <w:t>i</w:t>
      </w:r>
      <w:r w:rsidRPr="002C43F7">
        <w:rPr>
          <w:rFonts w:ascii="Times New Roman" w:hAnsi="Times New Roman" w:cs="Times New Roman"/>
        </w:rPr>
        <w:t xml:space="preserve">= </w:t>
      </w:r>
      <w:proofErr w:type="spellStart"/>
      <w:r w:rsidR="00920656" w:rsidRPr="002C43F7">
        <w:rPr>
          <w:rFonts w:ascii="Times New Roman" w:hAnsi="Times New Roman" w:cs="Times New Roman"/>
          <w:i/>
          <w:iCs/>
        </w:rPr>
        <w:t>ni</w:t>
      </w:r>
      <w:proofErr w:type="spellEnd"/>
      <w:r w:rsidR="00920656" w:rsidRPr="002C43F7">
        <w:rPr>
          <w:rFonts w:ascii="Times New Roman" w:hAnsi="Times New Roman" w:cs="Times New Roman"/>
          <w:i/>
          <w:iCs/>
        </w:rPr>
        <w:t>/</w:t>
      </w:r>
      <w:proofErr w:type="gramStart"/>
      <w:r w:rsidR="00920656" w:rsidRPr="002C43F7">
        <w:rPr>
          <w:rFonts w:ascii="Times New Roman" w:hAnsi="Times New Roman" w:cs="Times New Roman"/>
          <w:i/>
          <w:iCs/>
        </w:rPr>
        <w:t>N</w:t>
      </w:r>
      <w:r w:rsidR="00920656" w:rsidRPr="002C43F7">
        <w:rPr>
          <w:rFonts w:ascii="Times New Roman" w:hAnsi="Times New Roman" w:cs="Times New Roman"/>
        </w:rPr>
        <w:t xml:space="preserve"> </w:t>
      </w:r>
      <w:r w:rsidR="001847F8" w:rsidRPr="002C43F7">
        <w:rPr>
          <w:rFonts w:ascii="Times New Roman" w:hAnsi="Times New Roman" w:cs="Times New Roman"/>
        </w:rPr>
        <w:t>,</w:t>
      </w:r>
      <w:proofErr w:type="gramEnd"/>
      <w:r w:rsidR="001847F8" w:rsidRPr="002C43F7">
        <w:rPr>
          <w:rFonts w:ascii="Times New Roman" w:hAnsi="Times New Roman" w:cs="Times New Roman"/>
        </w:rPr>
        <w:t xml:space="preserve"> </w:t>
      </w:r>
      <w:r w:rsidRPr="002C43F7">
        <w:rPr>
          <w:rFonts w:ascii="Times New Roman" w:hAnsi="Times New Roman" w:cs="Times New Roman"/>
        </w:rPr>
        <w:t>where</w:t>
      </w:r>
      <w:r w:rsidRPr="002C43F7">
        <w:rPr>
          <w:rFonts w:ascii="Times New Roman" w:hAnsi="Times New Roman" w:cs="Times New Roman"/>
          <w:i/>
          <w:iCs/>
        </w:rPr>
        <w:t xml:space="preserve"> </w:t>
      </w:r>
      <w:proofErr w:type="spellStart"/>
      <w:r w:rsidRPr="002C43F7">
        <w:rPr>
          <w:rFonts w:ascii="Times New Roman" w:hAnsi="Times New Roman" w:cs="Times New Roman"/>
          <w:i/>
          <w:iCs/>
        </w:rPr>
        <w:t>n</w:t>
      </w:r>
      <w:r w:rsidR="002D2FBA" w:rsidRPr="002C43F7">
        <w:rPr>
          <w:rFonts w:ascii="Times New Roman" w:hAnsi="Times New Roman" w:cs="Times New Roman"/>
          <w:i/>
          <w:iCs/>
        </w:rPr>
        <w:t>i</w:t>
      </w:r>
      <w:proofErr w:type="spellEnd"/>
      <w:r w:rsidRPr="002C43F7">
        <w:rPr>
          <w:rFonts w:ascii="Times New Roman" w:hAnsi="Times New Roman" w:cs="Times New Roman"/>
        </w:rPr>
        <w:t xml:space="preserve"> is the number of individuals of species</w:t>
      </w:r>
      <w:r w:rsidR="00693AEC" w:rsidRPr="002C43F7">
        <w:rPr>
          <w:rFonts w:ascii="Times New Roman" w:hAnsi="Times New Roman" w:cs="Times New Roman"/>
        </w:rPr>
        <w:t xml:space="preserve"> group</w:t>
      </w:r>
      <w:r w:rsidRPr="002C43F7">
        <w:rPr>
          <w:rFonts w:ascii="Times New Roman" w:hAnsi="Times New Roman" w:cs="Times New Roman"/>
        </w:rPr>
        <w:t xml:space="preserve"> </w:t>
      </w:r>
      <w:proofErr w:type="spellStart"/>
      <w:r w:rsidRPr="002C43F7">
        <w:rPr>
          <w:rFonts w:ascii="Times New Roman" w:hAnsi="Times New Roman" w:cs="Times New Roman"/>
          <w:i/>
          <w:iCs/>
        </w:rPr>
        <w:t>i</w:t>
      </w:r>
      <w:proofErr w:type="spellEnd"/>
      <w:r w:rsidRPr="002C43F7">
        <w:rPr>
          <w:rFonts w:ascii="Times New Roman" w:hAnsi="Times New Roman" w:cs="Times New Roman"/>
        </w:rPr>
        <w:t xml:space="preserve">, and </w:t>
      </w:r>
      <w:r w:rsidRPr="002C43F7">
        <w:rPr>
          <w:rFonts w:ascii="Times New Roman" w:hAnsi="Times New Roman" w:cs="Times New Roman"/>
          <w:i/>
          <w:iCs/>
        </w:rPr>
        <w:t xml:space="preserve">N </w:t>
      </w:r>
      <w:r w:rsidRPr="002C43F7">
        <w:rPr>
          <w:rFonts w:ascii="Times New Roman" w:hAnsi="Times New Roman" w:cs="Times New Roman"/>
        </w:rPr>
        <w:t>is the total number of individuals of all species</w:t>
      </w:r>
      <w:r w:rsidR="00693AEC" w:rsidRPr="002C43F7">
        <w:rPr>
          <w:rFonts w:ascii="Times New Roman" w:hAnsi="Times New Roman" w:cs="Times New Roman"/>
        </w:rPr>
        <w:t xml:space="preserve"> </w:t>
      </w:r>
      <w:r w:rsidR="00881865" w:rsidRPr="002C43F7">
        <w:rPr>
          <w:rFonts w:ascii="Times New Roman" w:hAnsi="Times New Roman" w:cs="Times New Roman"/>
        </w:rPr>
        <w:t>group</w:t>
      </w:r>
      <w:r w:rsidRPr="002C43F7">
        <w:rPr>
          <w:rFonts w:ascii="Times New Roman" w:hAnsi="Times New Roman" w:cs="Times New Roman"/>
        </w:rPr>
        <w:t>).</w:t>
      </w:r>
    </w:p>
    <w:p w14:paraId="44C82C27" w14:textId="79C35509" w:rsidR="00FE3C55" w:rsidRPr="002C43F7" w:rsidRDefault="00253C59" w:rsidP="000A5328">
      <w:pPr>
        <w:tabs>
          <w:tab w:val="left" w:pos="5149"/>
        </w:tabs>
        <w:spacing w:before="120" w:after="120" w:line="240" w:lineRule="auto"/>
        <w:ind w:firstLine="810"/>
        <w:jc w:val="both"/>
        <w:rPr>
          <w:rFonts w:ascii="Times New Roman" w:hAnsi="Times New Roman" w:cs="Times New Roman"/>
        </w:rPr>
      </w:pPr>
      <w:r w:rsidRPr="002C43F7">
        <w:rPr>
          <w:rFonts w:ascii="Times New Roman" w:hAnsi="Times New Roman" w:cs="Times New Roman"/>
          <w:i/>
          <w:iCs/>
        </w:rPr>
        <w:t>l</w:t>
      </w:r>
      <w:r w:rsidR="00237986" w:rsidRPr="002C43F7">
        <w:rPr>
          <w:rFonts w:ascii="Times New Roman" w:hAnsi="Times New Roman" w:cs="Times New Roman"/>
          <w:i/>
          <w:iCs/>
        </w:rPr>
        <w:t>n</w:t>
      </w:r>
      <w:r w:rsidRPr="002C43F7">
        <w:rPr>
          <w:rFonts w:ascii="Times New Roman" w:hAnsi="Times New Roman" w:cs="Times New Roman"/>
          <w:i/>
          <w:iCs/>
        </w:rPr>
        <w:t xml:space="preserve"> </w:t>
      </w:r>
      <w:r w:rsidR="00237986" w:rsidRPr="002C43F7">
        <w:rPr>
          <w:rFonts w:ascii="Times New Roman" w:hAnsi="Times New Roman" w:cs="Times New Roman"/>
        </w:rPr>
        <w:t xml:space="preserve">= The natural logarithm (log base </w:t>
      </w:r>
      <w:r w:rsidR="00237986" w:rsidRPr="002C43F7">
        <w:rPr>
          <w:rFonts w:ascii="Times New Roman" w:hAnsi="Times New Roman" w:cs="Times New Roman"/>
          <w:i/>
          <w:iCs/>
        </w:rPr>
        <w:t>e</w:t>
      </w:r>
      <w:r w:rsidR="00237986" w:rsidRPr="002C43F7">
        <w:rPr>
          <w:rFonts w:ascii="Times New Roman" w:hAnsi="Times New Roman" w:cs="Times New Roman"/>
        </w:rPr>
        <w:t>).</w:t>
      </w:r>
    </w:p>
    <w:p w14:paraId="6A1CEBFF" w14:textId="39361B11" w:rsidR="001847F8" w:rsidRPr="002C43F7" w:rsidRDefault="00461AAA" w:rsidP="000A5328">
      <w:pPr>
        <w:tabs>
          <w:tab w:val="left" w:pos="5149"/>
        </w:tabs>
        <w:spacing w:before="120" w:after="120" w:line="240" w:lineRule="auto"/>
        <w:ind w:firstLine="810"/>
        <w:jc w:val="both"/>
        <w:rPr>
          <w:rFonts w:ascii="Times New Roman" w:hAnsi="Times New Roman" w:cs="Times New Roman"/>
        </w:rPr>
      </w:pPr>
      <w:r w:rsidRPr="002C43F7">
        <w:rPr>
          <w:rFonts w:ascii="Times New Roman" w:hAnsi="Times New Roman" w:cs="Times New Roman"/>
          <w:i/>
          <w:iCs/>
          <w:noProof/>
          <w:lang w:eastAsia="en-IN" w:bidi="gu-IN"/>
        </w:rPr>
        <mc:AlternateContent>
          <mc:Choice Requires="wpg">
            <w:drawing>
              <wp:anchor distT="0" distB="0" distL="114300" distR="114300" simplePos="0" relativeHeight="251754496" behindDoc="0" locked="0" layoutInCell="1" allowOverlap="1" wp14:anchorId="2F08E1E3" wp14:editId="37AB07C1">
                <wp:simplePos x="0" y="0"/>
                <wp:positionH relativeFrom="column">
                  <wp:posOffset>2086024</wp:posOffset>
                </wp:positionH>
                <wp:positionV relativeFrom="paragraph">
                  <wp:posOffset>127976</wp:posOffset>
                </wp:positionV>
                <wp:extent cx="1553308" cy="592016"/>
                <wp:effectExtent l="0" t="0" r="0" b="0"/>
                <wp:wrapNone/>
                <wp:docPr id="1991599659" name="Group 18"/>
                <wp:cNvGraphicFramePr/>
                <a:graphic xmlns:a="http://schemas.openxmlformats.org/drawingml/2006/main">
                  <a:graphicData uri="http://schemas.microsoft.com/office/word/2010/wordprocessingGroup">
                    <wpg:wgp>
                      <wpg:cNvGrpSpPr/>
                      <wpg:grpSpPr>
                        <a:xfrm>
                          <a:off x="0" y="0"/>
                          <a:ext cx="1553308" cy="592016"/>
                          <a:chOff x="0" y="0"/>
                          <a:chExt cx="1553308" cy="592016"/>
                        </a:xfrm>
                      </wpg:grpSpPr>
                      <wps:wsp>
                        <wps:cNvPr id="1114434241" name="Text Box 2"/>
                        <wps:cNvSpPr txBox="1">
                          <a:spLocks noChangeArrowheads="1"/>
                        </wps:cNvSpPr>
                        <wps:spPr bwMode="auto">
                          <a:xfrm>
                            <a:off x="0" y="99646"/>
                            <a:ext cx="316523" cy="334108"/>
                          </a:xfrm>
                          <a:prstGeom prst="rect">
                            <a:avLst/>
                          </a:prstGeom>
                          <a:noFill/>
                          <a:ln w="9525">
                            <a:noFill/>
                            <a:miter lim="800000"/>
                            <a:headEnd/>
                            <a:tailEnd/>
                          </a:ln>
                        </wps:spPr>
                        <wps:txbx>
                          <w:txbxContent>
                            <w:p w14:paraId="684BB197" w14:textId="12223972" w:rsidR="00DD26D0" w:rsidRPr="00FE4A13" w:rsidRDefault="00DD26D0">
                              <w:pPr>
                                <w:rPr>
                                  <w:rFonts w:ascii="Times New Roman" w:hAnsi="Times New Roman" w:cs="Times New Roman"/>
                                  <w:b/>
                                  <w:bCs/>
                                  <w:i/>
                                  <w:iCs/>
                                  <w:sz w:val="28"/>
                                  <w:szCs w:val="28"/>
                                </w:rPr>
                              </w:pPr>
                              <w:proofErr w:type="spellStart"/>
                              <w:r w:rsidRPr="00FE4A13">
                                <w:rPr>
                                  <w:rFonts w:ascii="Times New Roman" w:hAnsi="Times New Roman" w:cs="Times New Roman"/>
                                  <w:b/>
                                  <w:bCs/>
                                  <w:i/>
                                  <w:iCs/>
                                  <w:sz w:val="28"/>
                                  <w:szCs w:val="28"/>
                                </w:rPr>
                                <w:t>d</w:t>
                              </w:r>
                              <w:r>
                                <w:rPr>
                                  <w:rFonts w:ascii="Times New Roman" w:hAnsi="Times New Roman" w:cs="Times New Roman"/>
                                  <w:b/>
                                  <w:bCs/>
                                  <w:i/>
                                  <w:iCs/>
                                  <w:sz w:val="28"/>
                                  <w:szCs w:val="28"/>
                                </w:rPr>
                                <w:t>CV</w:t>
                              </w:r>
                              <w:proofErr w:type="spellEnd"/>
                            </w:p>
                          </w:txbxContent>
                        </wps:txbx>
                        <wps:bodyPr rot="0" vert="horz" wrap="square" lIns="91440" tIns="45720" rIns="91440" bIns="45720" anchor="t" anchorCtr="0">
                          <a:noAutofit/>
                        </wps:bodyPr>
                      </wps:wsp>
                      <wps:wsp>
                        <wps:cNvPr id="106829125" name="Text Box 2"/>
                        <wps:cNvSpPr txBox="1">
                          <a:spLocks noChangeArrowheads="1"/>
                        </wps:cNvSpPr>
                        <wps:spPr bwMode="auto">
                          <a:xfrm>
                            <a:off x="638908" y="0"/>
                            <a:ext cx="914400" cy="334108"/>
                          </a:xfrm>
                          <a:prstGeom prst="rect">
                            <a:avLst/>
                          </a:prstGeom>
                          <a:noFill/>
                          <a:ln w="9525">
                            <a:noFill/>
                            <a:miter lim="800000"/>
                            <a:headEnd/>
                            <a:tailEnd/>
                          </a:ln>
                        </wps:spPr>
                        <wps:txbx>
                          <w:txbxContent>
                            <w:p w14:paraId="756380B2" w14:textId="00A811EA" w:rsidR="00DD26D0" w:rsidRPr="00597644" w:rsidRDefault="00DD26D0" w:rsidP="00597644">
                              <w:pPr>
                                <w:rPr>
                                  <w:rFonts w:ascii="Times New Roman" w:hAnsi="Times New Roman" w:cs="Times New Roman"/>
                                  <w:b/>
                                  <w:bCs/>
                                  <w:i/>
                                  <w:iCs/>
                                  <w:lang w:val="en-US"/>
                                </w:rPr>
                              </w:pPr>
                              <w:r>
                                <w:rPr>
                                  <w:rFonts w:ascii="Times New Roman" w:hAnsi="Times New Roman" w:cs="Times New Roman"/>
                                  <w:b/>
                                  <w:bCs/>
                                  <w:i/>
                                  <w:iCs/>
                                  <w:lang w:val="en-US"/>
                                </w:rPr>
                                <w:t>S - 1</w:t>
                              </w:r>
                            </w:p>
                          </w:txbxContent>
                        </wps:txbx>
                        <wps:bodyPr rot="0" vert="horz" wrap="square" lIns="91440" tIns="45720" rIns="91440" bIns="45720" anchor="t" anchorCtr="0">
                          <a:noAutofit/>
                        </wps:bodyPr>
                      </wps:wsp>
                      <wps:wsp>
                        <wps:cNvPr id="713463247" name="Text Box 2"/>
                        <wps:cNvSpPr txBox="1">
                          <a:spLocks noChangeArrowheads="1"/>
                        </wps:cNvSpPr>
                        <wps:spPr bwMode="auto">
                          <a:xfrm>
                            <a:off x="638908" y="257908"/>
                            <a:ext cx="674077" cy="334108"/>
                          </a:xfrm>
                          <a:prstGeom prst="rect">
                            <a:avLst/>
                          </a:prstGeom>
                          <a:noFill/>
                          <a:ln w="9525">
                            <a:noFill/>
                            <a:miter lim="800000"/>
                            <a:headEnd/>
                            <a:tailEnd/>
                          </a:ln>
                        </wps:spPr>
                        <wps:txbx>
                          <w:txbxContent>
                            <w:p w14:paraId="17D11C8D" w14:textId="5F790598" w:rsidR="00DD26D0" w:rsidRPr="00597644" w:rsidRDefault="00DD26D0" w:rsidP="00597644">
                              <w:pPr>
                                <w:rPr>
                                  <w:rFonts w:ascii="Times New Roman" w:hAnsi="Times New Roman" w:cs="Times New Roman"/>
                                  <w:b/>
                                  <w:bCs/>
                                  <w:i/>
                                  <w:iCs/>
                                  <w:lang w:val="en-US"/>
                                </w:rPr>
                              </w:pPr>
                              <w:r>
                                <w:rPr>
                                  <w:rFonts w:ascii="Times New Roman" w:hAnsi="Times New Roman" w:cs="Times New Roman"/>
                                  <w:b/>
                                  <w:bCs/>
                                  <w:i/>
                                  <w:iCs/>
                                  <w:lang w:val="en-US"/>
                                </w:rPr>
                                <w:t>ln</w:t>
                              </w:r>
                              <w:r w:rsidRPr="00FE4A13">
                                <w:rPr>
                                  <w:rFonts w:ascii="Times New Roman" w:hAnsi="Times New Roman" w:cs="Times New Roman"/>
                                  <w:b/>
                                  <w:bCs/>
                                  <w:lang w:val="en-US"/>
                                </w:rPr>
                                <w:t>(</w:t>
                              </w:r>
                              <w:r>
                                <w:rPr>
                                  <w:rFonts w:ascii="Times New Roman" w:hAnsi="Times New Roman" w:cs="Times New Roman"/>
                                  <w:b/>
                                  <w:bCs/>
                                  <w:i/>
                                  <w:iCs/>
                                  <w:lang w:val="en-US"/>
                                </w:rPr>
                                <w:t>N</w:t>
                              </w:r>
                              <w:r w:rsidRPr="00FE4A13">
                                <w:rPr>
                                  <w:rFonts w:ascii="Times New Roman" w:hAnsi="Times New Roman" w:cs="Times New Roman"/>
                                  <w:b/>
                                  <w:bCs/>
                                  <w:lang w:val="en-US"/>
                                </w:rPr>
                                <w:t>)</w:t>
                              </w:r>
                            </w:p>
                          </w:txbxContent>
                        </wps:txbx>
                        <wps:bodyPr rot="0" vert="horz" wrap="square" lIns="91440" tIns="45720" rIns="91440" bIns="45720" anchor="t" anchorCtr="0">
                          <a:noAutofit/>
                        </wps:bodyPr>
                      </wps:wsp>
                      <wps:wsp>
                        <wps:cNvPr id="544924453" name="Text Box 2"/>
                        <wps:cNvSpPr txBox="1">
                          <a:spLocks noChangeArrowheads="1"/>
                        </wps:cNvSpPr>
                        <wps:spPr bwMode="auto">
                          <a:xfrm>
                            <a:off x="504093" y="41031"/>
                            <a:ext cx="914400" cy="334108"/>
                          </a:xfrm>
                          <a:prstGeom prst="rect">
                            <a:avLst/>
                          </a:prstGeom>
                          <a:noFill/>
                          <a:ln w="9525">
                            <a:noFill/>
                            <a:miter lim="800000"/>
                            <a:headEnd/>
                            <a:tailEnd/>
                          </a:ln>
                        </wps:spPr>
                        <wps:txbx>
                          <w:txbxContent>
                            <w:p w14:paraId="5DC3AB88" w14:textId="2DBD15D8" w:rsidR="00DD26D0" w:rsidRPr="00597644" w:rsidRDefault="00DD26D0" w:rsidP="00FE4A13">
                              <w:pPr>
                                <w:rPr>
                                  <w:rFonts w:ascii="Times New Roman" w:hAnsi="Times New Roman" w:cs="Times New Roman"/>
                                  <w:b/>
                                  <w:bCs/>
                                  <w:i/>
                                  <w:iCs/>
                                  <w:lang w:val="en-US"/>
                                </w:rPr>
                              </w:pPr>
                              <w:r>
                                <w:rPr>
                                  <w:rFonts w:ascii="Times New Roman" w:hAnsi="Times New Roman" w:cs="Times New Roman"/>
                                  <w:b/>
                                  <w:bCs/>
                                  <w:i/>
                                  <w:iCs/>
                                  <w:lang w:val="en-US"/>
                                </w:rPr>
                                <w:t>________</w:t>
                              </w:r>
                            </w:p>
                          </w:txbxContent>
                        </wps:txbx>
                        <wps:bodyPr rot="0" vert="horz" wrap="square" lIns="91440" tIns="45720" rIns="91440" bIns="45720" anchor="t" anchorCtr="0">
                          <a:noAutofit/>
                        </wps:bodyPr>
                      </wps:wsp>
                      <wps:wsp>
                        <wps:cNvPr id="1758875924" name="Text Box 2"/>
                        <wps:cNvSpPr txBox="1">
                          <a:spLocks noChangeArrowheads="1"/>
                        </wps:cNvSpPr>
                        <wps:spPr bwMode="auto">
                          <a:xfrm>
                            <a:off x="228600" y="105508"/>
                            <a:ext cx="316523" cy="334108"/>
                          </a:xfrm>
                          <a:prstGeom prst="rect">
                            <a:avLst/>
                          </a:prstGeom>
                          <a:noFill/>
                          <a:ln w="9525">
                            <a:noFill/>
                            <a:miter lim="800000"/>
                            <a:headEnd/>
                            <a:tailEnd/>
                          </a:ln>
                        </wps:spPr>
                        <wps:txbx>
                          <w:txbxContent>
                            <w:p w14:paraId="7FBF9C6A" w14:textId="1A5F75A8" w:rsidR="00DD26D0" w:rsidRPr="00FE4A13" w:rsidRDefault="00DD26D0" w:rsidP="00FE4A13">
                              <w:pPr>
                                <w:rPr>
                                  <w:rFonts w:ascii="Times New Roman" w:hAnsi="Times New Roman" w:cs="Times New Roman"/>
                                  <w:b/>
                                  <w:bCs/>
                                  <w:i/>
                                  <w:iCs/>
                                  <w:sz w:val="28"/>
                                  <w:szCs w:val="28"/>
                                  <w:lang w:val="en-US"/>
                                </w:rPr>
                              </w:pPr>
                              <w:r>
                                <w:rPr>
                                  <w:rFonts w:ascii="Times New Roman" w:hAnsi="Times New Roman" w:cs="Times New Roman"/>
                                  <w:b/>
                                  <w:bCs/>
                                  <w:i/>
                                  <w:iCs/>
                                  <w:sz w:val="28"/>
                                  <w:szCs w:val="28"/>
                                  <w:lang w:val="en-US"/>
                                </w:rPr>
                                <w:t>=</w:t>
                              </w:r>
                            </w:p>
                          </w:txbxContent>
                        </wps:txbx>
                        <wps:bodyPr rot="0" vert="horz" wrap="square" lIns="91440" tIns="45720" rIns="91440" bIns="45720" anchor="t" anchorCtr="0">
                          <a:noAutofit/>
                        </wps:bodyPr>
                      </wps:wsp>
                    </wpg:wgp>
                  </a:graphicData>
                </a:graphic>
              </wp:anchor>
            </w:drawing>
          </mc:Choice>
          <mc:Fallback>
            <w:pict>
              <v:group w14:anchorId="2F08E1E3" id="Group 18" o:spid="_x0000_s1038" style="position:absolute;left:0;text-align:left;margin-left:164.25pt;margin-top:10.1pt;width:122.3pt;height:46.6pt;z-index:251754496" coordsize="15533,5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">
                <v:shape id="_x0000_s1039" type="#_x0000_t202" style="position:absolute;top:996;width:3165;height:3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" filled="f" stroked="f">
                  <v:textbox>
                    <w:txbxContent>
                      <w:p w14:paraId="684BB197" w14:textId="12223972" w:rsidR="00DD26D0" w:rsidRPr="00FE4A13" w:rsidRDefault="00DD26D0">
                        <w:pPr>
                          <w:rPr>
                            <w:rFonts w:ascii="Times New Roman" w:hAnsi="Times New Roman" w:cs="Times New Roman"/>
                            <w:b/>
                            <w:bCs/>
                            <w:i/>
                            <w:iCs/>
                            <w:sz w:val="28"/>
                            <w:szCs w:val="28"/>
                          </w:rPr>
                        </w:pPr>
                        <w:proofErr w:type="spellStart"/>
                        <w:r w:rsidRPr="00FE4A13">
                          <w:rPr>
                            <w:rFonts w:ascii="Times New Roman" w:hAnsi="Times New Roman" w:cs="Times New Roman"/>
                            <w:b/>
                            <w:bCs/>
                            <w:i/>
                            <w:iCs/>
                            <w:sz w:val="28"/>
                            <w:szCs w:val="28"/>
                          </w:rPr>
                          <w:t>d</w:t>
                        </w:r>
                        <w:r>
                          <w:rPr>
                            <w:rFonts w:ascii="Times New Roman" w:hAnsi="Times New Roman" w:cs="Times New Roman"/>
                            <w:b/>
                            <w:bCs/>
                            <w:i/>
                            <w:iCs/>
                            <w:sz w:val="28"/>
                            <w:szCs w:val="28"/>
                          </w:rPr>
                          <w:t>CV</w:t>
                        </w:r>
                        <w:proofErr w:type="spellEnd"/>
                      </w:p>
                    </w:txbxContent>
                  </v:textbox>
                </v:shape>
                <v:shape id="_x0000_s1040" type="#_x0000_t202" style="position:absolute;left:6389;width:9144;height:3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" filled="f" stroked="f">
                  <v:textbox>
                    <w:txbxContent>
                      <w:p w14:paraId="756380B2" w14:textId="00A811EA" w:rsidR="00DD26D0" w:rsidRPr="00597644" w:rsidRDefault="00DD26D0" w:rsidP="00597644">
                        <w:pPr>
                          <w:rPr>
                            <w:rFonts w:ascii="Times New Roman" w:hAnsi="Times New Roman" w:cs="Times New Roman"/>
                            <w:b/>
                            <w:bCs/>
                            <w:i/>
                            <w:iCs/>
                            <w:lang w:val="en-US"/>
                          </w:rPr>
                        </w:pPr>
                        <w:r>
                          <w:rPr>
                            <w:rFonts w:ascii="Times New Roman" w:hAnsi="Times New Roman" w:cs="Times New Roman"/>
                            <w:b/>
                            <w:bCs/>
                            <w:i/>
                            <w:iCs/>
                            <w:lang w:val="en-US"/>
                          </w:rPr>
                          <w:t>S - 1</w:t>
                        </w:r>
                      </w:p>
                    </w:txbxContent>
                  </v:textbox>
                </v:shape>
                <v:shape id="_x0000_s1041" type="#_x0000_t202" style="position:absolute;left:6389;top:2579;width:6740;height:3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" filled="f" stroked="f">
                  <v:textbox>
                    <w:txbxContent>
                      <w:p w14:paraId="17D11C8D" w14:textId="5F790598" w:rsidR="00DD26D0" w:rsidRPr="00597644" w:rsidRDefault="00DD26D0" w:rsidP="00597644">
                        <w:pPr>
                          <w:rPr>
                            <w:rFonts w:ascii="Times New Roman" w:hAnsi="Times New Roman" w:cs="Times New Roman"/>
                            <w:b/>
                            <w:bCs/>
                            <w:i/>
                            <w:iCs/>
                            <w:lang w:val="en-US"/>
                          </w:rPr>
                        </w:pPr>
                        <w:r>
                          <w:rPr>
                            <w:rFonts w:ascii="Times New Roman" w:hAnsi="Times New Roman" w:cs="Times New Roman"/>
                            <w:b/>
                            <w:bCs/>
                            <w:i/>
                            <w:iCs/>
                            <w:lang w:val="en-US"/>
                          </w:rPr>
                          <w:t>ln</w:t>
                        </w:r>
                        <w:r w:rsidRPr="00FE4A13">
                          <w:rPr>
                            <w:rFonts w:ascii="Times New Roman" w:hAnsi="Times New Roman" w:cs="Times New Roman"/>
                            <w:b/>
                            <w:bCs/>
                            <w:lang w:val="en-US"/>
                          </w:rPr>
                          <w:t>(</w:t>
                        </w:r>
                        <w:r>
                          <w:rPr>
                            <w:rFonts w:ascii="Times New Roman" w:hAnsi="Times New Roman" w:cs="Times New Roman"/>
                            <w:b/>
                            <w:bCs/>
                            <w:i/>
                            <w:iCs/>
                            <w:lang w:val="en-US"/>
                          </w:rPr>
                          <w:t>N</w:t>
                        </w:r>
                        <w:r w:rsidRPr="00FE4A13">
                          <w:rPr>
                            <w:rFonts w:ascii="Times New Roman" w:hAnsi="Times New Roman" w:cs="Times New Roman"/>
                            <w:b/>
                            <w:bCs/>
                            <w:lang w:val="en-US"/>
                          </w:rPr>
                          <w:t>)</w:t>
                        </w:r>
                      </w:p>
                    </w:txbxContent>
                  </v:textbox>
                </v:shape>
                <v:shape id="_x0000_s1042" type="#_x0000_t202" style="position:absolute;left:5040;top:410;width:9144;height:3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" filled="f" stroked="f">
                  <v:textbox>
                    <w:txbxContent>
                      <w:p w14:paraId="5DC3AB88" w14:textId="2DBD15D8" w:rsidR="00DD26D0" w:rsidRPr="00597644" w:rsidRDefault="00DD26D0" w:rsidP="00FE4A13">
                        <w:pPr>
                          <w:rPr>
                            <w:rFonts w:ascii="Times New Roman" w:hAnsi="Times New Roman" w:cs="Times New Roman"/>
                            <w:b/>
                            <w:bCs/>
                            <w:i/>
                            <w:iCs/>
                            <w:lang w:val="en-US"/>
                          </w:rPr>
                        </w:pPr>
                        <w:r>
                          <w:rPr>
                            <w:rFonts w:ascii="Times New Roman" w:hAnsi="Times New Roman" w:cs="Times New Roman"/>
                            <w:b/>
                            <w:bCs/>
                            <w:i/>
                            <w:iCs/>
                            <w:lang w:val="en-US"/>
                          </w:rPr>
                          <w:t>________</w:t>
                        </w:r>
                      </w:p>
                    </w:txbxContent>
                  </v:textbox>
                </v:shape>
                <v:shape id="_x0000_s1043" type="#_x0000_t202" style="position:absolute;left:2286;top:1055;width:3165;height:3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" filled="f" stroked="f">
                  <v:textbox>
                    <w:txbxContent>
                      <w:p w14:paraId="7FBF9C6A" w14:textId="1A5F75A8" w:rsidR="00DD26D0" w:rsidRPr="00FE4A13" w:rsidRDefault="00DD26D0" w:rsidP="00FE4A13">
                        <w:pPr>
                          <w:rPr>
                            <w:rFonts w:ascii="Times New Roman" w:hAnsi="Times New Roman" w:cs="Times New Roman"/>
                            <w:b/>
                            <w:bCs/>
                            <w:i/>
                            <w:iCs/>
                            <w:sz w:val="28"/>
                            <w:szCs w:val="28"/>
                            <w:lang w:val="en-US"/>
                          </w:rPr>
                        </w:pPr>
                        <w:r>
                          <w:rPr>
                            <w:rFonts w:ascii="Times New Roman" w:hAnsi="Times New Roman" w:cs="Times New Roman"/>
                            <w:b/>
                            <w:bCs/>
                            <w:i/>
                            <w:iCs/>
                            <w:sz w:val="28"/>
                            <w:szCs w:val="28"/>
                            <w:lang w:val="en-US"/>
                          </w:rPr>
                          <w:t>=</w:t>
                        </w:r>
                      </w:p>
                    </w:txbxContent>
                  </v:textbox>
                </v:shape>
              </v:group>
            </w:pict>
          </mc:Fallback>
        </mc:AlternateContent>
      </w:r>
    </w:p>
    <w:p w14:paraId="561546F3" w14:textId="3A866F6C" w:rsidR="00FE3C55" w:rsidRPr="002C43F7" w:rsidRDefault="00FE3C55" w:rsidP="000A5328">
      <w:pPr>
        <w:tabs>
          <w:tab w:val="left" w:pos="5149"/>
        </w:tabs>
        <w:spacing w:before="120" w:after="120" w:line="240" w:lineRule="auto"/>
        <w:ind w:firstLine="810"/>
        <w:jc w:val="both"/>
        <w:rPr>
          <w:rFonts w:ascii="Times New Roman" w:hAnsi="Times New Roman" w:cs="Times New Roman"/>
          <w:b/>
          <w:bCs/>
        </w:rPr>
      </w:pPr>
      <w:proofErr w:type="spellStart"/>
      <w:r w:rsidRPr="002C43F7">
        <w:rPr>
          <w:rFonts w:ascii="Times New Roman" w:hAnsi="Times New Roman" w:cs="Times New Roman"/>
          <w:b/>
          <w:bCs/>
        </w:rPr>
        <w:t>Margalef</w:t>
      </w:r>
      <w:proofErr w:type="spellEnd"/>
      <w:r w:rsidRPr="002C43F7">
        <w:rPr>
          <w:rFonts w:ascii="Times New Roman" w:hAnsi="Times New Roman" w:cs="Times New Roman"/>
          <w:b/>
          <w:bCs/>
        </w:rPr>
        <w:t xml:space="preserve"> </w:t>
      </w:r>
      <w:r w:rsidR="00CA42A4" w:rsidRPr="002C43F7">
        <w:rPr>
          <w:rFonts w:ascii="Times New Roman" w:hAnsi="Times New Roman" w:cs="Times New Roman"/>
          <w:b/>
          <w:bCs/>
        </w:rPr>
        <w:t xml:space="preserve">Richness index </w:t>
      </w:r>
      <w:r w:rsidR="00873D1F" w:rsidRPr="002C43F7">
        <w:rPr>
          <w:rFonts w:ascii="Times New Roman" w:hAnsi="Times New Roman" w:cs="Times New Roman"/>
          <w:b/>
          <w:bCs/>
        </w:rPr>
        <w:t xml:space="preserve"> </w:t>
      </w:r>
    </w:p>
    <w:p w14:paraId="1E57119C" w14:textId="41A8877D" w:rsidR="00CA42A4" w:rsidRPr="002C43F7" w:rsidRDefault="00CA42A4" w:rsidP="000A5328">
      <w:pPr>
        <w:tabs>
          <w:tab w:val="left" w:pos="5149"/>
        </w:tabs>
        <w:spacing w:before="120" w:after="120" w:line="240" w:lineRule="auto"/>
        <w:ind w:firstLine="810"/>
        <w:jc w:val="both"/>
        <w:rPr>
          <w:rFonts w:ascii="Times New Roman" w:hAnsi="Times New Roman" w:cs="Times New Roman"/>
        </w:rPr>
      </w:pPr>
    </w:p>
    <w:p w14:paraId="2DB83202" w14:textId="525E200D" w:rsidR="00F24DEC" w:rsidRPr="002C43F7" w:rsidRDefault="00F24DEC" w:rsidP="000A5328">
      <w:pPr>
        <w:tabs>
          <w:tab w:val="left" w:pos="5149"/>
        </w:tabs>
        <w:spacing w:before="120" w:after="120" w:line="240" w:lineRule="auto"/>
        <w:ind w:firstLine="810"/>
        <w:jc w:val="both"/>
        <w:rPr>
          <w:rFonts w:ascii="Times New Roman" w:hAnsi="Times New Roman" w:cs="Times New Roman"/>
        </w:rPr>
      </w:pPr>
      <w:r w:rsidRPr="002C43F7">
        <w:rPr>
          <w:rFonts w:ascii="Times New Roman" w:hAnsi="Times New Roman" w:cs="Times New Roman"/>
        </w:rPr>
        <w:t>Where:</w:t>
      </w:r>
    </w:p>
    <w:p w14:paraId="0E6348C7" w14:textId="07C823BD" w:rsidR="00F24DEC" w:rsidRPr="002C43F7" w:rsidRDefault="00F24DEC" w:rsidP="000A5328">
      <w:pPr>
        <w:tabs>
          <w:tab w:val="left" w:pos="5149"/>
        </w:tabs>
        <w:spacing w:before="120" w:after="120" w:line="240" w:lineRule="auto"/>
        <w:ind w:left="720"/>
        <w:jc w:val="both"/>
        <w:rPr>
          <w:rFonts w:ascii="Times New Roman" w:hAnsi="Times New Roman" w:cs="Times New Roman"/>
        </w:rPr>
      </w:pPr>
      <w:r w:rsidRPr="002C43F7">
        <w:rPr>
          <w:rFonts w:ascii="Times New Roman" w:hAnsi="Times New Roman" w:cs="Times New Roman"/>
          <w:i/>
          <w:iCs/>
        </w:rPr>
        <w:t>d</w:t>
      </w:r>
      <w:r w:rsidRPr="002C43F7">
        <w:rPr>
          <w:rFonts w:ascii="Times New Roman" w:hAnsi="Times New Roman" w:cs="Times New Roman"/>
        </w:rPr>
        <w:t xml:space="preserve"> = The </w:t>
      </w:r>
      <w:proofErr w:type="spellStart"/>
      <w:r w:rsidRPr="002C43F7">
        <w:rPr>
          <w:rFonts w:ascii="Times New Roman" w:hAnsi="Times New Roman" w:cs="Times New Roman"/>
        </w:rPr>
        <w:t>Margalef</w:t>
      </w:r>
      <w:proofErr w:type="spellEnd"/>
      <w:r w:rsidRPr="002C43F7">
        <w:rPr>
          <w:rFonts w:ascii="Times New Roman" w:hAnsi="Times New Roman" w:cs="Times New Roman"/>
        </w:rPr>
        <w:t xml:space="preserve"> Richness Index value.</w:t>
      </w:r>
    </w:p>
    <w:p w14:paraId="11EBA9CD" w14:textId="7190B603" w:rsidR="00F24DEC" w:rsidRPr="002C43F7" w:rsidRDefault="00F24DEC" w:rsidP="000A5328">
      <w:pPr>
        <w:tabs>
          <w:tab w:val="left" w:pos="5149"/>
        </w:tabs>
        <w:spacing w:before="120" w:after="120" w:line="240" w:lineRule="auto"/>
        <w:ind w:left="720"/>
        <w:jc w:val="both"/>
        <w:rPr>
          <w:rFonts w:ascii="Times New Roman" w:hAnsi="Times New Roman" w:cs="Times New Roman"/>
        </w:rPr>
      </w:pPr>
      <w:r w:rsidRPr="002C43F7">
        <w:rPr>
          <w:rFonts w:ascii="Times New Roman" w:hAnsi="Times New Roman" w:cs="Times New Roman"/>
          <w:i/>
          <w:iCs/>
        </w:rPr>
        <w:t>S</w:t>
      </w:r>
      <w:r w:rsidRPr="002C43F7">
        <w:rPr>
          <w:rFonts w:ascii="Times New Roman" w:hAnsi="Times New Roman" w:cs="Times New Roman"/>
        </w:rPr>
        <w:t xml:space="preserve"> = The total number of unique species</w:t>
      </w:r>
      <w:r w:rsidR="00881865" w:rsidRPr="002C43F7">
        <w:rPr>
          <w:rFonts w:ascii="Times New Roman" w:hAnsi="Times New Roman" w:cs="Times New Roman"/>
        </w:rPr>
        <w:t xml:space="preserve"> group</w:t>
      </w:r>
      <w:r w:rsidRPr="002C43F7">
        <w:rPr>
          <w:rFonts w:ascii="Times New Roman" w:hAnsi="Times New Roman" w:cs="Times New Roman"/>
        </w:rPr>
        <w:t xml:space="preserve"> identified in the sample.</w:t>
      </w:r>
    </w:p>
    <w:p w14:paraId="18DDD718" w14:textId="3D108E34" w:rsidR="00F24DEC" w:rsidRPr="002C43F7" w:rsidRDefault="00F24DEC" w:rsidP="000A5328">
      <w:pPr>
        <w:tabs>
          <w:tab w:val="left" w:pos="5149"/>
        </w:tabs>
        <w:spacing w:before="120" w:after="120" w:line="240" w:lineRule="auto"/>
        <w:ind w:left="720"/>
        <w:jc w:val="both"/>
        <w:rPr>
          <w:rFonts w:ascii="Times New Roman" w:hAnsi="Times New Roman" w:cs="Times New Roman"/>
        </w:rPr>
      </w:pPr>
      <w:r w:rsidRPr="002C43F7">
        <w:rPr>
          <w:rFonts w:ascii="Times New Roman" w:hAnsi="Times New Roman" w:cs="Times New Roman"/>
          <w:i/>
          <w:iCs/>
        </w:rPr>
        <w:t>N</w:t>
      </w:r>
      <w:r w:rsidRPr="002C43F7">
        <w:rPr>
          <w:rFonts w:ascii="Times New Roman" w:hAnsi="Times New Roman" w:cs="Times New Roman"/>
        </w:rPr>
        <w:t xml:space="preserve"> = The total number of individual organisms collected across all species</w:t>
      </w:r>
      <w:r w:rsidR="00881865" w:rsidRPr="002C43F7">
        <w:rPr>
          <w:rFonts w:ascii="Times New Roman" w:hAnsi="Times New Roman" w:cs="Times New Roman"/>
        </w:rPr>
        <w:t xml:space="preserve"> group</w:t>
      </w:r>
      <w:r w:rsidRPr="002C43F7">
        <w:rPr>
          <w:rFonts w:ascii="Times New Roman" w:hAnsi="Times New Roman" w:cs="Times New Roman"/>
        </w:rPr>
        <w:t>.</w:t>
      </w:r>
    </w:p>
    <w:p w14:paraId="11918159" w14:textId="6EEF9967" w:rsidR="00F24DEC" w:rsidRPr="002C43F7" w:rsidRDefault="00F24DEC" w:rsidP="000A5328">
      <w:pPr>
        <w:tabs>
          <w:tab w:val="left" w:pos="5149"/>
        </w:tabs>
        <w:spacing w:before="120" w:after="120" w:line="240" w:lineRule="auto"/>
        <w:ind w:left="720"/>
        <w:jc w:val="both"/>
        <w:rPr>
          <w:rFonts w:ascii="Times New Roman" w:hAnsi="Times New Roman" w:cs="Times New Roman"/>
        </w:rPr>
      </w:pPr>
      <w:r w:rsidRPr="002C43F7">
        <w:rPr>
          <w:rFonts w:ascii="Times New Roman" w:hAnsi="Times New Roman" w:cs="Times New Roman"/>
          <w:i/>
          <w:iCs/>
        </w:rPr>
        <w:t>ln</w:t>
      </w:r>
      <w:r w:rsidRPr="002C43F7">
        <w:rPr>
          <w:rFonts w:ascii="Times New Roman" w:hAnsi="Times New Roman" w:cs="Times New Roman"/>
        </w:rPr>
        <w:t xml:space="preserve"> = The natural logarithm (log base</w:t>
      </w:r>
      <w:r w:rsidRPr="002C43F7">
        <w:rPr>
          <w:rFonts w:ascii="Times New Roman" w:hAnsi="Times New Roman" w:cs="Times New Roman"/>
          <w:i/>
          <w:iCs/>
        </w:rPr>
        <w:t xml:space="preserve"> e</w:t>
      </w:r>
      <w:r w:rsidRPr="002C43F7">
        <w:rPr>
          <w:rFonts w:ascii="Times New Roman" w:hAnsi="Times New Roman" w:cs="Times New Roman"/>
        </w:rPr>
        <w:t>).</w:t>
      </w:r>
    </w:p>
    <w:p w14:paraId="4B8ACE4B" w14:textId="1268C6CF" w:rsidR="00FE4A13" w:rsidRPr="002C43F7" w:rsidRDefault="007E6662" w:rsidP="000A5328">
      <w:pPr>
        <w:tabs>
          <w:tab w:val="left" w:pos="5149"/>
        </w:tabs>
        <w:spacing w:before="120" w:after="120" w:line="240" w:lineRule="auto"/>
        <w:jc w:val="both"/>
        <w:rPr>
          <w:rFonts w:ascii="Times New Roman" w:hAnsi="Times New Roman" w:cs="Times New Roman"/>
        </w:rPr>
      </w:pPr>
      <w:r w:rsidRPr="002C43F7">
        <w:rPr>
          <w:rFonts w:ascii="Times New Roman" w:hAnsi="Times New Roman" w:cs="Times New Roman"/>
          <w:noProof/>
          <w:lang w:eastAsia="en-IN" w:bidi="gu-IN"/>
        </w:rPr>
        <mc:AlternateContent>
          <mc:Choice Requires="wpg">
            <w:drawing>
              <wp:anchor distT="0" distB="0" distL="114300" distR="114300" simplePos="0" relativeHeight="251770880" behindDoc="0" locked="0" layoutInCell="1" allowOverlap="1" wp14:anchorId="589FAC85" wp14:editId="37554710">
                <wp:simplePos x="0" y="0"/>
                <wp:positionH relativeFrom="column">
                  <wp:posOffset>2016223</wp:posOffset>
                </wp:positionH>
                <wp:positionV relativeFrom="paragraph">
                  <wp:posOffset>191527</wp:posOffset>
                </wp:positionV>
                <wp:extent cx="4525108" cy="573699"/>
                <wp:effectExtent l="0" t="0" r="0" b="0"/>
                <wp:wrapNone/>
                <wp:docPr id="776870399" name="Group 20"/>
                <wp:cNvGraphicFramePr/>
                <a:graphic xmlns:a="http://schemas.openxmlformats.org/drawingml/2006/main">
                  <a:graphicData uri="http://schemas.microsoft.com/office/word/2010/wordprocessingGroup">
                    <wpg:wgp>
                      <wpg:cNvGrpSpPr/>
                      <wpg:grpSpPr>
                        <a:xfrm>
                          <a:off x="0" y="0"/>
                          <a:ext cx="4525108" cy="573699"/>
                          <a:chOff x="0" y="0"/>
                          <a:chExt cx="4525108" cy="573699"/>
                        </a:xfrm>
                      </wpg:grpSpPr>
                      <wpg:grpSp>
                        <wpg:cNvPr id="362714303" name="Group 19"/>
                        <wpg:cNvGrpSpPr/>
                        <wpg:grpSpPr>
                          <a:xfrm>
                            <a:off x="0" y="0"/>
                            <a:ext cx="2607945" cy="573405"/>
                            <a:chOff x="0" y="0"/>
                            <a:chExt cx="2608385" cy="573699"/>
                          </a:xfrm>
                        </wpg:grpSpPr>
                        <wps:wsp>
                          <wps:cNvPr id="1786723283" name="Text Box 2"/>
                          <wps:cNvSpPr txBox="1">
                            <a:spLocks noChangeArrowheads="1"/>
                          </wps:cNvSpPr>
                          <wps:spPr bwMode="auto">
                            <a:xfrm>
                              <a:off x="0" y="128954"/>
                              <a:ext cx="410308" cy="333997"/>
                            </a:xfrm>
                            <a:prstGeom prst="rect">
                              <a:avLst/>
                            </a:prstGeom>
                            <a:noFill/>
                            <a:ln w="9525">
                              <a:noFill/>
                              <a:miter lim="800000"/>
                              <a:headEnd/>
                              <a:tailEnd/>
                            </a:ln>
                          </wps:spPr>
                          <wps:txbx>
                            <w:txbxContent>
                              <w:p w14:paraId="3F373EDB" w14:textId="09D28CAB" w:rsidR="00DD26D0" w:rsidRPr="009C33A9" w:rsidRDefault="00DD26D0" w:rsidP="009C33A9">
                                <w:pPr>
                                  <w:rPr>
                                    <w:rFonts w:ascii="Times New Roman" w:hAnsi="Times New Roman" w:cs="Times New Roman"/>
                                    <w:b/>
                                    <w:bCs/>
                                    <w:i/>
                                    <w:iCs/>
                                    <w:sz w:val="28"/>
                                    <w:szCs w:val="28"/>
                                    <w:lang w:val="en-US"/>
                                  </w:rPr>
                                </w:pPr>
                                <w:r>
                                  <w:rPr>
                                    <w:rFonts w:ascii="Times New Roman" w:hAnsi="Times New Roman" w:cs="Times New Roman"/>
                                    <w:b/>
                                    <w:bCs/>
                                    <w:i/>
                                    <w:iCs/>
                                    <w:sz w:val="28"/>
                                    <w:szCs w:val="28"/>
                                    <w:lang w:val="en-US"/>
                                  </w:rPr>
                                  <w:t>J’</w:t>
                                </w:r>
                              </w:p>
                            </w:txbxContent>
                          </wps:txbx>
                          <wps:bodyPr rot="0" vert="horz" wrap="square" lIns="91440" tIns="45720" rIns="91440" bIns="45720" anchor="t" anchorCtr="0">
                            <a:noAutofit/>
                          </wps:bodyPr>
                        </wps:wsp>
                        <wps:wsp>
                          <wps:cNvPr id="2140538058" name="Text Box 2"/>
                          <wps:cNvSpPr txBox="1">
                            <a:spLocks noChangeArrowheads="1"/>
                          </wps:cNvSpPr>
                          <wps:spPr bwMode="auto">
                            <a:xfrm>
                              <a:off x="216877" y="134816"/>
                              <a:ext cx="410308" cy="333997"/>
                            </a:xfrm>
                            <a:prstGeom prst="rect">
                              <a:avLst/>
                            </a:prstGeom>
                            <a:noFill/>
                            <a:ln w="9525">
                              <a:noFill/>
                              <a:miter lim="800000"/>
                              <a:headEnd/>
                              <a:tailEnd/>
                            </a:ln>
                          </wps:spPr>
                          <wps:txbx>
                            <w:txbxContent>
                              <w:p w14:paraId="38C1BE9A" w14:textId="239FE84A" w:rsidR="00DD26D0" w:rsidRPr="009C33A9" w:rsidRDefault="00DD26D0" w:rsidP="009C33A9">
                                <w:pPr>
                                  <w:rPr>
                                    <w:rFonts w:ascii="Times New Roman" w:hAnsi="Times New Roman" w:cs="Times New Roman"/>
                                    <w:b/>
                                    <w:bCs/>
                                    <w:i/>
                                    <w:iCs/>
                                    <w:sz w:val="28"/>
                                    <w:szCs w:val="28"/>
                                    <w:lang w:val="en-US"/>
                                  </w:rPr>
                                </w:pPr>
                                <w:r>
                                  <w:rPr>
                                    <w:rFonts w:ascii="Times New Roman" w:hAnsi="Times New Roman" w:cs="Times New Roman"/>
                                    <w:b/>
                                    <w:bCs/>
                                    <w:i/>
                                    <w:iCs/>
                                    <w:sz w:val="28"/>
                                    <w:szCs w:val="28"/>
                                    <w:lang w:val="en-US"/>
                                  </w:rPr>
                                  <w:t>=</w:t>
                                </w:r>
                              </w:p>
                            </w:txbxContent>
                          </wps:txbx>
                          <wps:bodyPr rot="0" vert="horz" wrap="square" lIns="91440" tIns="45720" rIns="91440" bIns="45720" anchor="t" anchorCtr="0">
                            <a:noAutofit/>
                          </wps:bodyPr>
                        </wps:wsp>
                        <wps:wsp>
                          <wps:cNvPr id="1196800515" name="Text Box 2"/>
                          <wps:cNvSpPr txBox="1">
                            <a:spLocks noChangeArrowheads="1"/>
                          </wps:cNvSpPr>
                          <wps:spPr bwMode="auto">
                            <a:xfrm>
                              <a:off x="762000" y="0"/>
                              <a:ext cx="1846385" cy="333997"/>
                            </a:xfrm>
                            <a:prstGeom prst="rect">
                              <a:avLst/>
                            </a:prstGeom>
                            <a:noFill/>
                            <a:ln w="9525">
                              <a:noFill/>
                              <a:miter lim="800000"/>
                              <a:headEnd/>
                              <a:tailEnd/>
                            </a:ln>
                          </wps:spPr>
                          <wps:txbx>
                            <w:txbxContent>
                              <w:p w14:paraId="7B9E4FF3" w14:textId="41097FB1" w:rsidR="00DD26D0" w:rsidRPr="009C33A9" w:rsidRDefault="00DD26D0" w:rsidP="009C33A9">
                                <w:pPr>
                                  <w:rPr>
                                    <w:rFonts w:ascii="Times New Roman" w:hAnsi="Times New Roman" w:cs="Times New Roman"/>
                                    <w:b/>
                                    <w:bCs/>
                                    <w:i/>
                                    <w:iCs/>
                                    <w:sz w:val="28"/>
                                    <w:szCs w:val="28"/>
                                    <w:lang w:val="en-US"/>
                                  </w:rPr>
                                </w:pPr>
                                <w:r>
                                  <w:rPr>
                                    <w:rFonts w:ascii="Times New Roman" w:hAnsi="Times New Roman" w:cs="Times New Roman"/>
                                    <w:b/>
                                    <w:bCs/>
                                    <w:i/>
                                    <w:iCs/>
                                    <w:sz w:val="28"/>
                                    <w:szCs w:val="28"/>
                                    <w:lang w:val="en-US"/>
                                  </w:rPr>
                                  <w:t>H’</w:t>
                                </w:r>
                              </w:p>
                            </w:txbxContent>
                          </wps:txbx>
                          <wps:bodyPr rot="0" vert="horz" wrap="square" lIns="91440" tIns="45720" rIns="91440" bIns="45720" anchor="t" anchorCtr="0">
                            <a:noAutofit/>
                          </wps:bodyPr>
                        </wps:wsp>
                        <wps:wsp>
                          <wps:cNvPr id="511581509" name="Text Box 2"/>
                          <wps:cNvSpPr txBox="1">
                            <a:spLocks noChangeArrowheads="1"/>
                          </wps:cNvSpPr>
                          <wps:spPr bwMode="auto">
                            <a:xfrm>
                              <a:off x="656493" y="240324"/>
                              <a:ext cx="762000" cy="333375"/>
                            </a:xfrm>
                            <a:prstGeom prst="rect">
                              <a:avLst/>
                            </a:prstGeom>
                            <a:noFill/>
                            <a:ln w="9525">
                              <a:noFill/>
                              <a:miter lim="800000"/>
                              <a:headEnd/>
                              <a:tailEnd/>
                            </a:ln>
                          </wps:spPr>
                          <wps:txbx>
                            <w:txbxContent>
                              <w:p w14:paraId="6C151B26" w14:textId="10FCFB63" w:rsidR="00DD26D0" w:rsidRPr="001778E6" w:rsidRDefault="00DD26D0" w:rsidP="009C33A9">
                                <w:pPr>
                                  <w:rPr>
                                    <w:rFonts w:ascii="Times New Roman" w:hAnsi="Times New Roman" w:cs="Times New Roman"/>
                                    <w:b/>
                                    <w:bCs/>
                                    <w:i/>
                                    <w:iCs/>
                                    <w:sz w:val="28"/>
                                    <w:szCs w:val="28"/>
                                    <w:vertAlign w:val="subscript"/>
                                    <w:lang w:val="en-US"/>
                                  </w:rPr>
                                </w:pPr>
                                <w:proofErr w:type="spellStart"/>
                                <w:r>
                                  <w:rPr>
                                    <w:rFonts w:ascii="Times New Roman" w:hAnsi="Times New Roman" w:cs="Times New Roman"/>
                                    <w:b/>
                                    <w:bCs/>
                                    <w:i/>
                                    <w:iCs/>
                                    <w:sz w:val="28"/>
                                    <w:szCs w:val="28"/>
                                    <w:lang w:val="en-US"/>
                                  </w:rPr>
                                  <w:t>H’</w:t>
                                </w:r>
                                <w:r w:rsidRPr="001778E6">
                                  <w:rPr>
                                    <w:rFonts w:ascii="Times New Roman" w:hAnsi="Times New Roman" w:cs="Times New Roman"/>
                                    <w:b/>
                                    <w:bCs/>
                                    <w:i/>
                                    <w:iCs/>
                                    <w:sz w:val="28"/>
                                    <w:szCs w:val="28"/>
                                    <w:vertAlign w:val="subscript"/>
                                    <w:lang w:val="en-US"/>
                                  </w:rPr>
                                  <w:t>max</w:t>
                                </w:r>
                                <w:proofErr w:type="spellEnd"/>
                              </w:p>
                            </w:txbxContent>
                          </wps:txbx>
                          <wps:bodyPr rot="0" vert="horz" wrap="square" lIns="91440" tIns="45720" rIns="91440" bIns="45720" anchor="t" anchorCtr="0">
                            <a:noAutofit/>
                          </wps:bodyPr>
                        </wps:wsp>
                        <wps:wsp>
                          <wps:cNvPr id="1221483090" name="Text Box 2"/>
                          <wps:cNvSpPr txBox="1">
                            <a:spLocks noChangeArrowheads="1"/>
                          </wps:cNvSpPr>
                          <wps:spPr bwMode="auto">
                            <a:xfrm>
                              <a:off x="539262" y="35170"/>
                              <a:ext cx="849834" cy="333997"/>
                            </a:xfrm>
                            <a:prstGeom prst="rect">
                              <a:avLst/>
                            </a:prstGeom>
                            <a:noFill/>
                            <a:ln w="9525">
                              <a:noFill/>
                              <a:miter lim="800000"/>
                              <a:headEnd/>
                              <a:tailEnd/>
                            </a:ln>
                          </wps:spPr>
                          <wps:txbx>
                            <w:txbxContent>
                              <w:p w14:paraId="7EC7BE23" w14:textId="26D2F681" w:rsidR="00DD26D0" w:rsidRPr="009C33A9" w:rsidRDefault="00DD26D0" w:rsidP="00776ACA">
                                <w:pPr>
                                  <w:rPr>
                                    <w:rFonts w:ascii="Times New Roman" w:hAnsi="Times New Roman" w:cs="Times New Roman"/>
                                    <w:b/>
                                    <w:bCs/>
                                    <w:i/>
                                    <w:iCs/>
                                    <w:sz w:val="28"/>
                                    <w:szCs w:val="28"/>
                                    <w:lang w:val="en-US"/>
                                  </w:rPr>
                                </w:pPr>
                                <w:r>
                                  <w:rPr>
                                    <w:rFonts w:ascii="Times New Roman" w:hAnsi="Times New Roman" w:cs="Times New Roman"/>
                                    <w:b/>
                                    <w:bCs/>
                                    <w:i/>
                                    <w:iCs/>
                                    <w:sz w:val="28"/>
                                    <w:szCs w:val="28"/>
                                    <w:lang w:val="en-US"/>
                                  </w:rPr>
                                  <w:t>_______</w:t>
                                </w:r>
                              </w:p>
                            </w:txbxContent>
                          </wps:txbx>
                          <wps:bodyPr rot="0" vert="horz" wrap="square" lIns="91440" tIns="45720" rIns="91440" bIns="45720" anchor="t" anchorCtr="0">
                            <a:noAutofit/>
                          </wps:bodyPr>
                        </wps:wsp>
                      </wpg:grpSp>
                      <wpg:grpSp>
                        <wpg:cNvPr id="1084818779" name="Group 19"/>
                        <wpg:cNvGrpSpPr/>
                        <wpg:grpSpPr>
                          <a:xfrm>
                            <a:off x="1916723" y="0"/>
                            <a:ext cx="2608385" cy="573699"/>
                            <a:chOff x="0" y="0"/>
                            <a:chExt cx="2608385" cy="573699"/>
                          </a:xfrm>
                        </wpg:grpSpPr>
                        <wps:wsp>
                          <wps:cNvPr id="1308794874" name="Text Box 2"/>
                          <wps:cNvSpPr txBox="1">
                            <a:spLocks noChangeArrowheads="1"/>
                          </wps:cNvSpPr>
                          <wps:spPr bwMode="auto">
                            <a:xfrm>
                              <a:off x="0" y="128954"/>
                              <a:ext cx="410308" cy="333997"/>
                            </a:xfrm>
                            <a:prstGeom prst="rect">
                              <a:avLst/>
                            </a:prstGeom>
                            <a:noFill/>
                            <a:ln w="9525">
                              <a:noFill/>
                              <a:miter lim="800000"/>
                              <a:headEnd/>
                              <a:tailEnd/>
                            </a:ln>
                          </wps:spPr>
                          <wps:txbx>
                            <w:txbxContent>
                              <w:p w14:paraId="4C11CC60" w14:textId="77777777" w:rsidR="00DD26D0" w:rsidRPr="009C33A9" w:rsidRDefault="00DD26D0" w:rsidP="001778E6">
                                <w:pPr>
                                  <w:rPr>
                                    <w:rFonts w:ascii="Times New Roman" w:hAnsi="Times New Roman" w:cs="Times New Roman"/>
                                    <w:b/>
                                    <w:bCs/>
                                    <w:i/>
                                    <w:iCs/>
                                    <w:sz w:val="28"/>
                                    <w:szCs w:val="28"/>
                                    <w:lang w:val="en-US"/>
                                  </w:rPr>
                                </w:pPr>
                                <w:r>
                                  <w:rPr>
                                    <w:rFonts w:ascii="Times New Roman" w:hAnsi="Times New Roman" w:cs="Times New Roman"/>
                                    <w:b/>
                                    <w:bCs/>
                                    <w:i/>
                                    <w:iCs/>
                                    <w:sz w:val="28"/>
                                    <w:szCs w:val="28"/>
                                    <w:lang w:val="en-US"/>
                                  </w:rPr>
                                  <w:t>J’</w:t>
                                </w:r>
                              </w:p>
                            </w:txbxContent>
                          </wps:txbx>
                          <wps:bodyPr rot="0" vert="horz" wrap="square" lIns="91440" tIns="45720" rIns="91440" bIns="45720" anchor="t" anchorCtr="0">
                            <a:noAutofit/>
                          </wps:bodyPr>
                        </wps:wsp>
                        <wps:wsp>
                          <wps:cNvPr id="487061750" name="Text Box 2"/>
                          <wps:cNvSpPr txBox="1">
                            <a:spLocks noChangeArrowheads="1"/>
                          </wps:cNvSpPr>
                          <wps:spPr bwMode="auto">
                            <a:xfrm>
                              <a:off x="216877" y="134816"/>
                              <a:ext cx="410308" cy="333997"/>
                            </a:xfrm>
                            <a:prstGeom prst="rect">
                              <a:avLst/>
                            </a:prstGeom>
                            <a:noFill/>
                            <a:ln w="9525">
                              <a:noFill/>
                              <a:miter lim="800000"/>
                              <a:headEnd/>
                              <a:tailEnd/>
                            </a:ln>
                          </wps:spPr>
                          <wps:txbx>
                            <w:txbxContent>
                              <w:p w14:paraId="1233A304" w14:textId="77777777" w:rsidR="00DD26D0" w:rsidRPr="009C33A9" w:rsidRDefault="00DD26D0" w:rsidP="001778E6">
                                <w:pPr>
                                  <w:rPr>
                                    <w:rFonts w:ascii="Times New Roman" w:hAnsi="Times New Roman" w:cs="Times New Roman"/>
                                    <w:b/>
                                    <w:bCs/>
                                    <w:i/>
                                    <w:iCs/>
                                    <w:sz w:val="28"/>
                                    <w:szCs w:val="28"/>
                                    <w:lang w:val="en-US"/>
                                  </w:rPr>
                                </w:pPr>
                                <w:r>
                                  <w:rPr>
                                    <w:rFonts w:ascii="Times New Roman" w:hAnsi="Times New Roman" w:cs="Times New Roman"/>
                                    <w:b/>
                                    <w:bCs/>
                                    <w:i/>
                                    <w:iCs/>
                                    <w:sz w:val="28"/>
                                    <w:szCs w:val="28"/>
                                    <w:lang w:val="en-US"/>
                                  </w:rPr>
                                  <w:t>=</w:t>
                                </w:r>
                              </w:p>
                            </w:txbxContent>
                          </wps:txbx>
                          <wps:bodyPr rot="0" vert="horz" wrap="square" lIns="91440" tIns="45720" rIns="91440" bIns="45720" anchor="t" anchorCtr="0">
                            <a:noAutofit/>
                          </wps:bodyPr>
                        </wps:wsp>
                        <wps:wsp>
                          <wps:cNvPr id="656639974" name="Text Box 2"/>
                          <wps:cNvSpPr txBox="1">
                            <a:spLocks noChangeArrowheads="1"/>
                          </wps:cNvSpPr>
                          <wps:spPr bwMode="auto">
                            <a:xfrm>
                              <a:off x="762000" y="0"/>
                              <a:ext cx="1846385" cy="333997"/>
                            </a:xfrm>
                            <a:prstGeom prst="rect">
                              <a:avLst/>
                            </a:prstGeom>
                            <a:noFill/>
                            <a:ln w="9525">
                              <a:noFill/>
                              <a:miter lim="800000"/>
                              <a:headEnd/>
                              <a:tailEnd/>
                            </a:ln>
                          </wps:spPr>
                          <wps:txbx>
                            <w:txbxContent>
                              <w:p w14:paraId="6FB34D2E" w14:textId="77777777" w:rsidR="00DD26D0" w:rsidRPr="009C33A9" w:rsidRDefault="00DD26D0" w:rsidP="001778E6">
                                <w:pPr>
                                  <w:rPr>
                                    <w:rFonts w:ascii="Times New Roman" w:hAnsi="Times New Roman" w:cs="Times New Roman"/>
                                    <w:b/>
                                    <w:bCs/>
                                    <w:i/>
                                    <w:iCs/>
                                    <w:sz w:val="28"/>
                                    <w:szCs w:val="28"/>
                                    <w:lang w:val="en-US"/>
                                  </w:rPr>
                                </w:pPr>
                                <w:r>
                                  <w:rPr>
                                    <w:rFonts w:ascii="Times New Roman" w:hAnsi="Times New Roman" w:cs="Times New Roman"/>
                                    <w:b/>
                                    <w:bCs/>
                                    <w:i/>
                                    <w:iCs/>
                                    <w:sz w:val="28"/>
                                    <w:szCs w:val="28"/>
                                    <w:lang w:val="en-US"/>
                                  </w:rPr>
                                  <w:t>H’</w:t>
                                </w:r>
                              </w:p>
                            </w:txbxContent>
                          </wps:txbx>
                          <wps:bodyPr rot="0" vert="horz" wrap="square" lIns="91440" tIns="45720" rIns="91440" bIns="45720" anchor="t" anchorCtr="0">
                            <a:noAutofit/>
                          </wps:bodyPr>
                        </wps:wsp>
                        <wps:wsp>
                          <wps:cNvPr id="1195541012" name="Text Box 2"/>
                          <wps:cNvSpPr txBox="1">
                            <a:spLocks noChangeArrowheads="1"/>
                          </wps:cNvSpPr>
                          <wps:spPr bwMode="auto">
                            <a:xfrm>
                              <a:off x="656493" y="240324"/>
                              <a:ext cx="762000" cy="333375"/>
                            </a:xfrm>
                            <a:prstGeom prst="rect">
                              <a:avLst/>
                            </a:prstGeom>
                            <a:noFill/>
                            <a:ln w="9525">
                              <a:noFill/>
                              <a:miter lim="800000"/>
                              <a:headEnd/>
                              <a:tailEnd/>
                            </a:ln>
                          </wps:spPr>
                          <wps:txbx>
                            <w:txbxContent>
                              <w:p w14:paraId="6C2728A6" w14:textId="77777777" w:rsidR="00DD26D0" w:rsidRPr="009C33A9" w:rsidRDefault="00DD26D0" w:rsidP="001778E6">
                                <w:pPr>
                                  <w:rPr>
                                    <w:rFonts w:ascii="Times New Roman" w:hAnsi="Times New Roman" w:cs="Times New Roman"/>
                                    <w:b/>
                                    <w:bCs/>
                                    <w:i/>
                                    <w:iCs/>
                                    <w:sz w:val="28"/>
                                    <w:szCs w:val="28"/>
                                    <w:lang w:val="en-US"/>
                                  </w:rPr>
                                </w:pPr>
                                <w:r>
                                  <w:rPr>
                                    <w:rFonts w:ascii="Times New Roman" w:hAnsi="Times New Roman" w:cs="Times New Roman"/>
                                    <w:b/>
                                    <w:bCs/>
                                    <w:i/>
                                    <w:iCs/>
                                    <w:sz w:val="28"/>
                                    <w:szCs w:val="28"/>
                                    <w:lang w:val="en-US"/>
                                  </w:rPr>
                                  <w:t>ln</w:t>
                                </w:r>
                                <w:r w:rsidRPr="00776ACA">
                                  <w:rPr>
                                    <w:rFonts w:ascii="Times New Roman" w:hAnsi="Times New Roman" w:cs="Times New Roman"/>
                                    <w:b/>
                                    <w:bCs/>
                                    <w:sz w:val="28"/>
                                    <w:szCs w:val="28"/>
                                    <w:lang w:val="en-US"/>
                                  </w:rPr>
                                  <w:t>(</w:t>
                                </w:r>
                                <w:r>
                                  <w:rPr>
                                    <w:rFonts w:ascii="Times New Roman" w:hAnsi="Times New Roman" w:cs="Times New Roman"/>
                                    <w:b/>
                                    <w:bCs/>
                                    <w:i/>
                                    <w:iCs/>
                                    <w:sz w:val="28"/>
                                    <w:szCs w:val="28"/>
                                    <w:lang w:val="en-US"/>
                                  </w:rPr>
                                  <w:t>S</w:t>
                                </w:r>
                                <w:r w:rsidRPr="00776ACA">
                                  <w:rPr>
                                    <w:rFonts w:ascii="Times New Roman" w:hAnsi="Times New Roman" w:cs="Times New Roman"/>
                                    <w:b/>
                                    <w:bCs/>
                                    <w:sz w:val="28"/>
                                    <w:szCs w:val="28"/>
                                    <w:lang w:val="en-US"/>
                                  </w:rPr>
                                  <w:t>)</w:t>
                                </w:r>
                              </w:p>
                            </w:txbxContent>
                          </wps:txbx>
                          <wps:bodyPr rot="0" vert="horz" wrap="square" lIns="91440" tIns="45720" rIns="91440" bIns="45720" anchor="t" anchorCtr="0">
                            <a:noAutofit/>
                          </wps:bodyPr>
                        </wps:wsp>
                        <wps:wsp>
                          <wps:cNvPr id="1112173560" name="Text Box 2"/>
                          <wps:cNvSpPr txBox="1">
                            <a:spLocks noChangeArrowheads="1"/>
                          </wps:cNvSpPr>
                          <wps:spPr bwMode="auto">
                            <a:xfrm>
                              <a:off x="539262" y="35170"/>
                              <a:ext cx="849834" cy="333997"/>
                            </a:xfrm>
                            <a:prstGeom prst="rect">
                              <a:avLst/>
                            </a:prstGeom>
                            <a:noFill/>
                            <a:ln w="9525">
                              <a:noFill/>
                              <a:miter lim="800000"/>
                              <a:headEnd/>
                              <a:tailEnd/>
                            </a:ln>
                          </wps:spPr>
                          <wps:txbx>
                            <w:txbxContent>
                              <w:p w14:paraId="40105014" w14:textId="77777777" w:rsidR="00DD26D0" w:rsidRPr="009C33A9" w:rsidRDefault="00DD26D0" w:rsidP="001778E6">
                                <w:pPr>
                                  <w:rPr>
                                    <w:rFonts w:ascii="Times New Roman" w:hAnsi="Times New Roman" w:cs="Times New Roman"/>
                                    <w:b/>
                                    <w:bCs/>
                                    <w:i/>
                                    <w:iCs/>
                                    <w:sz w:val="28"/>
                                    <w:szCs w:val="28"/>
                                    <w:lang w:val="en-US"/>
                                  </w:rPr>
                                </w:pPr>
                                <w:r>
                                  <w:rPr>
                                    <w:rFonts w:ascii="Times New Roman" w:hAnsi="Times New Roman" w:cs="Times New Roman"/>
                                    <w:b/>
                                    <w:bCs/>
                                    <w:i/>
                                    <w:iCs/>
                                    <w:sz w:val="28"/>
                                    <w:szCs w:val="28"/>
                                    <w:lang w:val="en-US"/>
                                  </w:rPr>
                                  <w:t>_______</w:t>
                                </w:r>
                              </w:p>
                            </w:txbxContent>
                          </wps:txbx>
                          <wps:bodyPr rot="0" vert="horz" wrap="square" lIns="91440" tIns="45720" rIns="91440" bIns="45720" anchor="t" anchorCtr="0">
                            <a:noAutofit/>
                          </wps:bodyPr>
                        </wps:wsp>
                      </wpg:grpSp>
                      <wps:wsp>
                        <wps:cNvPr id="1834558470" name="Text Box 2"/>
                        <wps:cNvSpPr txBox="1">
                          <a:spLocks noChangeArrowheads="1"/>
                        </wps:cNvSpPr>
                        <wps:spPr bwMode="auto">
                          <a:xfrm>
                            <a:off x="1482969" y="93785"/>
                            <a:ext cx="762000" cy="333997"/>
                          </a:xfrm>
                          <a:prstGeom prst="rect">
                            <a:avLst/>
                          </a:prstGeom>
                          <a:noFill/>
                          <a:ln w="9525">
                            <a:noFill/>
                            <a:miter lim="800000"/>
                            <a:headEnd/>
                            <a:tailEnd/>
                          </a:ln>
                        </wps:spPr>
                        <wps:txbx>
                          <w:txbxContent>
                            <w:p w14:paraId="169FC69F" w14:textId="4016677F" w:rsidR="00DD26D0" w:rsidRPr="007E6662" w:rsidRDefault="00DD26D0" w:rsidP="007E6662">
                              <w:pPr>
                                <w:rPr>
                                  <w:rFonts w:ascii="Times New Roman" w:hAnsi="Times New Roman" w:cs="Times New Roman"/>
                                  <w:sz w:val="28"/>
                                  <w:szCs w:val="28"/>
                                </w:rPr>
                              </w:pPr>
                              <w:r w:rsidRPr="007E6662">
                                <w:rPr>
                                  <w:rFonts w:ascii="Times New Roman" w:hAnsi="Times New Roman" w:cs="Times New Roman"/>
                                  <w:sz w:val="28"/>
                                  <w:szCs w:val="28"/>
                                </w:rPr>
                                <w:t>or</w:t>
                              </w:r>
                            </w:p>
                          </w:txbxContent>
                        </wps:txbx>
                        <wps:bodyPr rot="0" vert="horz" wrap="square" lIns="91440" tIns="45720" rIns="91440" bIns="45720" anchor="t" anchorCtr="0">
                          <a:noAutofit/>
                        </wps:bodyPr>
                      </wps:wsp>
                    </wpg:wgp>
                  </a:graphicData>
                </a:graphic>
              </wp:anchor>
            </w:drawing>
          </mc:Choice>
          <mc:Fallback>
            <w:pict>
              <v:group w14:anchorId="589FAC85" id="Group 20" o:spid="_x0000_s1044" style="position:absolute;left:0;text-align:left;margin-left:158.75pt;margin-top:15.1pt;width:356.3pt;height:45.15pt;z-index:251770880" coordsize="45251,5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">
                <v:group id="Group 19" o:spid="_x0000_s1045" style="position:absolute;width:26079;height:5734" coordsize="26083,5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">
                  <v:shape id="_x0000_s1046" type="#_x0000_t202" style="position:absolute;top:1289;width:4103;height:3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" filled="f" stroked="f">
                    <v:textbox>
                      <w:txbxContent>
                        <w:p w14:paraId="3F373EDB" w14:textId="09D28CAB" w:rsidR="00DD26D0" w:rsidRPr="009C33A9" w:rsidRDefault="00DD26D0" w:rsidP="009C33A9">
                          <w:pPr>
                            <w:rPr>
                              <w:rFonts w:ascii="Times New Roman" w:hAnsi="Times New Roman" w:cs="Times New Roman"/>
                              <w:b/>
                              <w:bCs/>
                              <w:i/>
                              <w:iCs/>
                              <w:sz w:val="28"/>
                              <w:szCs w:val="28"/>
                              <w:lang w:val="en-US"/>
                            </w:rPr>
                          </w:pPr>
                          <w:r>
                            <w:rPr>
                              <w:rFonts w:ascii="Times New Roman" w:hAnsi="Times New Roman" w:cs="Times New Roman"/>
                              <w:b/>
                              <w:bCs/>
                              <w:i/>
                              <w:iCs/>
                              <w:sz w:val="28"/>
                              <w:szCs w:val="28"/>
                              <w:lang w:val="en-US"/>
                            </w:rPr>
                            <w:t>J’</w:t>
                          </w:r>
                        </w:p>
                      </w:txbxContent>
                    </v:textbox>
                  </v:shape>
                  <v:shape id="_x0000_s1047" type="#_x0000_t202" style="position:absolute;left:2168;top:1348;width:4103;height:3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" filled="f" stroked="f">
                    <v:textbox>
                      <w:txbxContent>
                        <w:p w14:paraId="38C1BE9A" w14:textId="239FE84A" w:rsidR="00DD26D0" w:rsidRPr="009C33A9" w:rsidRDefault="00DD26D0" w:rsidP="009C33A9">
                          <w:pPr>
                            <w:rPr>
                              <w:rFonts w:ascii="Times New Roman" w:hAnsi="Times New Roman" w:cs="Times New Roman"/>
                              <w:b/>
                              <w:bCs/>
                              <w:i/>
                              <w:iCs/>
                              <w:sz w:val="28"/>
                              <w:szCs w:val="28"/>
                              <w:lang w:val="en-US"/>
                            </w:rPr>
                          </w:pPr>
                          <w:r>
                            <w:rPr>
                              <w:rFonts w:ascii="Times New Roman" w:hAnsi="Times New Roman" w:cs="Times New Roman"/>
                              <w:b/>
                              <w:bCs/>
                              <w:i/>
                              <w:iCs/>
                              <w:sz w:val="28"/>
                              <w:szCs w:val="28"/>
                              <w:lang w:val="en-US"/>
                            </w:rPr>
                            <w:t>=</w:t>
                          </w:r>
                        </w:p>
                      </w:txbxContent>
                    </v:textbox>
                  </v:shape>
                  <v:shape id="_x0000_s1048" type="#_x0000_t202" style="position:absolute;left:7620;width:18463;height:3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" filled="f" stroked="f">
                    <v:textbox>
                      <w:txbxContent>
                        <w:p w14:paraId="7B9E4FF3" w14:textId="41097FB1" w:rsidR="00DD26D0" w:rsidRPr="009C33A9" w:rsidRDefault="00DD26D0" w:rsidP="009C33A9">
                          <w:pPr>
                            <w:rPr>
                              <w:rFonts w:ascii="Times New Roman" w:hAnsi="Times New Roman" w:cs="Times New Roman"/>
                              <w:b/>
                              <w:bCs/>
                              <w:i/>
                              <w:iCs/>
                              <w:sz w:val="28"/>
                              <w:szCs w:val="28"/>
                              <w:lang w:val="en-US"/>
                            </w:rPr>
                          </w:pPr>
                          <w:r>
                            <w:rPr>
                              <w:rFonts w:ascii="Times New Roman" w:hAnsi="Times New Roman" w:cs="Times New Roman"/>
                              <w:b/>
                              <w:bCs/>
                              <w:i/>
                              <w:iCs/>
                              <w:sz w:val="28"/>
                              <w:szCs w:val="28"/>
                              <w:lang w:val="en-US"/>
                            </w:rPr>
                            <w:t>H’</w:t>
                          </w:r>
                        </w:p>
                      </w:txbxContent>
                    </v:textbox>
                  </v:shape>
                  <v:shape id="_x0000_s1049" type="#_x0000_t202" style="position:absolute;left:6564;top:2403;width:7620;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" filled="f" stroked="f">
                    <v:textbox>
                      <w:txbxContent>
                        <w:p w14:paraId="6C151B26" w14:textId="10FCFB63" w:rsidR="00DD26D0" w:rsidRPr="001778E6" w:rsidRDefault="00DD26D0" w:rsidP="009C33A9">
                          <w:pPr>
                            <w:rPr>
                              <w:rFonts w:ascii="Times New Roman" w:hAnsi="Times New Roman" w:cs="Times New Roman"/>
                              <w:b/>
                              <w:bCs/>
                              <w:i/>
                              <w:iCs/>
                              <w:sz w:val="28"/>
                              <w:szCs w:val="28"/>
                              <w:vertAlign w:val="subscript"/>
                              <w:lang w:val="en-US"/>
                            </w:rPr>
                          </w:pPr>
                          <w:proofErr w:type="spellStart"/>
                          <w:r>
                            <w:rPr>
                              <w:rFonts w:ascii="Times New Roman" w:hAnsi="Times New Roman" w:cs="Times New Roman"/>
                              <w:b/>
                              <w:bCs/>
                              <w:i/>
                              <w:iCs/>
                              <w:sz w:val="28"/>
                              <w:szCs w:val="28"/>
                              <w:lang w:val="en-US"/>
                            </w:rPr>
                            <w:t>H’</w:t>
                          </w:r>
                          <w:r w:rsidRPr="001778E6">
                            <w:rPr>
                              <w:rFonts w:ascii="Times New Roman" w:hAnsi="Times New Roman" w:cs="Times New Roman"/>
                              <w:b/>
                              <w:bCs/>
                              <w:i/>
                              <w:iCs/>
                              <w:sz w:val="28"/>
                              <w:szCs w:val="28"/>
                              <w:vertAlign w:val="subscript"/>
                              <w:lang w:val="en-US"/>
                            </w:rPr>
                            <w:t>max</w:t>
                          </w:r>
                          <w:proofErr w:type="spellEnd"/>
                        </w:p>
                      </w:txbxContent>
                    </v:textbox>
                  </v:shape>
                  <v:shape id="_x0000_s1050" type="#_x0000_t202" style="position:absolute;left:5392;top:351;width:8498;height:3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" filled="f" stroked="f">
                    <v:textbox>
                      <w:txbxContent>
                        <w:p w14:paraId="7EC7BE23" w14:textId="26D2F681" w:rsidR="00DD26D0" w:rsidRPr="009C33A9" w:rsidRDefault="00DD26D0" w:rsidP="00776ACA">
                          <w:pPr>
                            <w:rPr>
                              <w:rFonts w:ascii="Times New Roman" w:hAnsi="Times New Roman" w:cs="Times New Roman"/>
                              <w:b/>
                              <w:bCs/>
                              <w:i/>
                              <w:iCs/>
                              <w:sz w:val="28"/>
                              <w:szCs w:val="28"/>
                              <w:lang w:val="en-US"/>
                            </w:rPr>
                          </w:pPr>
                          <w:r>
                            <w:rPr>
                              <w:rFonts w:ascii="Times New Roman" w:hAnsi="Times New Roman" w:cs="Times New Roman"/>
                              <w:b/>
                              <w:bCs/>
                              <w:i/>
                              <w:iCs/>
                              <w:sz w:val="28"/>
                              <w:szCs w:val="28"/>
                              <w:lang w:val="en-US"/>
                            </w:rPr>
                            <w:t>_______</w:t>
                          </w:r>
                        </w:p>
                      </w:txbxContent>
                    </v:textbox>
                  </v:shape>
                </v:group>
                <v:group id="Group 19" o:spid="_x0000_s1051" style="position:absolute;left:19167;width:26084;height:5736" coordsize="26083,5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">
                  <v:shape id="_x0000_s1052" type="#_x0000_t202" style="position:absolute;top:1289;width:4103;height:3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" filled="f" stroked="f">
                    <v:textbox>
                      <w:txbxContent>
                        <w:p w14:paraId="4C11CC60" w14:textId="77777777" w:rsidR="00DD26D0" w:rsidRPr="009C33A9" w:rsidRDefault="00DD26D0" w:rsidP="001778E6">
                          <w:pPr>
                            <w:rPr>
                              <w:rFonts w:ascii="Times New Roman" w:hAnsi="Times New Roman" w:cs="Times New Roman"/>
                              <w:b/>
                              <w:bCs/>
                              <w:i/>
                              <w:iCs/>
                              <w:sz w:val="28"/>
                              <w:szCs w:val="28"/>
                              <w:lang w:val="en-US"/>
                            </w:rPr>
                          </w:pPr>
                          <w:r>
                            <w:rPr>
                              <w:rFonts w:ascii="Times New Roman" w:hAnsi="Times New Roman" w:cs="Times New Roman"/>
                              <w:b/>
                              <w:bCs/>
                              <w:i/>
                              <w:iCs/>
                              <w:sz w:val="28"/>
                              <w:szCs w:val="28"/>
                              <w:lang w:val="en-US"/>
                            </w:rPr>
                            <w:t>J’</w:t>
                          </w:r>
                        </w:p>
                      </w:txbxContent>
                    </v:textbox>
                  </v:shape>
                  <v:shape id="_x0000_s1053" type="#_x0000_t202" style="position:absolute;left:2168;top:1348;width:4103;height:3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" filled="f" stroked="f">
                    <v:textbox>
                      <w:txbxContent>
                        <w:p w14:paraId="1233A304" w14:textId="77777777" w:rsidR="00DD26D0" w:rsidRPr="009C33A9" w:rsidRDefault="00DD26D0" w:rsidP="001778E6">
                          <w:pPr>
                            <w:rPr>
                              <w:rFonts w:ascii="Times New Roman" w:hAnsi="Times New Roman" w:cs="Times New Roman"/>
                              <w:b/>
                              <w:bCs/>
                              <w:i/>
                              <w:iCs/>
                              <w:sz w:val="28"/>
                              <w:szCs w:val="28"/>
                              <w:lang w:val="en-US"/>
                            </w:rPr>
                          </w:pPr>
                          <w:r>
                            <w:rPr>
                              <w:rFonts w:ascii="Times New Roman" w:hAnsi="Times New Roman" w:cs="Times New Roman"/>
                              <w:b/>
                              <w:bCs/>
                              <w:i/>
                              <w:iCs/>
                              <w:sz w:val="28"/>
                              <w:szCs w:val="28"/>
                              <w:lang w:val="en-US"/>
                            </w:rPr>
                            <w:t>=</w:t>
                          </w:r>
                        </w:p>
                      </w:txbxContent>
                    </v:textbox>
                  </v:shape>
                  <v:shape id="_x0000_s1054" type="#_x0000_t202" style="position:absolute;left:7620;width:18463;height:3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" filled="f" stroked="f">
                    <v:textbox>
                      <w:txbxContent>
                        <w:p w14:paraId="6FB34D2E" w14:textId="77777777" w:rsidR="00DD26D0" w:rsidRPr="009C33A9" w:rsidRDefault="00DD26D0" w:rsidP="001778E6">
                          <w:pPr>
                            <w:rPr>
                              <w:rFonts w:ascii="Times New Roman" w:hAnsi="Times New Roman" w:cs="Times New Roman"/>
                              <w:b/>
                              <w:bCs/>
                              <w:i/>
                              <w:iCs/>
                              <w:sz w:val="28"/>
                              <w:szCs w:val="28"/>
                              <w:lang w:val="en-US"/>
                            </w:rPr>
                          </w:pPr>
                          <w:r>
                            <w:rPr>
                              <w:rFonts w:ascii="Times New Roman" w:hAnsi="Times New Roman" w:cs="Times New Roman"/>
                              <w:b/>
                              <w:bCs/>
                              <w:i/>
                              <w:iCs/>
                              <w:sz w:val="28"/>
                              <w:szCs w:val="28"/>
                              <w:lang w:val="en-US"/>
                            </w:rPr>
                            <w:t>H’</w:t>
                          </w:r>
                        </w:p>
                      </w:txbxContent>
                    </v:textbox>
                  </v:shape>
                  <v:shape id="_x0000_s1055" type="#_x0000_t202" style="position:absolute;left:6564;top:2403;width:7620;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" filled="f" stroked="f">
                    <v:textbox>
                      <w:txbxContent>
                        <w:p w14:paraId="6C2728A6" w14:textId="77777777" w:rsidR="00DD26D0" w:rsidRPr="009C33A9" w:rsidRDefault="00DD26D0" w:rsidP="001778E6">
                          <w:pPr>
                            <w:rPr>
                              <w:rFonts w:ascii="Times New Roman" w:hAnsi="Times New Roman" w:cs="Times New Roman"/>
                              <w:b/>
                              <w:bCs/>
                              <w:i/>
                              <w:iCs/>
                              <w:sz w:val="28"/>
                              <w:szCs w:val="28"/>
                              <w:lang w:val="en-US"/>
                            </w:rPr>
                          </w:pPr>
                          <w:r>
                            <w:rPr>
                              <w:rFonts w:ascii="Times New Roman" w:hAnsi="Times New Roman" w:cs="Times New Roman"/>
                              <w:b/>
                              <w:bCs/>
                              <w:i/>
                              <w:iCs/>
                              <w:sz w:val="28"/>
                              <w:szCs w:val="28"/>
                              <w:lang w:val="en-US"/>
                            </w:rPr>
                            <w:t>ln</w:t>
                          </w:r>
                          <w:r w:rsidRPr="00776ACA">
                            <w:rPr>
                              <w:rFonts w:ascii="Times New Roman" w:hAnsi="Times New Roman" w:cs="Times New Roman"/>
                              <w:b/>
                              <w:bCs/>
                              <w:sz w:val="28"/>
                              <w:szCs w:val="28"/>
                              <w:lang w:val="en-US"/>
                            </w:rPr>
                            <w:t>(</w:t>
                          </w:r>
                          <w:r>
                            <w:rPr>
                              <w:rFonts w:ascii="Times New Roman" w:hAnsi="Times New Roman" w:cs="Times New Roman"/>
                              <w:b/>
                              <w:bCs/>
                              <w:i/>
                              <w:iCs/>
                              <w:sz w:val="28"/>
                              <w:szCs w:val="28"/>
                              <w:lang w:val="en-US"/>
                            </w:rPr>
                            <w:t>S</w:t>
                          </w:r>
                          <w:r w:rsidRPr="00776ACA">
                            <w:rPr>
                              <w:rFonts w:ascii="Times New Roman" w:hAnsi="Times New Roman" w:cs="Times New Roman"/>
                              <w:b/>
                              <w:bCs/>
                              <w:sz w:val="28"/>
                              <w:szCs w:val="28"/>
                              <w:lang w:val="en-US"/>
                            </w:rPr>
                            <w:t>)</w:t>
                          </w:r>
                        </w:p>
                      </w:txbxContent>
                    </v:textbox>
                  </v:shape>
                  <v:shape id="_x0000_s1056" type="#_x0000_t202" style="position:absolute;left:5392;top:351;width:8498;height:3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" filled="f" stroked="f">
                    <v:textbox>
                      <w:txbxContent>
                        <w:p w14:paraId="40105014" w14:textId="77777777" w:rsidR="00DD26D0" w:rsidRPr="009C33A9" w:rsidRDefault="00DD26D0" w:rsidP="001778E6">
                          <w:pPr>
                            <w:rPr>
                              <w:rFonts w:ascii="Times New Roman" w:hAnsi="Times New Roman" w:cs="Times New Roman"/>
                              <w:b/>
                              <w:bCs/>
                              <w:i/>
                              <w:iCs/>
                              <w:sz w:val="28"/>
                              <w:szCs w:val="28"/>
                              <w:lang w:val="en-US"/>
                            </w:rPr>
                          </w:pPr>
                          <w:r>
                            <w:rPr>
                              <w:rFonts w:ascii="Times New Roman" w:hAnsi="Times New Roman" w:cs="Times New Roman"/>
                              <w:b/>
                              <w:bCs/>
                              <w:i/>
                              <w:iCs/>
                              <w:sz w:val="28"/>
                              <w:szCs w:val="28"/>
                              <w:lang w:val="en-US"/>
                            </w:rPr>
                            <w:t>_______</w:t>
                          </w:r>
                        </w:p>
                      </w:txbxContent>
                    </v:textbox>
                  </v:shape>
                </v:group>
                <v:shape id="_x0000_s1057" type="#_x0000_t202" style="position:absolute;left:14829;top:937;width:7620;height:3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" filled="f" stroked="f">
                  <v:textbox>
                    <w:txbxContent>
                      <w:p w14:paraId="169FC69F" w14:textId="4016677F" w:rsidR="00DD26D0" w:rsidRPr="007E6662" w:rsidRDefault="00DD26D0" w:rsidP="007E6662">
                        <w:pPr>
                          <w:rPr>
                            <w:rFonts w:ascii="Times New Roman" w:hAnsi="Times New Roman" w:cs="Times New Roman"/>
                            <w:sz w:val="28"/>
                            <w:szCs w:val="28"/>
                          </w:rPr>
                        </w:pPr>
                        <w:r w:rsidRPr="007E6662">
                          <w:rPr>
                            <w:rFonts w:ascii="Times New Roman" w:hAnsi="Times New Roman" w:cs="Times New Roman"/>
                            <w:sz w:val="28"/>
                            <w:szCs w:val="28"/>
                          </w:rPr>
                          <w:t>or</w:t>
                        </w:r>
                      </w:p>
                    </w:txbxContent>
                  </v:textbox>
                </v:shape>
              </v:group>
            </w:pict>
          </mc:Fallback>
        </mc:AlternateContent>
      </w:r>
    </w:p>
    <w:p w14:paraId="215AB0B1" w14:textId="2FE33C78" w:rsidR="005A5ADF" w:rsidRPr="002C43F7" w:rsidRDefault="00570F38" w:rsidP="000A5328">
      <w:pPr>
        <w:tabs>
          <w:tab w:val="left" w:pos="5149"/>
        </w:tabs>
        <w:spacing w:before="120" w:after="120" w:line="240" w:lineRule="auto"/>
        <w:ind w:firstLine="810"/>
        <w:jc w:val="both"/>
        <w:rPr>
          <w:rFonts w:ascii="Times New Roman" w:hAnsi="Times New Roman" w:cs="Times New Roman"/>
          <w:b/>
          <w:bCs/>
        </w:rPr>
      </w:pPr>
      <w:proofErr w:type="spellStart"/>
      <w:r w:rsidRPr="002C43F7">
        <w:rPr>
          <w:rFonts w:ascii="Times New Roman" w:hAnsi="Times New Roman" w:cs="Times New Roman"/>
          <w:b/>
          <w:bCs/>
        </w:rPr>
        <w:t>Pielou’s</w:t>
      </w:r>
      <w:proofErr w:type="spellEnd"/>
      <w:r w:rsidRPr="002C43F7">
        <w:rPr>
          <w:rFonts w:ascii="Times New Roman" w:hAnsi="Times New Roman" w:cs="Times New Roman"/>
          <w:b/>
          <w:bCs/>
        </w:rPr>
        <w:t xml:space="preserve"> Evenness index  </w:t>
      </w:r>
    </w:p>
    <w:p w14:paraId="5B0E37BF" w14:textId="616488B5" w:rsidR="00570F38" w:rsidRPr="002C43F7" w:rsidRDefault="00570F38" w:rsidP="000A5328">
      <w:pPr>
        <w:tabs>
          <w:tab w:val="left" w:pos="5149"/>
        </w:tabs>
        <w:spacing w:before="120" w:after="120" w:line="240" w:lineRule="auto"/>
        <w:ind w:firstLine="810"/>
        <w:jc w:val="both"/>
        <w:rPr>
          <w:rFonts w:ascii="Times New Roman" w:hAnsi="Times New Roman" w:cs="Times New Roman"/>
        </w:rPr>
      </w:pPr>
    </w:p>
    <w:p w14:paraId="1885A924" w14:textId="77777777" w:rsidR="00894409" w:rsidRPr="002C43F7" w:rsidRDefault="00894409" w:rsidP="000A5328">
      <w:pPr>
        <w:tabs>
          <w:tab w:val="left" w:pos="5149"/>
        </w:tabs>
        <w:spacing w:before="120" w:after="120" w:line="240" w:lineRule="auto"/>
        <w:ind w:firstLine="810"/>
        <w:jc w:val="both"/>
        <w:rPr>
          <w:rFonts w:ascii="Times New Roman" w:hAnsi="Times New Roman" w:cs="Times New Roman"/>
        </w:rPr>
      </w:pPr>
      <w:r w:rsidRPr="002C43F7">
        <w:rPr>
          <w:rFonts w:ascii="Times New Roman" w:hAnsi="Times New Roman" w:cs="Times New Roman"/>
        </w:rPr>
        <w:t>Where:</w:t>
      </w:r>
    </w:p>
    <w:p w14:paraId="5AB687E5" w14:textId="51765F75" w:rsidR="00894409" w:rsidRPr="002C43F7" w:rsidRDefault="00894409" w:rsidP="000A5328">
      <w:pPr>
        <w:tabs>
          <w:tab w:val="left" w:pos="5149"/>
        </w:tabs>
        <w:spacing w:before="120" w:after="120" w:line="240" w:lineRule="auto"/>
        <w:ind w:left="720"/>
        <w:jc w:val="both"/>
        <w:rPr>
          <w:rFonts w:ascii="Times New Roman" w:hAnsi="Times New Roman" w:cs="Times New Roman"/>
        </w:rPr>
      </w:pPr>
      <w:r w:rsidRPr="002C43F7">
        <w:rPr>
          <w:rFonts w:ascii="Times New Roman" w:hAnsi="Times New Roman" w:cs="Times New Roman"/>
          <w:i/>
          <w:iCs/>
        </w:rPr>
        <w:t>J'</w:t>
      </w:r>
      <w:r w:rsidRPr="002C43F7">
        <w:rPr>
          <w:rFonts w:ascii="Times New Roman" w:hAnsi="Times New Roman" w:cs="Times New Roman"/>
        </w:rPr>
        <w:t xml:space="preserve"> = </w:t>
      </w:r>
      <w:proofErr w:type="spellStart"/>
      <w:r w:rsidRPr="002C43F7">
        <w:rPr>
          <w:rFonts w:ascii="Times New Roman" w:hAnsi="Times New Roman" w:cs="Times New Roman"/>
        </w:rPr>
        <w:t>Pielou’s</w:t>
      </w:r>
      <w:proofErr w:type="spellEnd"/>
      <w:r w:rsidRPr="002C43F7">
        <w:rPr>
          <w:rFonts w:ascii="Times New Roman" w:hAnsi="Times New Roman" w:cs="Times New Roman"/>
        </w:rPr>
        <w:t xml:space="preserve"> Evenness Index value.</w:t>
      </w:r>
    </w:p>
    <w:p w14:paraId="2788306A" w14:textId="3632CB11" w:rsidR="00894409" w:rsidRPr="002C43F7" w:rsidRDefault="00894409" w:rsidP="000A5328">
      <w:pPr>
        <w:tabs>
          <w:tab w:val="left" w:pos="5149"/>
        </w:tabs>
        <w:spacing w:before="120" w:after="120" w:line="240" w:lineRule="auto"/>
        <w:ind w:left="720"/>
        <w:jc w:val="both"/>
        <w:rPr>
          <w:rFonts w:ascii="Times New Roman" w:hAnsi="Times New Roman" w:cs="Times New Roman"/>
        </w:rPr>
      </w:pPr>
      <w:r w:rsidRPr="002C43F7">
        <w:rPr>
          <w:rFonts w:ascii="Times New Roman" w:hAnsi="Times New Roman" w:cs="Times New Roman"/>
          <w:i/>
          <w:iCs/>
        </w:rPr>
        <w:t xml:space="preserve">H' </w:t>
      </w:r>
      <w:r w:rsidRPr="002C43F7">
        <w:rPr>
          <w:rFonts w:ascii="Times New Roman" w:hAnsi="Times New Roman" w:cs="Times New Roman"/>
        </w:rPr>
        <w:t>= The calculated Shannon Diversity Index value for the sample.</w:t>
      </w:r>
    </w:p>
    <w:p w14:paraId="2EB60C47" w14:textId="1543049F" w:rsidR="00894409" w:rsidRPr="002C43F7" w:rsidRDefault="00894409" w:rsidP="000A5328">
      <w:pPr>
        <w:tabs>
          <w:tab w:val="left" w:pos="5149"/>
        </w:tabs>
        <w:spacing w:before="120" w:after="120" w:line="240" w:lineRule="auto"/>
        <w:ind w:left="720"/>
        <w:jc w:val="both"/>
        <w:rPr>
          <w:rFonts w:ascii="Times New Roman" w:hAnsi="Times New Roman" w:cs="Times New Roman"/>
        </w:rPr>
      </w:pPr>
      <w:r w:rsidRPr="002C43F7">
        <w:rPr>
          <w:rFonts w:ascii="Times New Roman" w:hAnsi="Times New Roman" w:cs="Times New Roman"/>
          <w:i/>
          <w:iCs/>
        </w:rPr>
        <w:t>ln</w:t>
      </w:r>
      <w:r w:rsidRPr="002C43F7">
        <w:rPr>
          <w:rFonts w:ascii="Times New Roman" w:hAnsi="Times New Roman" w:cs="Times New Roman"/>
        </w:rPr>
        <w:t xml:space="preserve"> = The natural logarithm (log base </w:t>
      </w:r>
      <w:r w:rsidRPr="002C43F7">
        <w:rPr>
          <w:rFonts w:ascii="Times New Roman" w:hAnsi="Times New Roman" w:cs="Times New Roman"/>
          <w:i/>
          <w:iCs/>
        </w:rPr>
        <w:t>e</w:t>
      </w:r>
      <w:r w:rsidRPr="002C43F7">
        <w:rPr>
          <w:rFonts w:ascii="Times New Roman" w:hAnsi="Times New Roman" w:cs="Times New Roman"/>
        </w:rPr>
        <w:t>).</w:t>
      </w:r>
    </w:p>
    <w:p w14:paraId="1901DB5C" w14:textId="2DEA619D" w:rsidR="00894409" w:rsidRPr="002C43F7" w:rsidRDefault="00894409" w:rsidP="000A5328">
      <w:pPr>
        <w:tabs>
          <w:tab w:val="left" w:pos="5149"/>
        </w:tabs>
        <w:spacing w:before="120" w:after="120" w:line="240" w:lineRule="auto"/>
        <w:ind w:left="720"/>
        <w:jc w:val="both"/>
        <w:rPr>
          <w:rFonts w:ascii="Times New Roman" w:hAnsi="Times New Roman" w:cs="Times New Roman"/>
        </w:rPr>
      </w:pPr>
      <w:r w:rsidRPr="002C43F7">
        <w:rPr>
          <w:rFonts w:ascii="Times New Roman" w:hAnsi="Times New Roman" w:cs="Times New Roman"/>
          <w:i/>
          <w:iCs/>
        </w:rPr>
        <w:t>S</w:t>
      </w:r>
      <w:r w:rsidRPr="002C43F7">
        <w:rPr>
          <w:rFonts w:ascii="Times New Roman" w:hAnsi="Times New Roman" w:cs="Times New Roman"/>
        </w:rPr>
        <w:t xml:space="preserve"> = The total number of unique species</w:t>
      </w:r>
      <w:r w:rsidR="006054F7" w:rsidRPr="002C43F7">
        <w:rPr>
          <w:rFonts w:ascii="Times New Roman" w:hAnsi="Times New Roman" w:cs="Times New Roman"/>
        </w:rPr>
        <w:t xml:space="preserve"> group</w:t>
      </w:r>
      <w:r w:rsidRPr="002C43F7">
        <w:rPr>
          <w:rFonts w:ascii="Times New Roman" w:hAnsi="Times New Roman" w:cs="Times New Roman"/>
        </w:rPr>
        <w:t xml:space="preserve"> in the sample (species richness).</w:t>
      </w:r>
    </w:p>
    <w:p w14:paraId="262D106D" w14:textId="77777777" w:rsidR="00776ACA" w:rsidRPr="002C43F7" w:rsidRDefault="00776ACA" w:rsidP="000A5328">
      <w:pPr>
        <w:tabs>
          <w:tab w:val="left" w:pos="5149"/>
        </w:tabs>
        <w:spacing w:before="120" w:after="120" w:line="240" w:lineRule="auto"/>
        <w:ind w:firstLine="810"/>
        <w:jc w:val="both"/>
        <w:rPr>
          <w:rFonts w:ascii="Times New Roman" w:hAnsi="Times New Roman" w:cs="Times New Roman"/>
        </w:rPr>
      </w:pPr>
    </w:p>
    <w:p w14:paraId="40ED32FB" w14:textId="73EE3D9E" w:rsidR="005A5ADF" w:rsidRPr="002C43F7" w:rsidRDefault="005A5ADF" w:rsidP="000A5328">
      <w:pPr>
        <w:tabs>
          <w:tab w:val="left" w:pos="5149"/>
        </w:tabs>
        <w:spacing w:before="120" w:after="120" w:line="240" w:lineRule="auto"/>
        <w:jc w:val="both"/>
        <w:rPr>
          <w:rFonts w:ascii="Times New Roman" w:hAnsi="Times New Roman" w:cs="Times New Roman"/>
          <w:b/>
          <w:bCs/>
        </w:rPr>
      </w:pPr>
      <w:r w:rsidRPr="002C43F7">
        <w:rPr>
          <w:rFonts w:ascii="Times New Roman" w:hAnsi="Times New Roman" w:cs="Times New Roman"/>
          <w:b/>
          <w:bCs/>
        </w:rPr>
        <w:t>RESULT AND DISCUSSION</w:t>
      </w:r>
    </w:p>
    <w:p w14:paraId="561DCFAF" w14:textId="77777777" w:rsidR="00AC4DD7" w:rsidRPr="002C43F7" w:rsidRDefault="000A0EE3" w:rsidP="000A5328">
      <w:pPr>
        <w:pStyle w:val="NormalWeb"/>
        <w:spacing w:before="120" w:beforeAutospacing="0" w:after="120" w:afterAutospacing="0"/>
        <w:jc w:val="both"/>
      </w:pPr>
      <w:r w:rsidRPr="002C43F7">
        <w:tab/>
      </w:r>
      <w:r w:rsidR="00AC4DD7" w:rsidRPr="002C43F7">
        <w:t xml:space="preserve">During the present study, a total of 120 species belonging to 22 orders, 60 families, and 96 genera were documented. Among these, the class </w:t>
      </w:r>
      <w:proofErr w:type="spellStart"/>
      <w:r w:rsidR="00AC4DD7" w:rsidRPr="002C43F7">
        <w:t>Elasmobranchii</w:t>
      </w:r>
      <w:proofErr w:type="spellEnd"/>
      <w:r w:rsidR="00AC4DD7" w:rsidRPr="002C43F7">
        <w:t xml:space="preserve"> was represented by five orders, eight families, 13 genera, and 14 species. Within </w:t>
      </w:r>
      <w:proofErr w:type="spellStart"/>
      <w:r w:rsidR="00AC4DD7" w:rsidRPr="002C43F7">
        <w:t>Elasmobranchii</w:t>
      </w:r>
      <w:proofErr w:type="spellEnd"/>
      <w:r w:rsidR="00AC4DD7" w:rsidRPr="002C43F7">
        <w:t xml:space="preserve">, the order </w:t>
      </w:r>
      <w:proofErr w:type="spellStart"/>
      <w:r w:rsidR="00AC4DD7" w:rsidRPr="002C43F7">
        <w:t>Myliobatiformes</w:t>
      </w:r>
      <w:proofErr w:type="spellEnd"/>
      <w:r w:rsidR="00AC4DD7" w:rsidRPr="002C43F7">
        <w:t xml:space="preserve"> dominated with two families and six species, followed by </w:t>
      </w:r>
      <w:proofErr w:type="spellStart"/>
      <w:r w:rsidR="00AC4DD7" w:rsidRPr="002C43F7">
        <w:t>Carcharhiniformes</w:t>
      </w:r>
      <w:proofErr w:type="spellEnd"/>
      <w:r w:rsidR="00AC4DD7" w:rsidRPr="002C43F7">
        <w:t xml:space="preserve"> (comprising two families and three species), </w:t>
      </w:r>
      <w:proofErr w:type="spellStart"/>
      <w:r w:rsidR="00AC4DD7" w:rsidRPr="002C43F7">
        <w:t>Rhinopristiformes</w:t>
      </w:r>
      <w:proofErr w:type="spellEnd"/>
      <w:r w:rsidR="00AC4DD7" w:rsidRPr="002C43F7">
        <w:t xml:space="preserve"> and </w:t>
      </w:r>
      <w:proofErr w:type="spellStart"/>
      <w:r w:rsidR="00AC4DD7" w:rsidRPr="002C43F7">
        <w:t>Torpediniformes</w:t>
      </w:r>
      <w:proofErr w:type="spellEnd"/>
      <w:r w:rsidR="00AC4DD7" w:rsidRPr="002C43F7">
        <w:t xml:space="preserve"> (with two families and two species each), and </w:t>
      </w:r>
      <w:proofErr w:type="spellStart"/>
      <w:r w:rsidR="00AC4DD7" w:rsidRPr="002C43F7">
        <w:t>Orectolobiformes</w:t>
      </w:r>
      <w:proofErr w:type="spellEnd"/>
      <w:r w:rsidR="00AC4DD7" w:rsidRPr="002C43F7">
        <w:t xml:space="preserve"> (with one family and one species).</w:t>
      </w:r>
    </w:p>
    <w:p w14:paraId="50B561E9" w14:textId="77777777" w:rsidR="00AC4DD7" w:rsidRPr="002C43F7" w:rsidRDefault="00AC4DD7" w:rsidP="000A5328">
      <w:pPr>
        <w:pStyle w:val="NormalWeb"/>
        <w:spacing w:before="120" w:beforeAutospacing="0" w:after="120" w:afterAutospacing="0"/>
        <w:ind w:firstLine="720"/>
        <w:jc w:val="both"/>
      </w:pPr>
      <w:r w:rsidRPr="002C43F7">
        <w:lastRenderedPageBreak/>
        <w:t xml:space="preserve">The class Teleostei represented the highest species diversity, comprising 17 orders, 52 families, 83 genera, and 106 species. Within Teleostei, the order Perciformes dominated with 14 families and 38 species, followed by </w:t>
      </w:r>
      <w:proofErr w:type="spellStart"/>
      <w:r w:rsidRPr="002C43F7">
        <w:t>Carangiformes</w:t>
      </w:r>
      <w:proofErr w:type="spellEnd"/>
      <w:r w:rsidRPr="002C43F7">
        <w:t xml:space="preserve"> (4 families, 18 species), </w:t>
      </w:r>
      <w:proofErr w:type="spellStart"/>
      <w:r w:rsidRPr="002C43F7">
        <w:t>Scombriformes</w:t>
      </w:r>
      <w:proofErr w:type="spellEnd"/>
      <w:r w:rsidRPr="002C43F7">
        <w:t xml:space="preserve"> (4 families, 9 species), </w:t>
      </w:r>
      <w:proofErr w:type="spellStart"/>
      <w:r w:rsidRPr="002C43F7">
        <w:t>Clupeiformes</w:t>
      </w:r>
      <w:proofErr w:type="spellEnd"/>
      <w:r w:rsidRPr="002C43F7">
        <w:t xml:space="preserve"> (5 families, 8 species), and </w:t>
      </w:r>
      <w:proofErr w:type="spellStart"/>
      <w:r w:rsidRPr="002C43F7">
        <w:t>Pleuronectiformes</w:t>
      </w:r>
      <w:proofErr w:type="spellEnd"/>
      <w:r w:rsidRPr="002C43F7">
        <w:t xml:space="preserve"> (4 families, 6 species). Additionally, </w:t>
      </w:r>
      <w:proofErr w:type="spellStart"/>
      <w:r w:rsidRPr="002C43F7">
        <w:t>Acanthuriformes</w:t>
      </w:r>
      <w:proofErr w:type="spellEnd"/>
      <w:r w:rsidRPr="002C43F7">
        <w:t xml:space="preserve"> and </w:t>
      </w:r>
      <w:proofErr w:type="spellStart"/>
      <w:r w:rsidRPr="002C43F7">
        <w:t>Tetraodontiformes</w:t>
      </w:r>
      <w:proofErr w:type="spellEnd"/>
      <w:r w:rsidRPr="002C43F7">
        <w:t xml:space="preserve"> were represented by five and four families, respectively, with five species each; </w:t>
      </w:r>
      <w:proofErr w:type="spellStart"/>
      <w:r w:rsidRPr="002C43F7">
        <w:t>Beloniformes</w:t>
      </w:r>
      <w:proofErr w:type="spellEnd"/>
      <w:r w:rsidRPr="002C43F7">
        <w:t xml:space="preserve"> and </w:t>
      </w:r>
      <w:proofErr w:type="spellStart"/>
      <w:r w:rsidRPr="002C43F7">
        <w:t>Siluriformes</w:t>
      </w:r>
      <w:proofErr w:type="spellEnd"/>
      <w:r w:rsidRPr="002C43F7">
        <w:t xml:space="preserve"> included three and one family, respectively, with three species each; Anguilliformes, </w:t>
      </w:r>
      <w:proofErr w:type="spellStart"/>
      <w:r w:rsidRPr="002C43F7">
        <w:t>Aulopiformes</w:t>
      </w:r>
      <w:proofErr w:type="spellEnd"/>
      <w:r w:rsidRPr="002C43F7">
        <w:t xml:space="preserve">, and </w:t>
      </w:r>
      <w:proofErr w:type="spellStart"/>
      <w:r w:rsidRPr="002C43F7">
        <w:t>Centrarchiformes</w:t>
      </w:r>
      <w:proofErr w:type="spellEnd"/>
      <w:r w:rsidRPr="002C43F7">
        <w:t xml:space="preserve"> consisted of one family and two species each; and </w:t>
      </w:r>
      <w:proofErr w:type="spellStart"/>
      <w:r w:rsidRPr="002C43F7">
        <w:t>Apogoniformes</w:t>
      </w:r>
      <w:proofErr w:type="spellEnd"/>
      <w:r w:rsidRPr="002C43F7">
        <w:t xml:space="preserve">, </w:t>
      </w:r>
      <w:proofErr w:type="spellStart"/>
      <w:r w:rsidRPr="002C43F7">
        <w:t>Elopiformes</w:t>
      </w:r>
      <w:proofErr w:type="spellEnd"/>
      <w:r w:rsidRPr="002C43F7">
        <w:t xml:space="preserve">, </w:t>
      </w:r>
      <w:proofErr w:type="spellStart"/>
      <w:r w:rsidRPr="002C43F7">
        <w:t>Mugiliformes</w:t>
      </w:r>
      <w:proofErr w:type="spellEnd"/>
      <w:r w:rsidRPr="002C43F7">
        <w:t xml:space="preserve">, </w:t>
      </w:r>
      <w:proofErr w:type="spellStart"/>
      <w:r w:rsidRPr="002C43F7">
        <w:t>Mulliformes</w:t>
      </w:r>
      <w:proofErr w:type="spellEnd"/>
      <w:r w:rsidRPr="002C43F7">
        <w:t xml:space="preserve">, and </w:t>
      </w:r>
      <w:proofErr w:type="spellStart"/>
      <w:r w:rsidRPr="002C43F7">
        <w:t>Ophidiiformes</w:t>
      </w:r>
      <w:proofErr w:type="spellEnd"/>
      <w:r w:rsidRPr="002C43F7">
        <w:t xml:space="preserve"> each comprised one family and one species.</w:t>
      </w:r>
    </w:p>
    <w:p w14:paraId="3C7E4CC6" w14:textId="77777777" w:rsidR="004031F6" w:rsidRPr="002C43F7" w:rsidRDefault="000A5328" w:rsidP="000A5328">
      <w:pPr>
        <w:spacing w:before="120" w:after="120" w:line="240" w:lineRule="auto"/>
        <w:jc w:val="both"/>
        <w:rPr>
          <w:rFonts w:ascii="Times New Roman" w:hAnsi="Times New Roman" w:cs="Times New Roman"/>
        </w:rPr>
      </w:pPr>
      <w:r w:rsidRPr="002C43F7">
        <w:rPr>
          <w:rFonts w:ascii="Times New Roman" w:hAnsi="Times New Roman" w:cs="Times New Roman"/>
        </w:rPr>
        <w:tab/>
        <w:t xml:space="preserve">Previously, a documentation of the finfish at the </w:t>
      </w:r>
      <w:proofErr w:type="spellStart"/>
      <w:r w:rsidRPr="002C43F7">
        <w:rPr>
          <w:rFonts w:ascii="Times New Roman" w:hAnsi="Times New Roman" w:cs="Times New Roman"/>
        </w:rPr>
        <w:t>Dholai</w:t>
      </w:r>
      <w:proofErr w:type="spellEnd"/>
      <w:r w:rsidRPr="002C43F7">
        <w:rPr>
          <w:rFonts w:ascii="Times New Roman" w:hAnsi="Times New Roman" w:cs="Times New Roman"/>
        </w:rPr>
        <w:t xml:space="preserve"> Fishing Harbour was carried out by </w:t>
      </w:r>
      <w:proofErr w:type="spellStart"/>
      <w:r w:rsidRPr="002C43F7">
        <w:rPr>
          <w:rFonts w:ascii="Times New Roman" w:hAnsi="Times New Roman" w:cs="Times New Roman"/>
        </w:rPr>
        <w:t>Borichangar</w:t>
      </w:r>
      <w:proofErr w:type="spellEnd"/>
      <w:r w:rsidRPr="002C43F7">
        <w:rPr>
          <w:rFonts w:ascii="Times New Roman" w:hAnsi="Times New Roman" w:cs="Times New Roman"/>
        </w:rPr>
        <w:t xml:space="preserve"> et al. (2022) over a five-year period from January 2016 to December 2020 using a random sampling method. They reported a total of 136 finfish and shellfish species belonging to 23 orders and 63 families. In their study, the order </w:t>
      </w:r>
      <w:proofErr w:type="spellStart"/>
      <w:r w:rsidRPr="002C43F7">
        <w:rPr>
          <w:rFonts w:ascii="Times New Roman" w:hAnsi="Times New Roman" w:cs="Times New Roman"/>
        </w:rPr>
        <w:t>Acanthuriformes</w:t>
      </w:r>
      <w:proofErr w:type="spellEnd"/>
      <w:r w:rsidRPr="002C43F7">
        <w:rPr>
          <w:rFonts w:ascii="Times New Roman" w:hAnsi="Times New Roman" w:cs="Times New Roman"/>
        </w:rPr>
        <w:t xml:space="preserve"> (33 species) outnumbered all other orders, followed by </w:t>
      </w:r>
      <w:proofErr w:type="spellStart"/>
      <w:r w:rsidRPr="002C43F7">
        <w:rPr>
          <w:rFonts w:ascii="Times New Roman" w:hAnsi="Times New Roman" w:cs="Times New Roman"/>
        </w:rPr>
        <w:t>Carangiformes</w:t>
      </w:r>
      <w:proofErr w:type="spellEnd"/>
      <w:r w:rsidRPr="002C43F7">
        <w:rPr>
          <w:rFonts w:ascii="Times New Roman" w:hAnsi="Times New Roman" w:cs="Times New Roman"/>
        </w:rPr>
        <w:t xml:space="preserve"> (26 species), Decapoda (17 species), </w:t>
      </w:r>
      <w:proofErr w:type="spellStart"/>
      <w:r w:rsidRPr="002C43F7">
        <w:rPr>
          <w:rFonts w:ascii="Times New Roman" w:hAnsi="Times New Roman" w:cs="Times New Roman"/>
        </w:rPr>
        <w:t>Clupeiformes</w:t>
      </w:r>
      <w:proofErr w:type="spellEnd"/>
      <w:r w:rsidRPr="002C43F7">
        <w:rPr>
          <w:rFonts w:ascii="Times New Roman" w:hAnsi="Times New Roman" w:cs="Times New Roman"/>
        </w:rPr>
        <w:t xml:space="preserve"> (11 species), Perciformes (9 species), and </w:t>
      </w:r>
      <w:proofErr w:type="spellStart"/>
      <w:r w:rsidRPr="002C43F7">
        <w:rPr>
          <w:rFonts w:ascii="Times New Roman" w:hAnsi="Times New Roman" w:cs="Times New Roman"/>
        </w:rPr>
        <w:t>Scombriformes</w:t>
      </w:r>
      <w:proofErr w:type="spellEnd"/>
      <w:r w:rsidRPr="002C43F7">
        <w:rPr>
          <w:rFonts w:ascii="Times New Roman" w:hAnsi="Times New Roman" w:cs="Times New Roman"/>
        </w:rPr>
        <w:t xml:space="preserve"> (7 species). Additionally, they recorded </w:t>
      </w:r>
      <w:proofErr w:type="spellStart"/>
      <w:r w:rsidRPr="002C43F7">
        <w:rPr>
          <w:rFonts w:ascii="Times New Roman" w:hAnsi="Times New Roman" w:cs="Times New Roman"/>
        </w:rPr>
        <w:t>Siluriformes</w:t>
      </w:r>
      <w:proofErr w:type="spellEnd"/>
      <w:r w:rsidRPr="002C43F7">
        <w:rPr>
          <w:rFonts w:ascii="Times New Roman" w:hAnsi="Times New Roman" w:cs="Times New Roman"/>
        </w:rPr>
        <w:t xml:space="preserve"> and </w:t>
      </w:r>
      <w:proofErr w:type="spellStart"/>
      <w:r w:rsidRPr="002C43F7">
        <w:rPr>
          <w:rFonts w:ascii="Times New Roman" w:hAnsi="Times New Roman" w:cs="Times New Roman"/>
        </w:rPr>
        <w:t>Tetraodontiformes</w:t>
      </w:r>
      <w:proofErr w:type="spellEnd"/>
      <w:r w:rsidRPr="002C43F7">
        <w:rPr>
          <w:rFonts w:ascii="Times New Roman" w:hAnsi="Times New Roman" w:cs="Times New Roman"/>
        </w:rPr>
        <w:t xml:space="preserve"> (4 species each); </w:t>
      </w:r>
      <w:proofErr w:type="spellStart"/>
      <w:r w:rsidRPr="002C43F7">
        <w:rPr>
          <w:rFonts w:ascii="Times New Roman" w:hAnsi="Times New Roman" w:cs="Times New Roman"/>
        </w:rPr>
        <w:t>Beloniformes</w:t>
      </w:r>
      <w:proofErr w:type="spellEnd"/>
      <w:r w:rsidRPr="002C43F7">
        <w:rPr>
          <w:rFonts w:ascii="Times New Roman" w:hAnsi="Times New Roman" w:cs="Times New Roman"/>
        </w:rPr>
        <w:t xml:space="preserve"> (3 species); </w:t>
      </w:r>
      <w:proofErr w:type="spellStart"/>
      <w:r w:rsidRPr="002C43F7">
        <w:rPr>
          <w:rFonts w:ascii="Times New Roman" w:hAnsi="Times New Roman" w:cs="Times New Roman"/>
        </w:rPr>
        <w:t>Carcharhiniformes</w:t>
      </w:r>
      <w:proofErr w:type="spellEnd"/>
      <w:r w:rsidRPr="002C43F7">
        <w:rPr>
          <w:rFonts w:ascii="Times New Roman" w:hAnsi="Times New Roman" w:cs="Times New Roman"/>
        </w:rPr>
        <w:t xml:space="preserve">, </w:t>
      </w:r>
      <w:proofErr w:type="spellStart"/>
      <w:r w:rsidRPr="002C43F7">
        <w:rPr>
          <w:rFonts w:ascii="Times New Roman" w:hAnsi="Times New Roman" w:cs="Times New Roman"/>
        </w:rPr>
        <w:t>Myliobatiformes</w:t>
      </w:r>
      <w:proofErr w:type="spellEnd"/>
      <w:r w:rsidRPr="002C43F7">
        <w:rPr>
          <w:rFonts w:ascii="Times New Roman" w:hAnsi="Times New Roman" w:cs="Times New Roman"/>
        </w:rPr>
        <w:t xml:space="preserve">, Anguilliformes, </w:t>
      </w:r>
      <w:proofErr w:type="spellStart"/>
      <w:r w:rsidRPr="002C43F7">
        <w:rPr>
          <w:rFonts w:ascii="Times New Roman" w:hAnsi="Times New Roman" w:cs="Times New Roman"/>
        </w:rPr>
        <w:t>Atheriniformes</w:t>
      </w:r>
      <w:proofErr w:type="spellEnd"/>
      <w:r w:rsidRPr="002C43F7">
        <w:rPr>
          <w:rFonts w:ascii="Times New Roman" w:hAnsi="Times New Roman" w:cs="Times New Roman"/>
        </w:rPr>
        <w:t xml:space="preserve">, </w:t>
      </w:r>
      <w:proofErr w:type="spellStart"/>
      <w:r w:rsidRPr="002C43F7">
        <w:rPr>
          <w:rFonts w:ascii="Times New Roman" w:hAnsi="Times New Roman" w:cs="Times New Roman"/>
        </w:rPr>
        <w:t>Aulopiformes</w:t>
      </w:r>
      <w:proofErr w:type="spellEnd"/>
      <w:r w:rsidRPr="002C43F7">
        <w:rPr>
          <w:rFonts w:ascii="Times New Roman" w:hAnsi="Times New Roman" w:cs="Times New Roman"/>
        </w:rPr>
        <w:t xml:space="preserve">, </w:t>
      </w:r>
      <w:proofErr w:type="spellStart"/>
      <w:r w:rsidRPr="002C43F7">
        <w:rPr>
          <w:rFonts w:ascii="Times New Roman" w:hAnsi="Times New Roman" w:cs="Times New Roman"/>
        </w:rPr>
        <w:t>Centrarchiformes</w:t>
      </w:r>
      <w:proofErr w:type="spellEnd"/>
      <w:r w:rsidRPr="002C43F7">
        <w:rPr>
          <w:rFonts w:ascii="Times New Roman" w:hAnsi="Times New Roman" w:cs="Times New Roman"/>
        </w:rPr>
        <w:t xml:space="preserve">, </w:t>
      </w:r>
      <w:proofErr w:type="spellStart"/>
      <w:r w:rsidRPr="002C43F7">
        <w:rPr>
          <w:rFonts w:ascii="Times New Roman" w:hAnsi="Times New Roman" w:cs="Times New Roman"/>
        </w:rPr>
        <w:t>Elopiformes</w:t>
      </w:r>
      <w:proofErr w:type="spellEnd"/>
      <w:r w:rsidRPr="002C43F7">
        <w:rPr>
          <w:rFonts w:ascii="Times New Roman" w:hAnsi="Times New Roman" w:cs="Times New Roman"/>
        </w:rPr>
        <w:t xml:space="preserve">, and </w:t>
      </w:r>
      <w:proofErr w:type="spellStart"/>
      <w:r w:rsidRPr="002C43F7">
        <w:rPr>
          <w:rFonts w:ascii="Times New Roman" w:hAnsi="Times New Roman" w:cs="Times New Roman"/>
        </w:rPr>
        <w:t>Syngnathiformes</w:t>
      </w:r>
      <w:proofErr w:type="spellEnd"/>
      <w:r w:rsidRPr="002C43F7">
        <w:rPr>
          <w:rFonts w:ascii="Times New Roman" w:hAnsi="Times New Roman" w:cs="Times New Roman"/>
        </w:rPr>
        <w:t xml:space="preserve"> (2 species each); while the remaining orders</w:t>
      </w:r>
      <w:r w:rsidR="004031F6" w:rsidRPr="002C43F7">
        <w:rPr>
          <w:rFonts w:ascii="Times New Roman" w:hAnsi="Times New Roman" w:cs="Times New Roman"/>
        </w:rPr>
        <w:t xml:space="preserve"> </w:t>
      </w:r>
      <w:r w:rsidRPr="002C43F7">
        <w:rPr>
          <w:rFonts w:ascii="Times New Roman" w:hAnsi="Times New Roman" w:cs="Times New Roman"/>
        </w:rPr>
        <w:t xml:space="preserve">were represented by a single species each. </w:t>
      </w:r>
    </w:p>
    <w:p w14:paraId="063A270B" w14:textId="06FAB8A4" w:rsidR="00437AAE" w:rsidRPr="002C43F7" w:rsidRDefault="00D009C8" w:rsidP="004031F6">
      <w:pPr>
        <w:spacing w:before="120" w:after="120" w:line="240" w:lineRule="auto"/>
        <w:ind w:firstLine="720"/>
        <w:jc w:val="both"/>
        <w:rPr>
          <w:rFonts w:ascii="Times New Roman" w:hAnsi="Times New Roman" w:cs="Times New Roman"/>
        </w:rPr>
      </w:pPr>
      <w:r w:rsidRPr="002C43F7">
        <w:rPr>
          <w:rFonts w:ascii="Times New Roman" w:hAnsi="Times New Roman" w:cs="Times New Roman"/>
        </w:rPr>
        <w:t xml:space="preserve">During study the </w:t>
      </w:r>
      <w:r w:rsidR="00076DD0" w:rsidRPr="002C43F7">
        <w:rPr>
          <w:rFonts w:ascii="Times New Roman" w:hAnsi="Times New Roman" w:cs="Times New Roman"/>
        </w:rPr>
        <w:t xml:space="preserve">whole catch was </w:t>
      </w:r>
      <w:r w:rsidR="006A3246" w:rsidRPr="002C43F7">
        <w:rPr>
          <w:rFonts w:ascii="Times New Roman" w:hAnsi="Times New Roman" w:cs="Times New Roman"/>
        </w:rPr>
        <w:t xml:space="preserve">divided into two types of catch; </w:t>
      </w:r>
      <w:r w:rsidR="00673961" w:rsidRPr="002C43F7">
        <w:rPr>
          <w:rFonts w:ascii="Times New Roman" w:hAnsi="Times New Roman" w:cs="Times New Roman"/>
        </w:rPr>
        <w:t>I</w:t>
      </w:r>
      <w:r w:rsidR="006A3246" w:rsidRPr="002C43F7">
        <w:rPr>
          <w:rFonts w:ascii="Times New Roman" w:hAnsi="Times New Roman" w:cs="Times New Roman"/>
        </w:rPr>
        <w:t xml:space="preserve">) </w:t>
      </w:r>
      <w:r w:rsidR="00FB4788" w:rsidRPr="002C43F7">
        <w:rPr>
          <w:rFonts w:ascii="Times New Roman" w:hAnsi="Times New Roman" w:cs="Times New Roman"/>
        </w:rPr>
        <w:t>Trawl catch</w:t>
      </w:r>
      <w:r w:rsidR="00673961" w:rsidRPr="002C43F7">
        <w:rPr>
          <w:rFonts w:ascii="Times New Roman" w:hAnsi="Times New Roman" w:cs="Times New Roman"/>
        </w:rPr>
        <w:t>-composition</w:t>
      </w:r>
      <w:r w:rsidR="00FB4788" w:rsidRPr="002C43F7">
        <w:rPr>
          <w:rFonts w:ascii="Times New Roman" w:hAnsi="Times New Roman" w:cs="Times New Roman"/>
        </w:rPr>
        <w:t xml:space="preserve"> </w:t>
      </w:r>
      <w:r w:rsidR="00673961" w:rsidRPr="002C43F7">
        <w:rPr>
          <w:rFonts w:ascii="Times New Roman" w:hAnsi="Times New Roman" w:cs="Times New Roman"/>
        </w:rPr>
        <w:t>II</w:t>
      </w:r>
      <w:r w:rsidR="00FB4788" w:rsidRPr="002C43F7">
        <w:rPr>
          <w:rFonts w:ascii="Times New Roman" w:hAnsi="Times New Roman" w:cs="Times New Roman"/>
        </w:rPr>
        <w:t>) Gill-netter catch</w:t>
      </w:r>
      <w:r w:rsidR="00673961" w:rsidRPr="002C43F7">
        <w:rPr>
          <w:rFonts w:ascii="Times New Roman" w:hAnsi="Times New Roman" w:cs="Times New Roman"/>
        </w:rPr>
        <w:t>-composition</w:t>
      </w:r>
      <w:r w:rsidRPr="002C43F7">
        <w:rPr>
          <w:rFonts w:ascii="Times New Roman" w:hAnsi="Times New Roman" w:cs="Times New Roman"/>
        </w:rPr>
        <w:t xml:space="preserve"> and monthly catch composition was noted with biomass</w:t>
      </w:r>
      <w:r w:rsidR="001F2090" w:rsidRPr="002C43F7">
        <w:rPr>
          <w:rFonts w:ascii="Times New Roman" w:hAnsi="Times New Roman" w:cs="Times New Roman"/>
        </w:rPr>
        <w:t xml:space="preserve"> (</w:t>
      </w:r>
      <w:r w:rsidRPr="002C43F7">
        <w:rPr>
          <w:rFonts w:ascii="Times New Roman" w:hAnsi="Times New Roman" w:cs="Times New Roman"/>
        </w:rPr>
        <w:t>catch</w:t>
      </w:r>
      <w:r w:rsidR="001F2090" w:rsidRPr="002C43F7">
        <w:rPr>
          <w:rFonts w:ascii="Times New Roman" w:hAnsi="Times New Roman" w:cs="Times New Roman"/>
        </w:rPr>
        <w:t>).</w:t>
      </w:r>
    </w:p>
    <w:p w14:paraId="2A3FD794" w14:textId="77777777" w:rsidR="00CC19D9" w:rsidRPr="002C43F7" w:rsidRDefault="00CC19D9" w:rsidP="000A5328">
      <w:pPr>
        <w:tabs>
          <w:tab w:val="left" w:pos="270"/>
          <w:tab w:val="left" w:pos="5149"/>
        </w:tabs>
        <w:spacing w:before="120" w:after="120" w:line="240" w:lineRule="auto"/>
        <w:jc w:val="both"/>
        <w:rPr>
          <w:rFonts w:ascii="Times New Roman" w:hAnsi="Times New Roman" w:cs="Times New Roman"/>
          <w:b/>
          <w:bCs/>
        </w:rPr>
      </w:pPr>
    </w:p>
    <w:p w14:paraId="5B2F5B87" w14:textId="5B3C1008" w:rsidR="00FB4788" w:rsidRPr="002C43F7" w:rsidRDefault="00FB4788" w:rsidP="000A5328">
      <w:pPr>
        <w:tabs>
          <w:tab w:val="left" w:pos="270"/>
          <w:tab w:val="left" w:pos="5149"/>
        </w:tabs>
        <w:spacing w:before="120" w:after="120" w:line="240" w:lineRule="auto"/>
        <w:jc w:val="both"/>
        <w:rPr>
          <w:rFonts w:ascii="Times New Roman" w:hAnsi="Times New Roman" w:cs="Times New Roman"/>
          <w:b/>
          <w:bCs/>
        </w:rPr>
      </w:pPr>
      <w:r w:rsidRPr="002C43F7">
        <w:rPr>
          <w:rFonts w:ascii="Times New Roman" w:hAnsi="Times New Roman" w:cs="Times New Roman"/>
          <w:b/>
          <w:bCs/>
        </w:rPr>
        <w:t>Trawl Catch</w:t>
      </w:r>
      <w:r w:rsidR="00673961" w:rsidRPr="002C43F7">
        <w:rPr>
          <w:rFonts w:ascii="Times New Roman" w:hAnsi="Times New Roman" w:cs="Times New Roman"/>
          <w:b/>
          <w:bCs/>
        </w:rPr>
        <w:t>-composition</w:t>
      </w:r>
    </w:p>
    <w:p w14:paraId="2C11CC17" w14:textId="4FEEB4BA" w:rsidR="00D009C8" w:rsidRPr="002C43F7" w:rsidRDefault="00D64191" w:rsidP="000920E5">
      <w:pPr>
        <w:spacing w:before="120" w:after="120" w:line="240" w:lineRule="auto"/>
        <w:jc w:val="both"/>
        <w:rPr>
          <w:rFonts w:ascii="Times New Roman" w:hAnsi="Times New Roman" w:cs="Times New Roman"/>
        </w:rPr>
      </w:pPr>
      <w:r w:rsidRPr="002C43F7">
        <w:rPr>
          <w:rFonts w:ascii="Times New Roman" w:hAnsi="Times New Roman" w:cs="Times New Roman"/>
        </w:rPr>
        <w:t xml:space="preserve">The composition of the catch landed by the trawlers at </w:t>
      </w:r>
      <w:proofErr w:type="spellStart"/>
      <w:r w:rsidRPr="002C43F7">
        <w:rPr>
          <w:rFonts w:ascii="Times New Roman" w:hAnsi="Times New Roman" w:cs="Times New Roman"/>
        </w:rPr>
        <w:t>Dholai</w:t>
      </w:r>
      <w:proofErr w:type="spellEnd"/>
      <w:r w:rsidRPr="002C43F7">
        <w:rPr>
          <w:rFonts w:ascii="Times New Roman" w:hAnsi="Times New Roman" w:cs="Times New Roman"/>
        </w:rPr>
        <w:t xml:space="preserve"> Fishing Harbour </w:t>
      </w:r>
      <w:r w:rsidR="00D009C8" w:rsidRPr="002C43F7">
        <w:rPr>
          <w:rFonts w:ascii="Times New Roman" w:hAnsi="Times New Roman" w:cs="Times New Roman"/>
        </w:rPr>
        <w:t>grouped into</w:t>
      </w:r>
      <w:r w:rsidRPr="002C43F7">
        <w:rPr>
          <w:rFonts w:ascii="Times New Roman" w:hAnsi="Times New Roman" w:cs="Times New Roman"/>
        </w:rPr>
        <w:t xml:space="preserve"> </w:t>
      </w:r>
      <w:r w:rsidR="00D65E6D" w:rsidRPr="002C43F7">
        <w:rPr>
          <w:rFonts w:ascii="Times New Roman" w:hAnsi="Times New Roman" w:cs="Times New Roman"/>
        </w:rPr>
        <w:t xml:space="preserve">around 26 </w:t>
      </w:r>
      <w:r w:rsidRPr="002C43F7">
        <w:rPr>
          <w:rFonts w:ascii="Times New Roman" w:hAnsi="Times New Roman" w:cs="Times New Roman"/>
        </w:rPr>
        <w:t>groups which consist more than 120 fish species and other catch with shrimps, crabs, cephalopods and molluscs etc.</w:t>
      </w:r>
      <w:r w:rsidR="00D009C8" w:rsidRPr="002C43F7">
        <w:rPr>
          <w:rFonts w:ascii="Times New Roman" w:hAnsi="Times New Roman" w:cs="Times New Roman"/>
        </w:rPr>
        <w:t xml:space="preserve"> These groups includes</w:t>
      </w:r>
      <w:r w:rsidR="003E1EA2" w:rsidRPr="002C43F7">
        <w:rPr>
          <w:rFonts w:ascii="Times New Roman" w:hAnsi="Times New Roman" w:cs="Times New Roman"/>
        </w:rPr>
        <w:t xml:space="preserve"> </w:t>
      </w:r>
      <w:r w:rsidR="00D009C8" w:rsidRPr="002C43F7">
        <w:rPr>
          <w:rFonts w:ascii="Times New Roman" w:hAnsi="Times New Roman" w:cs="Times New Roman"/>
        </w:rPr>
        <w:t>Mackerels (14), groupers (7), tongue soles (6), big/small croakers (6), rays (6), and seabreams (5); Snappers (4), sharks (4), threadfin breams (3), catfishes (3), threadfins (3), flatheads (2), eels (2), and barracudas (2) and single species of Ribbonfish ((</w:t>
      </w:r>
      <w:proofErr w:type="spellStart"/>
      <w:r w:rsidR="00D009C8" w:rsidRPr="002C43F7">
        <w:rPr>
          <w:rFonts w:ascii="Times New Roman" w:hAnsi="Times New Roman" w:cs="Times New Roman"/>
          <w:i/>
          <w:iCs/>
        </w:rPr>
        <w:t>Lepturacanthus</w:t>
      </w:r>
      <w:proofErr w:type="spellEnd"/>
      <w:r w:rsidR="00D009C8" w:rsidRPr="002C43F7">
        <w:rPr>
          <w:rFonts w:ascii="Times New Roman" w:hAnsi="Times New Roman" w:cs="Times New Roman"/>
          <w:i/>
          <w:iCs/>
        </w:rPr>
        <w:t xml:space="preserve"> Savala</w:t>
      </w:r>
      <w:r w:rsidR="00D009C8" w:rsidRPr="002C43F7">
        <w:rPr>
          <w:rFonts w:ascii="Times New Roman" w:hAnsi="Times New Roman" w:cs="Times New Roman"/>
        </w:rPr>
        <w:t>), Bombay duck (</w:t>
      </w:r>
      <w:proofErr w:type="spellStart"/>
      <w:r w:rsidR="00D009C8" w:rsidRPr="002C43F7">
        <w:rPr>
          <w:rFonts w:ascii="Times New Roman" w:hAnsi="Times New Roman" w:cs="Times New Roman"/>
          <w:i/>
          <w:iCs/>
        </w:rPr>
        <w:t>Harpadon</w:t>
      </w:r>
      <w:proofErr w:type="spellEnd"/>
      <w:r w:rsidR="00D009C8" w:rsidRPr="002C43F7">
        <w:rPr>
          <w:rFonts w:ascii="Times New Roman" w:hAnsi="Times New Roman" w:cs="Times New Roman"/>
          <w:i/>
          <w:iCs/>
        </w:rPr>
        <w:t xml:space="preserve"> </w:t>
      </w:r>
      <w:proofErr w:type="spellStart"/>
      <w:r w:rsidR="00D009C8" w:rsidRPr="002C43F7">
        <w:rPr>
          <w:rFonts w:ascii="Times New Roman" w:hAnsi="Times New Roman" w:cs="Times New Roman"/>
          <w:i/>
          <w:iCs/>
        </w:rPr>
        <w:t>nehereus</w:t>
      </w:r>
      <w:proofErr w:type="spellEnd"/>
      <w:r w:rsidR="00D009C8" w:rsidRPr="002C43F7">
        <w:rPr>
          <w:rFonts w:ascii="Times New Roman" w:hAnsi="Times New Roman" w:cs="Times New Roman"/>
        </w:rPr>
        <w:t>), lizardfish (</w:t>
      </w:r>
      <w:proofErr w:type="spellStart"/>
      <w:r w:rsidR="00D009C8" w:rsidRPr="002C43F7">
        <w:rPr>
          <w:rFonts w:ascii="Times New Roman" w:hAnsi="Times New Roman" w:cs="Times New Roman"/>
          <w:i/>
          <w:iCs/>
        </w:rPr>
        <w:t>Saurida</w:t>
      </w:r>
      <w:proofErr w:type="spellEnd"/>
      <w:r w:rsidR="00D009C8" w:rsidRPr="002C43F7">
        <w:rPr>
          <w:rFonts w:ascii="Times New Roman" w:hAnsi="Times New Roman" w:cs="Times New Roman"/>
          <w:i/>
          <w:iCs/>
        </w:rPr>
        <w:t xml:space="preserve"> </w:t>
      </w:r>
      <w:proofErr w:type="spellStart"/>
      <w:r w:rsidR="00D009C8" w:rsidRPr="002C43F7">
        <w:rPr>
          <w:rFonts w:ascii="Times New Roman" w:hAnsi="Times New Roman" w:cs="Times New Roman"/>
          <w:i/>
          <w:iCs/>
        </w:rPr>
        <w:t>tumbil</w:t>
      </w:r>
      <w:proofErr w:type="spellEnd"/>
      <w:r w:rsidR="00D009C8" w:rsidRPr="002C43F7">
        <w:rPr>
          <w:rFonts w:ascii="Times New Roman" w:hAnsi="Times New Roman" w:cs="Times New Roman"/>
        </w:rPr>
        <w:t>), silver pomfret (</w:t>
      </w:r>
      <w:proofErr w:type="spellStart"/>
      <w:r w:rsidR="00D009C8" w:rsidRPr="002C43F7">
        <w:rPr>
          <w:rFonts w:ascii="Times New Roman" w:hAnsi="Times New Roman" w:cs="Times New Roman"/>
          <w:i/>
          <w:iCs/>
        </w:rPr>
        <w:t>Pampus</w:t>
      </w:r>
      <w:proofErr w:type="spellEnd"/>
      <w:r w:rsidR="00D009C8" w:rsidRPr="002C43F7">
        <w:rPr>
          <w:rFonts w:ascii="Times New Roman" w:hAnsi="Times New Roman" w:cs="Times New Roman"/>
          <w:i/>
          <w:iCs/>
        </w:rPr>
        <w:t xml:space="preserve"> argenteus</w:t>
      </w:r>
      <w:r w:rsidR="00D009C8" w:rsidRPr="002C43F7">
        <w:rPr>
          <w:rFonts w:ascii="Times New Roman" w:hAnsi="Times New Roman" w:cs="Times New Roman"/>
        </w:rPr>
        <w:t>), black pomfret (</w:t>
      </w:r>
      <w:proofErr w:type="spellStart"/>
      <w:r w:rsidR="00D009C8" w:rsidRPr="002C43F7">
        <w:rPr>
          <w:rFonts w:ascii="Times New Roman" w:hAnsi="Times New Roman" w:cs="Times New Roman"/>
          <w:i/>
          <w:iCs/>
        </w:rPr>
        <w:t>Parastromateus</w:t>
      </w:r>
      <w:proofErr w:type="spellEnd"/>
      <w:r w:rsidR="00D009C8" w:rsidRPr="002C43F7">
        <w:rPr>
          <w:rFonts w:ascii="Times New Roman" w:hAnsi="Times New Roman" w:cs="Times New Roman"/>
          <w:i/>
          <w:iCs/>
        </w:rPr>
        <w:t xml:space="preserve"> </w:t>
      </w:r>
      <w:proofErr w:type="spellStart"/>
      <w:r w:rsidR="00D009C8" w:rsidRPr="002C43F7">
        <w:rPr>
          <w:rFonts w:ascii="Times New Roman" w:hAnsi="Times New Roman" w:cs="Times New Roman"/>
          <w:i/>
          <w:iCs/>
        </w:rPr>
        <w:t>niger</w:t>
      </w:r>
      <w:proofErr w:type="spellEnd"/>
      <w:r w:rsidR="00D009C8" w:rsidRPr="002C43F7">
        <w:rPr>
          <w:rFonts w:ascii="Times New Roman" w:hAnsi="Times New Roman" w:cs="Times New Roman"/>
        </w:rPr>
        <w:t>), goatfish (</w:t>
      </w:r>
      <w:proofErr w:type="spellStart"/>
      <w:r w:rsidR="00D009C8" w:rsidRPr="002C43F7">
        <w:rPr>
          <w:rFonts w:ascii="Times New Roman" w:hAnsi="Times New Roman" w:cs="Times New Roman"/>
          <w:i/>
          <w:iCs/>
        </w:rPr>
        <w:t>Upeneus</w:t>
      </w:r>
      <w:proofErr w:type="spellEnd"/>
      <w:r w:rsidR="00D009C8" w:rsidRPr="002C43F7">
        <w:rPr>
          <w:rFonts w:ascii="Times New Roman" w:hAnsi="Times New Roman" w:cs="Times New Roman"/>
          <w:i/>
          <w:iCs/>
        </w:rPr>
        <w:t xml:space="preserve"> </w:t>
      </w:r>
      <w:proofErr w:type="spellStart"/>
      <w:r w:rsidR="00D009C8" w:rsidRPr="002C43F7">
        <w:rPr>
          <w:rFonts w:ascii="Times New Roman" w:hAnsi="Times New Roman" w:cs="Times New Roman"/>
          <w:i/>
          <w:iCs/>
        </w:rPr>
        <w:t>moluccensis</w:t>
      </w:r>
      <w:proofErr w:type="spellEnd"/>
      <w:r w:rsidR="00D009C8" w:rsidRPr="002C43F7">
        <w:rPr>
          <w:rFonts w:ascii="Times New Roman" w:hAnsi="Times New Roman" w:cs="Times New Roman"/>
        </w:rPr>
        <w:t>), tiger-toothed croaker (</w:t>
      </w:r>
      <w:proofErr w:type="spellStart"/>
      <w:r w:rsidR="00D009C8" w:rsidRPr="002C43F7">
        <w:rPr>
          <w:rFonts w:ascii="Times New Roman" w:hAnsi="Times New Roman" w:cs="Times New Roman"/>
          <w:i/>
          <w:iCs/>
        </w:rPr>
        <w:t>Otolithoides</w:t>
      </w:r>
      <w:proofErr w:type="spellEnd"/>
      <w:r w:rsidR="00D009C8" w:rsidRPr="002C43F7">
        <w:rPr>
          <w:rFonts w:ascii="Times New Roman" w:hAnsi="Times New Roman" w:cs="Times New Roman"/>
          <w:i/>
          <w:iCs/>
        </w:rPr>
        <w:t xml:space="preserve"> </w:t>
      </w:r>
      <w:proofErr w:type="spellStart"/>
      <w:r w:rsidR="00D009C8" w:rsidRPr="002C43F7">
        <w:rPr>
          <w:rFonts w:ascii="Times New Roman" w:hAnsi="Times New Roman" w:cs="Times New Roman"/>
          <w:i/>
          <w:iCs/>
        </w:rPr>
        <w:t>biauritus</w:t>
      </w:r>
      <w:proofErr w:type="spellEnd"/>
      <w:r w:rsidR="00D009C8" w:rsidRPr="002C43F7">
        <w:rPr>
          <w:rFonts w:ascii="Times New Roman" w:hAnsi="Times New Roman" w:cs="Times New Roman"/>
        </w:rPr>
        <w:t>), gold-spotted anchovy (</w:t>
      </w:r>
      <w:proofErr w:type="spellStart"/>
      <w:r w:rsidR="00D009C8" w:rsidRPr="002C43F7">
        <w:rPr>
          <w:rFonts w:ascii="Times New Roman" w:hAnsi="Times New Roman" w:cs="Times New Roman"/>
          <w:i/>
          <w:iCs/>
        </w:rPr>
        <w:t>Coilia</w:t>
      </w:r>
      <w:proofErr w:type="spellEnd"/>
      <w:r w:rsidR="00D009C8" w:rsidRPr="002C43F7">
        <w:rPr>
          <w:rFonts w:ascii="Times New Roman" w:hAnsi="Times New Roman" w:cs="Times New Roman"/>
          <w:i/>
          <w:iCs/>
        </w:rPr>
        <w:t xml:space="preserve"> dussumieri</w:t>
      </w:r>
      <w:r w:rsidR="00D009C8" w:rsidRPr="002C43F7">
        <w:rPr>
          <w:rFonts w:ascii="Times New Roman" w:hAnsi="Times New Roman" w:cs="Times New Roman"/>
        </w:rPr>
        <w:t>), lunar-tail bigeye (</w:t>
      </w:r>
      <w:proofErr w:type="spellStart"/>
      <w:r w:rsidR="00D009C8" w:rsidRPr="002C43F7">
        <w:rPr>
          <w:rFonts w:ascii="Times New Roman" w:hAnsi="Times New Roman" w:cs="Times New Roman"/>
          <w:i/>
          <w:iCs/>
        </w:rPr>
        <w:t>Priacanthus</w:t>
      </w:r>
      <w:proofErr w:type="spellEnd"/>
      <w:r w:rsidR="00D009C8" w:rsidRPr="002C43F7">
        <w:rPr>
          <w:rFonts w:ascii="Times New Roman" w:hAnsi="Times New Roman" w:cs="Times New Roman"/>
          <w:i/>
          <w:iCs/>
        </w:rPr>
        <w:t xml:space="preserve"> </w:t>
      </w:r>
      <w:proofErr w:type="spellStart"/>
      <w:r w:rsidR="00D009C8" w:rsidRPr="002C43F7">
        <w:rPr>
          <w:rFonts w:ascii="Times New Roman" w:hAnsi="Times New Roman" w:cs="Times New Roman"/>
          <w:i/>
          <w:iCs/>
        </w:rPr>
        <w:t>hamrur</w:t>
      </w:r>
      <w:proofErr w:type="spellEnd"/>
      <w:r w:rsidR="00D009C8" w:rsidRPr="002C43F7">
        <w:rPr>
          <w:rFonts w:ascii="Times New Roman" w:hAnsi="Times New Roman" w:cs="Times New Roman"/>
        </w:rPr>
        <w:t>), and Coromandel ribbonfish (</w:t>
      </w:r>
      <w:proofErr w:type="spellStart"/>
      <w:r w:rsidR="00D009C8" w:rsidRPr="002C43F7">
        <w:rPr>
          <w:rFonts w:ascii="Times New Roman" w:hAnsi="Times New Roman" w:cs="Times New Roman"/>
          <w:i/>
          <w:iCs/>
        </w:rPr>
        <w:t>Lepturacanthus</w:t>
      </w:r>
      <w:proofErr w:type="spellEnd"/>
      <w:r w:rsidR="00D009C8" w:rsidRPr="002C43F7">
        <w:rPr>
          <w:rFonts w:ascii="Times New Roman" w:hAnsi="Times New Roman" w:cs="Times New Roman"/>
          <w:i/>
          <w:iCs/>
        </w:rPr>
        <w:t xml:space="preserve"> </w:t>
      </w:r>
      <w:proofErr w:type="spellStart"/>
      <w:r w:rsidR="00D009C8" w:rsidRPr="002C43F7">
        <w:rPr>
          <w:rFonts w:ascii="Times New Roman" w:hAnsi="Times New Roman" w:cs="Times New Roman"/>
          <w:i/>
          <w:iCs/>
        </w:rPr>
        <w:t>pantului</w:t>
      </w:r>
      <w:proofErr w:type="spellEnd"/>
      <w:r w:rsidR="00D009C8" w:rsidRPr="002C43F7">
        <w:rPr>
          <w:rFonts w:ascii="Times New Roman" w:hAnsi="Times New Roman" w:cs="Times New Roman"/>
        </w:rPr>
        <w:t>).</w:t>
      </w:r>
    </w:p>
    <w:p w14:paraId="32C0CB08" w14:textId="22E52CD5" w:rsidR="000B2DDB" w:rsidRPr="002C43F7" w:rsidRDefault="000B2DDB" w:rsidP="000A5328">
      <w:pPr>
        <w:tabs>
          <w:tab w:val="left" w:pos="270"/>
          <w:tab w:val="left" w:pos="5149"/>
        </w:tabs>
        <w:spacing w:before="120" w:after="120" w:line="240" w:lineRule="auto"/>
        <w:jc w:val="both"/>
        <w:rPr>
          <w:rFonts w:ascii="Times New Roman" w:hAnsi="Times New Roman" w:cs="Times New Roman"/>
          <w:b/>
          <w:bCs/>
        </w:rPr>
      </w:pPr>
      <w:r w:rsidRPr="002C43F7">
        <w:rPr>
          <w:rFonts w:ascii="Times New Roman" w:hAnsi="Times New Roman" w:cs="Times New Roman"/>
          <w:b/>
          <w:bCs/>
        </w:rPr>
        <w:t>Gill-netter Catch-composition</w:t>
      </w:r>
    </w:p>
    <w:p w14:paraId="407801F7" w14:textId="2597E9BD" w:rsidR="000B2DDB" w:rsidRPr="002C43F7" w:rsidRDefault="00AE1911" w:rsidP="000920E5">
      <w:pPr>
        <w:tabs>
          <w:tab w:val="left" w:pos="0"/>
          <w:tab w:val="left" w:pos="5149"/>
        </w:tabs>
        <w:spacing w:before="120" w:after="120" w:line="240" w:lineRule="auto"/>
        <w:jc w:val="both"/>
        <w:rPr>
          <w:rFonts w:ascii="Times New Roman" w:hAnsi="Times New Roman" w:cs="Times New Roman"/>
        </w:rPr>
      </w:pPr>
      <w:r w:rsidRPr="002C43F7">
        <w:rPr>
          <w:rFonts w:ascii="Times New Roman" w:hAnsi="Times New Roman" w:cs="Times New Roman"/>
        </w:rPr>
        <w:t xml:space="preserve">The gill netter catch included 12 species named </w:t>
      </w:r>
      <w:proofErr w:type="spellStart"/>
      <w:r w:rsidRPr="002C43F7">
        <w:rPr>
          <w:rFonts w:ascii="Times New Roman" w:hAnsi="Times New Roman" w:cs="Times New Roman"/>
          <w:i/>
          <w:iCs/>
        </w:rPr>
        <w:t>Tenualosa</w:t>
      </w:r>
      <w:proofErr w:type="spellEnd"/>
      <w:r w:rsidRPr="002C43F7">
        <w:rPr>
          <w:rFonts w:ascii="Times New Roman" w:hAnsi="Times New Roman" w:cs="Times New Roman"/>
          <w:i/>
          <w:iCs/>
        </w:rPr>
        <w:t xml:space="preserve"> </w:t>
      </w:r>
      <w:proofErr w:type="spellStart"/>
      <w:r w:rsidRPr="002C43F7">
        <w:rPr>
          <w:rFonts w:ascii="Times New Roman" w:hAnsi="Times New Roman" w:cs="Times New Roman"/>
          <w:i/>
          <w:iCs/>
        </w:rPr>
        <w:t>ilisha</w:t>
      </w:r>
      <w:proofErr w:type="spellEnd"/>
      <w:r w:rsidRPr="002C43F7">
        <w:rPr>
          <w:rFonts w:ascii="Times New Roman" w:hAnsi="Times New Roman" w:cs="Times New Roman"/>
        </w:rPr>
        <w:t xml:space="preserve">, </w:t>
      </w:r>
      <w:proofErr w:type="spellStart"/>
      <w:r w:rsidRPr="002C43F7">
        <w:rPr>
          <w:rFonts w:ascii="Times New Roman" w:hAnsi="Times New Roman" w:cs="Times New Roman"/>
          <w:i/>
          <w:iCs/>
        </w:rPr>
        <w:t>Eleutheronema</w:t>
      </w:r>
      <w:proofErr w:type="spellEnd"/>
      <w:r w:rsidRPr="002C43F7">
        <w:rPr>
          <w:rFonts w:ascii="Times New Roman" w:hAnsi="Times New Roman" w:cs="Times New Roman"/>
          <w:i/>
          <w:iCs/>
        </w:rPr>
        <w:t xml:space="preserve"> </w:t>
      </w:r>
      <w:proofErr w:type="spellStart"/>
      <w:r w:rsidRPr="002C43F7">
        <w:rPr>
          <w:rFonts w:ascii="Times New Roman" w:hAnsi="Times New Roman" w:cs="Times New Roman"/>
          <w:i/>
          <w:iCs/>
        </w:rPr>
        <w:t>tetradactylum</w:t>
      </w:r>
      <w:proofErr w:type="spellEnd"/>
      <w:r w:rsidRPr="002C43F7">
        <w:rPr>
          <w:rFonts w:ascii="Times New Roman" w:hAnsi="Times New Roman" w:cs="Times New Roman"/>
        </w:rPr>
        <w:t xml:space="preserve">, </w:t>
      </w:r>
      <w:r w:rsidRPr="002C43F7">
        <w:rPr>
          <w:rFonts w:ascii="Times New Roman" w:hAnsi="Times New Roman" w:cs="Times New Roman"/>
          <w:i/>
          <w:iCs/>
        </w:rPr>
        <w:t xml:space="preserve">Scomberomorus </w:t>
      </w:r>
      <w:proofErr w:type="spellStart"/>
      <w:r w:rsidRPr="002C43F7">
        <w:rPr>
          <w:rFonts w:ascii="Times New Roman" w:hAnsi="Times New Roman" w:cs="Times New Roman"/>
          <w:i/>
          <w:iCs/>
        </w:rPr>
        <w:t>commerson</w:t>
      </w:r>
      <w:proofErr w:type="spellEnd"/>
      <w:r w:rsidRPr="002C43F7">
        <w:rPr>
          <w:rFonts w:ascii="Times New Roman" w:hAnsi="Times New Roman" w:cs="Times New Roman"/>
        </w:rPr>
        <w:t xml:space="preserve">, </w:t>
      </w:r>
      <w:r w:rsidRPr="002C43F7">
        <w:rPr>
          <w:rFonts w:ascii="Times New Roman" w:hAnsi="Times New Roman" w:cs="Times New Roman"/>
          <w:i/>
          <w:iCs/>
        </w:rPr>
        <w:t xml:space="preserve">Scomberomorus </w:t>
      </w:r>
      <w:proofErr w:type="spellStart"/>
      <w:r w:rsidRPr="002C43F7">
        <w:rPr>
          <w:rFonts w:ascii="Times New Roman" w:hAnsi="Times New Roman" w:cs="Times New Roman"/>
          <w:i/>
          <w:iCs/>
        </w:rPr>
        <w:t>koreanus</w:t>
      </w:r>
      <w:proofErr w:type="spellEnd"/>
      <w:r w:rsidRPr="002C43F7">
        <w:rPr>
          <w:rFonts w:ascii="Times New Roman" w:hAnsi="Times New Roman" w:cs="Times New Roman"/>
        </w:rPr>
        <w:t xml:space="preserve">, </w:t>
      </w:r>
      <w:proofErr w:type="spellStart"/>
      <w:r w:rsidRPr="002C43F7">
        <w:rPr>
          <w:rFonts w:ascii="Times New Roman" w:hAnsi="Times New Roman" w:cs="Times New Roman"/>
          <w:i/>
          <w:iCs/>
        </w:rPr>
        <w:t>Harpadon</w:t>
      </w:r>
      <w:proofErr w:type="spellEnd"/>
      <w:r w:rsidRPr="002C43F7">
        <w:rPr>
          <w:rFonts w:ascii="Times New Roman" w:hAnsi="Times New Roman" w:cs="Times New Roman"/>
          <w:i/>
          <w:iCs/>
        </w:rPr>
        <w:t xml:space="preserve"> </w:t>
      </w:r>
      <w:proofErr w:type="spellStart"/>
      <w:r w:rsidRPr="002C43F7">
        <w:rPr>
          <w:rFonts w:ascii="Times New Roman" w:hAnsi="Times New Roman" w:cs="Times New Roman"/>
          <w:i/>
          <w:iCs/>
        </w:rPr>
        <w:t>nehereus</w:t>
      </w:r>
      <w:proofErr w:type="spellEnd"/>
      <w:r w:rsidRPr="002C43F7">
        <w:rPr>
          <w:rFonts w:ascii="Times New Roman" w:hAnsi="Times New Roman" w:cs="Times New Roman"/>
        </w:rPr>
        <w:t xml:space="preserve">, </w:t>
      </w:r>
      <w:proofErr w:type="spellStart"/>
      <w:r w:rsidRPr="002C43F7">
        <w:rPr>
          <w:rFonts w:ascii="Times New Roman" w:hAnsi="Times New Roman" w:cs="Times New Roman"/>
          <w:i/>
          <w:iCs/>
        </w:rPr>
        <w:t>Scoliodon</w:t>
      </w:r>
      <w:proofErr w:type="spellEnd"/>
      <w:r w:rsidRPr="002C43F7">
        <w:rPr>
          <w:rFonts w:ascii="Times New Roman" w:hAnsi="Times New Roman" w:cs="Times New Roman"/>
          <w:i/>
          <w:iCs/>
        </w:rPr>
        <w:t xml:space="preserve"> </w:t>
      </w:r>
      <w:proofErr w:type="spellStart"/>
      <w:r w:rsidRPr="002C43F7">
        <w:rPr>
          <w:rFonts w:ascii="Times New Roman" w:hAnsi="Times New Roman" w:cs="Times New Roman"/>
          <w:i/>
          <w:iCs/>
        </w:rPr>
        <w:t>laticaudus</w:t>
      </w:r>
      <w:proofErr w:type="spellEnd"/>
      <w:r w:rsidRPr="002C43F7">
        <w:rPr>
          <w:rFonts w:ascii="Times New Roman" w:hAnsi="Times New Roman" w:cs="Times New Roman"/>
        </w:rPr>
        <w:t xml:space="preserve">, </w:t>
      </w:r>
      <w:proofErr w:type="spellStart"/>
      <w:r w:rsidRPr="002C43F7">
        <w:rPr>
          <w:rFonts w:ascii="Times New Roman" w:hAnsi="Times New Roman" w:cs="Times New Roman"/>
          <w:i/>
          <w:iCs/>
        </w:rPr>
        <w:t>Thryssa</w:t>
      </w:r>
      <w:proofErr w:type="spellEnd"/>
      <w:r w:rsidRPr="002C43F7">
        <w:rPr>
          <w:rFonts w:ascii="Times New Roman" w:hAnsi="Times New Roman" w:cs="Times New Roman"/>
          <w:i/>
          <w:iCs/>
        </w:rPr>
        <w:t xml:space="preserve"> </w:t>
      </w:r>
      <w:proofErr w:type="spellStart"/>
      <w:r w:rsidRPr="002C43F7">
        <w:rPr>
          <w:rFonts w:ascii="Times New Roman" w:hAnsi="Times New Roman" w:cs="Times New Roman"/>
          <w:i/>
          <w:iCs/>
        </w:rPr>
        <w:t>mystax</w:t>
      </w:r>
      <w:proofErr w:type="spellEnd"/>
      <w:r w:rsidRPr="002C43F7">
        <w:rPr>
          <w:rFonts w:ascii="Times New Roman" w:hAnsi="Times New Roman" w:cs="Times New Roman"/>
        </w:rPr>
        <w:t xml:space="preserve">, </w:t>
      </w:r>
      <w:proofErr w:type="spellStart"/>
      <w:r w:rsidRPr="002C43F7">
        <w:rPr>
          <w:rFonts w:ascii="Times New Roman" w:hAnsi="Times New Roman" w:cs="Times New Roman"/>
          <w:i/>
          <w:iCs/>
        </w:rPr>
        <w:t>Pellona</w:t>
      </w:r>
      <w:proofErr w:type="spellEnd"/>
      <w:r w:rsidRPr="002C43F7">
        <w:rPr>
          <w:rFonts w:ascii="Times New Roman" w:hAnsi="Times New Roman" w:cs="Times New Roman"/>
          <w:i/>
          <w:iCs/>
        </w:rPr>
        <w:t xml:space="preserve"> </w:t>
      </w:r>
      <w:proofErr w:type="spellStart"/>
      <w:r w:rsidRPr="002C43F7">
        <w:rPr>
          <w:rFonts w:ascii="Times New Roman" w:hAnsi="Times New Roman" w:cs="Times New Roman"/>
          <w:i/>
          <w:iCs/>
        </w:rPr>
        <w:t>ditchela</w:t>
      </w:r>
      <w:proofErr w:type="spellEnd"/>
      <w:r w:rsidRPr="002C43F7">
        <w:rPr>
          <w:rFonts w:ascii="Times New Roman" w:hAnsi="Times New Roman" w:cs="Times New Roman"/>
        </w:rPr>
        <w:t xml:space="preserve">, </w:t>
      </w:r>
      <w:proofErr w:type="spellStart"/>
      <w:r w:rsidRPr="002C43F7">
        <w:rPr>
          <w:rFonts w:ascii="Times New Roman" w:hAnsi="Times New Roman" w:cs="Times New Roman"/>
          <w:i/>
          <w:iCs/>
        </w:rPr>
        <w:t>Leptomelanosoma</w:t>
      </w:r>
      <w:proofErr w:type="spellEnd"/>
      <w:r w:rsidRPr="002C43F7">
        <w:rPr>
          <w:rFonts w:ascii="Times New Roman" w:hAnsi="Times New Roman" w:cs="Times New Roman"/>
          <w:i/>
          <w:iCs/>
        </w:rPr>
        <w:t xml:space="preserve"> indicum</w:t>
      </w:r>
      <w:r w:rsidRPr="002C43F7">
        <w:rPr>
          <w:rFonts w:ascii="Times New Roman" w:hAnsi="Times New Roman" w:cs="Times New Roman"/>
        </w:rPr>
        <w:t xml:space="preserve">, </w:t>
      </w:r>
      <w:proofErr w:type="spellStart"/>
      <w:r w:rsidRPr="002C43F7">
        <w:rPr>
          <w:rFonts w:ascii="Times New Roman" w:hAnsi="Times New Roman" w:cs="Times New Roman"/>
          <w:i/>
          <w:iCs/>
        </w:rPr>
        <w:t>Chirocentrus</w:t>
      </w:r>
      <w:proofErr w:type="spellEnd"/>
      <w:r w:rsidRPr="002C43F7">
        <w:rPr>
          <w:rFonts w:ascii="Times New Roman" w:hAnsi="Times New Roman" w:cs="Times New Roman"/>
          <w:i/>
          <w:iCs/>
        </w:rPr>
        <w:t xml:space="preserve"> </w:t>
      </w:r>
      <w:proofErr w:type="spellStart"/>
      <w:r w:rsidRPr="002C43F7">
        <w:rPr>
          <w:rFonts w:ascii="Times New Roman" w:hAnsi="Times New Roman" w:cs="Times New Roman"/>
          <w:i/>
          <w:iCs/>
        </w:rPr>
        <w:t>nudus</w:t>
      </w:r>
      <w:proofErr w:type="spellEnd"/>
      <w:r w:rsidRPr="002C43F7">
        <w:rPr>
          <w:rFonts w:ascii="Times New Roman" w:hAnsi="Times New Roman" w:cs="Times New Roman"/>
        </w:rPr>
        <w:t xml:space="preserve">, </w:t>
      </w:r>
      <w:proofErr w:type="spellStart"/>
      <w:r w:rsidRPr="002C43F7">
        <w:rPr>
          <w:rFonts w:ascii="Times New Roman" w:hAnsi="Times New Roman" w:cs="Times New Roman"/>
          <w:i/>
          <w:iCs/>
        </w:rPr>
        <w:t>Chirocentrus</w:t>
      </w:r>
      <w:proofErr w:type="spellEnd"/>
      <w:r w:rsidRPr="002C43F7">
        <w:rPr>
          <w:rFonts w:ascii="Times New Roman" w:hAnsi="Times New Roman" w:cs="Times New Roman"/>
          <w:i/>
          <w:iCs/>
        </w:rPr>
        <w:t xml:space="preserve"> dorab</w:t>
      </w:r>
      <w:r w:rsidRPr="002C43F7">
        <w:rPr>
          <w:rFonts w:ascii="Times New Roman" w:hAnsi="Times New Roman" w:cs="Times New Roman"/>
        </w:rPr>
        <w:t xml:space="preserve">, </w:t>
      </w:r>
      <w:proofErr w:type="spellStart"/>
      <w:r w:rsidRPr="002C43F7">
        <w:rPr>
          <w:rFonts w:ascii="Times New Roman" w:hAnsi="Times New Roman" w:cs="Times New Roman"/>
          <w:i/>
          <w:iCs/>
        </w:rPr>
        <w:t>Pampus</w:t>
      </w:r>
      <w:proofErr w:type="spellEnd"/>
      <w:r w:rsidRPr="002C43F7">
        <w:rPr>
          <w:rFonts w:ascii="Times New Roman" w:hAnsi="Times New Roman" w:cs="Times New Roman"/>
          <w:i/>
          <w:iCs/>
        </w:rPr>
        <w:t xml:space="preserve"> argenteus</w:t>
      </w:r>
      <w:r w:rsidRPr="002C43F7">
        <w:rPr>
          <w:rFonts w:ascii="Times New Roman" w:hAnsi="Times New Roman" w:cs="Times New Roman"/>
        </w:rPr>
        <w:t xml:space="preserve"> and other miscellaneous which include shrimps, crabs, cephalopods and molluscs etc. </w:t>
      </w:r>
    </w:p>
    <w:p w14:paraId="73904FBA" w14:textId="64130337" w:rsidR="00927421" w:rsidRPr="002C43F7" w:rsidRDefault="007F2081" w:rsidP="000A5328">
      <w:pPr>
        <w:tabs>
          <w:tab w:val="left" w:pos="270"/>
          <w:tab w:val="left" w:pos="5149"/>
        </w:tabs>
        <w:spacing w:before="120" w:after="120" w:line="240" w:lineRule="auto"/>
        <w:jc w:val="both"/>
        <w:rPr>
          <w:rFonts w:ascii="Times New Roman" w:hAnsi="Times New Roman" w:cs="Times New Roman"/>
        </w:rPr>
      </w:pPr>
      <w:r w:rsidRPr="002C43F7">
        <w:rPr>
          <w:rFonts w:ascii="Times New Roman" w:hAnsi="Times New Roman" w:cs="Times New Roman"/>
        </w:rPr>
        <w:t>The Relative Abundance (RA</w:t>
      </w:r>
      <w:r w:rsidR="0019591F" w:rsidRPr="002C43F7">
        <w:rPr>
          <w:rFonts w:ascii="Times New Roman" w:hAnsi="Times New Roman" w:cs="Times New Roman"/>
        </w:rPr>
        <w:t xml:space="preserve"> </w:t>
      </w:r>
      <w:proofErr w:type="gramStart"/>
      <w:r w:rsidR="0019591F" w:rsidRPr="002C43F7">
        <w:rPr>
          <w:rFonts w:ascii="Times New Roman" w:hAnsi="Times New Roman" w:cs="Times New Roman"/>
        </w:rPr>
        <w:t xml:space="preserve">% </w:t>
      </w:r>
      <w:r w:rsidRPr="002C43F7">
        <w:rPr>
          <w:rFonts w:ascii="Times New Roman" w:hAnsi="Times New Roman" w:cs="Times New Roman"/>
        </w:rPr>
        <w:t>)</w:t>
      </w:r>
      <w:proofErr w:type="gramEnd"/>
      <w:r w:rsidRPr="002C43F7">
        <w:rPr>
          <w:rFonts w:ascii="Times New Roman" w:hAnsi="Times New Roman" w:cs="Times New Roman"/>
        </w:rPr>
        <w:t xml:space="preserve"> of each species was calculated according to the contribution into their belonging groups which includes all the species landed from by both</w:t>
      </w:r>
      <w:r w:rsidR="0090273E" w:rsidRPr="002C43F7">
        <w:rPr>
          <w:rFonts w:ascii="Times New Roman" w:hAnsi="Times New Roman" w:cs="Times New Roman"/>
        </w:rPr>
        <w:t xml:space="preserve"> the</w:t>
      </w:r>
      <w:r w:rsidRPr="002C43F7">
        <w:rPr>
          <w:rFonts w:ascii="Times New Roman" w:hAnsi="Times New Roman" w:cs="Times New Roman"/>
        </w:rPr>
        <w:t xml:space="preserve"> </w:t>
      </w:r>
      <w:r w:rsidR="0090273E" w:rsidRPr="002C43F7">
        <w:rPr>
          <w:rFonts w:ascii="Times New Roman" w:hAnsi="Times New Roman" w:cs="Times New Roman"/>
        </w:rPr>
        <w:t xml:space="preserve">trawl </w:t>
      </w:r>
      <w:r w:rsidRPr="002C43F7">
        <w:rPr>
          <w:rFonts w:ascii="Times New Roman" w:hAnsi="Times New Roman" w:cs="Times New Roman"/>
        </w:rPr>
        <w:t>catch as well as the gill-netter catch.</w:t>
      </w:r>
    </w:p>
    <w:p w14:paraId="4E128581" w14:textId="001C59D2" w:rsidR="00F43CBC" w:rsidRPr="002C43F7" w:rsidRDefault="00F43CBC" w:rsidP="00035FF7">
      <w:pPr>
        <w:tabs>
          <w:tab w:val="left" w:pos="180"/>
          <w:tab w:val="left" w:pos="5149"/>
        </w:tabs>
        <w:spacing w:before="120" w:after="120" w:line="240" w:lineRule="auto"/>
        <w:ind w:left="990" w:hanging="990"/>
        <w:jc w:val="both"/>
        <w:rPr>
          <w:rFonts w:ascii="Times New Roman" w:hAnsi="Times New Roman" w:cs="Times New Roman"/>
          <w:b/>
          <w:bCs/>
        </w:rPr>
      </w:pPr>
      <w:r w:rsidRPr="002C43F7">
        <w:rPr>
          <w:rFonts w:ascii="Times New Roman" w:hAnsi="Times New Roman" w:cs="Times New Roman"/>
          <w:b/>
          <w:bCs/>
        </w:rPr>
        <w:t xml:space="preserve">Table 1: </w:t>
      </w:r>
      <w:r w:rsidR="00035FF7" w:rsidRPr="002C43F7">
        <w:rPr>
          <w:rFonts w:ascii="Times New Roman" w:hAnsi="Times New Roman" w:cs="Times New Roman"/>
          <w:b/>
          <w:bCs/>
        </w:rPr>
        <w:t>Relative Abundance (RA %) of each species contribution to their belonging groups</w:t>
      </w:r>
    </w:p>
    <w:tbl>
      <w:tblPr>
        <w:tblW w:w="91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0"/>
        <w:gridCol w:w="933"/>
        <w:gridCol w:w="933"/>
        <w:gridCol w:w="933"/>
        <w:gridCol w:w="933"/>
        <w:gridCol w:w="933"/>
        <w:gridCol w:w="933"/>
        <w:gridCol w:w="933"/>
        <w:gridCol w:w="933"/>
      </w:tblGrid>
      <w:tr w:rsidR="0019591F" w:rsidRPr="002C43F7" w14:paraId="5D8A5B1D" w14:textId="77777777" w:rsidTr="00DA7C00">
        <w:trPr>
          <w:trHeight w:val="290"/>
        </w:trPr>
        <w:tc>
          <w:tcPr>
            <w:tcW w:w="1670" w:type="dxa"/>
            <w:noWrap/>
            <w:vAlign w:val="bottom"/>
            <w:hideMark/>
          </w:tcPr>
          <w:p w14:paraId="41760A64" w14:textId="77777777" w:rsidR="0019591F" w:rsidRPr="002C43F7" w:rsidRDefault="0019591F" w:rsidP="0019591F">
            <w:pPr>
              <w:spacing w:after="0" w:line="240" w:lineRule="auto"/>
              <w:rPr>
                <w:rFonts w:ascii="Times New Roman" w:eastAsia="Times New Roman" w:hAnsi="Times New Roman" w:cs="Times New Roman"/>
                <w:kern w:val="0"/>
                <w:lang w:eastAsia="en-IN" w:bidi="gu-IN"/>
                <w14:ligatures w14:val="none"/>
              </w:rPr>
            </w:pPr>
          </w:p>
        </w:tc>
        <w:tc>
          <w:tcPr>
            <w:tcW w:w="933" w:type="dxa"/>
            <w:noWrap/>
            <w:vAlign w:val="bottom"/>
            <w:hideMark/>
          </w:tcPr>
          <w:p w14:paraId="68797D7C" w14:textId="77777777" w:rsidR="0019591F" w:rsidRPr="002C43F7" w:rsidRDefault="0019591F" w:rsidP="0019591F">
            <w:pPr>
              <w:spacing w:after="0" w:line="240" w:lineRule="auto"/>
              <w:jc w:val="right"/>
              <w:rPr>
                <w:rFonts w:ascii="Times New Roman" w:eastAsia="Times New Roman" w:hAnsi="Times New Roman" w:cs="Times New Roman"/>
                <w:b/>
                <w:bCs/>
                <w:color w:val="000000"/>
                <w:kern w:val="0"/>
                <w:lang w:eastAsia="en-IN" w:bidi="gu-IN"/>
                <w14:ligatures w14:val="none"/>
              </w:rPr>
            </w:pPr>
            <w:r w:rsidRPr="002C43F7">
              <w:rPr>
                <w:rFonts w:ascii="Times New Roman" w:eastAsia="Times New Roman" w:hAnsi="Times New Roman" w:cs="Times New Roman"/>
                <w:b/>
                <w:bCs/>
                <w:color w:val="000000"/>
                <w:kern w:val="0"/>
                <w:lang w:eastAsia="en-IN" w:bidi="gu-IN"/>
                <w14:ligatures w14:val="none"/>
              </w:rPr>
              <w:t>Sep-25</w:t>
            </w:r>
          </w:p>
        </w:tc>
        <w:tc>
          <w:tcPr>
            <w:tcW w:w="933" w:type="dxa"/>
            <w:noWrap/>
            <w:vAlign w:val="bottom"/>
            <w:hideMark/>
          </w:tcPr>
          <w:p w14:paraId="17CFF21D" w14:textId="77777777" w:rsidR="0019591F" w:rsidRPr="002C43F7" w:rsidRDefault="0019591F" w:rsidP="0019591F">
            <w:pPr>
              <w:spacing w:after="0" w:line="240" w:lineRule="auto"/>
              <w:jc w:val="right"/>
              <w:rPr>
                <w:rFonts w:ascii="Times New Roman" w:eastAsia="Times New Roman" w:hAnsi="Times New Roman" w:cs="Times New Roman"/>
                <w:b/>
                <w:bCs/>
                <w:color w:val="000000"/>
                <w:kern w:val="0"/>
                <w:lang w:eastAsia="en-IN" w:bidi="gu-IN"/>
                <w14:ligatures w14:val="none"/>
              </w:rPr>
            </w:pPr>
            <w:r w:rsidRPr="002C43F7">
              <w:rPr>
                <w:rFonts w:ascii="Times New Roman" w:eastAsia="Times New Roman" w:hAnsi="Times New Roman" w:cs="Times New Roman"/>
                <w:b/>
                <w:bCs/>
                <w:color w:val="000000"/>
                <w:kern w:val="0"/>
                <w:lang w:eastAsia="en-IN" w:bidi="gu-IN"/>
                <w14:ligatures w14:val="none"/>
              </w:rPr>
              <w:t>Oct-25</w:t>
            </w:r>
          </w:p>
        </w:tc>
        <w:tc>
          <w:tcPr>
            <w:tcW w:w="933" w:type="dxa"/>
            <w:noWrap/>
            <w:vAlign w:val="bottom"/>
            <w:hideMark/>
          </w:tcPr>
          <w:p w14:paraId="1F8803E0" w14:textId="77777777" w:rsidR="0019591F" w:rsidRPr="002C43F7" w:rsidRDefault="0019591F" w:rsidP="0019591F">
            <w:pPr>
              <w:spacing w:after="0" w:line="240" w:lineRule="auto"/>
              <w:jc w:val="right"/>
              <w:rPr>
                <w:rFonts w:ascii="Times New Roman" w:eastAsia="Times New Roman" w:hAnsi="Times New Roman" w:cs="Times New Roman"/>
                <w:b/>
                <w:bCs/>
                <w:color w:val="000000"/>
                <w:kern w:val="0"/>
                <w:lang w:eastAsia="en-IN" w:bidi="gu-IN"/>
                <w14:ligatures w14:val="none"/>
              </w:rPr>
            </w:pPr>
            <w:r w:rsidRPr="002C43F7">
              <w:rPr>
                <w:rFonts w:ascii="Times New Roman" w:eastAsia="Times New Roman" w:hAnsi="Times New Roman" w:cs="Times New Roman"/>
                <w:b/>
                <w:bCs/>
                <w:color w:val="000000"/>
                <w:kern w:val="0"/>
                <w:lang w:eastAsia="en-IN" w:bidi="gu-IN"/>
                <w14:ligatures w14:val="none"/>
              </w:rPr>
              <w:t>Nov-25</w:t>
            </w:r>
          </w:p>
        </w:tc>
        <w:tc>
          <w:tcPr>
            <w:tcW w:w="933" w:type="dxa"/>
            <w:noWrap/>
            <w:vAlign w:val="bottom"/>
            <w:hideMark/>
          </w:tcPr>
          <w:p w14:paraId="40096AD6" w14:textId="77777777" w:rsidR="0019591F" w:rsidRPr="002C43F7" w:rsidRDefault="0019591F" w:rsidP="0019591F">
            <w:pPr>
              <w:spacing w:after="0" w:line="240" w:lineRule="auto"/>
              <w:jc w:val="right"/>
              <w:rPr>
                <w:rFonts w:ascii="Times New Roman" w:eastAsia="Times New Roman" w:hAnsi="Times New Roman" w:cs="Times New Roman"/>
                <w:b/>
                <w:bCs/>
                <w:color w:val="000000"/>
                <w:kern w:val="0"/>
                <w:lang w:eastAsia="en-IN" w:bidi="gu-IN"/>
                <w14:ligatures w14:val="none"/>
              </w:rPr>
            </w:pPr>
            <w:r w:rsidRPr="002C43F7">
              <w:rPr>
                <w:rFonts w:ascii="Times New Roman" w:eastAsia="Times New Roman" w:hAnsi="Times New Roman" w:cs="Times New Roman"/>
                <w:b/>
                <w:bCs/>
                <w:color w:val="000000"/>
                <w:kern w:val="0"/>
                <w:lang w:eastAsia="en-IN" w:bidi="gu-IN"/>
                <w14:ligatures w14:val="none"/>
              </w:rPr>
              <w:t>Dec-25</w:t>
            </w:r>
          </w:p>
        </w:tc>
        <w:tc>
          <w:tcPr>
            <w:tcW w:w="933" w:type="dxa"/>
            <w:noWrap/>
            <w:vAlign w:val="bottom"/>
            <w:hideMark/>
          </w:tcPr>
          <w:p w14:paraId="44547201" w14:textId="77777777" w:rsidR="0019591F" w:rsidRPr="002C43F7" w:rsidRDefault="0019591F" w:rsidP="0019591F">
            <w:pPr>
              <w:spacing w:after="0" w:line="240" w:lineRule="auto"/>
              <w:jc w:val="right"/>
              <w:rPr>
                <w:rFonts w:ascii="Times New Roman" w:eastAsia="Times New Roman" w:hAnsi="Times New Roman" w:cs="Times New Roman"/>
                <w:b/>
                <w:bCs/>
                <w:color w:val="000000"/>
                <w:kern w:val="0"/>
                <w:lang w:eastAsia="en-IN" w:bidi="gu-IN"/>
                <w14:ligatures w14:val="none"/>
              </w:rPr>
            </w:pPr>
            <w:r w:rsidRPr="002C43F7">
              <w:rPr>
                <w:rFonts w:ascii="Times New Roman" w:eastAsia="Times New Roman" w:hAnsi="Times New Roman" w:cs="Times New Roman"/>
                <w:b/>
                <w:bCs/>
                <w:color w:val="000000"/>
                <w:kern w:val="0"/>
                <w:lang w:eastAsia="en-IN" w:bidi="gu-IN"/>
                <w14:ligatures w14:val="none"/>
              </w:rPr>
              <w:t>Jan-26</w:t>
            </w:r>
          </w:p>
        </w:tc>
        <w:tc>
          <w:tcPr>
            <w:tcW w:w="933" w:type="dxa"/>
            <w:noWrap/>
            <w:vAlign w:val="bottom"/>
            <w:hideMark/>
          </w:tcPr>
          <w:p w14:paraId="76A6572B" w14:textId="77777777" w:rsidR="0019591F" w:rsidRPr="002C43F7" w:rsidRDefault="0019591F" w:rsidP="0019591F">
            <w:pPr>
              <w:spacing w:after="0" w:line="240" w:lineRule="auto"/>
              <w:jc w:val="right"/>
              <w:rPr>
                <w:rFonts w:ascii="Times New Roman" w:eastAsia="Times New Roman" w:hAnsi="Times New Roman" w:cs="Times New Roman"/>
                <w:b/>
                <w:bCs/>
                <w:color w:val="000000"/>
                <w:kern w:val="0"/>
                <w:lang w:eastAsia="en-IN" w:bidi="gu-IN"/>
                <w14:ligatures w14:val="none"/>
              </w:rPr>
            </w:pPr>
            <w:r w:rsidRPr="002C43F7">
              <w:rPr>
                <w:rFonts w:ascii="Times New Roman" w:eastAsia="Times New Roman" w:hAnsi="Times New Roman" w:cs="Times New Roman"/>
                <w:b/>
                <w:bCs/>
                <w:color w:val="000000"/>
                <w:kern w:val="0"/>
                <w:lang w:eastAsia="en-IN" w:bidi="gu-IN"/>
                <w14:ligatures w14:val="none"/>
              </w:rPr>
              <w:t>Feb-26</w:t>
            </w:r>
          </w:p>
        </w:tc>
        <w:tc>
          <w:tcPr>
            <w:tcW w:w="933" w:type="dxa"/>
            <w:noWrap/>
            <w:vAlign w:val="bottom"/>
            <w:hideMark/>
          </w:tcPr>
          <w:p w14:paraId="666AFF69" w14:textId="77777777" w:rsidR="0019591F" w:rsidRPr="002C43F7" w:rsidRDefault="0019591F" w:rsidP="0019591F">
            <w:pPr>
              <w:spacing w:after="0" w:line="240" w:lineRule="auto"/>
              <w:jc w:val="right"/>
              <w:rPr>
                <w:rFonts w:ascii="Times New Roman" w:eastAsia="Times New Roman" w:hAnsi="Times New Roman" w:cs="Times New Roman"/>
                <w:b/>
                <w:bCs/>
                <w:color w:val="000000"/>
                <w:kern w:val="0"/>
                <w:lang w:eastAsia="en-IN" w:bidi="gu-IN"/>
                <w14:ligatures w14:val="none"/>
              </w:rPr>
            </w:pPr>
            <w:r w:rsidRPr="002C43F7">
              <w:rPr>
                <w:rFonts w:ascii="Times New Roman" w:eastAsia="Times New Roman" w:hAnsi="Times New Roman" w:cs="Times New Roman"/>
                <w:b/>
                <w:bCs/>
                <w:color w:val="000000"/>
                <w:kern w:val="0"/>
                <w:lang w:eastAsia="en-IN" w:bidi="gu-IN"/>
                <w14:ligatures w14:val="none"/>
              </w:rPr>
              <w:t>Mar-26</w:t>
            </w:r>
          </w:p>
        </w:tc>
        <w:tc>
          <w:tcPr>
            <w:tcW w:w="933" w:type="dxa"/>
            <w:noWrap/>
            <w:vAlign w:val="bottom"/>
            <w:hideMark/>
          </w:tcPr>
          <w:p w14:paraId="31D5437A" w14:textId="77777777" w:rsidR="0019591F" w:rsidRPr="002C43F7" w:rsidRDefault="0019591F" w:rsidP="0019591F">
            <w:pPr>
              <w:spacing w:after="0" w:line="240" w:lineRule="auto"/>
              <w:jc w:val="right"/>
              <w:rPr>
                <w:rFonts w:ascii="Times New Roman" w:eastAsia="Times New Roman" w:hAnsi="Times New Roman" w:cs="Times New Roman"/>
                <w:b/>
                <w:bCs/>
                <w:color w:val="000000"/>
                <w:kern w:val="0"/>
                <w:lang w:eastAsia="en-IN" w:bidi="gu-IN"/>
                <w14:ligatures w14:val="none"/>
              </w:rPr>
            </w:pPr>
            <w:r w:rsidRPr="002C43F7">
              <w:rPr>
                <w:rFonts w:ascii="Times New Roman" w:eastAsia="Times New Roman" w:hAnsi="Times New Roman" w:cs="Times New Roman"/>
                <w:b/>
                <w:bCs/>
                <w:color w:val="000000"/>
                <w:kern w:val="0"/>
                <w:lang w:eastAsia="en-IN" w:bidi="gu-IN"/>
                <w14:ligatures w14:val="none"/>
              </w:rPr>
              <w:t>Apr-26</w:t>
            </w:r>
          </w:p>
        </w:tc>
      </w:tr>
      <w:tr w:rsidR="00DA7C00" w:rsidRPr="002C43F7" w14:paraId="05467BB0" w14:textId="77777777" w:rsidTr="00DA7C00">
        <w:trPr>
          <w:trHeight w:val="320"/>
        </w:trPr>
        <w:tc>
          <w:tcPr>
            <w:tcW w:w="1670" w:type="dxa"/>
            <w:noWrap/>
            <w:vAlign w:val="center"/>
            <w:hideMark/>
          </w:tcPr>
          <w:p w14:paraId="1FD63F6E" w14:textId="53124929" w:rsidR="00DA7C00" w:rsidRPr="002C43F7" w:rsidRDefault="00DA7C00" w:rsidP="00DA7C00">
            <w:pPr>
              <w:spacing w:after="0" w:line="240" w:lineRule="auto"/>
              <w:jc w:val="center"/>
              <w:rPr>
                <w:rFonts w:ascii="Times New Roman" w:eastAsia="Times New Roman" w:hAnsi="Times New Roman" w:cs="Times New Roman"/>
                <w:b/>
                <w:bCs/>
                <w:color w:val="000000"/>
                <w:kern w:val="0"/>
                <w:lang w:eastAsia="en-IN" w:bidi="gu-IN"/>
                <w14:ligatures w14:val="none"/>
              </w:rPr>
            </w:pPr>
            <w:r w:rsidRPr="002C43F7">
              <w:rPr>
                <w:rFonts w:ascii="Times New Roman" w:hAnsi="Times New Roman" w:cs="Times New Roman"/>
                <w:b/>
                <w:bCs/>
                <w:color w:val="000000"/>
              </w:rPr>
              <w:t>Sharks</w:t>
            </w:r>
          </w:p>
        </w:tc>
        <w:tc>
          <w:tcPr>
            <w:tcW w:w="933" w:type="dxa"/>
            <w:noWrap/>
            <w:vAlign w:val="bottom"/>
            <w:hideMark/>
          </w:tcPr>
          <w:p w14:paraId="794C14E8"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0.37</w:t>
            </w:r>
          </w:p>
        </w:tc>
        <w:tc>
          <w:tcPr>
            <w:tcW w:w="933" w:type="dxa"/>
            <w:noWrap/>
            <w:vAlign w:val="bottom"/>
            <w:hideMark/>
          </w:tcPr>
          <w:p w14:paraId="76CB0017"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0.42</w:t>
            </w:r>
          </w:p>
        </w:tc>
        <w:tc>
          <w:tcPr>
            <w:tcW w:w="933" w:type="dxa"/>
            <w:noWrap/>
            <w:vAlign w:val="bottom"/>
            <w:hideMark/>
          </w:tcPr>
          <w:p w14:paraId="64CF5D47"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2.40</w:t>
            </w:r>
          </w:p>
        </w:tc>
        <w:tc>
          <w:tcPr>
            <w:tcW w:w="933" w:type="dxa"/>
            <w:noWrap/>
            <w:vAlign w:val="bottom"/>
            <w:hideMark/>
          </w:tcPr>
          <w:p w14:paraId="023A4E6E"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10.50</w:t>
            </w:r>
          </w:p>
        </w:tc>
        <w:tc>
          <w:tcPr>
            <w:tcW w:w="933" w:type="dxa"/>
            <w:noWrap/>
            <w:vAlign w:val="bottom"/>
            <w:hideMark/>
          </w:tcPr>
          <w:p w14:paraId="11DF7914"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9.28</w:t>
            </w:r>
          </w:p>
        </w:tc>
        <w:tc>
          <w:tcPr>
            <w:tcW w:w="933" w:type="dxa"/>
            <w:noWrap/>
            <w:vAlign w:val="bottom"/>
            <w:hideMark/>
          </w:tcPr>
          <w:p w14:paraId="4534A0B3"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8.23</w:t>
            </w:r>
          </w:p>
        </w:tc>
        <w:tc>
          <w:tcPr>
            <w:tcW w:w="933" w:type="dxa"/>
            <w:noWrap/>
            <w:vAlign w:val="bottom"/>
            <w:hideMark/>
          </w:tcPr>
          <w:p w14:paraId="0F05D8DC"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0.95</w:t>
            </w:r>
          </w:p>
        </w:tc>
        <w:tc>
          <w:tcPr>
            <w:tcW w:w="933" w:type="dxa"/>
            <w:noWrap/>
            <w:vAlign w:val="bottom"/>
            <w:hideMark/>
          </w:tcPr>
          <w:p w14:paraId="6E5D1DA0"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0.32</w:t>
            </w:r>
          </w:p>
        </w:tc>
      </w:tr>
      <w:tr w:rsidR="00DA7C00" w:rsidRPr="002C43F7" w14:paraId="007E3A25" w14:textId="77777777" w:rsidTr="00DA7C00">
        <w:trPr>
          <w:trHeight w:val="320"/>
        </w:trPr>
        <w:tc>
          <w:tcPr>
            <w:tcW w:w="1670" w:type="dxa"/>
            <w:noWrap/>
            <w:vAlign w:val="center"/>
            <w:hideMark/>
          </w:tcPr>
          <w:p w14:paraId="7C03CC73" w14:textId="76F76771" w:rsidR="00DA7C00" w:rsidRPr="002C43F7" w:rsidRDefault="00DA7C00" w:rsidP="00DA7C00">
            <w:pPr>
              <w:spacing w:after="0" w:line="240" w:lineRule="auto"/>
              <w:jc w:val="center"/>
              <w:rPr>
                <w:rFonts w:ascii="Times New Roman" w:eastAsia="Times New Roman" w:hAnsi="Times New Roman" w:cs="Times New Roman"/>
                <w:b/>
                <w:bCs/>
                <w:color w:val="000000"/>
                <w:kern w:val="0"/>
                <w:lang w:eastAsia="en-IN" w:bidi="gu-IN"/>
                <w14:ligatures w14:val="none"/>
              </w:rPr>
            </w:pPr>
            <w:r w:rsidRPr="002C43F7">
              <w:rPr>
                <w:rFonts w:ascii="Times New Roman" w:hAnsi="Times New Roman" w:cs="Times New Roman"/>
                <w:b/>
                <w:bCs/>
                <w:color w:val="000000"/>
              </w:rPr>
              <w:t>Rays</w:t>
            </w:r>
          </w:p>
        </w:tc>
        <w:tc>
          <w:tcPr>
            <w:tcW w:w="933" w:type="dxa"/>
            <w:noWrap/>
            <w:vAlign w:val="bottom"/>
            <w:hideMark/>
          </w:tcPr>
          <w:p w14:paraId="38C75CDA"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1.23</w:t>
            </w:r>
          </w:p>
        </w:tc>
        <w:tc>
          <w:tcPr>
            <w:tcW w:w="933" w:type="dxa"/>
            <w:noWrap/>
            <w:vAlign w:val="bottom"/>
            <w:hideMark/>
          </w:tcPr>
          <w:p w14:paraId="5341E173"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0.19</w:t>
            </w:r>
          </w:p>
        </w:tc>
        <w:tc>
          <w:tcPr>
            <w:tcW w:w="933" w:type="dxa"/>
            <w:noWrap/>
            <w:vAlign w:val="bottom"/>
            <w:hideMark/>
          </w:tcPr>
          <w:p w14:paraId="2172D2D8"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1.55</w:t>
            </w:r>
          </w:p>
        </w:tc>
        <w:tc>
          <w:tcPr>
            <w:tcW w:w="933" w:type="dxa"/>
            <w:noWrap/>
            <w:vAlign w:val="bottom"/>
            <w:hideMark/>
          </w:tcPr>
          <w:p w14:paraId="4D0F68AF"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1.86</w:t>
            </w:r>
          </w:p>
        </w:tc>
        <w:tc>
          <w:tcPr>
            <w:tcW w:w="933" w:type="dxa"/>
            <w:noWrap/>
            <w:vAlign w:val="bottom"/>
            <w:hideMark/>
          </w:tcPr>
          <w:p w14:paraId="632FCE99"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0.81</w:t>
            </w:r>
          </w:p>
        </w:tc>
        <w:tc>
          <w:tcPr>
            <w:tcW w:w="933" w:type="dxa"/>
            <w:noWrap/>
            <w:vAlign w:val="bottom"/>
            <w:hideMark/>
          </w:tcPr>
          <w:p w14:paraId="3C15B94C"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2.77</w:t>
            </w:r>
          </w:p>
        </w:tc>
        <w:tc>
          <w:tcPr>
            <w:tcW w:w="933" w:type="dxa"/>
            <w:noWrap/>
            <w:vAlign w:val="bottom"/>
            <w:hideMark/>
          </w:tcPr>
          <w:p w14:paraId="287259CC"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0.83</w:t>
            </w:r>
          </w:p>
        </w:tc>
        <w:tc>
          <w:tcPr>
            <w:tcW w:w="933" w:type="dxa"/>
            <w:noWrap/>
            <w:vAlign w:val="bottom"/>
            <w:hideMark/>
          </w:tcPr>
          <w:p w14:paraId="45EBC1FF"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0.26</w:t>
            </w:r>
          </w:p>
        </w:tc>
      </w:tr>
      <w:tr w:rsidR="00DA7C00" w:rsidRPr="002C43F7" w14:paraId="33A7D2F4" w14:textId="77777777" w:rsidTr="00DA7C00">
        <w:trPr>
          <w:trHeight w:val="320"/>
        </w:trPr>
        <w:tc>
          <w:tcPr>
            <w:tcW w:w="1670" w:type="dxa"/>
            <w:noWrap/>
            <w:vAlign w:val="center"/>
            <w:hideMark/>
          </w:tcPr>
          <w:p w14:paraId="05893D24" w14:textId="4FC3B576" w:rsidR="00DA7C00" w:rsidRPr="002C43F7" w:rsidRDefault="00DA7C00" w:rsidP="00DA7C00">
            <w:pPr>
              <w:spacing w:after="0" w:line="240" w:lineRule="auto"/>
              <w:jc w:val="center"/>
              <w:rPr>
                <w:rFonts w:ascii="Times New Roman" w:eastAsia="Times New Roman" w:hAnsi="Times New Roman" w:cs="Times New Roman"/>
                <w:b/>
                <w:bCs/>
                <w:color w:val="000000"/>
                <w:kern w:val="0"/>
                <w:lang w:eastAsia="en-IN" w:bidi="gu-IN"/>
                <w14:ligatures w14:val="none"/>
              </w:rPr>
            </w:pPr>
            <w:r w:rsidRPr="002C43F7">
              <w:rPr>
                <w:rFonts w:ascii="Times New Roman" w:hAnsi="Times New Roman" w:cs="Times New Roman"/>
                <w:b/>
                <w:bCs/>
                <w:color w:val="000000"/>
              </w:rPr>
              <w:t>Groupers</w:t>
            </w:r>
          </w:p>
        </w:tc>
        <w:tc>
          <w:tcPr>
            <w:tcW w:w="933" w:type="dxa"/>
            <w:noWrap/>
            <w:vAlign w:val="bottom"/>
            <w:hideMark/>
          </w:tcPr>
          <w:p w14:paraId="7CFB3B2F"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12.64</w:t>
            </w:r>
          </w:p>
        </w:tc>
        <w:tc>
          <w:tcPr>
            <w:tcW w:w="933" w:type="dxa"/>
            <w:noWrap/>
            <w:vAlign w:val="bottom"/>
            <w:hideMark/>
          </w:tcPr>
          <w:p w14:paraId="4D1A6CBF"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12.75</w:t>
            </w:r>
          </w:p>
        </w:tc>
        <w:tc>
          <w:tcPr>
            <w:tcW w:w="933" w:type="dxa"/>
            <w:noWrap/>
            <w:vAlign w:val="bottom"/>
            <w:hideMark/>
          </w:tcPr>
          <w:p w14:paraId="09CAC0EB"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0.54</w:t>
            </w:r>
          </w:p>
        </w:tc>
        <w:tc>
          <w:tcPr>
            <w:tcW w:w="933" w:type="dxa"/>
            <w:noWrap/>
            <w:vAlign w:val="bottom"/>
            <w:hideMark/>
          </w:tcPr>
          <w:p w14:paraId="4257AF91"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1.68</w:t>
            </w:r>
          </w:p>
        </w:tc>
        <w:tc>
          <w:tcPr>
            <w:tcW w:w="933" w:type="dxa"/>
            <w:noWrap/>
            <w:vAlign w:val="bottom"/>
            <w:hideMark/>
          </w:tcPr>
          <w:p w14:paraId="38F7305B"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0.53</w:t>
            </w:r>
          </w:p>
        </w:tc>
        <w:tc>
          <w:tcPr>
            <w:tcW w:w="933" w:type="dxa"/>
            <w:noWrap/>
            <w:vAlign w:val="bottom"/>
            <w:hideMark/>
          </w:tcPr>
          <w:p w14:paraId="7E06F55C"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0.54</w:t>
            </w:r>
          </w:p>
        </w:tc>
        <w:tc>
          <w:tcPr>
            <w:tcW w:w="933" w:type="dxa"/>
            <w:noWrap/>
            <w:vAlign w:val="bottom"/>
            <w:hideMark/>
          </w:tcPr>
          <w:p w14:paraId="6BFFD69C"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2.16</w:t>
            </w:r>
          </w:p>
        </w:tc>
        <w:tc>
          <w:tcPr>
            <w:tcW w:w="933" w:type="dxa"/>
            <w:noWrap/>
            <w:vAlign w:val="bottom"/>
            <w:hideMark/>
          </w:tcPr>
          <w:p w14:paraId="50D9192E"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0.26</w:t>
            </w:r>
          </w:p>
        </w:tc>
      </w:tr>
      <w:tr w:rsidR="00DA7C00" w:rsidRPr="002C43F7" w14:paraId="07651EA0" w14:textId="77777777" w:rsidTr="00DA7C00">
        <w:trPr>
          <w:trHeight w:val="320"/>
        </w:trPr>
        <w:tc>
          <w:tcPr>
            <w:tcW w:w="1670" w:type="dxa"/>
            <w:noWrap/>
            <w:vAlign w:val="center"/>
            <w:hideMark/>
          </w:tcPr>
          <w:p w14:paraId="48549AEE" w14:textId="2760036B" w:rsidR="00DA7C00" w:rsidRPr="002C43F7" w:rsidRDefault="00DA7C00" w:rsidP="00DA7C00">
            <w:pPr>
              <w:spacing w:after="0" w:line="240" w:lineRule="auto"/>
              <w:jc w:val="center"/>
              <w:rPr>
                <w:rFonts w:ascii="Times New Roman" w:eastAsia="Times New Roman" w:hAnsi="Times New Roman" w:cs="Times New Roman"/>
                <w:b/>
                <w:bCs/>
                <w:color w:val="000000"/>
                <w:kern w:val="0"/>
                <w:lang w:eastAsia="en-IN" w:bidi="gu-IN"/>
                <w14:ligatures w14:val="none"/>
              </w:rPr>
            </w:pPr>
            <w:r w:rsidRPr="002C43F7">
              <w:rPr>
                <w:rFonts w:ascii="Times New Roman" w:hAnsi="Times New Roman" w:cs="Times New Roman"/>
                <w:b/>
                <w:bCs/>
                <w:color w:val="000000"/>
              </w:rPr>
              <w:t>Big Croakers</w:t>
            </w:r>
          </w:p>
        </w:tc>
        <w:tc>
          <w:tcPr>
            <w:tcW w:w="933" w:type="dxa"/>
            <w:noWrap/>
            <w:vAlign w:val="bottom"/>
            <w:hideMark/>
          </w:tcPr>
          <w:p w14:paraId="70C87074"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4.92</w:t>
            </w:r>
          </w:p>
        </w:tc>
        <w:tc>
          <w:tcPr>
            <w:tcW w:w="933" w:type="dxa"/>
            <w:noWrap/>
            <w:vAlign w:val="bottom"/>
            <w:hideMark/>
          </w:tcPr>
          <w:p w14:paraId="548F03BB"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8.07</w:t>
            </w:r>
          </w:p>
        </w:tc>
        <w:tc>
          <w:tcPr>
            <w:tcW w:w="933" w:type="dxa"/>
            <w:noWrap/>
            <w:vAlign w:val="bottom"/>
            <w:hideMark/>
          </w:tcPr>
          <w:p w14:paraId="0D8F04DD"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4.65</w:t>
            </w:r>
          </w:p>
        </w:tc>
        <w:tc>
          <w:tcPr>
            <w:tcW w:w="933" w:type="dxa"/>
            <w:noWrap/>
            <w:vAlign w:val="bottom"/>
            <w:hideMark/>
          </w:tcPr>
          <w:p w14:paraId="42BA434A"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0.54</w:t>
            </w:r>
          </w:p>
        </w:tc>
        <w:tc>
          <w:tcPr>
            <w:tcW w:w="933" w:type="dxa"/>
            <w:noWrap/>
            <w:vAlign w:val="bottom"/>
            <w:hideMark/>
          </w:tcPr>
          <w:p w14:paraId="7EB43FC7"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17.43</w:t>
            </w:r>
          </w:p>
        </w:tc>
        <w:tc>
          <w:tcPr>
            <w:tcW w:w="933" w:type="dxa"/>
            <w:noWrap/>
            <w:vAlign w:val="bottom"/>
            <w:hideMark/>
          </w:tcPr>
          <w:p w14:paraId="63FFA396"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7.72</w:t>
            </w:r>
          </w:p>
        </w:tc>
        <w:tc>
          <w:tcPr>
            <w:tcW w:w="933" w:type="dxa"/>
            <w:noWrap/>
            <w:vAlign w:val="bottom"/>
            <w:hideMark/>
          </w:tcPr>
          <w:p w14:paraId="613399B7"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17.62</w:t>
            </w:r>
          </w:p>
        </w:tc>
        <w:tc>
          <w:tcPr>
            <w:tcW w:w="933" w:type="dxa"/>
            <w:noWrap/>
            <w:vAlign w:val="bottom"/>
            <w:hideMark/>
          </w:tcPr>
          <w:p w14:paraId="139CF4B9"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26.09</w:t>
            </w:r>
          </w:p>
        </w:tc>
      </w:tr>
      <w:tr w:rsidR="00DA7C00" w:rsidRPr="002C43F7" w14:paraId="5023EAC1" w14:textId="77777777" w:rsidTr="00DA7C00">
        <w:trPr>
          <w:trHeight w:val="320"/>
        </w:trPr>
        <w:tc>
          <w:tcPr>
            <w:tcW w:w="1670" w:type="dxa"/>
            <w:noWrap/>
            <w:vAlign w:val="center"/>
            <w:hideMark/>
          </w:tcPr>
          <w:p w14:paraId="4D548331" w14:textId="432E21F1" w:rsidR="00DA7C00" w:rsidRPr="002C43F7" w:rsidRDefault="00DA7C00" w:rsidP="00DA7C00">
            <w:pPr>
              <w:spacing w:after="0" w:line="240" w:lineRule="auto"/>
              <w:jc w:val="center"/>
              <w:rPr>
                <w:rFonts w:ascii="Times New Roman" w:eastAsia="Times New Roman" w:hAnsi="Times New Roman" w:cs="Times New Roman"/>
                <w:b/>
                <w:bCs/>
                <w:color w:val="000000"/>
                <w:kern w:val="0"/>
                <w:lang w:eastAsia="en-IN" w:bidi="gu-IN"/>
                <w14:ligatures w14:val="none"/>
              </w:rPr>
            </w:pPr>
            <w:r w:rsidRPr="002C43F7">
              <w:rPr>
                <w:rFonts w:ascii="Times New Roman" w:hAnsi="Times New Roman" w:cs="Times New Roman"/>
                <w:b/>
                <w:bCs/>
                <w:color w:val="000000"/>
              </w:rPr>
              <w:t>Small Croaker</w:t>
            </w:r>
          </w:p>
        </w:tc>
        <w:tc>
          <w:tcPr>
            <w:tcW w:w="933" w:type="dxa"/>
            <w:noWrap/>
            <w:vAlign w:val="bottom"/>
            <w:hideMark/>
          </w:tcPr>
          <w:p w14:paraId="3E39C8F1"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6.01</w:t>
            </w:r>
          </w:p>
        </w:tc>
        <w:tc>
          <w:tcPr>
            <w:tcW w:w="933" w:type="dxa"/>
            <w:noWrap/>
            <w:vAlign w:val="bottom"/>
            <w:hideMark/>
          </w:tcPr>
          <w:p w14:paraId="49DE8CBB"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7.30</w:t>
            </w:r>
          </w:p>
        </w:tc>
        <w:tc>
          <w:tcPr>
            <w:tcW w:w="933" w:type="dxa"/>
            <w:noWrap/>
            <w:vAlign w:val="bottom"/>
            <w:hideMark/>
          </w:tcPr>
          <w:p w14:paraId="79C9D133"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5.83</w:t>
            </w:r>
          </w:p>
        </w:tc>
        <w:tc>
          <w:tcPr>
            <w:tcW w:w="933" w:type="dxa"/>
            <w:noWrap/>
            <w:vAlign w:val="bottom"/>
            <w:hideMark/>
          </w:tcPr>
          <w:p w14:paraId="4E6B879D"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21.15</w:t>
            </w:r>
          </w:p>
        </w:tc>
        <w:tc>
          <w:tcPr>
            <w:tcW w:w="933" w:type="dxa"/>
            <w:noWrap/>
            <w:vAlign w:val="bottom"/>
            <w:hideMark/>
          </w:tcPr>
          <w:p w14:paraId="0E3E7611"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27.43</w:t>
            </w:r>
          </w:p>
        </w:tc>
        <w:tc>
          <w:tcPr>
            <w:tcW w:w="933" w:type="dxa"/>
            <w:noWrap/>
            <w:vAlign w:val="bottom"/>
            <w:hideMark/>
          </w:tcPr>
          <w:p w14:paraId="0D443076"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19.10</w:t>
            </w:r>
          </w:p>
        </w:tc>
        <w:tc>
          <w:tcPr>
            <w:tcW w:w="933" w:type="dxa"/>
            <w:noWrap/>
            <w:vAlign w:val="bottom"/>
            <w:hideMark/>
          </w:tcPr>
          <w:p w14:paraId="0C03E0E2"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33.73</w:t>
            </w:r>
          </w:p>
        </w:tc>
        <w:tc>
          <w:tcPr>
            <w:tcW w:w="933" w:type="dxa"/>
            <w:noWrap/>
            <w:vAlign w:val="bottom"/>
            <w:hideMark/>
          </w:tcPr>
          <w:p w14:paraId="0BD6F28E"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35.33</w:t>
            </w:r>
          </w:p>
        </w:tc>
      </w:tr>
      <w:tr w:rsidR="00DA7C00" w:rsidRPr="002C43F7" w14:paraId="193587AA" w14:textId="77777777" w:rsidTr="00DA7C00">
        <w:trPr>
          <w:trHeight w:val="320"/>
        </w:trPr>
        <w:tc>
          <w:tcPr>
            <w:tcW w:w="1670" w:type="dxa"/>
            <w:noWrap/>
            <w:vAlign w:val="center"/>
            <w:hideMark/>
          </w:tcPr>
          <w:p w14:paraId="0CF1DEA9" w14:textId="2DF088D2" w:rsidR="00DA7C00" w:rsidRPr="002C43F7" w:rsidRDefault="00DA7C00" w:rsidP="00DA7C00">
            <w:pPr>
              <w:spacing w:after="0" w:line="240" w:lineRule="auto"/>
              <w:jc w:val="center"/>
              <w:rPr>
                <w:rFonts w:ascii="Times New Roman" w:eastAsia="Times New Roman" w:hAnsi="Times New Roman" w:cs="Times New Roman"/>
                <w:b/>
                <w:bCs/>
                <w:color w:val="000000"/>
                <w:kern w:val="0"/>
                <w:lang w:eastAsia="en-IN" w:bidi="gu-IN"/>
                <w14:ligatures w14:val="none"/>
              </w:rPr>
            </w:pPr>
            <w:r w:rsidRPr="002C43F7">
              <w:rPr>
                <w:rFonts w:ascii="Times New Roman" w:hAnsi="Times New Roman" w:cs="Times New Roman"/>
                <w:b/>
                <w:bCs/>
                <w:color w:val="000000"/>
              </w:rPr>
              <w:t>Eels</w:t>
            </w:r>
          </w:p>
        </w:tc>
        <w:tc>
          <w:tcPr>
            <w:tcW w:w="933" w:type="dxa"/>
            <w:noWrap/>
            <w:vAlign w:val="bottom"/>
            <w:hideMark/>
          </w:tcPr>
          <w:p w14:paraId="35F7A621"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4.78</w:t>
            </w:r>
          </w:p>
        </w:tc>
        <w:tc>
          <w:tcPr>
            <w:tcW w:w="933" w:type="dxa"/>
            <w:noWrap/>
            <w:vAlign w:val="bottom"/>
            <w:hideMark/>
          </w:tcPr>
          <w:p w14:paraId="78AD0452"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2.03</w:t>
            </w:r>
          </w:p>
        </w:tc>
        <w:tc>
          <w:tcPr>
            <w:tcW w:w="933" w:type="dxa"/>
            <w:noWrap/>
            <w:vAlign w:val="bottom"/>
            <w:hideMark/>
          </w:tcPr>
          <w:p w14:paraId="208BB0CE"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3.63</w:t>
            </w:r>
          </w:p>
        </w:tc>
        <w:tc>
          <w:tcPr>
            <w:tcW w:w="933" w:type="dxa"/>
            <w:noWrap/>
            <w:vAlign w:val="bottom"/>
            <w:hideMark/>
          </w:tcPr>
          <w:p w14:paraId="2A0AA1C9"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4.40</w:t>
            </w:r>
          </w:p>
        </w:tc>
        <w:tc>
          <w:tcPr>
            <w:tcW w:w="933" w:type="dxa"/>
            <w:noWrap/>
            <w:vAlign w:val="bottom"/>
            <w:hideMark/>
          </w:tcPr>
          <w:p w14:paraId="74ED526A"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1.28</w:t>
            </w:r>
          </w:p>
        </w:tc>
        <w:tc>
          <w:tcPr>
            <w:tcW w:w="933" w:type="dxa"/>
            <w:noWrap/>
            <w:vAlign w:val="bottom"/>
            <w:hideMark/>
          </w:tcPr>
          <w:p w14:paraId="4F7FA7C4"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0.99</w:t>
            </w:r>
          </w:p>
        </w:tc>
        <w:tc>
          <w:tcPr>
            <w:tcW w:w="933" w:type="dxa"/>
            <w:noWrap/>
            <w:vAlign w:val="bottom"/>
            <w:hideMark/>
          </w:tcPr>
          <w:p w14:paraId="6F53DC66"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0.65</w:t>
            </w:r>
          </w:p>
        </w:tc>
        <w:tc>
          <w:tcPr>
            <w:tcW w:w="933" w:type="dxa"/>
            <w:noWrap/>
            <w:vAlign w:val="bottom"/>
            <w:hideMark/>
          </w:tcPr>
          <w:p w14:paraId="7F3B18DB"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0.36</w:t>
            </w:r>
          </w:p>
        </w:tc>
      </w:tr>
      <w:tr w:rsidR="00DA7C00" w:rsidRPr="002C43F7" w14:paraId="1703CC7E" w14:textId="77777777" w:rsidTr="00DA7C00">
        <w:trPr>
          <w:trHeight w:val="320"/>
        </w:trPr>
        <w:tc>
          <w:tcPr>
            <w:tcW w:w="1670" w:type="dxa"/>
            <w:noWrap/>
            <w:vAlign w:val="center"/>
            <w:hideMark/>
          </w:tcPr>
          <w:p w14:paraId="35A25335" w14:textId="28EE5FF4" w:rsidR="00DA7C00" w:rsidRPr="002C43F7" w:rsidRDefault="00DA7C00" w:rsidP="00DA7C00">
            <w:pPr>
              <w:spacing w:after="0" w:line="240" w:lineRule="auto"/>
              <w:jc w:val="center"/>
              <w:rPr>
                <w:rFonts w:ascii="Times New Roman" w:eastAsia="Times New Roman" w:hAnsi="Times New Roman" w:cs="Times New Roman"/>
                <w:b/>
                <w:bCs/>
                <w:color w:val="000000"/>
                <w:kern w:val="0"/>
                <w:lang w:eastAsia="en-IN" w:bidi="gu-IN"/>
                <w14:ligatures w14:val="none"/>
              </w:rPr>
            </w:pPr>
            <w:r w:rsidRPr="002C43F7">
              <w:rPr>
                <w:rFonts w:ascii="Times New Roman" w:hAnsi="Times New Roman" w:cs="Times New Roman"/>
                <w:b/>
                <w:bCs/>
                <w:color w:val="000000"/>
              </w:rPr>
              <w:t>Cat fishes</w:t>
            </w:r>
          </w:p>
        </w:tc>
        <w:tc>
          <w:tcPr>
            <w:tcW w:w="933" w:type="dxa"/>
            <w:noWrap/>
            <w:vAlign w:val="bottom"/>
            <w:hideMark/>
          </w:tcPr>
          <w:p w14:paraId="2F5EF8EA"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14.21</w:t>
            </w:r>
          </w:p>
        </w:tc>
        <w:tc>
          <w:tcPr>
            <w:tcW w:w="933" w:type="dxa"/>
            <w:noWrap/>
            <w:vAlign w:val="bottom"/>
            <w:hideMark/>
          </w:tcPr>
          <w:p w14:paraId="697FE89F"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31.60</w:t>
            </w:r>
          </w:p>
        </w:tc>
        <w:tc>
          <w:tcPr>
            <w:tcW w:w="933" w:type="dxa"/>
            <w:noWrap/>
            <w:vAlign w:val="bottom"/>
            <w:hideMark/>
          </w:tcPr>
          <w:p w14:paraId="6B0BFDC4"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26.39</w:t>
            </w:r>
          </w:p>
        </w:tc>
        <w:tc>
          <w:tcPr>
            <w:tcW w:w="933" w:type="dxa"/>
            <w:noWrap/>
            <w:vAlign w:val="bottom"/>
            <w:hideMark/>
          </w:tcPr>
          <w:p w14:paraId="46133885"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5.68</w:t>
            </w:r>
          </w:p>
        </w:tc>
        <w:tc>
          <w:tcPr>
            <w:tcW w:w="933" w:type="dxa"/>
            <w:noWrap/>
            <w:vAlign w:val="bottom"/>
            <w:hideMark/>
          </w:tcPr>
          <w:p w14:paraId="6A6C2AF1"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13.98</w:t>
            </w:r>
          </w:p>
        </w:tc>
        <w:tc>
          <w:tcPr>
            <w:tcW w:w="933" w:type="dxa"/>
            <w:noWrap/>
            <w:vAlign w:val="bottom"/>
            <w:hideMark/>
          </w:tcPr>
          <w:p w14:paraId="52B85D94"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1.21</w:t>
            </w:r>
          </w:p>
        </w:tc>
        <w:tc>
          <w:tcPr>
            <w:tcW w:w="933" w:type="dxa"/>
            <w:noWrap/>
            <w:vAlign w:val="bottom"/>
            <w:hideMark/>
          </w:tcPr>
          <w:p w14:paraId="05EAE48A"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1.26</w:t>
            </w:r>
          </w:p>
        </w:tc>
        <w:tc>
          <w:tcPr>
            <w:tcW w:w="933" w:type="dxa"/>
            <w:noWrap/>
            <w:vAlign w:val="bottom"/>
            <w:hideMark/>
          </w:tcPr>
          <w:p w14:paraId="1F4E3995"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3.31</w:t>
            </w:r>
          </w:p>
        </w:tc>
      </w:tr>
      <w:tr w:rsidR="00DA7C00" w:rsidRPr="002C43F7" w14:paraId="1C0CCCEB" w14:textId="77777777" w:rsidTr="00DA7C00">
        <w:trPr>
          <w:trHeight w:val="320"/>
        </w:trPr>
        <w:tc>
          <w:tcPr>
            <w:tcW w:w="1670" w:type="dxa"/>
            <w:noWrap/>
            <w:vAlign w:val="center"/>
            <w:hideMark/>
          </w:tcPr>
          <w:p w14:paraId="07C8BC91" w14:textId="4D0713CF" w:rsidR="00DA7C00" w:rsidRPr="002C43F7" w:rsidRDefault="00DA7C00" w:rsidP="00DA7C00">
            <w:pPr>
              <w:spacing w:after="0" w:line="240" w:lineRule="auto"/>
              <w:jc w:val="center"/>
              <w:rPr>
                <w:rFonts w:ascii="Times New Roman" w:eastAsia="Times New Roman" w:hAnsi="Times New Roman" w:cs="Times New Roman"/>
                <w:b/>
                <w:bCs/>
                <w:color w:val="000000"/>
                <w:kern w:val="0"/>
                <w:lang w:eastAsia="en-IN" w:bidi="gu-IN"/>
                <w14:ligatures w14:val="none"/>
              </w:rPr>
            </w:pPr>
            <w:r w:rsidRPr="002C43F7">
              <w:rPr>
                <w:rFonts w:ascii="Times New Roman" w:hAnsi="Times New Roman" w:cs="Times New Roman"/>
                <w:b/>
                <w:bCs/>
                <w:color w:val="000000"/>
              </w:rPr>
              <w:t>Snapper</w:t>
            </w:r>
          </w:p>
        </w:tc>
        <w:tc>
          <w:tcPr>
            <w:tcW w:w="933" w:type="dxa"/>
            <w:noWrap/>
            <w:vAlign w:val="bottom"/>
            <w:hideMark/>
          </w:tcPr>
          <w:p w14:paraId="3AF6C265"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0.30</w:t>
            </w:r>
          </w:p>
        </w:tc>
        <w:tc>
          <w:tcPr>
            <w:tcW w:w="933" w:type="dxa"/>
            <w:noWrap/>
            <w:vAlign w:val="bottom"/>
            <w:hideMark/>
          </w:tcPr>
          <w:p w14:paraId="278C6D9E"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0.12</w:t>
            </w:r>
          </w:p>
        </w:tc>
        <w:tc>
          <w:tcPr>
            <w:tcW w:w="933" w:type="dxa"/>
            <w:noWrap/>
            <w:vAlign w:val="bottom"/>
            <w:hideMark/>
          </w:tcPr>
          <w:p w14:paraId="51560078"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0.20</w:t>
            </w:r>
          </w:p>
        </w:tc>
        <w:tc>
          <w:tcPr>
            <w:tcW w:w="933" w:type="dxa"/>
            <w:noWrap/>
            <w:vAlign w:val="bottom"/>
            <w:hideMark/>
          </w:tcPr>
          <w:p w14:paraId="6B5CCCAA"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0.22</w:t>
            </w:r>
          </w:p>
        </w:tc>
        <w:tc>
          <w:tcPr>
            <w:tcW w:w="933" w:type="dxa"/>
            <w:noWrap/>
            <w:vAlign w:val="bottom"/>
            <w:hideMark/>
          </w:tcPr>
          <w:p w14:paraId="62248420"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0.44</w:t>
            </w:r>
          </w:p>
        </w:tc>
        <w:tc>
          <w:tcPr>
            <w:tcW w:w="933" w:type="dxa"/>
            <w:noWrap/>
            <w:vAlign w:val="bottom"/>
            <w:hideMark/>
          </w:tcPr>
          <w:p w14:paraId="2DEDAEE5"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0.59</w:t>
            </w:r>
          </w:p>
        </w:tc>
        <w:tc>
          <w:tcPr>
            <w:tcW w:w="933" w:type="dxa"/>
            <w:noWrap/>
            <w:vAlign w:val="bottom"/>
            <w:hideMark/>
          </w:tcPr>
          <w:p w14:paraId="125B56EB"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0.34</w:t>
            </w:r>
          </w:p>
        </w:tc>
        <w:tc>
          <w:tcPr>
            <w:tcW w:w="933" w:type="dxa"/>
            <w:noWrap/>
            <w:vAlign w:val="bottom"/>
            <w:hideMark/>
          </w:tcPr>
          <w:p w14:paraId="55223309"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0.26</w:t>
            </w:r>
          </w:p>
        </w:tc>
      </w:tr>
      <w:tr w:rsidR="00DA7C00" w:rsidRPr="002C43F7" w14:paraId="54C2E2C1" w14:textId="77777777" w:rsidTr="00DA7C00">
        <w:trPr>
          <w:trHeight w:val="320"/>
        </w:trPr>
        <w:tc>
          <w:tcPr>
            <w:tcW w:w="1670" w:type="dxa"/>
            <w:noWrap/>
            <w:vAlign w:val="center"/>
            <w:hideMark/>
          </w:tcPr>
          <w:p w14:paraId="321E1562" w14:textId="60CC5B5A" w:rsidR="00DA7C00" w:rsidRPr="002C43F7" w:rsidRDefault="00DA7C00" w:rsidP="00DA7C00">
            <w:pPr>
              <w:spacing w:after="0" w:line="240" w:lineRule="auto"/>
              <w:jc w:val="center"/>
              <w:rPr>
                <w:rFonts w:ascii="Times New Roman" w:eastAsia="Times New Roman" w:hAnsi="Times New Roman" w:cs="Times New Roman"/>
                <w:b/>
                <w:bCs/>
                <w:color w:val="000000"/>
                <w:kern w:val="0"/>
                <w:lang w:eastAsia="en-IN" w:bidi="gu-IN"/>
                <w14:ligatures w14:val="none"/>
              </w:rPr>
            </w:pPr>
            <w:proofErr w:type="spellStart"/>
            <w:r w:rsidRPr="002C43F7">
              <w:rPr>
                <w:rFonts w:ascii="Times New Roman" w:hAnsi="Times New Roman" w:cs="Times New Roman"/>
                <w:b/>
                <w:bCs/>
                <w:color w:val="000000"/>
              </w:rPr>
              <w:t>Mackeral</w:t>
            </w:r>
            <w:proofErr w:type="spellEnd"/>
          </w:p>
        </w:tc>
        <w:tc>
          <w:tcPr>
            <w:tcW w:w="933" w:type="dxa"/>
            <w:noWrap/>
            <w:vAlign w:val="bottom"/>
            <w:hideMark/>
          </w:tcPr>
          <w:p w14:paraId="47272B6A"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0.94</w:t>
            </w:r>
          </w:p>
        </w:tc>
        <w:tc>
          <w:tcPr>
            <w:tcW w:w="933" w:type="dxa"/>
            <w:noWrap/>
            <w:vAlign w:val="bottom"/>
            <w:hideMark/>
          </w:tcPr>
          <w:p w14:paraId="44B9610B"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0.32</w:t>
            </w:r>
          </w:p>
        </w:tc>
        <w:tc>
          <w:tcPr>
            <w:tcW w:w="933" w:type="dxa"/>
            <w:noWrap/>
            <w:vAlign w:val="bottom"/>
            <w:hideMark/>
          </w:tcPr>
          <w:p w14:paraId="16CCAD2E"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0.04</w:t>
            </w:r>
          </w:p>
        </w:tc>
        <w:tc>
          <w:tcPr>
            <w:tcW w:w="933" w:type="dxa"/>
            <w:noWrap/>
            <w:vAlign w:val="bottom"/>
            <w:hideMark/>
          </w:tcPr>
          <w:p w14:paraId="451C6A71"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4.73</w:t>
            </w:r>
          </w:p>
        </w:tc>
        <w:tc>
          <w:tcPr>
            <w:tcW w:w="933" w:type="dxa"/>
            <w:noWrap/>
            <w:vAlign w:val="bottom"/>
            <w:hideMark/>
          </w:tcPr>
          <w:p w14:paraId="6E2C5BBF"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0.54</w:t>
            </w:r>
          </w:p>
        </w:tc>
        <w:tc>
          <w:tcPr>
            <w:tcW w:w="933" w:type="dxa"/>
            <w:noWrap/>
            <w:vAlign w:val="bottom"/>
            <w:hideMark/>
          </w:tcPr>
          <w:p w14:paraId="36C8A167"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0.12</w:t>
            </w:r>
          </w:p>
        </w:tc>
        <w:tc>
          <w:tcPr>
            <w:tcW w:w="933" w:type="dxa"/>
            <w:noWrap/>
            <w:vAlign w:val="bottom"/>
            <w:hideMark/>
          </w:tcPr>
          <w:p w14:paraId="49E4BF5D"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2.27</w:t>
            </w:r>
          </w:p>
        </w:tc>
        <w:tc>
          <w:tcPr>
            <w:tcW w:w="933" w:type="dxa"/>
            <w:noWrap/>
            <w:vAlign w:val="bottom"/>
            <w:hideMark/>
          </w:tcPr>
          <w:p w14:paraId="678E2F8B"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0.94</w:t>
            </w:r>
          </w:p>
        </w:tc>
      </w:tr>
      <w:tr w:rsidR="00DA7C00" w:rsidRPr="002C43F7" w14:paraId="0E8E49DA" w14:textId="77777777" w:rsidTr="00DA7C00">
        <w:trPr>
          <w:trHeight w:val="320"/>
        </w:trPr>
        <w:tc>
          <w:tcPr>
            <w:tcW w:w="1670" w:type="dxa"/>
            <w:noWrap/>
            <w:vAlign w:val="center"/>
            <w:hideMark/>
          </w:tcPr>
          <w:p w14:paraId="5381D83C" w14:textId="21D1022B" w:rsidR="00DA7C00" w:rsidRPr="002C43F7" w:rsidRDefault="00DA7C00" w:rsidP="00DA7C00">
            <w:pPr>
              <w:spacing w:after="0" w:line="240" w:lineRule="auto"/>
              <w:jc w:val="center"/>
              <w:rPr>
                <w:rFonts w:ascii="Times New Roman" w:eastAsia="Times New Roman" w:hAnsi="Times New Roman" w:cs="Times New Roman"/>
                <w:b/>
                <w:bCs/>
                <w:color w:val="000000"/>
                <w:kern w:val="0"/>
                <w:lang w:eastAsia="en-IN" w:bidi="gu-IN"/>
                <w14:ligatures w14:val="none"/>
              </w:rPr>
            </w:pPr>
            <w:r w:rsidRPr="002C43F7">
              <w:rPr>
                <w:rFonts w:ascii="Times New Roman" w:hAnsi="Times New Roman" w:cs="Times New Roman"/>
                <w:b/>
                <w:bCs/>
                <w:color w:val="000000"/>
              </w:rPr>
              <w:t>Ribbon Fish</w:t>
            </w:r>
          </w:p>
        </w:tc>
        <w:tc>
          <w:tcPr>
            <w:tcW w:w="933" w:type="dxa"/>
            <w:noWrap/>
            <w:vAlign w:val="bottom"/>
            <w:hideMark/>
          </w:tcPr>
          <w:p w14:paraId="375152A2"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1.88</w:t>
            </w:r>
          </w:p>
        </w:tc>
        <w:tc>
          <w:tcPr>
            <w:tcW w:w="933" w:type="dxa"/>
            <w:noWrap/>
            <w:vAlign w:val="bottom"/>
            <w:hideMark/>
          </w:tcPr>
          <w:p w14:paraId="45DBECB7"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1.14</w:t>
            </w:r>
          </w:p>
        </w:tc>
        <w:tc>
          <w:tcPr>
            <w:tcW w:w="933" w:type="dxa"/>
            <w:noWrap/>
            <w:vAlign w:val="bottom"/>
            <w:hideMark/>
          </w:tcPr>
          <w:p w14:paraId="2114F67C"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0.68</w:t>
            </w:r>
          </w:p>
        </w:tc>
        <w:tc>
          <w:tcPr>
            <w:tcW w:w="933" w:type="dxa"/>
            <w:noWrap/>
            <w:vAlign w:val="bottom"/>
            <w:hideMark/>
          </w:tcPr>
          <w:p w14:paraId="3C40A9E5"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4.51</w:t>
            </w:r>
          </w:p>
        </w:tc>
        <w:tc>
          <w:tcPr>
            <w:tcW w:w="933" w:type="dxa"/>
            <w:noWrap/>
            <w:vAlign w:val="bottom"/>
            <w:hideMark/>
          </w:tcPr>
          <w:p w14:paraId="17C28E89"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1.54</w:t>
            </w:r>
          </w:p>
        </w:tc>
        <w:tc>
          <w:tcPr>
            <w:tcW w:w="933" w:type="dxa"/>
            <w:noWrap/>
            <w:vAlign w:val="bottom"/>
            <w:hideMark/>
          </w:tcPr>
          <w:p w14:paraId="1DE2D72B"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1.31</w:t>
            </w:r>
          </w:p>
        </w:tc>
        <w:tc>
          <w:tcPr>
            <w:tcW w:w="933" w:type="dxa"/>
            <w:noWrap/>
            <w:vAlign w:val="bottom"/>
            <w:hideMark/>
          </w:tcPr>
          <w:p w14:paraId="22654558"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1.58</w:t>
            </w:r>
          </w:p>
        </w:tc>
        <w:tc>
          <w:tcPr>
            <w:tcW w:w="933" w:type="dxa"/>
            <w:noWrap/>
            <w:vAlign w:val="bottom"/>
            <w:hideMark/>
          </w:tcPr>
          <w:p w14:paraId="222207B4"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3.99</w:t>
            </w:r>
          </w:p>
        </w:tc>
      </w:tr>
      <w:tr w:rsidR="00DA7C00" w:rsidRPr="002C43F7" w14:paraId="63861A75" w14:textId="77777777" w:rsidTr="00DA7C00">
        <w:trPr>
          <w:trHeight w:val="320"/>
        </w:trPr>
        <w:tc>
          <w:tcPr>
            <w:tcW w:w="1670" w:type="dxa"/>
            <w:noWrap/>
            <w:vAlign w:val="center"/>
            <w:hideMark/>
          </w:tcPr>
          <w:p w14:paraId="03B3F249" w14:textId="22BE4C41" w:rsidR="00DA7C00" w:rsidRPr="002C43F7" w:rsidRDefault="00DA7C00" w:rsidP="00DA7C00">
            <w:pPr>
              <w:spacing w:after="0" w:line="240" w:lineRule="auto"/>
              <w:jc w:val="center"/>
              <w:rPr>
                <w:rFonts w:ascii="Times New Roman" w:eastAsia="Times New Roman" w:hAnsi="Times New Roman" w:cs="Times New Roman"/>
                <w:b/>
                <w:bCs/>
                <w:color w:val="000000"/>
                <w:kern w:val="0"/>
                <w:lang w:eastAsia="en-IN" w:bidi="gu-IN"/>
                <w14:ligatures w14:val="none"/>
              </w:rPr>
            </w:pPr>
            <w:r w:rsidRPr="002C43F7">
              <w:rPr>
                <w:rFonts w:ascii="Times New Roman" w:hAnsi="Times New Roman" w:cs="Times New Roman"/>
                <w:b/>
                <w:bCs/>
                <w:color w:val="000000"/>
              </w:rPr>
              <w:t>Bombay Duck</w:t>
            </w:r>
          </w:p>
        </w:tc>
        <w:tc>
          <w:tcPr>
            <w:tcW w:w="933" w:type="dxa"/>
            <w:noWrap/>
            <w:vAlign w:val="bottom"/>
            <w:hideMark/>
          </w:tcPr>
          <w:p w14:paraId="296295F0"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11.84</w:t>
            </w:r>
          </w:p>
        </w:tc>
        <w:tc>
          <w:tcPr>
            <w:tcW w:w="933" w:type="dxa"/>
            <w:noWrap/>
            <w:vAlign w:val="bottom"/>
            <w:hideMark/>
          </w:tcPr>
          <w:p w14:paraId="461EF39A"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11.79</w:t>
            </w:r>
          </w:p>
        </w:tc>
        <w:tc>
          <w:tcPr>
            <w:tcW w:w="933" w:type="dxa"/>
            <w:noWrap/>
            <w:vAlign w:val="bottom"/>
            <w:hideMark/>
          </w:tcPr>
          <w:p w14:paraId="2C742580"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9.07</w:t>
            </w:r>
          </w:p>
        </w:tc>
        <w:tc>
          <w:tcPr>
            <w:tcW w:w="933" w:type="dxa"/>
            <w:noWrap/>
            <w:vAlign w:val="bottom"/>
            <w:hideMark/>
          </w:tcPr>
          <w:p w14:paraId="7ECF6F12"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6.94</w:t>
            </w:r>
          </w:p>
        </w:tc>
        <w:tc>
          <w:tcPr>
            <w:tcW w:w="933" w:type="dxa"/>
            <w:noWrap/>
            <w:vAlign w:val="bottom"/>
            <w:hideMark/>
          </w:tcPr>
          <w:p w14:paraId="76E501FE"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5.82</w:t>
            </w:r>
          </w:p>
        </w:tc>
        <w:tc>
          <w:tcPr>
            <w:tcW w:w="933" w:type="dxa"/>
            <w:noWrap/>
            <w:vAlign w:val="bottom"/>
            <w:hideMark/>
          </w:tcPr>
          <w:p w14:paraId="4A8A623C"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19.27</w:t>
            </w:r>
          </w:p>
        </w:tc>
        <w:tc>
          <w:tcPr>
            <w:tcW w:w="933" w:type="dxa"/>
            <w:noWrap/>
            <w:vAlign w:val="bottom"/>
            <w:hideMark/>
          </w:tcPr>
          <w:p w14:paraId="39E78677"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9.10</w:t>
            </w:r>
          </w:p>
        </w:tc>
        <w:tc>
          <w:tcPr>
            <w:tcW w:w="933" w:type="dxa"/>
            <w:noWrap/>
            <w:vAlign w:val="bottom"/>
            <w:hideMark/>
          </w:tcPr>
          <w:p w14:paraId="021E67F0"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8.28</w:t>
            </w:r>
          </w:p>
        </w:tc>
      </w:tr>
      <w:tr w:rsidR="00DA7C00" w:rsidRPr="002C43F7" w14:paraId="5C605FF7" w14:textId="77777777" w:rsidTr="00DA7C00">
        <w:trPr>
          <w:trHeight w:val="320"/>
        </w:trPr>
        <w:tc>
          <w:tcPr>
            <w:tcW w:w="1670" w:type="dxa"/>
            <w:noWrap/>
            <w:vAlign w:val="center"/>
            <w:hideMark/>
          </w:tcPr>
          <w:p w14:paraId="2AB1E428" w14:textId="44DE4AD9" w:rsidR="00DA7C00" w:rsidRPr="002C43F7" w:rsidRDefault="00DA7C00" w:rsidP="00DA7C00">
            <w:pPr>
              <w:spacing w:after="0" w:line="240" w:lineRule="auto"/>
              <w:jc w:val="center"/>
              <w:rPr>
                <w:rFonts w:ascii="Times New Roman" w:eastAsia="Times New Roman" w:hAnsi="Times New Roman" w:cs="Times New Roman"/>
                <w:b/>
                <w:bCs/>
                <w:color w:val="000000"/>
                <w:kern w:val="0"/>
                <w:lang w:eastAsia="en-IN" w:bidi="gu-IN"/>
                <w14:ligatures w14:val="none"/>
              </w:rPr>
            </w:pPr>
            <w:r w:rsidRPr="002C43F7">
              <w:rPr>
                <w:rFonts w:ascii="Times New Roman" w:hAnsi="Times New Roman" w:cs="Times New Roman"/>
                <w:b/>
                <w:bCs/>
                <w:color w:val="000000"/>
              </w:rPr>
              <w:t>Flatheads</w:t>
            </w:r>
          </w:p>
        </w:tc>
        <w:tc>
          <w:tcPr>
            <w:tcW w:w="933" w:type="dxa"/>
            <w:noWrap/>
            <w:vAlign w:val="bottom"/>
            <w:hideMark/>
          </w:tcPr>
          <w:p w14:paraId="058AA15C"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2.44</w:t>
            </w:r>
          </w:p>
        </w:tc>
        <w:tc>
          <w:tcPr>
            <w:tcW w:w="933" w:type="dxa"/>
            <w:noWrap/>
            <w:vAlign w:val="bottom"/>
            <w:hideMark/>
          </w:tcPr>
          <w:p w14:paraId="325CFD32"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4.30</w:t>
            </w:r>
          </w:p>
        </w:tc>
        <w:tc>
          <w:tcPr>
            <w:tcW w:w="933" w:type="dxa"/>
            <w:noWrap/>
            <w:vAlign w:val="bottom"/>
            <w:hideMark/>
          </w:tcPr>
          <w:p w14:paraId="346A388A"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3.48</w:t>
            </w:r>
          </w:p>
        </w:tc>
        <w:tc>
          <w:tcPr>
            <w:tcW w:w="933" w:type="dxa"/>
            <w:noWrap/>
            <w:vAlign w:val="bottom"/>
            <w:hideMark/>
          </w:tcPr>
          <w:p w14:paraId="6A07C3A6"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3.73</w:t>
            </w:r>
          </w:p>
        </w:tc>
        <w:tc>
          <w:tcPr>
            <w:tcW w:w="933" w:type="dxa"/>
            <w:noWrap/>
            <w:vAlign w:val="bottom"/>
            <w:hideMark/>
          </w:tcPr>
          <w:p w14:paraId="46E99604"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0.60</w:t>
            </w:r>
          </w:p>
        </w:tc>
        <w:tc>
          <w:tcPr>
            <w:tcW w:w="933" w:type="dxa"/>
            <w:noWrap/>
            <w:vAlign w:val="bottom"/>
            <w:hideMark/>
          </w:tcPr>
          <w:p w14:paraId="0A2CE1B6"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0.25</w:t>
            </w:r>
          </w:p>
        </w:tc>
        <w:tc>
          <w:tcPr>
            <w:tcW w:w="933" w:type="dxa"/>
            <w:noWrap/>
            <w:vAlign w:val="bottom"/>
            <w:hideMark/>
          </w:tcPr>
          <w:p w14:paraId="76DBB6D1"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2.82</w:t>
            </w:r>
          </w:p>
        </w:tc>
        <w:tc>
          <w:tcPr>
            <w:tcW w:w="933" w:type="dxa"/>
            <w:noWrap/>
            <w:vAlign w:val="bottom"/>
            <w:hideMark/>
          </w:tcPr>
          <w:p w14:paraId="66015680"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1.85</w:t>
            </w:r>
          </w:p>
        </w:tc>
      </w:tr>
      <w:tr w:rsidR="00DA7C00" w:rsidRPr="002C43F7" w14:paraId="3C4A0EB3" w14:textId="77777777" w:rsidTr="00DA7C00">
        <w:trPr>
          <w:trHeight w:val="320"/>
        </w:trPr>
        <w:tc>
          <w:tcPr>
            <w:tcW w:w="1670" w:type="dxa"/>
            <w:noWrap/>
            <w:vAlign w:val="center"/>
            <w:hideMark/>
          </w:tcPr>
          <w:p w14:paraId="784E5D0B" w14:textId="1D8BC377" w:rsidR="00DA7C00" w:rsidRPr="002C43F7" w:rsidRDefault="00DA7C00" w:rsidP="00DA7C00">
            <w:pPr>
              <w:spacing w:after="0" w:line="240" w:lineRule="auto"/>
              <w:jc w:val="center"/>
              <w:rPr>
                <w:rFonts w:ascii="Times New Roman" w:eastAsia="Times New Roman" w:hAnsi="Times New Roman" w:cs="Times New Roman"/>
                <w:b/>
                <w:bCs/>
                <w:color w:val="000000"/>
                <w:kern w:val="0"/>
                <w:lang w:eastAsia="en-IN" w:bidi="gu-IN"/>
                <w14:ligatures w14:val="none"/>
              </w:rPr>
            </w:pPr>
            <w:r w:rsidRPr="002C43F7">
              <w:rPr>
                <w:rFonts w:ascii="Times New Roman" w:hAnsi="Times New Roman" w:cs="Times New Roman"/>
                <w:b/>
                <w:bCs/>
                <w:color w:val="000000"/>
              </w:rPr>
              <w:t>Threadfin bream</w:t>
            </w:r>
          </w:p>
        </w:tc>
        <w:tc>
          <w:tcPr>
            <w:tcW w:w="933" w:type="dxa"/>
            <w:noWrap/>
            <w:vAlign w:val="bottom"/>
            <w:hideMark/>
          </w:tcPr>
          <w:p w14:paraId="715478C9"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2.46</w:t>
            </w:r>
          </w:p>
        </w:tc>
        <w:tc>
          <w:tcPr>
            <w:tcW w:w="933" w:type="dxa"/>
            <w:noWrap/>
            <w:vAlign w:val="bottom"/>
            <w:hideMark/>
          </w:tcPr>
          <w:p w14:paraId="50AAB8B8"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2.34</w:t>
            </w:r>
          </w:p>
        </w:tc>
        <w:tc>
          <w:tcPr>
            <w:tcW w:w="933" w:type="dxa"/>
            <w:noWrap/>
            <w:vAlign w:val="bottom"/>
            <w:hideMark/>
          </w:tcPr>
          <w:p w14:paraId="407D54DE"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0.35</w:t>
            </w:r>
          </w:p>
        </w:tc>
        <w:tc>
          <w:tcPr>
            <w:tcW w:w="933" w:type="dxa"/>
            <w:noWrap/>
            <w:vAlign w:val="bottom"/>
            <w:hideMark/>
          </w:tcPr>
          <w:p w14:paraId="232DA350"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0.95</w:t>
            </w:r>
          </w:p>
        </w:tc>
        <w:tc>
          <w:tcPr>
            <w:tcW w:w="933" w:type="dxa"/>
            <w:noWrap/>
            <w:vAlign w:val="bottom"/>
            <w:hideMark/>
          </w:tcPr>
          <w:p w14:paraId="28DF05A9"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0.16</w:t>
            </w:r>
          </w:p>
        </w:tc>
        <w:tc>
          <w:tcPr>
            <w:tcW w:w="933" w:type="dxa"/>
            <w:noWrap/>
            <w:vAlign w:val="bottom"/>
            <w:hideMark/>
          </w:tcPr>
          <w:p w14:paraId="0EE8F6D2"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0.44</w:t>
            </w:r>
          </w:p>
        </w:tc>
        <w:tc>
          <w:tcPr>
            <w:tcW w:w="933" w:type="dxa"/>
            <w:noWrap/>
            <w:vAlign w:val="bottom"/>
            <w:hideMark/>
          </w:tcPr>
          <w:p w14:paraId="1A518246"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0.46</w:t>
            </w:r>
          </w:p>
        </w:tc>
        <w:tc>
          <w:tcPr>
            <w:tcW w:w="933" w:type="dxa"/>
            <w:noWrap/>
            <w:vAlign w:val="bottom"/>
            <w:hideMark/>
          </w:tcPr>
          <w:p w14:paraId="43FF82CF"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0.53</w:t>
            </w:r>
          </w:p>
        </w:tc>
      </w:tr>
      <w:tr w:rsidR="00DA7C00" w:rsidRPr="002C43F7" w14:paraId="1E9E30C0" w14:textId="77777777" w:rsidTr="00DA7C00">
        <w:trPr>
          <w:trHeight w:val="320"/>
        </w:trPr>
        <w:tc>
          <w:tcPr>
            <w:tcW w:w="1670" w:type="dxa"/>
            <w:noWrap/>
            <w:vAlign w:val="center"/>
            <w:hideMark/>
          </w:tcPr>
          <w:p w14:paraId="0022B828" w14:textId="60BCFF67" w:rsidR="00DA7C00" w:rsidRPr="002C43F7" w:rsidRDefault="00DA7C00" w:rsidP="00DA7C00">
            <w:pPr>
              <w:spacing w:after="0" w:line="240" w:lineRule="auto"/>
              <w:jc w:val="center"/>
              <w:rPr>
                <w:rFonts w:ascii="Times New Roman" w:eastAsia="Times New Roman" w:hAnsi="Times New Roman" w:cs="Times New Roman"/>
                <w:b/>
                <w:bCs/>
                <w:color w:val="000000"/>
                <w:kern w:val="0"/>
                <w:lang w:eastAsia="en-IN" w:bidi="gu-IN"/>
                <w14:ligatures w14:val="none"/>
              </w:rPr>
            </w:pPr>
            <w:proofErr w:type="spellStart"/>
            <w:r w:rsidRPr="002C43F7">
              <w:rPr>
                <w:rFonts w:ascii="Times New Roman" w:hAnsi="Times New Roman" w:cs="Times New Roman"/>
                <w:b/>
                <w:bCs/>
                <w:color w:val="000000"/>
              </w:rPr>
              <w:t>Tonguesole</w:t>
            </w:r>
            <w:proofErr w:type="spellEnd"/>
          </w:p>
        </w:tc>
        <w:tc>
          <w:tcPr>
            <w:tcW w:w="933" w:type="dxa"/>
            <w:noWrap/>
            <w:vAlign w:val="bottom"/>
            <w:hideMark/>
          </w:tcPr>
          <w:p w14:paraId="4EFF82D0"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5.57</w:t>
            </w:r>
          </w:p>
        </w:tc>
        <w:tc>
          <w:tcPr>
            <w:tcW w:w="933" w:type="dxa"/>
            <w:noWrap/>
            <w:vAlign w:val="bottom"/>
            <w:hideMark/>
          </w:tcPr>
          <w:p w14:paraId="3B4A4CD1"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3.55</w:t>
            </w:r>
          </w:p>
        </w:tc>
        <w:tc>
          <w:tcPr>
            <w:tcW w:w="933" w:type="dxa"/>
            <w:noWrap/>
            <w:vAlign w:val="bottom"/>
            <w:hideMark/>
          </w:tcPr>
          <w:p w14:paraId="2C71BB54"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1.51</w:t>
            </w:r>
          </w:p>
        </w:tc>
        <w:tc>
          <w:tcPr>
            <w:tcW w:w="933" w:type="dxa"/>
            <w:noWrap/>
            <w:vAlign w:val="bottom"/>
            <w:hideMark/>
          </w:tcPr>
          <w:p w14:paraId="222C5158"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0.77</w:t>
            </w:r>
          </w:p>
        </w:tc>
        <w:tc>
          <w:tcPr>
            <w:tcW w:w="933" w:type="dxa"/>
            <w:noWrap/>
            <w:vAlign w:val="bottom"/>
            <w:hideMark/>
          </w:tcPr>
          <w:p w14:paraId="19396FEB"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0.26</w:t>
            </w:r>
          </w:p>
        </w:tc>
        <w:tc>
          <w:tcPr>
            <w:tcW w:w="933" w:type="dxa"/>
            <w:noWrap/>
            <w:vAlign w:val="bottom"/>
            <w:hideMark/>
          </w:tcPr>
          <w:p w14:paraId="4B8740C5"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0.34</w:t>
            </w:r>
          </w:p>
        </w:tc>
        <w:tc>
          <w:tcPr>
            <w:tcW w:w="933" w:type="dxa"/>
            <w:noWrap/>
            <w:vAlign w:val="bottom"/>
            <w:hideMark/>
          </w:tcPr>
          <w:p w14:paraId="1ECC9A76"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0.50</w:t>
            </w:r>
          </w:p>
        </w:tc>
        <w:tc>
          <w:tcPr>
            <w:tcW w:w="933" w:type="dxa"/>
            <w:noWrap/>
            <w:vAlign w:val="bottom"/>
            <w:hideMark/>
          </w:tcPr>
          <w:p w14:paraId="2A4E72FE"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0.73</w:t>
            </w:r>
          </w:p>
        </w:tc>
      </w:tr>
      <w:tr w:rsidR="00DA7C00" w:rsidRPr="002C43F7" w14:paraId="1AF736D6" w14:textId="77777777" w:rsidTr="00DA7C00">
        <w:trPr>
          <w:trHeight w:val="320"/>
        </w:trPr>
        <w:tc>
          <w:tcPr>
            <w:tcW w:w="1670" w:type="dxa"/>
            <w:noWrap/>
            <w:vAlign w:val="center"/>
            <w:hideMark/>
          </w:tcPr>
          <w:p w14:paraId="35C0EB40" w14:textId="6489F545" w:rsidR="00DA7C00" w:rsidRPr="002C43F7" w:rsidRDefault="00DA7C00" w:rsidP="00DA7C00">
            <w:pPr>
              <w:spacing w:after="0" w:line="240" w:lineRule="auto"/>
              <w:jc w:val="center"/>
              <w:rPr>
                <w:rFonts w:ascii="Times New Roman" w:eastAsia="Times New Roman" w:hAnsi="Times New Roman" w:cs="Times New Roman"/>
                <w:b/>
                <w:bCs/>
                <w:color w:val="000000"/>
                <w:kern w:val="0"/>
                <w:lang w:eastAsia="en-IN" w:bidi="gu-IN"/>
                <w14:ligatures w14:val="none"/>
              </w:rPr>
            </w:pPr>
            <w:r w:rsidRPr="002C43F7">
              <w:rPr>
                <w:rFonts w:ascii="Times New Roman" w:hAnsi="Times New Roman" w:cs="Times New Roman"/>
                <w:b/>
                <w:bCs/>
                <w:color w:val="000000"/>
              </w:rPr>
              <w:t>Barracuda</w:t>
            </w:r>
          </w:p>
        </w:tc>
        <w:tc>
          <w:tcPr>
            <w:tcW w:w="933" w:type="dxa"/>
            <w:noWrap/>
            <w:vAlign w:val="bottom"/>
            <w:hideMark/>
          </w:tcPr>
          <w:p w14:paraId="450DC440"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2.82</w:t>
            </w:r>
          </w:p>
        </w:tc>
        <w:tc>
          <w:tcPr>
            <w:tcW w:w="933" w:type="dxa"/>
            <w:noWrap/>
            <w:vAlign w:val="bottom"/>
            <w:hideMark/>
          </w:tcPr>
          <w:p w14:paraId="3C2EA876"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0.12</w:t>
            </w:r>
          </w:p>
        </w:tc>
        <w:tc>
          <w:tcPr>
            <w:tcW w:w="933" w:type="dxa"/>
            <w:noWrap/>
            <w:vAlign w:val="bottom"/>
            <w:hideMark/>
          </w:tcPr>
          <w:p w14:paraId="65018F35"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0.09</w:t>
            </w:r>
          </w:p>
        </w:tc>
        <w:tc>
          <w:tcPr>
            <w:tcW w:w="933" w:type="dxa"/>
            <w:noWrap/>
            <w:vAlign w:val="bottom"/>
            <w:hideMark/>
          </w:tcPr>
          <w:p w14:paraId="07DFC404"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0.94</w:t>
            </w:r>
          </w:p>
        </w:tc>
        <w:tc>
          <w:tcPr>
            <w:tcW w:w="933" w:type="dxa"/>
            <w:noWrap/>
            <w:vAlign w:val="bottom"/>
            <w:hideMark/>
          </w:tcPr>
          <w:p w14:paraId="2E6F862D"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1.08</w:t>
            </w:r>
          </w:p>
        </w:tc>
        <w:tc>
          <w:tcPr>
            <w:tcW w:w="933" w:type="dxa"/>
            <w:noWrap/>
            <w:vAlign w:val="bottom"/>
            <w:hideMark/>
          </w:tcPr>
          <w:p w14:paraId="077B3315"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0.15</w:t>
            </w:r>
          </w:p>
        </w:tc>
        <w:tc>
          <w:tcPr>
            <w:tcW w:w="933" w:type="dxa"/>
            <w:noWrap/>
            <w:vAlign w:val="bottom"/>
            <w:hideMark/>
          </w:tcPr>
          <w:p w14:paraId="1C637217"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0.15</w:t>
            </w:r>
          </w:p>
        </w:tc>
        <w:tc>
          <w:tcPr>
            <w:tcW w:w="933" w:type="dxa"/>
            <w:noWrap/>
            <w:vAlign w:val="bottom"/>
            <w:hideMark/>
          </w:tcPr>
          <w:p w14:paraId="2E1C9E72"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0.49</w:t>
            </w:r>
          </w:p>
        </w:tc>
      </w:tr>
      <w:tr w:rsidR="00DA7C00" w:rsidRPr="002C43F7" w14:paraId="1C2ACD01" w14:textId="77777777" w:rsidTr="00DA7C00">
        <w:trPr>
          <w:trHeight w:val="320"/>
        </w:trPr>
        <w:tc>
          <w:tcPr>
            <w:tcW w:w="1670" w:type="dxa"/>
            <w:noWrap/>
            <w:vAlign w:val="center"/>
            <w:hideMark/>
          </w:tcPr>
          <w:p w14:paraId="18FF64CB" w14:textId="78E8A335" w:rsidR="00DA7C00" w:rsidRPr="002C43F7" w:rsidRDefault="00DA7C00" w:rsidP="00DA7C00">
            <w:pPr>
              <w:spacing w:after="0" w:line="240" w:lineRule="auto"/>
              <w:jc w:val="center"/>
              <w:rPr>
                <w:rFonts w:ascii="Times New Roman" w:eastAsia="Times New Roman" w:hAnsi="Times New Roman" w:cs="Times New Roman"/>
                <w:b/>
                <w:bCs/>
                <w:color w:val="000000"/>
                <w:kern w:val="0"/>
                <w:lang w:eastAsia="en-IN" w:bidi="gu-IN"/>
                <w14:ligatures w14:val="none"/>
              </w:rPr>
            </w:pPr>
            <w:proofErr w:type="spellStart"/>
            <w:r w:rsidRPr="002C43F7">
              <w:rPr>
                <w:rFonts w:ascii="Times New Roman" w:hAnsi="Times New Roman" w:cs="Times New Roman"/>
                <w:b/>
                <w:bCs/>
                <w:color w:val="000000"/>
              </w:rPr>
              <w:t>Lizzard</w:t>
            </w:r>
            <w:proofErr w:type="spellEnd"/>
            <w:r w:rsidRPr="002C43F7">
              <w:rPr>
                <w:rFonts w:ascii="Times New Roman" w:hAnsi="Times New Roman" w:cs="Times New Roman"/>
                <w:b/>
                <w:bCs/>
                <w:color w:val="000000"/>
              </w:rPr>
              <w:t xml:space="preserve"> fish</w:t>
            </w:r>
          </w:p>
        </w:tc>
        <w:tc>
          <w:tcPr>
            <w:tcW w:w="933" w:type="dxa"/>
            <w:noWrap/>
            <w:vAlign w:val="bottom"/>
            <w:hideMark/>
          </w:tcPr>
          <w:p w14:paraId="18CA8A4D"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1.06</w:t>
            </w:r>
          </w:p>
        </w:tc>
        <w:tc>
          <w:tcPr>
            <w:tcW w:w="933" w:type="dxa"/>
            <w:noWrap/>
            <w:vAlign w:val="bottom"/>
            <w:hideMark/>
          </w:tcPr>
          <w:p w14:paraId="2D287B8C"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0.37</w:t>
            </w:r>
          </w:p>
        </w:tc>
        <w:tc>
          <w:tcPr>
            <w:tcW w:w="933" w:type="dxa"/>
            <w:noWrap/>
            <w:vAlign w:val="bottom"/>
            <w:hideMark/>
          </w:tcPr>
          <w:p w14:paraId="05187FF5"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0.21</w:t>
            </w:r>
          </w:p>
        </w:tc>
        <w:tc>
          <w:tcPr>
            <w:tcW w:w="933" w:type="dxa"/>
            <w:noWrap/>
            <w:vAlign w:val="bottom"/>
            <w:hideMark/>
          </w:tcPr>
          <w:p w14:paraId="17F1822B"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0.54</w:t>
            </w:r>
          </w:p>
        </w:tc>
        <w:tc>
          <w:tcPr>
            <w:tcW w:w="933" w:type="dxa"/>
            <w:noWrap/>
            <w:vAlign w:val="bottom"/>
            <w:hideMark/>
          </w:tcPr>
          <w:p w14:paraId="271B6CE3"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0.72</w:t>
            </w:r>
          </w:p>
        </w:tc>
        <w:tc>
          <w:tcPr>
            <w:tcW w:w="933" w:type="dxa"/>
            <w:noWrap/>
            <w:vAlign w:val="bottom"/>
            <w:hideMark/>
          </w:tcPr>
          <w:p w14:paraId="622CFBF5"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0.25</w:t>
            </w:r>
          </w:p>
        </w:tc>
        <w:tc>
          <w:tcPr>
            <w:tcW w:w="933" w:type="dxa"/>
            <w:noWrap/>
            <w:vAlign w:val="bottom"/>
            <w:hideMark/>
          </w:tcPr>
          <w:p w14:paraId="72CAC862"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1.32</w:t>
            </w:r>
          </w:p>
        </w:tc>
        <w:tc>
          <w:tcPr>
            <w:tcW w:w="933" w:type="dxa"/>
            <w:noWrap/>
            <w:vAlign w:val="bottom"/>
            <w:hideMark/>
          </w:tcPr>
          <w:p w14:paraId="68764465"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1.17</w:t>
            </w:r>
          </w:p>
        </w:tc>
      </w:tr>
      <w:tr w:rsidR="00DA7C00" w:rsidRPr="002C43F7" w14:paraId="1B912F3C" w14:textId="77777777" w:rsidTr="00DA7C00">
        <w:trPr>
          <w:trHeight w:val="320"/>
        </w:trPr>
        <w:tc>
          <w:tcPr>
            <w:tcW w:w="1670" w:type="dxa"/>
            <w:noWrap/>
            <w:vAlign w:val="center"/>
            <w:hideMark/>
          </w:tcPr>
          <w:p w14:paraId="310771EF" w14:textId="5AA9D4CD" w:rsidR="00DA7C00" w:rsidRPr="002C43F7" w:rsidRDefault="00DA7C00" w:rsidP="00DA7C00">
            <w:pPr>
              <w:spacing w:after="0" w:line="240" w:lineRule="auto"/>
              <w:jc w:val="center"/>
              <w:rPr>
                <w:rFonts w:ascii="Times New Roman" w:eastAsia="Times New Roman" w:hAnsi="Times New Roman" w:cs="Times New Roman"/>
                <w:b/>
                <w:bCs/>
                <w:color w:val="000000"/>
                <w:kern w:val="0"/>
                <w:lang w:eastAsia="en-IN" w:bidi="gu-IN"/>
                <w14:ligatures w14:val="none"/>
              </w:rPr>
            </w:pPr>
            <w:r w:rsidRPr="002C43F7">
              <w:rPr>
                <w:rFonts w:ascii="Times New Roman" w:hAnsi="Times New Roman" w:cs="Times New Roman"/>
                <w:b/>
                <w:bCs/>
                <w:color w:val="000000"/>
              </w:rPr>
              <w:t>Pomfret</w:t>
            </w:r>
          </w:p>
        </w:tc>
        <w:tc>
          <w:tcPr>
            <w:tcW w:w="933" w:type="dxa"/>
            <w:noWrap/>
            <w:vAlign w:val="bottom"/>
            <w:hideMark/>
          </w:tcPr>
          <w:p w14:paraId="05AABE1C"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0.16</w:t>
            </w:r>
          </w:p>
        </w:tc>
        <w:tc>
          <w:tcPr>
            <w:tcW w:w="933" w:type="dxa"/>
            <w:noWrap/>
            <w:vAlign w:val="bottom"/>
            <w:hideMark/>
          </w:tcPr>
          <w:p w14:paraId="024BFB50"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0.09</w:t>
            </w:r>
          </w:p>
        </w:tc>
        <w:tc>
          <w:tcPr>
            <w:tcW w:w="933" w:type="dxa"/>
            <w:noWrap/>
            <w:vAlign w:val="bottom"/>
            <w:hideMark/>
          </w:tcPr>
          <w:p w14:paraId="37F4D5F3"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0.43</w:t>
            </w:r>
          </w:p>
        </w:tc>
        <w:tc>
          <w:tcPr>
            <w:tcW w:w="933" w:type="dxa"/>
            <w:noWrap/>
            <w:vAlign w:val="bottom"/>
            <w:hideMark/>
          </w:tcPr>
          <w:p w14:paraId="46C0935C"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0.16</w:t>
            </w:r>
          </w:p>
        </w:tc>
        <w:tc>
          <w:tcPr>
            <w:tcW w:w="933" w:type="dxa"/>
            <w:noWrap/>
            <w:vAlign w:val="bottom"/>
            <w:hideMark/>
          </w:tcPr>
          <w:p w14:paraId="64E21739"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0.08</w:t>
            </w:r>
          </w:p>
        </w:tc>
        <w:tc>
          <w:tcPr>
            <w:tcW w:w="933" w:type="dxa"/>
            <w:noWrap/>
            <w:vAlign w:val="bottom"/>
            <w:hideMark/>
          </w:tcPr>
          <w:p w14:paraId="50A1C7A3"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0.20</w:t>
            </w:r>
          </w:p>
        </w:tc>
        <w:tc>
          <w:tcPr>
            <w:tcW w:w="933" w:type="dxa"/>
            <w:noWrap/>
            <w:vAlign w:val="bottom"/>
            <w:hideMark/>
          </w:tcPr>
          <w:p w14:paraId="6974A190"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0.04</w:t>
            </w:r>
          </w:p>
        </w:tc>
        <w:tc>
          <w:tcPr>
            <w:tcW w:w="933" w:type="dxa"/>
            <w:noWrap/>
            <w:vAlign w:val="bottom"/>
            <w:hideMark/>
          </w:tcPr>
          <w:p w14:paraId="3A66F9FD"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0.08</w:t>
            </w:r>
          </w:p>
        </w:tc>
      </w:tr>
      <w:tr w:rsidR="00DA7C00" w:rsidRPr="002C43F7" w14:paraId="0A314A37" w14:textId="77777777" w:rsidTr="00DA7C00">
        <w:trPr>
          <w:trHeight w:val="320"/>
        </w:trPr>
        <w:tc>
          <w:tcPr>
            <w:tcW w:w="1670" w:type="dxa"/>
            <w:noWrap/>
            <w:vAlign w:val="center"/>
            <w:hideMark/>
          </w:tcPr>
          <w:p w14:paraId="2BCDDFD9" w14:textId="2E716CDD" w:rsidR="00DA7C00" w:rsidRPr="002C43F7" w:rsidRDefault="00DA7C00" w:rsidP="00DA7C00">
            <w:pPr>
              <w:spacing w:after="0" w:line="240" w:lineRule="auto"/>
              <w:jc w:val="center"/>
              <w:rPr>
                <w:rFonts w:ascii="Times New Roman" w:eastAsia="Times New Roman" w:hAnsi="Times New Roman" w:cs="Times New Roman"/>
                <w:b/>
                <w:bCs/>
                <w:color w:val="000000"/>
                <w:kern w:val="0"/>
                <w:lang w:eastAsia="en-IN" w:bidi="gu-IN"/>
                <w14:ligatures w14:val="none"/>
              </w:rPr>
            </w:pPr>
            <w:r w:rsidRPr="002C43F7">
              <w:rPr>
                <w:rFonts w:ascii="Times New Roman" w:hAnsi="Times New Roman" w:cs="Times New Roman"/>
                <w:b/>
                <w:bCs/>
                <w:color w:val="000000"/>
              </w:rPr>
              <w:t>Black pomfret</w:t>
            </w:r>
          </w:p>
        </w:tc>
        <w:tc>
          <w:tcPr>
            <w:tcW w:w="933" w:type="dxa"/>
            <w:noWrap/>
            <w:vAlign w:val="bottom"/>
            <w:hideMark/>
          </w:tcPr>
          <w:p w14:paraId="14115383"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0.06</w:t>
            </w:r>
          </w:p>
        </w:tc>
        <w:tc>
          <w:tcPr>
            <w:tcW w:w="933" w:type="dxa"/>
            <w:noWrap/>
            <w:vAlign w:val="bottom"/>
            <w:hideMark/>
          </w:tcPr>
          <w:p w14:paraId="77BD8D99"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0.05</w:t>
            </w:r>
          </w:p>
        </w:tc>
        <w:tc>
          <w:tcPr>
            <w:tcW w:w="933" w:type="dxa"/>
            <w:noWrap/>
            <w:vAlign w:val="bottom"/>
            <w:hideMark/>
          </w:tcPr>
          <w:p w14:paraId="3DEE0B96"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0.04</w:t>
            </w:r>
          </w:p>
        </w:tc>
        <w:tc>
          <w:tcPr>
            <w:tcW w:w="933" w:type="dxa"/>
            <w:noWrap/>
            <w:vAlign w:val="bottom"/>
            <w:hideMark/>
          </w:tcPr>
          <w:p w14:paraId="703F4DA2"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0.04</w:t>
            </w:r>
          </w:p>
        </w:tc>
        <w:tc>
          <w:tcPr>
            <w:tcW w:w="933" w:type="dxa"/>
            <w:noWrap/>
            <w:vAlign w:val="bottom"/>
            <w:hideMark/>
          </w:tcPr>
          <w:p w14:paraId="47923F61"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0.04</w:t>
            </w:r>
          </w:p>
        </w:tc>
        <w:tc>
          <w:tcPr>
            <w:tcW w:w="933" w:type="dxa"/>
            <w:noWrap/>
            <w:vAlign w:val="bottom"/>
            <w:hideMark/>
          </w:tcPr>
          <w:p w14:paraId="50964C12"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0.05</w:t>
            </w:r>
          </w:p>
        </w:tc>
        <w:tc>
          <w:tcPr>
            <w:tcW w:w="933" w:type="dxa"/>
            <w:noWrap/>
            <w:vAlign w:val="bottom"/>
            <w:hideMark/>
          </w:tcPr>
          <w:p w14:paraId="30F13498"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0.10</w:t>
            </w:r>
          </w:p>
        </w:tc>
        <w:tc>
          <w:tcPr>
            <w:tcW w:w="933" w:type="dxa"/>
            <w:noWrap/>
            <w:vAlign w:val="bottom"/>
            <w:hideMark/>
          </w:tcPr>
          <w:p w14:paraId="307B6DD5"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0.04</w:t>
            </w:r>
          </w:p>
        </w:tc>
      </w:tr>
      <w:tr w:rsidR="00DA7C00" w:rsidRPr="002C43F7" w14:paraId="6C4AAD0E" w14:textId="77777777" w:rsidTr="00DA7C00">
        <w:trPr>
          <w:trHeight w:val="320"/>
        </w:trPr>
        <w:tc>
          <w:tcPr>
            <w:tcW w:w="1670" w:type="dxa"/>
            <w:noWrap/>
            <w:vAlign w:val="center"/>
            <w:hideMark/>
          </w:tcPr>
          <w:p w14:paraId="1FF8DE8C" w14:textId="15EB5AF6" w:rsidR="00DA7C00" w:rsidRPr="002C43F7" w:rsidRDefault="00DA7C00" w:rsidP="00DA7C00">
            <w:pPr>
              <w:spacing w:after="0" w:line="240" w:lineRule="auto"/>
              <w:jc w:val="center"/>
              <w:rPr>
                <w:rFonts w:ascii="Times New Roman" w:eastAsia="Times New Roman" w:hAnsi="Times New Roman" w:cs="Times New Roman"/>
                <w:b/>
                <w:bCs/>
                <w:color w:val="000000"/>
                <w:kern w:val="0"/>
                <w:lang w:eastAsia="en-IN" w:bidi="gu-IN"/>
                <w14:ligatures w14:val="none"/>
              </w:rPr>
            </w:pPr>
            <w:r w:rsidRPr="002C43F7">
              <w:rPr>
                <w:rFonts w:ascii="Times New Roman" w:hAnsi="Times New Roman" w:cs="Times New Roman"/>
                <w:b/>
                <w:bCs/>
                <w:color w:val="000000"/>
              </w:rPr>
              <w:t>Goat fish</w:t>
            </w:r>
          </w:p>
        </w:tc>
        <w:tc>
          <w:tcPr>
            <w:tcW w:w="933" w:type="dxa"/>
            <w:noWrap/>
            <w:vAlign w:val="bottom"/>
            <w:hideMark/>
          </w:tcPr>
          <w:p w14:paraId="297E6E0A"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1.78</w:t>
            </w:r>
          </w:p>
        </w:tc>
        <w:tc>
          <w:tcPr>
            <w:tcW w:w="933" w:type="dxa"/>
            <w:noWrap/>
            <w:vAlign w:val="bottom"/>
            <w:hideMark/>
          </w:tcPr>
          <w:p w14:paraId="72502C8D"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0.13</w:t>
            </w:r>
          </w:p>
        </w:tc>
        <w:tc>
          <w:tcPr>
            <w:tcW w:w="933" w:type="dxa"/>
            <w:noWrap/>
            <w:vAlign w:val="bottom"/>
            <w:hideMark/>
          </w:tcPr>
          <w:p w14:paraId="08CA22E6"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0.06</w:t>
            </w:r>
          </w:p>
        </w:tc>
        <w:tc>
          <w:tcPr>
            <w:tcW w:w="933" w:type="dxa"/>
            <w:noWrap/>
            <w:vAlign w:val="bottom"/>
            <w:hideMark/>
          </w:tcPr>
          <w:p w14:paraId="4DA986D4"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1.79</w:t>
            </w:r>
          </w:p>
        </w:tc>
        <w:tc>
          <w:tcPr>
            <w:tcW w:w="933" w:type="dxa"/>
            <w:noWrap/>
            <w:vAlign w:val="bottom"/>
            <w:hideMark/>
          </w:tcPr>
          <w:p w14:paraId="7BA65279"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0.58</w:t>
            </w:r>
          </w:p>
        </w:tc>
        <w:tc>
          <w:tcPr>
            <w:tcW w:w="933" w:type="dxa"/>
            <w:noWrap/>
            <w:vAlign w:val="bottom"/>
            <w:hideMark/>
          </w:tcPr>
          <w:p w14:paraId="36B6D588"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1.90</w:t>
            </w:r>
          </w:p>
        </w:tc>
        <w:tc>
          <w:tcPr>
            <w:tcW w:w="933" w:type="dxa"/>
            <w:noWrap/>
            <w:vAlign w:val="bottom"/>
            <w:hideMark/>
          </w:tcPr>
          <w:p w14:paraId="1F2A99B3"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0.96</w:t>
            </w:r>
          </w:p>
        </w:tc>
        <w:tc>
          <w:tcPr>
            <w:tcW w:w="933" w:type="dxa"/>
            <w:noWrap/>
            <w:vAlign w:val="bottom"/>
            <w:hideMark/>
          </w:tcPr>
          <w:p w14:paraId="405732F5"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0.62</w:t>
            </w:r>
          </w:p>
        </w:tc>
      </w:tr>
      <w:tr w:rsidR="00DA7C00" w:rsidRPr="002C43F7" w14:paraId="12B9A7C5" w14:textId="77777777" w:rsidTr="00DA7C00">
        <w:trPr>
          <w:trHeight w:val="320"/>
        </w:trPr>
        <w:tc>
          <w:tcPr>
            <w:tcW w:w="1670" w:type="dxa"/>
            <w:noWrap/>
            <w:vAlign w:val="center"/>
            <w:hideMark/>
          </w:tcPr>
          <w:p w14:paraId="07DDD9F1" w14:textId="78F49A28" w:rsidR="00DA7C00" w:rsidRPr="002C43F7" w:rsidRDefault="00DA7C00" w:rsidP="00DA7C00">
            <w:pPr>
              <w:spacing w:after="0" w:line="240" w:lineRule="auto"/>
              <w:jc w:val="center"/>
              <w:rPr>
                <w:rFonts w:ascii="Times New Roman" w:eastAsia="Times New Roman" w:hAnsi="Times New Roman" w:cs="Times New Roman"/>
                <w:b/>
                <w:bCs/>
                <w:color w:val="000000"/>
                <w:kern w:val="0"/>
                <w:lang w:eastAsia="en-IN" w:bidi="gu-IN"/>
                <w14:ligatures w14:val="none"/>
              </w:rPr>
            </w:pPr>
            <w:r w:rsidRPr="002C43F7">
              <w:rPr>
                <w:rFonts w:ascii="Times New Roman" w:hAnsi="Times New Roman" w:cs="Times New Roman"/>
                <w:b/>
                <w:bCs/>
              </w:rPr>
              <w:t>Tiger toothed/Pama Croaker</w:t>
            </w:r>
          </w:p>
        </w:tc>
        <w:tc>
          <w:tcPr>
            <w:tcW w:w="933" w:type="dxa"/>
            <w:noWrap/>
            <w:vAlign w:val="bottom"/>
            <w:hideMark/>
          </w:tcPr>
          <w:p w14:paraId="64FE9CBC"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5.58</w:t>
            </w:r>
          </w:p>
        </w:tc>
        <w:tc>
          <w:tcPr>
            <w:tcW w:w="933" w:type="dxa"/>
            <w:noWrap/>
            <w:vAlign w:val="bottom"/>
            <w:hideMark/>
          </w:tcPr>
          <w:p w14:paraId="16CFBC41"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4.33</w:t>
            </w:r>
          </w:p>
        </w:tc>
        <w:tc>
          <w:tcPr>
            <w:tcW w:w="933" w:type="dxa"/>
            <w:noWrap/>
            <w:vAlign w:val="bottom"/>
            <w:hideMark/>
          </w:tcPr>
          <w:p w14:paraId="3A75C8EE"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6.07</w:t>
            </w:r>
          </w:p>
        </w:tc>
        <w:tc>
          <w:tcPr>
            <w:tcW w:w="933" w:type="dxa"/>
            <w:noWrap/>
            <w:vAlign w:val="bottom"/>
            <w:hideMark/>
          </w:tcPr>
          <w:p w14:paraId="53AA1898"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2.05</w:t>
            </w:r>
          </w:p>
        </w:tc>
        <w:tc>
          <w:tcPr>
            <w:tcW w:w="933" w:type="dxa"/>
            <w:noWrap/>
            <w:vAlign w:val="bottom"/>
            <w:hideMark/>
          </w:tcPr>
          <w:p w14:paraId="3F7E59A8"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1.17</w:t>
            </w:r>
          </w:p>
        </w:tc>
        <w:tc>
          <w:tcPr>
            <w:tcW w:w="933" w:type="dxa"/>
            <w:noWrap/>
            <w:vAlign w:val="bottom"/>
            <w:hideMark/>
          </w:tcPr>
          <w:p w14:paraId="6D426516"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6.57</w:t>
            </w:r>
          </w:p>
        </w:tc>
        <w:tc>
          <w:tcPr>
            <w:tcW w:w="933" w:type="dxa"/>
            <w:noWrap/>
            <w:vAlign w:val="bottom"/>
            <w:hideMark/>
          </w:tcPr>
          <w:p w14:paraId="272CDBC7"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0.60</w:t>
            </w:r>
          </w:p>
        </w:tc>
        <w:tc>
          <w:tcPr>
            <w:tcW w:w="933" w:type="dxa"/>
            <w:noWrap/>
            <w:vAlign w:val="bottom"/>
            <w:hideMark/>
          </w:tcPr>
          <w:p w14:paraId="7EF83296"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0.14</w:t>
            </w:r>
          </w:p>
        </w:tc>
      </w:tr>
      <w:tr w:rsidR="00DA7C00" w:rsidRPr="002C43F7" w14:paraId="156BD2D6" w14:textId="77777777" w:rsidTr="00DA7C00">
        <w:trPr>
          <w:trHeight w:val="320"/>
        </w:trPr>
        <w:tc>
          <w:tcPr>
            <w:tcW w:w="1670" w:type="dxa"/>
            <w:noWrap/>
            <w:vAlign w:val="center"/>
            <w:hideMark/>
          </w:tcPr>
          <w:p w14:paraId="7765ED08" w14:textId="37489096" w:rsidR="00DA7C00" w:rsidRPr="002C43F7" w:rsidRDefault="00DA7C00" w:rsidP="00DA7C00">
            <w:pPr>
              <w:spacing w:after="0" w:line="240" w:lineRule="auto"/>
              <w:jc w:val="center"/>
              <w:rPr>
                <w:rFonts w:ascii="Times New Roman" w:eastAsia="Times New Roman" w:hAnsi="Times New Roman" w:cs="Times New Roman"/>
                <w:b/>
                <w:bCs/>
                <w:color w:val="000000"/>
                <w:kern w:val="0"/>
                <w:lang w:eastAsia="en-IN" w:bidi="gu-IN"/>
                <w14:ligatures w14:val="none"/>
              </w:rPr>
            </w:pPr>
            <w:r w:rsidRPr="002C43F7">
              <w:rPr>
                <w:rFonts w:ascii="Times New Roman" w:hAnsi="Times New Roman" w:cs="Times New Roman"/>
                <w:b/>
                <w:bCs/>
                <w:color w:val="000000"/>
              </w:rPr>
              <w:t>Sea bream</w:t>
            </w:r>
          </w:p>
        </w:tc>
        <w:tc>
          <w:tcPr>
            <w:tcW w:w="933" w:type="dxa"/>
            <w:noWrap/>
            <w:vAlign w:val="bottom"/>
            <w:hideMark/>
          </w:tcPr>
          <w:p w14:paraId="1C433C27"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0.20</w:t>
            </w:r>
          </w:p>
        </w:tc>
        <w:tc>
          <w:tcPr>
            <w:tcW w:w="933" w:type="dxa"/>
            <w:noWrap/>
            <w:vAlign w:val="bottom"/>
            <w:hideMark/>
          </w:tcPr>
          <w:p w14:paraId="5A675B8A"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0.15</w:t>
            </w:r>
          </w:p>
        </w:tc>
        <w:tc>
          <w:tcPr>
            <w:tcW w:w="933" w:type="dxa"/>
            <w:noWrap/>
            <w:vAlign w:val="bottom"/>
            <w:hideMark/>
          </w:tcPr>
          <w:p w14:paraId="4A2F9FE3"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0.16</w:t>
            </w:r>
          </w:p>
        </w:tc>
        <w:tc>
          <w:tcPr>
            <w:tcW w:w="933" w:type="dxa"/>
            <w:noWrap/>
            <w:vAlign w:val="bottom"/>
            <w:hideMark/>
          </w:tcPr>
          <w:p w14:paraId="2015B0BE"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0.64</w:t>
            </w:r>
          </w:p>
        </w:tc>
        <w:tc>
          <w:tcPr>
            <w:tcW w:w="933" w:type="dxa"/>
            <w:noWrap/>
            <w:vAlign w:val="bottom"/>
            <w:hideMark/>
          </w:tcPr>
          <w:p w14:paraId="7B2A245D"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0.04</w:t>
            </w:r>
          </w:p>
        </w:tc>
        <w:tc>
          <w:tcPr>
            <w:tcW w:w="933" w:type="dxa"/>
            <w:noWrap/>
            <w:vAlign w:val="bottom"/>
            <w:hideMark/>
          </w:tcPr>
          <w:p w14:paraId="1AC1FE98"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0.33</w:t>
            </w:r>
          </w:p>
        </w:tc>
        <w:tc>
          <w:tcPr>
            <w:tcW w:w="933" w:type="dxa"/>
            <w:noWrap/>
            <w:vAlign w:val="bottom"/>
            <w:hideMark/>
          </w:tcPr>
          <w:p w14:paraId="1F50DBF9"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0.12</w:t>
            </w:r>
          </w:p>
        </w:tc>
        <w:tc>
          <w:tcPr>
            <w:tcW w:w="933" w:type="dxa"/>
            <w:noWrap/>
            <w:vAlign w:val="bottom"/>
            <w:hideMark/>
          </w:tcPr>
          <w:p w14:paraId="7C138F42"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0.04</w:t>
            </w:r>
          </w:p>
        </w:tc>
      </w:tr>
      <w:tr w:rsidR="00DA7C00" w:rsidRPr="002C43F7" w14:paraId="6AA8D8D2" w14:textId="77777777" w:rsidTr="00DA7C00">
        <w:trPr>
          <w:trHeight w:val="320"/>
        </w:trPr>
        <w:tc>
          <w:tcPr>
            <w:tcW w:w="1670" w:type="dxa"/>
            <w:noWrap/>
            <w:vAlign w:val="center"/>
            <w:hideMark/>
          </w:tcPr>
          <w:p w14:paraId="648418F5" w14:textId="1D18206D" w:rsidR="00DA7C00" w:rsidRPr="002C43F7" w:rsidRDefault="00DA7C00" w:rsidP="00DA7C00">
            <w:pPr>
              <w:spacing w:after="0" w:line="240" w:lineRule="auto"/>
              <w:jc w:val="center"/>
              <w:rPr>
                <w:rFonts w:ascii="Times New Roman" w:eastAsia="Times New Roman" w:hAnsi="Times New Roman" w:cs="Times New Roman"/>
                <w:b/>
                <w:bCs/>
                <w:color w:val="000000"/>
                <w:kern w:val="0"/>
                <w:lang w:eastAsia="en-IN" w:bidi="gu-IN"/>
                <w14:ligatures w14:val="none"/>
              </w:rPr>
            </w:pPr>
            <w:r w:rsidRPr="002C43F7">
              <w:rPr>
                <w:rFonts w:ascii="Times New Roman" w:hAnsi="Times New Roman" w:cs="Times New Roman"/>
                <w:b/>
                <w:bCs/>
              </w:rPr>
              <w:t>Gold spotted anchovy</w:t>
            </w:r>
          </w:p>
        </w:tc>
        <w:tc>
          <w:tcPr>
            <w:tcW w:w="933" w:type="dxa"/>
            <w:noWrap/>
            <w:vAlign w:val="bottom"/>
            <w:hideMark/>
          </w:tcPr>
          <w:p w14:paraId="3ABE5834"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1.33</w:t>
            </w:r>
          </w:p>
        </w:tc>
        <w:tc>
          <w:tcPr>
            <w:tcW w:w="933" w:type="dxa"/>
            <w:noWrap/>
            <w:vAlign w:val="bottom"/>
            <w:hideMark/>
          </w:tcPr>
          <w:p w14:paraId="334A9DA1"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0.63</w:t>
            </w:r>
          </w:p>
        </w:tc>
        <w:tc>
          <w:tcPr>
            <w:tcW w:w="933" w:type="dxa"/>
            <w:noWrap/>
            <w:vAlign w:val="bottom"/>
            <w:hideMark/>
          </w:tcPr>
          <w:p w14:paraId="508E020E"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7.06</w:t>
            </w:r>
          </w:p>
        </w:tc>
        <w:tc>
          <w:tcPr>
            <w:tcW w:w="933" w:type="dxa"/>
            <w:noWrap/>
            <w:vAlign w:val="bottom"/>
            <w:hideMark/>
          </w:tcPr>
          <w:p w14:paraId="72F1A162"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0.93</w:t>
            </w:r>
          </w:p>
        </w:tc>
        <w:tc>
          <w:tcPr>
            <w:tcW w:w="933" w:type="dxa"/>
            <w:noWrap/>
            <w:vAlign w:val="bottom"/>
            <w:hideMark/>
          </w:tcPr>
          <w:p w14:paraId="3AC925B0"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2.07</w:t>
            </w:r>
          </w:p>
        </w:tc>
        <w:tc>
          <w:tcPr>
            <w:tcW w:w="933" w:type="dxa"/>
            <w:noWrap/>
            <w:vAlign w:val="bottom"/>
            <w:hideMark/>
          </w:tcPr>
          <w:p w14:paraId="51B798CB"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9.15</w:t>
            </w:r>
          </w:p>
        </w:tc>
        <w:tc>
          <w:tcPr>
            <w:tcW w:w="933" w:type="dxa"/>
            <w:noWrap/>
            <w:vAlign w:val="bottom"/>
            <w:hideMark/>
          </w:tcPr>
          <w:p w14:paraId="0B6D8502"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0.78</w:t>
            </w:r>
          </w:p>
        </w:tc>
        <w:tc>
          <w:tcPr>
            <w:tcW w:w="933" w:type="dxa"/>
            <w:noWrap/>
            <w:vAlign w:val="bottom"/>
            <w:hideMark/>
          </w:tcPr>
          <w:p w14:paraId="0394485D"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0.15</w:t>
            </w:r>
          </w:p>
        </w:tc>
      </w:tr>
      <w:tr w:rsidR="00DA7C00" w:rsidRPr="002C43F7" w14:paraId="277DD0E9" w14:textId="77777777" w:rsidTr="00DA7C00">
        <w:trPr>
          <w:trHeight w:val="320"/>
        </w:trPr>
        <w:tc>
          <w:tcPr>
            <w:tcW w:w="1670" w:type="dxa"/>
            <w:noWrap/>
            <w:vAlign w:val="center"/>
            <w:hideMark/>
          </w:tcPr>
          <w:p w14:paraId="6A92E39A" w14:textId="50235A4B" w:rsidR="00DA7C00" w:rsidRPr="002C43F7" w:rsidRDefault="00DA7C00" w:rsidP="00DA7C00">
            <w:pPr>
              <w:spacing w:after="0" w:line="240" w:lineRule="auto"/>
              <w:jc w:val="center"/>
              <w:rPr>
                <w:rFonts w:ascii="Times New Roman" w:eastAsia="Times New Roman" w:hAnsi="Times New Roman" w:cs="Times New Roman"/>
                <w:b/>
                <w:bCs/>
                <w:color w:val="000000"/>
                <w:kern w:val="0"/>
                <w:lang w:eastAsia="en-IN" w:bidi="gu-IN"/>
                <w14:ligatures w14:val="none"/>
              </w:rPr>
            </w:pPr>
            <w:r w:rsidRPr="002C43F7">
              <w:rPr>
                <w:rFonts w:ascii="Times New Roman" w:hAnsi="Times New Roman" w:cs="Times New Roman"/>
                <w:b/>
                <w:bCs/>
                <w:color w:val="000000"/>
              </w:rPr>
              <w:t>Lunar tail bigeye</w:t>
            </w:r>
          </w:p>
        </w:tc>
        <w:tc>
          <w:tcPr>
            <w:tcW w:w="933" w:type="dxa"/>
            <w:noWrap/>
            <w:vAlign w:val="bottom"/>
            <w:hideMark/>
          </w:tcPr>
          <w:p w14:paraId="203279B1"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1.01</w:t>
            </w:r>
          </w:p>
        </w:tc>
        <w:tc>
          <w:tcPr>
            <w:tcW w:w="933" w:type="dxa"/>
            <w:noWrap/>
            <w:vAlign w:val="bottom"/>
            <w:hideMark/>
          </w:tcPr>
          <w:p w14:paraId="4B73409C"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0.38</w:t>
            </w:r>
          </w:p>
        </w:tc>
        <w:tc>
          <w:tcPr>
            <w:tcW w:w="933" w:type="dxa"/>
            <w:noWrap/>
            <w:vAlign w:val="bottom"/>
            <w:hideMark/>
          </w:tcPr>
          <w:p w14:paraId="1F827B30"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5.96</w:t>
            </w:r>
          </w:p>
        </w:tc>
        <w:tc>
          <w:tcPr>
            <w:tcW w:w="933" w:type="dxa"/>
            <w:noWrap/>
            <w:vAlign w:val="bottom"/>
            <w:hideMark/>
          </w:tcPr>
          <w:p w14:paraId="6BBCA418"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3.63</w:t>
            </w:r>
          </w:p>
        </w:tc>
        <w:tc>
          <w:tcPr>
            <w:tcW w:w="933" w:type="dxa"/>
            <w:noWrap/>
            <w:vAlign w:val="bottom"/>
            <w:hideMark/>
          </w:tcPr>
          <w:p w14:paraId="3EF02DBF"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0.47</w:t>
            </w:r>
          </w:p>
        </w:tc>
        <w:tc>
          <w:tcPr>
            <w:tcW w:w="933" w:type="dxa"/>
            <w:noWrap/>
            <w:vAlign w:val="bottom"/>
            <w:hideMark/>
          </w:tcPr>
          <w:p w14:paraId="1F17CA23"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0.86</w:t>
            </w:r>
          </w:p>
        </w:tc>
        <w:tc>
          <w:tcPr>
            <w:tcW w:w="933" w:type="dxa"/>
            <w:noWrap/>
            <w:vAlign w:val="bottom"/>
            <w:hideMark/>
          </w:tcPr>
          <w:p w14:paraId="6EB25AB5"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1.32</w:t>
            </w:r>
          </w:p>
        </w:tc>
        <w:tc>
          <w:tcPr>
            <w:tcW w:w="933" w:type="dxa"/>
            <w:noWrap/>
            <w:vAlign w:val="bottom"/>
            <w:hideMark/>
          </w:tcPr>
          <w:p w14:paraId="4B4EC239"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0.31</w:t>
            </w:r>
          </w:p>
        </w:tc>
      </w:tr>
      <w:tr w:rsidR="00DA7C00" w:rsidRPr="002C43F7" w14:paraId="3EAE0312" w14:textId="77777777" w:rsidTr="00DA7C00">
        <w:trPr>
          <w:trHeight w:val="320"/>
        </w:trPr>
        <w:tc>
          <w:tcPr>
            <w:tcW w:w="1670" w:type="dxa"/>
            <w:noWrap/>
            <w:vAlign w:val="center"/>
            <w:hideMark/>
          </w:tcPr>
          <w:p w14:paraId="20C44A12" w14:textId="2FE17483" w:rsidR="00DA7C00" w:rsidRPr="002C43F7" w:rsidRDefault="00DA7C00" w:rsidP="00DA7C00">
            <w:pPr>
              <w:spacing w:after="0" w:line="240" w:lineRule="auto"/>
              <w:jc w:val="center"/>
              <w:rPr>
                <w:rFonts w:ascii="Times New Roman" w:eastAsia="Times New Roman" w:hAnsi="Times New Roman" w:cs="Times New Roman"/>
                <w:b/>
                <w:bCs/>
                <w:color w:val="000000"/>
                <w:kern w:val="0"/>
                <w:lang w:eastAsia="en-IN" w:bidi="gu-IN"/>
                <w14:ligatures w14:val="none"/>
              </w:rPr>
            </w:pPr>
            <w:r w:rsidRPr="002C43F7">
              <w:rPr>
                <w:rFonts w:ascii="Times New Roman" w:hAnsi="Times New Roman" w:cs="Times New Roman"/>
                <w:b/>
                <w:bCs/>
                <w:color w:val="000000"/>
              </w:rPr>
              <w:t>Coromandel ribbonfish</w:t>
            </w:r>
          </w:p>
        </w:tc>
        <w:tc>
          <w:tcPr>
            <w:tcW w:w="933" w:type="dxa"/>
            <w:noWrap/>
            <w:vAlign w:val="bottom"/>
            <w:hideMark/>
          </w:tcPr>
          <w:p w14:paraId="255A5CB2"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2.01</w:t>
            </w:r>
          </w:p>
        </w:tc>
        <w:tc>
          <w:tcPr>
            <w:tcW w:w="933" w:type="dxa"/>
            <w:noWrap/>
            <w:vAlign w:val="bottom"/>
            <w:hideMark/>
          </w:tcPr>
          <w:p w14:paraId="16A2EF6F"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0.03</w:t>
            </w:r>
          </w:p>
        </w:tc>
        <w:tc>
          <w:tcPr>
            <w:tcW w:w="933" w:type="dxa"/>
            <w:noWrap/>
            <w:vAlign w:val="bottom"/>
            <w:hideMark/>
          </w:tcPr>
          <w:p w14:paraId="03C835D7"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0.13</w:t>
            </w:r>
          </w:p>
        </w:tc>
        <w:tc>
          <w:tcPr>
            <w:tcW w:w="933" w:type="dxa"/>
            <w:noWrap/>
            <w:vAlign w:val="bottom"/>
            <w:hideMark/>
          </w:tcPr>
          <w:p w14:paraId="32C63BA5"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0.25</w:t>
            </w:r>
          </w:p>
        </w:tc>
        <w:tc>
          <w:tcPr>
            <w:tcW w:w="933" w:type="dxa"/>
            <w:noWrap/>
            <w:vAlign w:val="bottom"/>
            <w:hideMark/>
          </w:tcPr>
          <w:p w14:paraId="79EAE7CE"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1.45</w:t>
            </w:r>
          </w:p>
        </w:tc>
        <w:tc>
          <w:tcPr>
            <w:tcW w:w="933" w:type="dxa"/>
            <w:noWrap/>
            <w:vAlign w:val="bottom"/>
            <w:hideMark/>
          </w:tcPr>
          <w:p w14:paraId="43CBB2E3"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2.88</w:t>
            </w:r>
          </w:p>
        </w:tc>
        <w:tc>
          <w:tcPr>
            <w:tcW w:w="933" w:type="dxa"/>
            <w:noWrap/>
            <w:vAlign w:val="bottom"/>
            <w:hideMark/>
          </w:tcPr>
          <w:p w14:paraId="789A7B6A"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3.04</w:t>
            </w:r>
          </w:p>
        </w:tc>
        <w:tc>
          <w:tcPr>
            <w:tcW w:w="933" w:type="dxa"/>
            <w:noWrap/>
            <w:vAlign w:val="bottom"/>
            <w:hideMark/>
          </w:tcPr>
          <w:p w14:paraId="597D8040"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0.21</w:t>
            </w:r>
          </w:p>
        </w:tc>
      </w:tr>
      <w:tr w:rsidR="00DA7C00" w:rsidRPr="002C43F7" w14:paraId="049F73C0" w14:textId="77777777" w:rsidTr="00DA7C00">
        <w:trPr>
          <w:trHeight w:val="320"/>
        </w:trPr>
        <w:tc>
          <w:tcPr>
            <w:tcW w:w="1670" w:type="dxa"/>
            <w:noWrap/>
            <w:vAlign w:val="center"/>
            <w:hideMark/>
          </w:tcPr>
          <w:p w14:paraId="34B8B1FD" w14:textId="5DC01D0C" w:rsidR="00DA7C00" w:rsidRPr="002C43F7" w:rsidRDefault="00DA7C00" w:rsidP="00DA7C00">
            <w:pPr>
              <w:spacing w:after="0" w:line="240" w:lineRule="auto"/>
              <w:jc w:val="center"/>
              <w:rPr>
                <w:rFonts w:ascii="Times New Roman" w:eastAsia="Times New Roman" w:hAnsi="Times New Roman" w:cs="Times New Roman"/>
                <w:b/>
                <w:bCs/>
                <w:color w:val="000000"/>
                <w:kern w:val="0"/>
                <w:lang w:eastAsia="en-IN" w:bidi="gu-IN"/>
                <w14:ligatures w14:val="none"/>
              </w:rPr>
            </w:pPr>
            <w:r w:rsidRPr="002C43F7">
              <w:rPr>
                <w:rFonts w:ascii="Times New Roman" w:hAnsi="Times New Roman" w:cs="Times New Roman"/>
                <w:b/>
                <w:bCs/>
                <w:color w:val="000000"/>
              </w:rPr>
              <w:t>Threadfins</w:t>
            </w:r>
          </w:p>
        </w:tc>
        <w:tc>
          <w:tcPr>
            <w:tcW w:w="933" w:type="dxa"/>
            <w:noWrap/>
            <w:vAlign w:val="bottom"/>
            <w:hideMark/>
          </w:tcPr>
          <w:p w14:paraId="2C9118B1"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5.23</w:t>
            </w:r>
          </w:p>
        </w:tc>
        <w:tc>
          <w:tcPr>
            <w:tcW w:w="933" w:type="dxa"/>
            <w:noWrap/>
            <w:vAlign w:val="bottom"/>
            <w:hideMark/>
          </w:tcPr>
          <w:p w14:paraId="556D19B6"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2.62</w:t>
            </w:r>
          </w:p>
        </w:tc>
        <w:tc>
          <w:tcPr>
            <w:tcW w:w="933" w:type="dxa"/>
            <w:noWrap/>
            <w:vAlign w:val="bottom"/>
            <w:hideMark/>
          </w:tcPr>
          <w:p w14:paraId="55804C08"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3.07</w:t>
            </w:r>
          </w:p>
        </w:tc>
        <w:tc>
          <w:tcPr>
            <w:tcW w:w="933" w:type="dxa"/>
            <w:noWrap/>
            <w:vAlign w:val="bottom"/>
            <w:hideMark/>
          </w:tcPr>
          <w:p w14:paraId="35F1C4D8"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4.51</w:t>
            </w:r>
          </w:p>
        </w:tc>
        <w:tc>
          <w:tcPr>
            <w:tcW w:w="933" w:type="dxa"/>
            <w:noWrap/>
            <w:vAlign w:val="bottom"/>
            <w:hideMark/>
          </w:tcPr>
          <w:p w14:paraId="17196890"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2.11</w:t>
            </w:r>
          </w:p>
        </w:tc>
        <w:tc>
          <w:tcPr>
            <w:tcW w:w="933" w:type="dxa"/>
            <w:noWrap/>
            <w:vAlign w:val="bottom"/>
            <w:hideMark/>
          </w:tcPr>
          <w:p w14:paraId="44CD2AD6"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2.97</w:t>
            </w:r>
          </w:p>
        </w:tc>
        <w:tc>
          <w:tcPr>
            <w:tcW w:w="933" w:type="dxa"/>
            <w:noWrap/>
            <w:vAlign w:val="bottom"/>
            <w:hideMark/>
          </w:tcPr>
          <w:p w14:paraId="0DF13B5F"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5.13</w:t>
            </w:r>
          </w:p>
        </w:tc>
        <w:tc>
          <w:tcPr>
            <w:tcW w:w="933" w:type="dxa"/>
            <w:noWrap/>
            <w:vAlign w:val="bottom"/>
            <w:hideMark/>
          </w:tcPr>
          <w:p w14:paraId="7A7F6700"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2.73</w:t>
            </w:r>
          </w:p>
        </w:tc>
      </w:tr>
      <w:tr w:rsidR="00DA7C00" w:rsidRPr="002C43F7" w14:paraId="00620E58" w14:textId="77777777" w:rsidTr="00DA7C00">
        <w:trPr>
          <w:trHeight w:val="290"/>
        </w:trPr>
        <w:tc>
          <w:tcPr>
            <w:tcW w:w="1670" w:type="dxa"/>
            <w:noWrap/>
            <w:vAlign w:val="center"/>
            <w:hideMark/>
          </w:tcPr>
          <w:p w14:paraId="74282CE4" w14:textId="320AF507" w:rsidR="00DA7C00" w:rsidRPr="002C43F7" w:rsidRDefault="00DA7C00" w:rsidP="00DA7C00">
            <w:pPr>
              <w:spacing w:after="0" w:line="240" w:lineRule="auto"/>
              <w:jc w:val="center"/>
              <w:rPr>
                <w:rFonts w:ascii="Times New Roman" w:eastAsia="Times New Roman" w:hAnsi="Times New Roman" w:cs="Times New Roman"/>
                <w:b/>
                <w:bCs/>
                <w:color w:val="000000"/>
                <w:kern w:val="0"/>
                <w:lang w:eastAsia="en-IN" w:bidi="gu-IN"/>
                <w14:ligatures w14:val="none"/>
              </w:rPr>
            </w:pPr>
            <w:r w:rsidRPr="002C43F7">
              <w:rPr>
                <w:rFonts w:ascii="Times New Roman" w:hAnsi="Times New Roman" w:cs="Times New Roman"/>
                <w:b/>
                <w:bCs/>
                <w:color w:val="000000"/>
              </w:rPr>
              <w:t>Miscellaneous</w:t>
            </w:r>
          </w:p>
        </w:tc>
        <w:tc>
          <w:tcPr>
            <w:tcW w:w="933" w:type="dxa"/>
            <w:noWrap/>
            <w:vAlign w:val="bottom"/>
            <w:hideMark/>
          </w:tcPr>
          <w:p w14:paraId="444F241C"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9.17</w:t>
            </w:r>
          </w:p>
        </w:tc>
        <w:tc>
          <w:tcPr>
            <w:tcW w:w="933" w:type="dxa"/>
            <w:noWrap/>
            <w:vAlign w:val="bottom"/>
            <w:hideMark/>
          </w:tcPr>
          <w:p w14:paraId="2B2914A0"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5.18</w:t>
            </w:r>
          </w:p>
        </w:tc>
        <w:tc>
          <w:tcPr>
            <w:tcW w:w="933" w:type="dxa"/>
            <w:noWrap/>
            <w:vAlign w:val="bottom"/>
            <w:hideMark/>
          </w:tcPr>
          <w:p w14:paraId="6208F86B"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16.40</w:t>
            </w:r>
          </w:p>
        </w:tc>
        <w:tc>
          <w:tcPr>
            <w:tcW w:w="933" w:type="dxa"/>
            <w:noWrap/>
            <w:vAlign w:val="bottom"/>
            <w:hideMark/>
          </w:tcPr>
          <w:p w14:paraId="0D2F06DA"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16.86</w:t>
            </w:r>
          </w:p>
        </w:tc>
        <w:tc>
          <w:tcPr>
            <w:tcW w:w="933" w:type="dxa"/>
            <w:noWrap/>
            <w:vAlign w:val="bottom"/>
            <w:hideMark/>
          </w:tcPr>
          <w:p w14:paraId="602694D6"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10.10</w:t>
            </w:r>
          </w:p>
        </w:tc>
        <w:tc>
          <w:tcPr>
            <w:tcW w:w="933" w:type="dxa"/>
            <w:noWrap/>
            <w:vAlign w:val="bottom"/>
            <w:hideMark/>
          </w:tcPr>
          <w:p w14:paraId="4328C60F"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11.82</w:t>
            </w:r>
          </w:p>
        </w:tc>
        <w:tc>
          <w:tcPr>
            <w:tcW w:w="933" w:type="dxa"/>
            <w:noWrap/>
            <w:vAlign w:val="bottom"/>
            <w:hideMark/>
          </w:tcPr>
          <w:p w14:paraId="0E431202"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12.18</w:t>
            </w:r>
          </w:p>
        </w:tc>
        <w:tc>
          <w:tcPr>
            <w:tcW w:w="933" w:type="dxa"/>
            <w:noWrap/>
            <w:vAlign w:val="bottom"/>
            <w:hideMark/>
          </w:tcPr>
          <w:p w14:paraId="3E168110" w14:textId="77777777" w:rsidR="00DA7C00" w:rsidRPr="002C43F7" w:rsidRDefault="00DA7C00" w:rsidP="00DA7C00">
            <w:pPr>
              <w:spacing w:after="0" w:line="240" w:lineRule="auto"/>
              <w:jc w:val="right"/>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11.52</w:t>
            </w:r>
          </w:p>
        </w:tc>
      </w:tr>
    </w:tbl>
    <w:p w14:paraId="6CD03024" w14:textId="0C9ED5EE" w:rsidR="0019591F" w:rsidRPr="002C43F7" w:rsidRDefault="00B816B0" w:rsidP="000A5328">
      <w:pPr>
        <w:tabs>
          <w:tab w:val="left" w:pos="270"/>
          <w:tab w:val="left" w:pos="5149"/>
        </w:tabs>
        <w:spacing w:before="120" w:after="120" w:line="240" w:lineRule="auto"/>
        <w:jc w:val="both"/>
        <w:rPr>
          <w:rFonts w:ascii="Times New Roman" w:hAnsi="Times New Roman" w:cs="Times New Roman"/>
        </w:rPr>
      </w:pPr>
      <w:r>
        <w:rPr>
          <w:noProof/>
        </w:rPr>
        <w:lastRenderedPageBreak/>
        <w:drawing>
          <wp:inline distT="0" distB="0" distL="0" distR="0" wp14:anchorId="67513BDA" wp14:editId="3272195A">
            <wp:extent cx="5619750" cy="3124200"/>
            <wp:effectExtent l="0" t="0" r="0" b="0"/>
            <wp:docPr id="6040815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081522" name=""/>
                    <pic:cNvPicPr/>
                  </pic:nvPicPr>
                  <pic:blipFill>
                    <a:blip r:embed="rId9"/>
                    <a:stretch>
                      <a:fillRect/>
                    </a:stretch>
                  </pic:blipFill>
                  <pic:spPr>
                    <a:xfrm>
                      <a:off x="0" y="0"/>
                      <a:ext cx="5619750" cy="3124200"/>
                    </a:xfrm>
                    <a:prstGeom prst="rect">
                      <a:avLst/>
                    </a:prstGeom>
                  </pic:spPr>
                </pic:pic>
              </a:graphicData>
            </a:graphic>
          </wp:inline>
        </w:drawing>
      </w:r>
      <w:r w:rsidR="00394BD3">
        <w:rPr>
          <w:rFonts w:ascii="Times New Roman" w:hAnsi="Times New Roman" w:cs="Times New Roman"/>
        </w:rPr>
        <w:t>ss</w:t>
      </w:r>
    </w:p>
    <w:p w14:paraId="5F15343F" w14:textId="77777777" w:rsidR="00B816B0" w:rsidRDefault="00B816B0" w:rsidP="00C23A93">
      <w:pPr>
        <w:tabs>
          <w:tab w:val="left" w:pos="270"/>
          <w:tab w:val="left" w:pos="5149"/>
        </w:tabs>
        <w:spacing w:before="120" w:after="120" w:line="240" w:lineRule="auto"/>
        <w:jc w:val="center"/>
        <w:rPr>
          <w:rFonts w:ascii="Times New Roman" w:hAnsi="Times New Roman" w:cs="Times New Roman"/>
          <w:b/>
          <w:bCs/>
        </w:rPr>
      </w:pPr>
    </w:p>
    <w:p w14:paraId="6E9349B7" w14:textId="2C47F1D5" w:rsidR="007A5FCA" w:rsidRPr="002C43F7" w:rsidRDefault="00E61321" w:rsidP="00C23A93">
      <w:pPr>
        <w:tabs>
          <w:tab w:val="left" w:pos="270"/>
          <w:tab w:val="left" w:pos="5149"/>
        </w:tabs>
        <w:spacing w:before="120" w:after="120" w:line="240" w:lineRule="auto"/>
        <w:jc w:val="center"/>
        <w:rPr>
          <w:rFonts w:ascii="Times New Roman" w:hAnsi="Times New Roman" w:cs="Times New Roman"/>
          <w:b/>
          <w:bCs/>
        </w:rPr>
      </w:pPr>
      <w:r w:rsidRPr="002C43F7">
        <w:rPr>
          <w:rFonts w:ascii="Times New Roman" w:hAnsi="Times New Roman" w:cs="Times New Roman"/>
          <w:b/>
          <w:bCs/>
        </w:rPr>
        <w:t>Chart 1</w:t>
      </w:r>
      <w:r w:rsidR="00C23A93" w:rsidRPr="002C43F7">
        <w:rPr>
          <w:rFonts w:ascii="Times New Roman" w:hAnsi="Times New Roman" w:cs="Times New Roman"/>
          <w:b/>
          <w:bCs/>
        </w:rPr>
        <w:t xml:space="preserve">: </w:t>
      </w:r>
      <w:r w:rsidR="004C0840" w:rsidRPr="002C43F7">
        <w:rPr>
          <w:rFonts w:ascii="Times New Roman" w:hAnsi="Times New Roman" w:cs="Times New Roman"/>
          <w:b/>
          <w:bCs/>
        </w:rPr>
        <w:t xml:space="preserve">Composition shift in </w:t>
      </w:r>
      <w:r w:rsidR="008240E7" w:rsidRPr="002C43F7">
        <w:rPr>
          <w:rFonts w:ascii="Times New Roman" w:hAnsi="Times New Roman" w:cs="Times New Roman"/>
          <w:b/>
          <w:bCs/>
        </w:rPr>
        <w:t>Relative Abundance (RA%) of Species/Categories</w:t>
      </w:r>
    </w:p>
    <w:p w14:paraId="6FA88045" w14:textId="77777777" w:rsidR="004C0840" w:rsidRPr="002C43F7" w:rsidRDefault="004C0840" w:rsidP="00C23A93">
      <w:pPr>
        <w:tabs>
          <w:tab w:val="left" w:pos="270"/>
          <w:tab w:val="left" w:pos="5149"/>
        </w:tabs>
        <w:spacing w:before="120" w:after="120" w:line="240" w:lineRule="auto"/>
        <w:jc w:val="center"/>
        <w:rPr>
          <w:rFonts w:ascii="Times New Roman" w:hAnsi="Times New Roman" w:cs="Times New Roman"/>
          <w:b/>
          <w:bCs/>
        </w:rPr>
      </w:pPr>
    </w:p>
    <w:p w14:paraId="55211AC9" w14:textId="51AB3B8F" w:rsidR="00525F8E" w:rsidRPr="002C43F7" w:rsidRDefault="00525F8E" w:rsidP="000A5328">
      <w:pPr>
        <w:tabs>
          <w:tab w:val="left" w:pos="270"/>
          <w:tab w:val="left" w:pos="5149"/>
        </w:tabs>
        <w:spacing w:before="120" w:after="120" w:line="240" w:lineRule="auto"/>
        <w:jc w:val="both"/>
        <w:rPr>
          <w:rFonts w:ascii="Times New Roman" w:hAnsi="Times New Roman" w:cs="Times New Roman"/>
        </w:rPr>
      </w:pPr>
      <w:r w:rsidRPr="002C43F7">
        <w:rPr>
          <w:rFonts w:ascii="Times New Roman" w:hAnsi="Times New Roman" w:cs="Times New Roman"/>
        </w:rPr>
        <w:t>Occurrence of each group of fish were analysed at monthly interval and represented in Table</w:t>
      </w:r>
      <w:r w:rsidR="00035FF7" w:rsidRPr="002C43F7">
        <w:rPr>
          <w:rFonts w:ascii="Times New Roman" w:hAnsi="Times New Roman" w:cs="Times New Roman"/>
        </w:rPr>
        <w:t xml:space="preserve"> </w:t>
      </w:r>
      <w:r w:rsidR="00BC5811" w:rsidRPr="002C43F7">
        <w:rPr>
          <w:rFonts w:ascii="Times New Roman" w:hAnsi="Times New Roman" w:cs="Times New Roman"/>
        </w:rPr>
        <w:t>2</w:t>
      </w:r>
    </w:p>
    <w:p w14:paraId="5E405389" w14:textId="77777777" w:rsidR="00C51883" w:rsidRPr="002C43F7" w:rsidRDefault="00C51883" w:rsidP="000A5328">
      <w:pPr>
        <w:spacing w:before="120" w:after="120" w:line="240" w:lineRule="auto"/>
        <w:jc w:val="both"/>
        <w:rPr>
          <w:rFonts w:ascii="Times New Roman" w:hAnsi="Times New Roman" w:cs="Times New Roman"/>
          <w:b/>
          <w:bCs/>
        </w:rPr>
      </w:pPr>
    </w:p>
    <w:p w14:paraId="3D8B780B" w14:textId="6795E3F4" w:rsidR="00927421" w:rsidRPr="002C43F7" w:rsidRDefault="007F2081" w:rsidP="000A5328">
      <w:pPr>
        <w:spacing w:before="120" w:after="120" w:line="240" w:lineRule="auto"/>
        <w:jc w:val="both"/>
        <w:rPr>
          <w:rFonts w:ascii="Times New Roman" w:hAnsi="Times New Roman" w:cs="Times New Roman"/>
          <w:b/>
          <w:bCs/>
        </w:rPr>
      </w:pPr>
      <w:r w:rsidRPr="002C43F7">
        <w:rPr>
          <w:rFonts w:ascii="Times New Roman" w:hAnsi="Times New Roman" w:cs="Times New Roman"/>
          <w:b/>
          <w:bCs/>
        </w:rPr>
        <w:t>Table</w:t>
      </w:r>
      <w:r w:rsidR="0070686E" w:rsidRPr="002C43F7">
        <w:rPr>
          <w:rFonts w:ascii="Times New Roman" w:hAnsi="Times New Roman" w:cs="Times New Roman"/>
          <w:b/>
          <w:bCs/>
        </w:rPr>
        <w:t xml:space="preserve"> </w:t>
      </w:r>
      <w:r w:rsidR="00BC5811" w:rsidRPr="002C43F7">
        <w:rPr>
          <w:rFonts w:ascii="Times New Roman" w:hAnsi="Times New Roman" w:cs="Times New Roman"/>
          <w:b/>
          <w:bCs/>
        </w:rPr>
        <w:t>2</w:t>
      </w:r>
      <w:r w:rsidRPr="002C43F7">
        <w:rPr>
          <w:rFonts w:ascii="Times New Roman" w:hAnsi="Times New Roman" w:cs="Times New Roman"/>
          <w:b/>
          <w:bCs/>
        </w:rPr>
        <w:t xml:space="preserve">: </w:t>
      </w:r>
      <w:r w:rsidRPr="002C43F7">
        <w:rPr>
          <w:rFonts w:ascii="Times New Roman" w:hAnsi="Times New Roman" w:cs="Times New Roman"/>
          <w:b/>
          <w:bCs/>
          <w:lang w:val="en-US"/>
        </w:rPr>
        <w:t xml:space="preserve">Group and month wise </w:t>
      </w:r>
      <w:r w:rsidR="004664A1" w:rsidRPr="002C43F7">
        <w:rPr>
          <w:rFonts w:ascii="Times New Roman" w:hAnsi="Times New Roman" w:cs="Times New Roman"/>
          <w:b/>
          <w:bCs/>
          <w:lang w:val="en-US"/>
        </w:rPr>
        <w:t xml:space="preserve">occurrence </w:t>
      </w:r>
      <w:r w:rsidRPr="002C43F7">
        <w:rPr>
          <w:rFonts w:ascii="Times New Roman" w:hAnsi="Times New Roman" w:cs="Times New Roman"/>
          <w:b/>
          <w:bCs/>
          <w:lang w:val="en-US"/>
        </w:rPr>
        <w:t xml:space="preserve">(in %) at </w:t>
      </w:r>
      <w:proofErr w:type="spellStart"/>
      <w:r w:rsidRPr="002C43F7">
        <w:rPr>
          <w:rFonts w:ascii="Times New Roman" w:hAnsi="Times New Roman" w:cs="Times New Roman"/>
          <w:b/>
          <w:bCs/>
          <w:lang w:val="en-US"/>
        </w:rPr>
        <w:t>Dholai</w:t>
      </w:r>
      <w:proofErr w:type="spellEnd"/>
      <w:r w:rsidRPr="002C43F7">
        <w:rPr>
          <w:rFonts w:ascii="Times New Roman" w:hAnsi="Times New Roman" w:cs="Times New Roman"/>
          <w:b/>
          <w:bCs/>
          <w:lang w:val="en-US"/>
        </w:rPr>
        <w:t xml:space="preserve"> Fishing Harbour</w:t>
      </w:r>
    </w:p>
    <w:tbl>
      <w:tblPr>
        <w:tblW w:w="8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1509"/>
        <w:gridCol w:w="851"/>
        <w:gridCol w:w="940"/>
        <w:gridCol w:w="940"/>
        <w:gridCol w:w="940"/>
        <w:gridCol w:w="940"/>
        <w:gridCol w:w="940"/>
        <w:gridCol w:w="940"/>
        <w:gridCol w:w="941"/>
      </w:tblGrid>
      <w:tr w:rsidR="00927421" w:rsidRPr="002C43F7" w14:paraId="594472BF" w14:textId="77777777" w:rsidTr="00DA7C00">
        <w:trPr>
          <w:trHeight w:val="286"/>
        </w:trPr>
        <w:tc>
          <w:tcPr>
            <w:tcW w:w="1509" w:type="dxa"/>
            <w:tcMar>
              <w:top w:w="12" w:type="dxa"/>
              <w:left w:w="12" w:type="dxa"/>
              <w:bottom w:w="0" w:type="dxa"/>
              <w:right w:w="12" w:type="dxa"/>
            </w:tcMar>
            <w:vAlign w:val="center"/>
            <w:hideMark/>
          </w:tcPr>
          <w:p w14:paraId="542EB184" w14:textId="77777777" w:rsidR="00927421" w:rsidRPr="002C43F7" w:rsidRDefault="00927421" w:rsidP="000A5328">
            <w:pPr>
              <w:spacing w:before="120" w:after="120" w:line="240" w:lineRule="auto"/>
              <w:jc w:val="center"/>
              <w:rPr>
                <w:rFonts w:ascii="Times New Roman" w:hAnsi="Times New Roman" w:cs="Times New Roman"/>
              </w:rPr>
            </w:pPr>
          </w:p>
        </w:tc>
        <w:tc>
          <w:tcPr>
            <w:tcW w:w="851" w:type="dxa"/>
            <w:tcMar>
              <w:top w:w="12" w:type="dxa"/>
              <w:left w:w="12" w:type="dxa"/>
              <w:bottom w:w="0" w:type="dxa"/>
              <w:right w:w="12" w:type="dxa"/>
            </w:tcMar>
            <w:vAlign w:val="center"/>
            <w:hideMark/>
          </w:tcPr>
          <w:p w14:paraId="1E5CE9B3" w14:textId="77777777" w:rsidR="00927421" w:rsidRPr="002C43F7" w:rsidRDefault="00927421" w:rsidP="000A5328">
            <w:pPr>
              <w:spacing w:before="120" w:after="120" w:line="240" w:lineRule="auto"/>
              <w:jc w:val="center"/>
              <w:rPr>
                <w:rFonts w:ascii="Times New Roman" w:hAnsi="Times New Roman" w:cs="Times New Roman"/>
              </w:rPr>
            </w:pPr>
            <w:r w:rsidRPr="002C43F7">
              <w:rPr>
                <w:rFonts w:ascii="Times New Roman" w:hAnsi="Times New Roman" w:cs="Times New Roman"/>
                <w:b/>
                <w:bCs/>
              </w:rPr>
              <w:t>Sep-25</w:t>
            </w:r>
          </w:p>
        </w:tc>
        <w:tc>
          <w:tcPr>
            <w:tcW w:w="940" w:type="dxa"/>
            <w:tcMar>
              <w:top w:w="12" w:type="dxa"/>
              <w:left w:w="12" w:type="dxa"/>
              <w:bottom w:w="0" w:type="dxa"/>
              <w:right w:w="12" w:type="dxa"/>
            </w:tcMar>
            <w:vAlign w:val="center"/>
            <w:hideMark/>
          </w:tcPr>
          <w:p w14:paraId="6D7E3C36" w14:textId="77777777" w:rsidR="00927421" w:rsidRPr="002C43F7" w:rsidRDefault="00927421" w:rsidP="000A5328">
            <w:pPr>
              <w:spacing w:before="120" w:after="120" w:line="240" w:lineRule="auto"/>
              <w:jc w:val="center"/>
              <w:rPr>
                <w:rFonts w:ascii="Times New Roman" w:hAnsi="Times New Roman" w:cs="Times New Roman"/>
              </w:rPr>
            </w:pPr>
            <w:r w:rsidRPr="002C43F7">
              <w:rPr>
                <w:rFonts w:ascii="Times New Roman" w:hAnsi="Times New Roman" w:cs="Times New Roman"/>
                <w:b/>
                <w:bCs/>
              </w:rPr>
              <w:t>Oct-25</w:t>
            </w:r>
          </w:p>
        </w:tc>
        <w:tc>
          <w:tcPr>
            <w:tcW w:w="940" w:type="dxa"/>
            <w:tcMar>
              <w:top w:w="12" w:type="dxa"/>
              <w:left w:w="12" w:type="dxa"/>
              <w:bottom w:w="0" w:type="dxa"/>
              <w:right w:w="12" w:type="dxa"/>
            </w:tcMar>
            <w:vAlign w:val="center"/>
            <w:hideMark/>
          </w:tcPr>
          <w:p w14:paraId="1ED8C8B3" w14:textId="77777777" w:rsidR="00927421" w:rsidRPr="002C43F7" w:rsidRDefault="00927421" w:rsidP="000A5328">
            <w:pPr>
              <w:spacing w:before="120" w:after="120" w:line="240" w:lineRule="auto"/>
              <w:jc w:val="center"/>
              <w:rPr>
                <w:rFonts w:ascii="Times New Roman" w:hAnsi="Times New Roman" w:cs="Times New Roman"/>
              </w:rPr>
            </w:pPr>
            <w:r w:rsidRPr="002C43F7">
              <w:rPr>
                <w:rFonts w:ascii="Times New Roman" w:hAnsi="Times New Roman" w:cs="Times New Roman"/>
                <w:b/>
                <w:bCs/>
              </w:rPr>
              <w:t>Nov-25</w:t>
            </w:r>
          </w:p>
        </w:tc>
        <w:tc>
          <w:tcPr>
            <w:tcW w:w="940" w:type="dxa"/>
            <w:tcMar>
              <w:top w:w="12" w:type="dxa"/>
              <w:left w:w="12" w:type="dxa"/>
              <w:bottom w:w="0" w:type="dxa"/>
              <w:right w:w="12" w:type="dxa"/>
            </w:tcMar>
            <w:vAlign w:val="center"/>
            <w:hideMark/>
          </w:tcPr>
          <w:p w14:paraId="7D982FD9" w14:textId="77777777" w:rsidR="00927421" w:rsidRPr="002C43F7" w:rsidRDefault="00927421" w:rsidP="000A5328">
            <w:pPr>
              <w:spacing w:before="120" w:after="120" w:line="240" w:lineRule="auto"/>
              <w:jc w:val="center"/>
              <w:rPr>
                <w:rFonts w:ascii="Times New Roman" w:hAnsi="Times New Roman" w:cs="Times New Roman"/>
              </w:rPr>
            </w:pPr>
            <w:r w:rsidRPr="002C43F7">
              <w:rPr>
                <w:rFonts w:ascii="Times New Roman" w:hAnsi="Times New Roman" w:cs="Times New Roman"/>
                <w:b/>
                <w:bCs/>
              </w:rPr>
              <w:t>Dec-25</w:t>
            </w:r>
          </w:p>
        </w:tc>
        <w:tc>
          <w:tcPr>
            <w:tcW w:w="940" w:type="dxa"/>
            <w:tcMar>
              <w:top w:w="12" w:type="dxa"/>
              <w:left w:w="12" w:type="dxa"/>
              <w:bottom w:w="0" w:type="dxa"/>
              <w:right w:w="12" w:type="dxa"/>
            </w:tcMar>
            <w:vAlign w:val="center"/>
            <w:hideMark/>
          </w:tcPr>
          <w:p w14:paraId="52709A35" w14:textId="77777777" w:rsidR="00927421" w:rsidRPr="002C43F7" w:rsidRDefault="00927421" w:rsidP="000A5328">
            <w:pPr>
              <w:spacing w:before="120" w:after="120" w:line="240" w:lineRule="auto"/>
              <w:jc w:val="center"/>
              <w:rPr>
                <w:rFonts w:ascii="Times New Roman" w:hAnsi="Times New Roman" w:cs="Times New Roman"/>
              </w:rPr>
            </w:pPr>
            <w:r w:rsidRPr="002C43F7">
              <w:rPr>
                <w:rFonts w:ascii="Times New Roman" w:hAnsi="Times New Roman" w:cs="Times New Roman"/>
                <w:b/>
                <w:bCs/>
              </w:rPr>
              <w:t>Jan-26</w:t>
            </w:r>
          </w:p>
        </w:tc>
        <w:tc>
          <w:tcPr>
            <w:tcW w:w="940" w:type="dxa"/>
            <w:tcMar>
              <w:top w:w="12" w:type="dxa"/>
              <w:left w:w="12" w:type="dxa"/>
              <w:bottom w:w="0" w:type="dxa"/>
              <w:right w:w="12" w:type="dxa"/>
            </w:tcMar>
            <w:vAlign w:val="center"/>
            <w:hideMark/>
          </w:tcPr>
          <w:p w14:paraId="44D8BF31" w14:textId="77777777" w:rsidR="00927421" w:rsidRPr="002C43F7" w:rsidRDefault="00927421" w:rsidP="000A5328">
            <w:pPr>
              <w:spacing w:before="120" w:after="120" w:line="240" w:lineRule="auto"/>
              <w:jc w:val="center"/>
              <w:rPr>
                <w:rFonts w:ascii="Times New Roman" w:hAnsi="Times New Roman" w:cs="Times New Roman"/>
              </w:rPr>
            </w:pPr>
            <w:r w:rsidRPr="002C43F7">
              <w:rPr>
                <w:rFonts w:ascii="Times New Roman" w:hAnsi="Times New Roman" w:cs="Times New Roman"/>
                <w:b/>
                <w:bCs/>
              </w:rPr>
              <w:t>Feb-26</w:t>
            </w:r>
          </w:p>
        </w:tc>
        <w:tc>
          <w:tcPr>
            <w:tcW w:w="940" w:type="dxa"/>
            <w:tcMar>
              <w:top w:w="12" w:type="dxa"/>
              <w:left w:w="12" w:type="dxa"/>
              <w:bottom w:w="0" w:type="dxa"/>
              <w:right w:w="12" w:type="dxa"/>
            </w:tcMar>
            <w:vAlign w:val="center"/>
            <w:hideMark/>
          </w:tcPr>
          <w:p w14:paraId="4A2B8FC5" w14:textId="77777777" w:rsidR="00927421" w:rsidRPr="002C43F7" w:rsidRDefault="00927421" w:rsidP="000A5328">
            <w:pPr>
              <w:spacing w:before="120" w:after="120" w:line="240" w:lineRule="auto"/>
              <w:jc w:val="center"/>
              <w:rPr>
                <w:rFonts w:ascii="Times New Roman" w:hAnsi="Times New Roman" w:cs="Times New Roman"/>
              </w:rPr>
            </w:pPr>
            <w:r w:rsidRPr="002C43F7">
              <w:rPr>
                <w:rFonts w:ascii="Times New Roman" w:hAnsi="Times New Roman" w:cs="Times New Roman"/>
                <w:b/>
                <w:bCs/>
              </w:rPr>
              <w:t>Mar-26</w:t>
            </w:r>
          </w:p>
        </w:tc>
        <w:tc>
          <w:tcPr>
            <w:tcW w:w="941" w:type="dxa"/>
            <w:tcMar>
              <w:top w:w="12" w:type="dxa"/>
              <w:left w:w="12" w:type="dxa"/>
              <w:bottom w:w="0" w:type="dxa"/>
              <w:right w:w="12" w:type="dxa"/>
            </w:tcMar>
            <w:vAlign w:val="center"/>
            <w:hideMark/>
          </w:tcPr>
          <w:p w14:paraId="043751A9" w14:textId="77777777" w:rsidR="00927421" w:rsidRPr="002C43F7" w:rsidRDefault="00927421" w:rsidP="000A5328">
            <w:pPr>
              <w:spacing w:before="120" w:after="120" w:line="240" w:lineRule="auto"/>
              <w:jc w:val="center"/>
              <w:rPr>
                <w:rFonts w:ascii="Times New Roman" w:hAnsi="Times New Roman" w:cs="Times New Roman"/>
              </w:rPr>
            </w:pPr>
            <w:r w:rsidRPr="002C43F7">
              <w:rPr>
                <w:rFonts w:ascii="Times New Roman" w:hAnsi="Times New Roman" w:cs="Times New Roman"/>
                <w:b/>
                <w:bCs/>
              </w:rPr>
              <w:t>Apr-26</w:t>
            </w:r>
          </w:p>
        </w:tc>
      </w:tr>
      <w:tr w:rsidR="007F2081" w:rsidRPr="002C43F7" w14:paraId="63BA1E94" w14:textId="77777777" w:rsidTr="00DA7C00">
        <w:trPr>
          <w:trHeight w:val="286"/>
        </w:trPr>
        <w:tc>
          <w:tcPr>
            <w:tcW w:w="1509" w:type="dxa"/>
            <w:tcMar>
              <w:top w:w="12" w:type="dxa"/>
              <w:left w:w="12" w:type="dxa"/>
              <w:bottom w:w="0" w:type="dxa"/>
              <w:right w:w="12" w:type="dxa"/>
            </w:tcMar>
            <w:vAlign w:val="center"/>
            <w:hideMark/>
          </w:tcPr>
          <w:p w14:paraId="31F2E5A0" w14:textId="4651B3E5"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b/>
                <w:bCs/>
                <w:color w:val="000000"/>
              </w:rPr>
              <w:t>Sharks</w:t>
            </w:r>
          </w:p>
        </w:tc>
        <w:tc>
          <w:tcPr>
            <w:tcW w:w="851" w:type="dxa"/>
            <w:tcMar>
              <w:top w:w="12" w:type="dxa"/>
              <w:left w:w="12" w:type="dxa"/>
              <w:bottom w:w="0" w:type="dxa"/>
              <w:right w:w="12" w:type="dxa"/>
            </w:tcMar>
            <w:vAlign w:val="center"/>
            <w:hideMark/>
          </w:tcPr>
          <w:p w14:paraId="4E5FF59A"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30</w:t>
            </w:r>
          </w:p>
        </w:tc>
        <w:tc>
          <w:tcPr>
            <w:tcW w:w="940" w:type="dxa"/>
            <w:tcMar>
              <w:top w:w="12" w:type="dxa"/>
              <w:left w:w="12" w:type="dxa"/>
              <w:bottom w:w="0" w:type="dxa"/>
              <w:right w:w="12" w:type="dxa"/>
            </w:tcMar>
            <w:vAlign w:val="center"/>
            <w:hideMark/>
          </w:tcPr>
          <w:p w14:paraId="525E03EA"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90</w:t>
            </w:r>
          </w:p>
        </w:tc>
        <w:tc>
          <w:tcPr>
            <w:tcW w:w="940" w:type="dxa"/>
            <w:tcMar>
              <w:top w:w="12" w:type="dxa"/>
              <w:left w:w="12" w:type="dxa"/>
              <w:bottom w:w="0" w:type="dxa"/>
              <w:right w:w="12" w:type="dxa"/>
            </w:tcMar>
            <w:vAlign w:val="center"/>
            <w:hideMark/>
          </w:tcPr>
          <w:p w14:paraId="7BC90238"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90</w:t>
            </w:r>
          </w:p>
        </w:tc>
        <w:tc>
          <w:tcPr>
            <w:tcW w:w="940" w:type="dxa"/>
            <w:tcMar>
              <w:top w:w="12" w:type="dxa"/>
              <w:left w:w="12" w:type="dxa"/>
              <w:bottom w:w="0" w:type="dxa"/>
              <w:right w:w="12" w:type="dxa"/>
            </w:tcMar>
            <w:vAlign w:val="center"/>
            <w:hideMark/>
          </w:tcPr>
          <w:p w14:paraId="696712DB"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100</w:t>
            </w:r>
          </w:p>
        </w:tc>
        <w:tc>
          <w:tcPr>
            <w:tcW w:w="940" w:type="dxa"/>
            <w:tcMar>
              <w:top w:w="12" w:type="dxa"/>
              <w:left w:w="12" w:type="dxa"/>
              <w:bottom w:w="0" w:type="dxa"/>
              <w:right w:w="12" w:type="dxa"/>
            </w:tcMar>
            <w:vAlign w:val="center"/>
            <w:hideMark/>
          </w:tcPr>
          <w:p w14:paraId="324B46C8"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90</w:t>
            </w:r>
          </w:p>
        </w:tc>
        <w:tc>
          <w:tcPr>
            <w:tcW w:w="940" w:type="dxa"/>
            <w:tcMar>
              <w:top w:w="12" w:type="dxa"/>
              <w:left w:w="12" w:type="dxa"/>
              <w:bottom w:w="0" w:type="dxa"/>
              <w:right w:w="12" w:type="dxa"/>
            </w:tcMar>
            <w:vAlign w:val="center"/>
            <w:hideMark/>
          </w:tcPr>
          <w:p w14:paraId="0CE73DBA"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100</w:t>
            </w:r>
          </w:p>
        </w:tc>
        <w:tc>
          <w:tcPr>
            <w:tcW w:w="940" w:type="dxa"/>
            <w:tcMar>
              <w:top w:w="12" w:type="dxa"/>
              <w:left w:w="12" w:type="dxa"/>
              <w:bottom w:w="0" w:type="dxa"/>
              <w:right w:w="12" w:type="dxa"/>
            </w:tcMar>
            <w:vAlign w:val="center"/>
            <w:hideMark/>
          </w:tcPr>
          <w:p w14:paraId="1E37BE99"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90</w:t>
            </w:r>
          </w:p>
        </w:tc>
        <w:tc>
          <w:tcPr>
            <w:tcW w:w="941" w:type="dxa"/>
            <w:tcMar>
              <w:top w:w="12" w:type="dxa"/>
              <w:left w:w="12" w:type="dxa"/>
              <w:bottom w:w="0" w:type="dxa"/>
              <w:right w:w="12" w:type="dxa"/>
            </w:tcMar>
            <w:vAlign w:val="center"/>
            <w:hideMark/>
          </w:tcPr>
          <w:p w14:paraId="5B97A5A2"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40</w:t>
            </w:r>
          </w:p>
        </w:tc>
      </w:tr>
      <w:tr w:rsidR="007F2081" w:rsidRPr="002C43F7" w14:paraId="00EB37AB" w14:textId="77777777" w:rsidTr="00DA7C00">
        <w:trPr>
          <w:trHeight w:val="286"/>
        </w:trPr>
        <w:tc>
          <w:tcPr>
            <w:tcW w:w="1509" w:type="dxa"/>
            <w:tcMar>
              <w:top w:w="12" w:type="dxa"/>
              <w:left w:w="12" w:type="dxa"/>
              <w:bottom w:w="0" w:type="dxa"/>
              <w:right w:w="12" w:type="dxa"/>
            </w:tcMar>
            <w:vAlign w:val="center"/>
            <w:hideMark/>
          </w:tcPr>
          <w:p w14:paraId="7633EEBA" w14:textId="0EFEF8AB"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b/>
                <w:bCs/>
                <w:color w:val="000000"/>
              </w:rPr>
              <w:t>Rays</w:t>
            </w:r>
          </w:p>
        </w:tc>
        <w:tc>
          <w:tcPr>
            <w:tcW w:w="851" w:type="dxa"/>
            <w:tcMar>
              <w:top w:w="12" w:type="dxa"/>
              <w:left w:w="12" w:type="dxa"/>
              <w:bottom w:w="0" w:type="dxa"/>
              <w:right w:w="12" w:type="dxa"/>
            </w:tcMar>
            <w:vAlign w:val="center"/>
            <w:hideMark/>
          </w:tcPr>
          <w:p w14:paraId="415A430A"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100</w:t>
            </w:r>
          </w:p>
        </w:tc>
        <w:tc>
          <w:tcPr>
            <w:tcW w:w="940" w:type="dxa"/>
            <w:tcMar>
              <w:top w:w="12" w:type="dxa"/>
              <w:left w:w="12" w:type="dxa"/>
              <w:bottom w:w="0" w:type="dxa"/>
              <w:right w:w="12" w:type="dxa"/>
            </w:tcMar>
            <w:vAlign w:val="center"/>
            <w:hideMark/>
          </w:tcPr>
          <w:p w14:paraId="3ECABF02"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90</w:t>
            </w:r>
          </w:p>
        </w:tc>
        <w:tc>
          <w:tcPr>
            <w:tcW w:w="940" w:type="dxa"/>
            <w:tcMar>
              <w:top w:w="12" w:type="dxa"/>
              <w:left w:w="12" w:type="dxa"/>
              <w:bottom w:w="0" w:type="dxa"/>
              <w:right w:w="12" w:type="dxa"/>
            </w:tcMar>
            <w:vAlign w:val="center"/>
            <w:hideMark/>
          </w:tcPr>
          <w:p w14:paraId="030E8A8B"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100</w:t>
            </w:r>
          </w:p>
        </w:tc>
        <w:tc>
          <w:tcPr>
            <w:tcW w:w="940" w:type="dxa"/>
            <w:tcMar>
              <w:top w:w="12" w:type="dxa"/>
              <w:left w:w="12" w:type="dxa"/>
              <w:bottom w:w="0" w:type="dxa"/>
              <w:right w:w="12" w:type="dxa"/>
            </w:tcMar>
            <w:vAlign w:val="center"/>
            <w:hideMark/>
          </w:tcPr>
          <w:p w14:paraId="5FE5AFAA"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100</w:t>
            </w:r>
          </w:p>
        </w:tc>
        <w:tc>
          <w:tcPr>
            <w:tcW w:w="940" w:type="dxa"/>
            <w:tcMar>
              <w:top w:w="12" w:type="dxa"/>
              <w:left w:w="12" w:type="dxa"/>
              <w:bottom w:w="0" w:type="dxa"/>
              <w:right w:w="12" w:type="dxa"/>
            </w:tcMar>
            <w:vAlign w:val="center"/>
            <w:hideMark/>
          </w:tcPr>
          <w:p w14:paraId="0990FD4E"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80</w:t>
            </w:r>
          </w:p>
        </w:tc>
        <w:tc>
          <w:tcPr>
            <w:tcW w:w="940" w:type="dxa"/>
            <w:tcMar>
              <w:top w:w="12" w:type="dxa"/>
              <w:left w:w="12" w:type="dxa"/>
              <w:bottom w:w="0" w:type="dxa"/>
              <w:right w:w="12" w:type="dxa"/>
            </w:tcMar>
            <w:vAlign w:val="center"/>
            <w:hideMark/>
          </w:tcPr>
          <w:p w14:paraId="1A525D13"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100</w:t>
            </w:r>
          </w:p>
        </w:tc>
        <w:tc>
          <w:tcPr>
            <w:tcW w:w="940" w:type="dxa"/>
            <w:tcMar>
              <w:top w:w="12" w:type="dxa"/>
              <w:left w:w="12" w:type="dxa"/>
              <w:bottom w:w="0" w:type="dxa"/>
              <w:right w:w="12" w:type="dxa"/>
            </w:tcMar>
            <w:vAlign w:val="center"/>
            <w:hideMark/>
          </w:tcPr>
          <w:p w14:paraId="64C95D2B"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100</w:t>
            </w:r>
          </w:p>
        </w:tc>
        <w:tc>
          <w:tcPr>
            <w:tcW w:w="941" w:type="dxa"/>
            <w:tcMar>
              <w:top w:w="12" w:type="dxa"/>
              <w:left w:w="12" w:type="dxa"/>
              <w:bottom w:w="0" w:type="dxa"/>
              <w:right w:w="12" w:type="dxa"/>
            </w:tcMar>
            <w:vAlign w:val="center"/>
            <w:hideMark/>
          </w:tcPr>
          <w:p w14:paraId="1C082E76"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70</w:t>
            </w:r>
          </w:p>
        </w:tc>
      </w:tr>
      <w:tr w:rsidR="007F2081" w:rsidRPr="002C43F7" w14:paraId="0DE7E6A0" w14:textId="77777777" w:rsidTr="00DA7C00">
        <w:trPr>
          <w:trHeight w:val="286"/>
        </w:trPr>
        <w:tc>
          <w:tcPr>
            <w:tcW w:w="1509" w:type="dxa"/>
            <w:tcMar>
              <w:top w:w="12" w:type="dxa"/>
              <w:left w:w="12" w:type="dxa"/>
              <w:bottom w:w="0" w:type="dxa"/>
              <w:right w:w="12" w:type="dxa"/>
            </w:tcMar>
            <w:vAlign w:val="center"/>
            <w:hideMark/>
          </w:tcPr>
          <w:p w14:paraId="5AC34395" w14:textId="35C705F1"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b/>
                <w:bCs/>
                <w:color w:val="000000"/>
              </w:rPr>
              <w:t>Groupers</w:t>
            </w:r>
          </w:p>
        </w:tc>
        <w:tc>
          <w:tcPr>
            <w:tcW w:w="851" w:type="dxa"/>
            <w:tcMar>
              <w:top w:w="12" w:type="dxa"/>
              <w:left w:w="12" w:type="dxa"/>
              <w:bottom w:w="0" w:type="dxa"/>
              <w:right w:w="12" w:type="dxa"/>
            </w:tcMar>
            <w:vAlign w:val="center"/>
            <w:hideMark/>
          </w:tcPr>
          <w:p w14:paraId="10048845"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100</w:t>
            </w:r>
          </w:p>
        </w:tc>
        <w:tc>
          <w:tcPr>
            <w:tcW w:w="940" w:type="dxa"/>
            <w:tcMar>
              <w:top w:w="12" w:type="dxa"/>
              <w:left w:w="12" w:type="dxa"/>
              <w:bottom w:w="0" w:type="dxa"/>
              <w:right w:w="12" w:type="dxa"/>
            </w:tcMar>
            <w:vAlign w:val="center"/>
            <w:hideMark/>
          </w:tcPr>
          <w:p w14:paraId="18EC758B"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90</w:t>
            </w:r>
          </w:p>
        </w:tc>
        <w:tc>
          <w:tcPr>
            <w:tcW w:w="940" w:type="dxa"/>
            <w:tcMar>
              <w:top w:w="12" w:type="dxa"/>
              <w:left w:w="12" w:type="dxa"/>
              <w:bottom w:w="0" w:type="dxa"/>
              <w:right w:w="12" w:type="dxa"/>
            </w:tcMar>
            <w:vAlign w:val="center"/>
            <w:hideMark/>
          </w:tcPr>
          <w:p w14:paraId="42660AFF"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70</w:t>
            </w:r>
          </w:p>
        </w:tc>
        <w:tc>
          <w:tcPr>
            <w:tcW w:w="940" w:type="dxa"/>
            <w:tcMar>
              <w:top w:w="12" w:type="dxa"/>
              <w:left w:w="12" w:type="dxa"/>
              <w:bottom w:w="0" w:type="dxa"/>
              <w:right w:w="12" w:type="dxa"/>
            </w:tcMar>
            <w:vAlign w:val="center"/>
            <w:hideMark/>
          </w:tcPr>
          <w:p w14:paraId="5FC0A6A3"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50</w:t>
            </w:r>
          </w:p>
        </w:tc>
        <w:tc>
          <w:tcPr>
            <w:tcW w:w="940" w:type="dxa"/>
            <w:tcMar>
              <w:top w:w="12" w:type="dxa"/>
              <w:left w:w="12" w:type="dxa"/>
              <w:bottom w:w="0" w:type="dxa"/>
              <w:right w:w="12" w:type="dxa"/>
            </w:tcMar>
            <w:vAlign w:val="center"/>
            <w:hideMark/>
          </w:tcPr>
          <w:p w14:paraId="7CC5986C"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70</w:t>
            </w:r>
          </w:p>
        </w:tc>
        <w:tc>
          <w:tcPr>
            <w:tcW w:w="940" w:type="dxa"/>
            <w:tcMar>
              <w:top w:w="12" w:type="dxa"/>
              <w:left w:w="12" w:type="dxa"/>
              <w:bottom w:w="0" w:type="dxa"/>
              <w:right w:w="12" w:type="dxa"/>
            </w:tcMar>
            <w:vAlign w:val="center"/>
            <w:hideMark/>
          </w:tcPr>
          <w:p w14:paraId="437565F0"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40</w:t>
            </w:r>
          </w:p>
        </w:tc>
        <w:tc>
          <w:tcPr>
            <w:tcW w:w="940" w:type="dxa"/>
            <w:tcMar>
              <w:top w:w="12" w:type="dxa"/>
              <w:left w:w="12" w:type="dxa"/>
              <w:bottom w:w="0" w:type="dxa"/>
              <w:right w:w="12" w:type="dxa"/>
            </w:tcMar>
            <w:vAlign w:val="center"/>
            <w:hideMark/>
          </w:tcPr>
          <w:p w14:paraId="09D48806"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70</w:t>
            </w:r>
          </w:p>
        </w:tc>
        <w:tc>
          <w:tcPr>
            <w:tcW w:w="941" w:type="dxa"/>
            <w:tcMar>
              <w:top w:w="12" w:type="dxa"/>
              <w:left w:w="12" w:type="dxa"/>
              <w:bottom w:w="0" w:type="dxa"/>
              <w:right w:w="12" w:type="dxa"/>
            </w:tcMar>
            <w:vAlign w:val="center"/>
            <w:hideMark/>
          </w:tcPr>
          <w:p w14:paraId="39730DDF"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50</w:t>
            </w:r>
          </w:p>
        </w:tc>
      </w:tr>
      <w:tr w:rsidR="007F2081" w:rsidRPr="002C43F7" w14:paraId="5E028F58" w14:textId="77777777" w:rsidTr="00DA7C00">
        <w:trPr>
          <w:trHeight w:val="286"/>
        </w:trPr>
        <w:tc>
          <w:tcPr>
            <w:tcW w:w="1509" w:type="dxa"/>
            <w:tcMar>
              <w:top w:w="12" w:type="dxa"/>
              <w:left w:w="12" w:type="dxa"/>
              <w:bottom w:w="0" w:type="dxa"/>
              <w:right w:w="12" w:type="dxa"/>
            </w:tcMar>
            <w:vAlign w:val="center"/>
            <w:hideMark/>
          </w:tcPr>
          <w:p w14:paraId="14874DF6" w14:textId="2252C3B6"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b/>
                <w:bCs/>
                <w:color w:val="000000"/>
              </w:rPr>
              <w:t>Big Croakers</w:t>
            </w:r>
          </w:p>
        </w:tc>
        <w:tc>
          <w:tcPr>
            <w:tcW w:w="851" w:type="dxa"/>
            <w:tcMar>
              <w:top w:w="12" w:type="dxa"/>
              <w:left w:w="12" w:type="dxa"/>
              <w:bottom w:w="0" w:type="dxa"/>
              <w:right w:w="12" w:type="dxa"/>
            </w:tcMar>
            <w:vAlign w:val="center"/>
            <w:hideMark/>
          </w:tcPr>
          <w:p w14:paraId="25C694EF"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50</w:t>
            </w:r>
          </w:p>
        </w:tc>
        <w:tc>
          <w:tcPr>
            <w:tcW w:w="940" w:type="dxa"/>
            <w:tcMar>
              <w:top w:w="12" w:type="dxa"/>
              <w:left w:w="12" w:type="dxa"/>
              <w:bottom w:w="0" w:type="dxa"/>
              <w:right w:w="12" w:type="dxa"/>
            </w:tcMar>
            <w:vAlign w:val="center"/>
            <w:hideMark/>
          </w:tcPr>
          <w:p w14:paraId="4E4C6200"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50</w:t>
            </w:r>
          </w:p>
        </w:tc>
        <w:tc>
          <w:tcPr>
            <w:tcW w:w="940" w:type="dxa"/>
            <w:tcMar>
              <w:top w:w="12" w:type="dxa"/>
              <w:left w:w="12" w:type="dxa"/>
              <w:bottom w:w="0" w:type="dxa"/>
              <w:right w:w="12" w:type="dxa"/>
            </w:tcMar>
            <w:vAlign w:val="center"/>
            <w:hideMark/>
          </w:tcPr>
          <w:p w14:paraId="63587749"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40</w:t>
            </w:r>
          </w:p>
        </w:tc>
        <w:tc>
          <w:tcPr>
            <w:tcW w:w="940" w:type="dxa"/>
            <w:tcMar>
              <w:top w:w="12" w:type="dxa"/>
              <w:left w:w="12" w:type="dxa"/>
              <w:bottom w:w="0" w:type="dxa"/>
              <w:right w:w="12" w:type="dxa"/>
            </w:tcMar>
            <w:vAlign w:val="center"/>
            <w:hideMark/>
          </w:tcPr>
          <w:p w14:paraId="53E50AD4"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50</w:t>
            </w:r>
          </w:p>
        </w:tc>
        <w:tc>
          <w:tcPr>
            <w:tcW w:w="940" w:type="dxa"/>
            <w:tcMar>
              <w:top w:w="12" w:type="dxa"/>
              <w:left w:w="12" w:type="dxa"/>
              <w:bottom w:w="0" w:type="dxa"/>
              <w:right w:w="12" w:type="dxa"/>
            </w:tcMar>
            <w:vAlign w:val="center"/>
            <w:hideMark/>
          </w:tcPr>
          <w:p w14:paraId="14DD42A8"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70</w:t>
            </w:r>
          </w:p>
        </w:tc>
        <w:tc>
          <w:tcPr>
            <w:tcW w:w="940" w:type="dxa"/>
            <w:tcMar>
              <w:top w:w="12" w:type="dxa"/>
              <w:left w:w="12" w:type="dxa"/>
              <w:bottom w:w="0" w:type="dxa"/>
              <w:right w:w="12" w:type="dxa"/>
            </w:tcMar>
            <w:vAlign w:val="center"/>
            <w:hideMark/>
          </w:tcPr>
          <w:p w14:paraId="0752E021"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80</w:t>
            </w:r>
          </w:p>
        </w:tc>
        <w:tc>
          <w:tcPr>
            <w:tcW w:w="940" w:type="dxa"/>
            <w:tcMar>
              <w:top w:w="12" w:type="dxa"/>
              <w:left w:w="12" w:type="dxa"/>
              <w:bottom w:w="0" w:type="dxa"/>
              <w:right w:w="12" w:type="dxa"/>
            </w:tcMar>
            <w:vAlign w:val="center"/>
            <w:hideMark/>
          </w:tcPr>
          <w:p w14:paraId="116D1534"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100</w:t>
            </w:r>
          </w:p>
        </w:tc>
        <w:tc>
          <w:tcPr>
            <w:tcW w:w="941" w:type="dxa"/>
            <w:tcMar>
              <w:top w:w="12" w:type="dxa"/>
              <w:left w:w="12" w:type="dxa"/>
              <w:bottom w:w="0" w:type="dxa"/>
              <w:right w:w="12" w:type="dxa"/>
            </w:tcMar>
            <w:vAlign w:val="center"/>
            <w:hideMark/>
          </w:tcPr>
          <w:p w14:paraId="20D31CBF"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90</w:t>
            </w:r>
          </w:p>
        </w:tc>
      </w:tr>
      <w:tr w:rsidR="007F2081" w:rsidRPr="002C43F7" w14:paraId="486D97FB" w14:textId="77777777" w:rsidTr="00DA7C00">
        <w:trPr>
          <w:trHeight w:val="539"/>
        </w:trPr>
        <w:tc>
          <w:tcPr>
            <w:tcW w:w="1509" w:type="dxa"/>
            <w:tcMar>
              <w:top w:w="12" w:type="dxa"/>
              <w:left w:w="12" w:type="dxa"/>
              <w:bottom w:w="0" w:type="dxa"/>
              <w:right w:w="12" w:type="dxa"/>
            </w:tcMar>
            <w:vAlign w:val="center"/>
            <w:hideMark/>
          </w:tcPr>
          <w:p w14:paraId="23421982" w14:textId="73B9100F"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b/>
                <w:bCs/>
                <w:color w:val="000000"/>
              </w:rPr>
              <w:t>Small Croaker</w:t>
            </w:r>
          </w:p>
        </w:tc>
        <w:tc>
          <w:tcPr>
            <w:tcW w:w="851" w:type="dxa"/>
            <w:tcMar>
              <w:top w:w="12" w:type="dxa"/>
              <w:left w:w="12" w:type="dxa"/>
              <w:bottom w:w="0" w:type="dxa"/>
              <w:right w:w="12" w:type="dxa"/>
            </w:tcMar>
            <w:vAlign w:val="center"/>
            <w:hideMark/>
          </w:tcPr>
          <w:p w14:paraId="39D95157"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40</w:t>
            </w:r>
          </w:p>
        </w:tc>
        <w:tc>
          <w:tcPr>
            <w:tcW w:w="940" w:type="dxa"/>
            <w:tcMar>
              <w:top w:w="12" w:type="dxa"/>
              <w:left w:w="12" w:type="dxa"/>
              <w:bottom w:w="0" w:type="dxa"/>
              <w:right w:w="12" w:type="dxa"/>
            </w:tcMar>
            <w:vAlign w:val="center"/>
            <w:hideMark/>
          </w:tcPr>
          <w:p w14:paraId="61124A86"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40</w:t>
            </w:r>
          </w:p>
        </w:tc>
        <w:tc>
          <w:tcPr>
            <w:tcW w:w="940" w:type="dxa"/>
            <w:tcMar>
              <w:top w:w="12" w:type="dxa"/>
              <w:left w:w="12" w:type="dxa"/>
              <w:bottom w:w="0" w:type="dxa"/>
              <w:right w:w="12" w:type="dxa"/>
            </w:tcMar>
            <w:vAlign w:val="center"/>
            <w:hideMark/>
          </w:tcPr>
          <w:p w14:paraId="15C1E14E"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40</w:t>
            </w:r>
          </w:p>
        </w:tc>
        <w:tc>
          <w:tcPr>
            <w:tcW w:w="940" w:type="dxa"/>
            <w:tcMar>
              <w:top w:w="12" w:type="dxa"/>
              <w:left w:w="12" w:type="dxa"/>
              <w:bottom w:w="0" w:type="dxa"/>
              <w:right w:w="12" w:type="dxa"/>
            </w:tcMar>
            <w:vAlign w:val="center"/>
            <w:hideMark/>
          </w:tcPr>
          <w:p w14:paraId="49ED3305"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40</w:t>
            </w:r>
          </w:p>
        </w:tc>
        <w:tc>
          <w:tcPr>
            <w:tcW w:w="940" w:type="dxa"/>
            <w:tcMar>
              <w:top w:w="12" w:type="dxa"/>
              <w:left w:w="12" w:type="dxa"/>
              <w:bottom w:w="0" w:type="dxa"/>
              <w:right w:w="12" w:type="dxa"/>
            </w:tcMar>
            <w:vAlign w:val="center"/>
            <w:hideMark/>
          </w:tcPr>
          <w:p w14:paraId="2BCB1DCF"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70</w:t>
            </w:r>
          </w:p>
        </w:tc>
        <w:tc>
          <w:tcPr>
            <w:tcW w:w="940" w:type="dxa"/>
            <w:tcMar>
              <w:top w:w="12" w:type="dxa"/>
              <w:left w:w="12" w:type="dxa"/>
              <w:bottom w:w="0" w:type="dxa"/>
              <w:right w:w="12" w:type="dxa"/>
            </w:tcMar>
            <w:vAlign w:val="center"/>
            <w:hideMark/>
          </w:tcPr>
          <w:p w14:paraId="2A43639E"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60</w:t>
            </w:r>
          </w:p>
        </w:tc>
        <w:tc>
          <w:tcPr>
            <w:tcW w:w="940" w:type="dxa"/>
            <w:tcMar>
              <w:top w:w="12" w:type="dxa"/>
              <w:left w:w="12" w:type="dxa"/>
              <w:bottom w:w="0" w:type="dxa"/>
              <w:right w:w="12" w:type="dxa"/>
            </w:tcMar>
            <w:vAlign w:val="center"/>
            <w:hideMark/>
          </w:tcPr>
          <w:p w14:paraId="765180EF"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100</w:t>
            </w:r>
          </w:p>
        </w:tc>
        <w:tc>
          <w:tcPr>
            <w:tcW w:w="941" w:type="dxa"/>
            <w:tcMar>
              <w:top w:w="12" w:type="dxa"/>
              <w:left w:w="12" w:type="dxa"/>
              <w:bottom w:w="0" w:type="dxa"/>
              <w:right w:w="12" w:type="dxa"/>
            </w:tcMar>
            <w:vAlign w:val="center"/>
            <w:hideMark/>
          </w:tcPr>
          <w:p w14:paraId="2FCC372D"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80</w:t>
            </w:r>
          </w:p>
        </w:tc>
      </w:tr>
      <w:tr w:rsidR="007F2081" w:rsidRPr="002C43F7" w14:paraId="22E328A8" w14:textId="77777777" w:rsidTr="00DA7C00">
        <w:trPr>
          <w:trHeight w:val="286"/>
        </w:trPr>
        <w:tc>
          <w:tcPr>
            <w:tcW w:w="1509" w:type="dxa"/>
            <w:tcMar>
              <w:top w:w="12" w:type="dxa"/>
              <w:left w:w="12" w:type="dxa"/>
              <w:bottom w:w="0" w:type="dxa"/>
              <w:right w:w="12" w:type="dxa"/>
            </w:tcMar>
            <w:vAlign w:val="center"/>
            <w:hideMark/>
          </w:tcPr>
          <w:p w14:paraId="2F6C61D5" w14:textId="1C7E3594"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b/>
                <w:bCs/>
                <w:color w:val="000000"/>
              </w:rPr>
              <w:t>Eels</w:t>
            </w:r>
          </w:p>
        </w:tc>
        <w:tc>
          <w:tcPr>
            <w:tcW w:w="851" w:type="dxa"/>
            <w:tcMar>
              <w:top w:w="12" w:type="dxa"/>
              <w:left w:w="12" w:type="dxa"/>
              <w:bottom w:w="0" w:type="dxa"/>
              <w:right w:w="12" w:type="dxa"/>
            </w:tcMar>
            <w:vAlign w:val="center"/>
            <w:hideMark/>
          </w:tcPr>
          <w:p w14:paraId="6BF20690"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100</w:t>
            </w:r>
          </w:p>
        </w:tc>
        <w:tc>
          <w:tcPr>
            <w:tcW w:w="940" w:type="dxa"/>
            <w:tcMar>
              <w:top w:w="12" w:type="dxa"/>
              <w:left w:w="12" w:type="dxa"/>
              <w:bottom w:w="0" w:type="dxa"/>
              <w:right w:w="12" w:type="dxa"/>
            </w:tcMar>
            <w:vAlign w:val="center"/>
            <w:hideMark/>
          </w:tcPr>
          <w:p w14:paraId="3EF2A884"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80</w:t>
            </w:r>
          </w:p>
        </w:tc>
        <w:tc>
          <w:tcPr>
            <w:tcW w:w="940" w:type="dxa"/>
            <w:tcMar>
              <w:top w:w="12" w:type="dxa"/>
              <w:left w:w="12" w:type="dxa"/>
              <w:bottom w:w="0" w:type="dxa"/>
              <w:right w:w="12" w:type="dxa"/>
            </w:tcMar>
            <w:vAlign w:val="center"/>
            <w:hideMark/>
          </w:tcPr>
          <w:p w14:paraId="7E37A07F"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90</w:t>
            </w:r>
          </w:p>
        </w:tc>
        <w:tc>
          <w:tcPr>
            <w:tcW w:w="940" w:type="dxa"/>
            <w:tcMar>
              <w:top w:w="12" w:type="dxa"/>
              <w:left w:w="12" w:type="dxa"/>
              <w:bottom w:w="0" w:type="dxa"/>
              <w:right w:w="12" w:type="dxa"/>
            </w:tcMar>
            <w:vAlign w:val="center"/>
            <w:hideMark/>
          </w:tcPr>
          <w:p w14:paraId="37153275"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100</w:t>
            </w:r>
          </w:p>
        </w:tc>
        <w:tc>
          <w:tcPr>
            <w:tcW w:w="940" w:type="dxa"/>
            <w:tcMar>
              <w:top w:w="12" w:type="dxa"/>
              <w:left w:w="12" w:type="dxa"/>
              <w:bottom w:w="0" w:type="dxa"/>
              <w:right w:w="12" w:type="dxa"/>
            </w:tcMar>
            <w:vAlign w:val="center"/>
            <w:hideMark/>
          </w:tcPr>
          <w:p w14:paraId="433D71F8"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100</w:t>
            </w:r>
          </w:p>
        </w:tc>
        <w:tc>
          <w:tcPr>
            <w:tcW w:w="940" w:type="dxa"/>
            <w:tcMar>
              <w:top w:w="12" w:type="dxa"/>
              <w:left w:w="12" w:type="dxa"/>
              <w:bottom w:w="0" w:type="dxa"/>
              <w:right w:w="12" w:type="dxa"/>
            </w:tcMar>
            <w:vAlign w:val="center"/>
            <w:hideMark/>
          </w:tcPr>
          <w:p w14:paraId="274A0B2A"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100</w:t>
            </w:r>
          </w:p>
        </w:tc>
        <w:tc>
          <w:tcPr>
            <w:tcW w:w="940" w:type="dxa"/>
            <w:tcMar>
              <w:top w:w="12" w:type="dxa"/>
              <w:left w:w="12" w:type="dxa"/>
              <w:bottom w:w="0" w:type="dxa"/>
              <w:right w:w="12" w:type="dxa"/>
            </w:tcMar>
            <w:vAlign w:val="center"/>
            <w:hideMark/>
          </w:tcPr>
          <w:p w14:paraId="5E9B1C74"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100</w:t>
            </w:r>
          </w:p>
        </w:tc>
        <w:tc>
          <w:tcPr>
            <w:tcW w:w="941" w:type="dxa"/>
            <w:tcMar>
              <w:top w:w="12" w:type="dxa"/>
              <w:left w:w="12" w:type="dxa"/>
              <w:bottom w:w="0" w:type="dxa"/>
              <w:right w:w="12" w:type="dxa"/>
            </w:tcMar>
            <w:vAlign w:val="center"/>
            <w:hideMark/>
          </w:tcPr>
          <w:p w14:paraId="7F9F71F1"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100</w:t>
            </w:r>
          </w:p>
        </w:tc>
      </w:tr>
      <w:tr w:rsidR="007F2081" w:rsidRPr="002C43F7" w14:paraId="1ACFC964" w14:textId="77777777" w:rsidTr="00DA7C00">
        <w:trPr>
          <w:trHeight w:val="286"/>
        </w:trPr>
        <w:tc>
          <w:tcPr>
            <w:tcW w:w="1509" w:type="dxa"/>
            <w:tcMar>
              <w:top w:w="12" w:type="dxa"/>
              <w:left w:w="12" w:type="dxa"/>
              <w:bottom w:w="0" w:type="dxa"/>
              <w:right w:w="12" w:type="dxa"/>
            </w:tcMar>
            <w:vAlign w:val="center"/>
            <w:hideMark/>
          </w:tcPr>
          <w:p w14:paraId="7F9B837A" w14:textId="3C7749A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b/>
                <w:bCs/>
                <w:color w:val="000000"/>
              </w:rPr>
              <w:t>Cat fishes</w:t>
            </w:r>
          </w:p>
        </w:tc>
        <w:tc>
          <w:tcPr>
            <w:tcW w:w="851" w:type="dxa"/>
            <w:tcMar>
              <w:top w:w="12" w:type="dxa"/>
              <w:left w:w="12" w:type="dxa"/>
              <w:bottom w:w="0" w:type="dxa"/>
              <w:right w:w="12" w:type="dxa"/>
            </w:tcMar>
            <w:vAlign w:val="center"/>
            <w:hideMark/>
          </w:tcPr>
          <w:p w14:paraId="0C0FE658"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100</w:t>
            </w:r>
          </w:p>
        </w:tc>
        <w:tc>
          <w:tcPr>
            <w:tcW w:w="940" w:type="dxa"/>
            <w:tcMar>
              <w:top w:w="12" w:type="dxa"/>
              <w:left w:w="12" w:type="dxa"/>
              <w:bottom w:w="0" w:type="dxa"/>
              <w:right w:w="12" w:type="dxa"/>
            </w:tcMar>
            <w:vAlign w:val="center"/>
            <w:hideMark/>
          </w:tcPr>
          <w:p w14:paraId="59047DBB"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100</w:t>
            </w:r>
          </w:p>
        </w:tc>
        <w:tc>
          <w:tcPr>
            <w:tcW w:w="940" w:type="dxa"/>
            <w:tcMar>
              <w:top w:w="12" w:type="dxa"/>
              <w:left w:w="12" w:type="dxa"/>
              <w:bottom w:w="0" w:type="dxa"/>
              <w:right w:w="12" w:type="dxa"/>
            </w:tcMar>
            <w:vAlign w:val="center"/>
            <w:hideMark/>
          </w:tcPr>
          <w:p w14:paraId="1C585EE1"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100</w:t>
            </w:r>
          </w:p>
        </w:tc>
        <w:tc>
          <w:tcPr>
            <w:tcW w:w="940" w:type="dxa"/>
            <w:tcMar>
              <w:top w:w="12" w:type="dxa"/>
              <w:left w:w="12" w:type="dxa"/>
              <w:bottom w:w="0" w:type="dxa"/>
              <w:right w:w="12" w:type="dxa"/>
            </w:tcMar>
            <w:vAlign w:val="center"/>
            <w:hideMark/>
          </w:tcPr>
          <w:p w14:paraId="053C9F74"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100</w:t>
            </w:r>
          </w:p>
        </w:tc>
        <w:tc>
          <w:tcPr>
            <w:tcW w:w="940" w:type="dxa"/>
            <w:tcMar>
              <w:top w:w="12" w:type="dxa"/>
              <w:left w:w="12" w:type="dxa"/>
              <w:bottom w:w="0" w:type="dxa"/>
              <w:right w:w="12" w:type="dxa"/>
            </w:tcMar>
            <w:vAlign w:val="center"/>
            <w:hideMark/>
          </w:tcPr>
          <w:p w14:paraId="01BDE416"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80</w:t>
            </w:r>
          </w:p>
        </w:tc>
        <w:tc>
          <w:tcPr>
            <w:tcW w:w="940" w:type="dxa"/>
            <w:tcMar>
              <w:top w:w="12" w:type="dxa"/>
              <w:left w:w="12" w:type="dxa"/>
              <w:bottom w:w="0" w:type="dxa"/>
              <w:right w:w="12" w:type="dxa"/>
            </w:tcMar>
            <w:vAlign w:val="center"/>
            <w:hideMark/>
          </w:tcPr>
          <w:p w14:paraId="6CE3C348"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60</w:t>
            </w:r>
          </w:p>
        </w:tc>
        <w:tc>
          <w:tcPr>
            <w:tcW w:w="940" w:type="dxa"/>
            <w:tcMar>
              <w:top w:w="12" w:type="dxa"/>
              <w:left w:w="12" w:type="dxa"/>
              <w:bottom w:w="0" w:type="dxa"/>
              <w:right w:w="12" w:type="dxa"/>
            </w:tcMar>
            <w:vAlign w:val="center"/>
            <w:hideMark/>
          </w:tcPr>
          <w:p w14:paraId="78C79033"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70</w:t>
            </w:r>
          </w:p>
        </w:tc>
        <w:tc>
          <w:tcPr>
            <w:tcW w:w="941" w:type="dxa"/>
            <w:tcMar>
              <w:top w:w="12" w:type="dxa"/>
              <w:left w:w="12" w:type="dxa"/>
              <w:bottom w:w="0" w:type="dxa"/>
              <w:right w:w="12" w:type="dxa"/>
            </w:tcMar>
            <w:vAlign w:val="center"/>
            <w:hideMark/>
          </w:tcPr>
          <w:p w14:paraId="1AF3ECCA"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90</w:t>
            </w:r>
          </w:p>
        </w:tc>
      </w:tr>
      <w:tr w:rsidR="007F2081" w:rsidRPr="002C43F7" w14:paraId="07D2CB29" w14:textId="77777777" w:rsidTr="00DA7C00">
        <w:trPr>
          <w:trHeight w:val="286"/>
        </w:trPr>
        <w:tc>
          <w:tcPr>
            <w:tcW w:w="1509" w:type="dxa"/>
            <w:tcMar>
              <w:top w:w="12" w:type="dxa"/>
              <w:left w:w="12" w:type="dxa"/>
              <w:bottom w:w="0" w:type="dxa"/>
              <w:right w:w="12" w:type="dxa"/>
            </w:tcMar>
            <w:vAlign w:val="center"/>
            <w:hideMark/>
          </w:tcPr>
          <w:p w14:paraId="306DCA29" w14:textId="1634BA7B"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b/>
                <w:bCs/>
                <w:color w:val="000000"/>
              </w:rPr>
              <w:t>Snapper</w:t>
            </w:r>
          </w:p>
        </w:tc>
        <w:tc>
          <w:tcPr>
            <w:tcW w:w="851" w:type="dxa"/>
            <w:tcMar>
              <w:top w:w="12" w:type="dxa"/>
              <w:left w:w="12" w:type="dxa"/>
              <w:bottom w:w="0" w:type="dxa"/>
              <w:right w:w="12" w:type="dxa"/>
            </w:tcMar>
            <w:vAlign w:val="center"/>
            <w:hideMark/>
          </w:tcPr>
          <w:p w14:paraId="7EF14FA5"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100</w:t>
            </w:r>
          </w:p>
        </w:tc>
        <w:tc>
          <w:tcPr>
            <w:tcW w:w="940" w:type="dxa"/>
            <w:tcMar>
              <w:top w:w="12" w:type="dxa"/>
              <w:left w:w="12" w:type="dxa"/>
              <w:bottom w:w="0" w:type="dxa"/>
              <w:right w:w="12" w:type="dxa"/>
            </w:tcMar>
            <w:vAlign w:val="center"/>
            <w:hideMark/>
          </w:tcPr>
          <w:p w14:paraId="0A897B75"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60</w:t>
            </w:r>
          </w:p>
        </w:tc>
        <w:tc>
          <w:tcPr>
            <w:tcW w:w="940" w:type="dxa"/>
            <w:tcMar>
              <w:top w:w="12" w:type="dxa"/>
              <w:left w:w="12" w:type="dxa"/>
              <w:bottom w:w="0" w:type="dxa"/>
              <w:right w:w="12" w:type="dxa"/>
            </w:tcMar>
            <w:vAlign w:val="center"/>
            <w:hideMark/>
          </w:tcPr>
          <w:p w14:paraId="5751FD90"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100</w:t>
            </w:r>
          </w:p>
        </w:tc>
        <w:tc>
          <w:tcPr>
            <w:tcW w:w="940" w:type="dxa"/>
            <w:tcMar>
              <w:top w:w="12" w:type="dxa"/>
              <w:left w:w="12" w:type="dxa"/>
              <w:bottom w:w="0" w:type="dxa"/>
              <w:right w:w="12" w:type="dxa"/>
            </w:tcMar>
            <w:vAlign w:val="center"/>
            <w:hideMark/>
          </w:tcPr>
          <w:p w14:paraId="7F7950C7"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100</w:t>
            </w:r>
          </w:p>
        </w:tc>
        <w:tc>
          <w:tcPr>
            <w:tcW w:w="940" w:type="dxa"/>
            <w:tcMar>
              <w:top w:w="12" w:type="dxa"/>
              <w:left w:w="12" w:type="dxa"/>
              <w:bottom w:w="0" w:type="dxa"/>
              <w:right w:w="12" w:type="dxa"/>
            </w:tcMar>
            <w:vAlign w:val="center"/>
            <w:hideMark/>
          </w:tcPr>
          <w:p w14:paraId="6C1CEFD5"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60</w:t>
            </w:r>
          </w:p>
        </w:tc>
        <w:tc>
          <w:tcPr>
            <w:tcW w:w="940" w:type="dxa"/>
            <w:tcMar>
              <w:top w:w="12" w:type="dxa"/>
              <w:left w:w="12" w:type="dxa"/>
              <w:bottom w:w="0" w:type="dxa"/>
              <w:right w:w="12" w:type="dxa"/>
            </w:tcMar>
            <w:vAlign w:val="center"/>
            <w:hideMark/>
          </w:tcPr>
          <w:p w14:paraId="2D299CDD"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100</w:t>
            </w:r>
          </w:p>
        </w:tc>
        <w:tc>
          <w:tcPr>
            <w:tcW w:w="940" w:type="dxa"/>
            <w:tcMar>
              <w:top w:w="12" w:type="dxa"/>
              <w:left w:w="12" w:type="dxa"/>
              <w:bottom w:w="0" w:type="dxa"/>
              <w:right w:w="12" w:type="dxa"/>
            </w:tcMar>
            <w:vAlign w:val="center"/>
            <w:hideMark/>
          </w:tcPr>
          <w:p w14:paraId="3073A613"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90</w:t>
            </w:r>
          </w:p>
        </w:tc>
        <w:tc>
          <w:tcPr>
            <w:tcW w:w="941" w:type="dxa"/>
            <w:tcMar>
              <w:top w:w="12" w:type="dxa"/>
              <w:left w:w="12" w:type="dxa"/>
              <w:bottom w:w="0" w:type="dxa"/>
              <w:right w:w="12" w:type="dxa"/>
            </w:tcMar>
            <w:vAlign w:val="center"/>
            <w:hideMark/>
          </w:tcPr>
          <w:p w14:paraId="5FB6EDEF"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100</w:t>
            </w:r>
          </w:p>
        </w:tc>
      </w:tr>
      <w:tr w:rsidR="007F2081" w:rsidRPr="002C43F7" w14:paraId="24CEAE2E" w14:textId="77777777" w:rsidTr="00DA7C00">
        <w:trPr>
          <w:trHeight w:val="286"/>
        </w:trPr>
        <w:tc>
          <w:tcPr>
            <w:tcW w:w="1509" w:type="dxa"/>
            <w:tcMar>
              <w:top w:w="12" w:type="dxa"/>
              <w:left w:w="12" w:type="dxa"/>
              <w:bottom w:w="0" w:type="dxa"/>
              <w:right w:w="12" w:type="dxa"/>
            </w:tcMar>
            <w:vAlign w:val="center"/>
            <w:hideMark/>
          </w:tcPr>
          <w:p w14:paraId="3CC8957F" w14:textId="3B568A54" w:rsidR="007F2081" w:rsidRPr="002C43F7" w:rsidRDefault="007F2081" w:rsidP="000A5328">
            <w:pPr>
              <w:spacing w:before="120" w:after="120" w:line="240" w:lineRule="auto"/>
              <w:jc w:val="center"/>
              <w:rPr>
                <w:rFonts w:ascii="Times New Roman" w:hAnsi="Times New Roman" w:cs="Times New Roman"/>
              </w:rPr>
            </w:pPr>
            <w:proofErr w:type="spellStart"/>
            <w:r w:rsidRPr="002C43F7">
              <w:rPr>
                <w:rFonts w:ascii="Times New Roman" w:hAnsi="Times New Roman" w:cs="Times New Roman"/>
                <w:b/>
                <w:bCs/>
                <w:color w:val="000000"/>
              </w:rPr>
              <w:t>Mackeral</w:t>
            </w:r>
            <w:proofErr w:type="spellEnd"/>
          </w:p>
        </w:tc>
        <w:tc>
          <w:tcPr>
            <w:tcW w:w="851" w:type="dxa"/>
            <w:tcMar>
              <w:top w:w="12" w:type="dxa"/>
              <w:left w:w="12" w:type="dxa"/>
              <w:bottom w:w="0" w:type="dxa"/>
              <w:right w:w="12" w:type="dxa"/>
            </w:tcMar>
            <w:vAlign w:val="center"/>
            <w:hideMark/>
          </w:tcPr>
          <w:p w14:paraId="761C0C6A"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40</w:t>
            </w:r>
          </w:p>
        </w:tc>
        <w:tc>
          <w:tcPr>
            <w:tcW w:w="940" w:type="dxa"/>
            <w:tcMar>
              <w:top w:w="12" w:type="dxa"/>
              <w:left w:w="12" w:type="dxa"/>
              <w:bottom w:w="0" w:type="dxa"/>
              <w:right w:w="12" w:type="dxa"/>
            </w:tcMar>
            <w:vAlign w:val="center"/>
            <w:hideMark/>
          </w:tcPr>
          <w:p w14:paraId="2D153233"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80</w:t>
            </w:r>
          </w:p>
        </w:tc>
        <w:tc>
          <w:tcPr>
            <w:tcW w:w="940" w:type="dxa"/>
            <w:tcMar>
              <w:top w:w="12" w:type="dxa"/>
              <w:left w:w="12" w:type="dxa"/>
              <w:bottom w:w="0" w:type="dxa"/>
              <w:right w:w="12" w:type="dxa"/>
            </w:tcMar>
            <w:vAlign w:val="center"/>
            <w:hideMark/>
          </w:tcPr>
          <w:p w14:paraId="21339363"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60</w:t>
            </w:r>
          </w:p>
        </w:tc>
        <w:tc>
          <w:tcPr>
            <w:tcW w:w="940" w:type="dxa"/>
            <w:tcMar>
              <w:top w:w="12" w:type="dxa"/>
              <w:left w:w="12" w:type="dxa"/>
              <w:bottom w:w="0" w:type="dxa"/>
              <w:right w:w="12" w:type="dxa"/>
            </w:tcMar>
            <w:vAlign w:val="center"/>
            <w:hideMark/>
          </w:tcPr>
          <w:p w14:paraId="52AA1408"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50</w:t>
            </w:r>
          </w:p>
        </w:tc>
        <w:tc>
          <w:tcPr>
            <w:tcW w:w="940" w:type="dxa"/>
            <w:tcMar>
              <w:top w:w="12" w:type="dxa"/>
              <w:left w:w="12" w:type="dxa"/>
              <w:bottom w:w="0" w:type="dxa"/>
              <w:right w:w="12" w:type="dxa"/>
            </w:tcMar>
            <w:vAlign w:val="center"/>
            <w:hideMark/>
          </w:tcPr>
          <w:p w14:paraId="61CF534B"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70</w:t>
            </w:r>
          </w:p>
        </w:tc>
        <w:tc>
          <w:tcPr>
            <w:tcW w:w="940" w:type="dxa"/>
            <w:tcMar>
              <w:top w:w="12" w:type="dxa"/>
              <w:left w:w="12" w:type="dxa"/>
              <w:bottom w:w="0" w:type="dxa"/>
              <w:right w:w="12" w:type="dxa"/>
            </w:tcMar>
            <w:vAlign w:val="center"/>
            <w:hideMark/>
          </w:tcPr>
          <w:p w14:paraId="69BB3CA9"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40</w:t>
            </w:r>
          </w:p>
        </w:tc>
        <w:tc>
          <w:tcPr>
            <w:tcW w:w="940" w:type="dxa"/>
            <w:tcMar>
              <w:top w:w="12" w:type="dxa"/>
              <w:left w:w="12" w:type="dxa"/>
              <w:bottom w:w="0" w:type="dxa"/>
              <w:right w:w="12" w:type="dxa"/>
            </w:tcMar>
            <w:vAlign w:val="center"/>
            <w:hideMark/>
          </w:tcPr>
          <w:p w14:paraId="4F13061F"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70</w:t>
            </w:r>
          </w:p>
        </w:tc>
        <w:tc>
          <w:tcPr>
            <w:tcW w:w="941" w:type="dxa"/>
            <w:tcMar>
              <w:top w:w="12" w:type="dxa"/>
              <w:left w:w="12" w:type="dxa"/>
              <w:bottom w:w="0" w:type="dxa"/>
              <w:right w:w="12" w:type="dxa"/>
            </w:tcMar>
            <w:vAlign w:val="center"/>
            <w:hideMark/>
          </w:tcPr>
          <w:p w14:paraId="27DEAE3A"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60</w:t>
            </w:r>
          </w:p>
        </w:tc>
      </w:tr>
      <w:tr w:rsidR="007F2081" w:rsidRPr="002C43F7" w14:paraId="644D7DA6" w14:textId="77777777" w:rsidTr="00DA7C00">
        <w:trPr>
          <w:trHeight w:val="286"/>
        </w:trPr>
        <w:tc>
          <w:tcPr>
            <w:tcW w:w="1509" w:type="dxa"/>
            <w:tcMar>
              <w:top w:w="12" w:type="dxa"/>
              <w:left w:w="12" w:type="dxa"/>
              <w:bottom w:w="0" w:type="dxa"/>
              <w:right w:w="12" w:type="dxa"/>
            </w:tcMar>
            <w:vAlign w:val="center"/>
            <w:hideMark/>
          </w:tcPr>
          <w:p w14:paraId="27FCDCA6" w14:textId="2A5983E8"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b/>
                <w:bCs/>
                <w:color w:val="000000"/>
              </w:rPr>
              <w:t>Ribbon Fish</w:t>
            </w:r>
          </w:p>
        </w:tc>
        <w:tc>
          <w:tcPr>
            <w:tcW w:w="851" w:type="dxa"/>
            <w:tcMar>
              <w:top w:w="12" w:type="dxa"/>
              <w:left w:w="12" w:type="dxa"/>
              <w:bottom w:w="0" w:type="dxa"/>
              <w:right w:w="12" w:type="dxa"/>
            </w:tcMar>
            <w:vAlign w:val="center"/>
            <w:hideMark/>
          </w:tcPr>
          <w:p w14:paraId="2AA9A027"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40</w:t>
            </w:r>
          </w:p>
        </w:tc>
        <w:tc>
          <w:tcPr>
            <w:tcW w:w="940" w:type="dxa"/>
            <w:tcMar>
              <w:top w:w="12" w:type="dxa"/>
              <w:left w:w="12" w:type="dxa"/>
              <w:bottom w:w="0" w:type="dxa"/>
              <w:right w:w="12" w:type="dxa"/>
            </w:tcMar>
            <w:vAlign w:val="center"/>
            <w:hideMark/>
          </w:tcPr>
          <w:p w14:paraId="4871B576"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60</w:t>
            </w:r>
          </w:p>
        </w:tc>
        <w:tc>
          <w:tcPr>
            <w:tcW w:w="940" w:type="dxa"/>
            <w:tcMar>
              <w:top w:w="12" w:type="dxa"/>
              <w:left w:w="12" w:type="dxa"/>
              <w:bottom w:w="0" w:type="dxa"/>
              <w:right w:w="12" w:type="dxa"/>
            </w:tcMar>
            <w:vAlign w:val="center"/>
            <w:hideMark/>
          </w:tcPr>
          <w:p w14:paraId="4D4B39AC"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40</w:t>
            </w:r>
          </w:p>
        </w:tc>
        <w:tc>
          <w:tcPr>
            <w:tcW w:w="940" w:type="dxa"/>
            <w:tcMar>
              <w:top w:w="12" w:type="dxa"/>
              <w:left w:w="12" w:type="dxa"/>
              <w:bottom w:w="0" w:type="dxa"/>
              <w:right w:w="12" w:type="dxa"/>
            </w:tcMar>
            <w:vAlign w:val="center"/>
            <w:hideMark/>
          </w:tcPr>
          <w:p w14:paraId="59F0521A"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50</w:t>
            </w:r>
          </w:p>
        </w:tc>
        <w:tc>
          <w:tcPr>
            <w:tcW w:w="940" w:type="dxa"/>
            <w:tcMar>
              <w:top w:w="12" w:type="dxa"/>
              <w:left w:w="12" w:type="dxa"/>
              <w:bottom w:w="0" w:type="dxa"/>
              <w:right w:w="12" w:type="dxa"/>
            </w:tcMar>
            <w:vAlign w:val="center"/>
            <w:hideMark/>
          </w:tcPr>
          <w:p w14:paraId="738A8862"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50</w:t>
            </w:r>
          </w:p>
        </w:tc>
        <w:tc>
          <w:tcPr>
            <w:tcW w:w="940" w:type="dxa"/>
            <w:tcMar>
              <w:top w:w="12" w:type="dxa"/>
              <w:left w:w="12" w:type="dxa"/>
              <w:bottom w:w="0" w:type="dxa"/>
              <w:right w:w="12" w:type="dxa"/>
            </w:tcMar>
            <w:vAlign w:val="center"/>
            <w:hideMark/>
          </w:tcPr>
          <w:p w14:paraId="249F08BF"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60</w:t>
            </w:r>
          </w:p>
        </w:tc>
        <w:tc>
          <w:tcPr>
            <w:tcW w:w="940" w:type="dxa"/>
            <w:tcMar>
              <w:top w:w="12" w:type="dxa"/>
              <w:left w:w="12" w:type="dxa"/>
              <w:bottom w:w="0" w:type="dxa"/>
              <w:right w:w="12" w:type="dxa"/>
            </w:tcMar>
            <w:vAlign w:val="center"/>
            <w:hideMark/>
          </w:tcPr>
          <w:p w14:paraId="041F45A8"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50</w:t>
            </w:r>
          </w:p>
        </w:tc>
        <w:tc>
          <w:tcPr>
            <w:tcW w:w="941" w:type="dxa"/>
            <w:tcMar>
              <w:top w:w="12" w:type="dxa"/>
              <w:left w:w="12" w:type="dxa"/>
              <w:bottom w:w="0" w:type="dxa"/>
              <w:right w:w="12" w:type="dxa"/>
            </w:tcMar>
            <w:vAlign w:val="center"/>
            <w:hideMark/>
          </w:tcPr>
          <w:p w14:paraId="3EBFEF56"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80</w:t>
            </w:r>
          </w:p>
        </w:tc>
      </w:tr>
      <w:tr w:rsidR="007F2081" w:rsidRPr="002C43F7" w14:paraId="4CBE0DD8" w14:textId="77777777" w:rsidTr="00DA7C00">
        <w:trPr>
          <w:trHeight w:val="286"/>
        </w:trPr>
        <w:tc>
          <w:tcPr>
            <w:tcW w:w="1509" w:type="dxa"/>
            <w:tcMar>
              <w:top w:w="12" w:type="dxa"/>
              <w:left w:w="12" w:type="dxa"/>
              <w:bottom w:w="0" w:type="dxa"/>
              <w:right w:w="12" w:type="dxa"/>
            </w:tcMar>
            <w:vAlign w:val="center"/>
            <w:hideMark/>
          </w:tcPr>
          <w:p w14:paraId="0BDA271E" w14:textId="1BB4BE46"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b/>
                <w:bCs/>
                <w:color w:val="000000"/>
              </w:rPr>
              <w:lastRenderedPageBreak/>
              <w:t>Bombay Duck</w:t>
            </w:r>
          </w:p>
        </w:tc>
        <w:tc>
          <w:tcPr>
            <w:tcW w:w="851" w:type="dxa"/>
            <w:tcMar>
              <w:top w:w="12" w:type="dxa"/>
              <w:left w:w="12" w:type="dxa"/>
              <w:bottom w:w="0" w:type="dxa"/>
              <w:right w:w="12" w:type="dxa"/>
            </w:tcMar>
            <w:vAlign w:val="center"/>
            <w:hideMark/>
          </w:tcPr>
          <w:p w14:paraId="4B1B6D42"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100</w:t>
            </w:r>
          </w:p>
        </w:tc>
        <w:tc>
          <w:tcPr>
            <w:tcW w:w="940" w:type="dxa"/>
            <w:tcMar>
              <w:top w:w="12" w:type="dxa"/>
              <w:left w:w="12" w:type="dxa"/>
              <w:bottom w:w="0" w:type="dxa"/>
              <w:right w:w="12" w:type="dxa"/>
            </w:tcMar>
            <w:vAlign w:val="center"/>
            <w:hideMark/>
          </w:tcPr>
          <w:p w14:paraId="763B6220"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100</w:t>
            </w:r>
          </w:p>
        </w:tc>
        <w:tc>
          <w:tcPr>
            <w:tcW w:w="940" w:type="dxa"/>
            <w:tcMar>
              <w:top w:w="12" w:type="dxa"/>
              <w:left w:w="12" w:type="dxa"/>
              <w:bottom w:w="0" w:type="dxa"/>
              <w:right w:w="12" w:type="dxa"/>
            </w:tcMar>
            <w:vAlign w:val="center"/>
            <w:hideMark/>
          </w:tcPr>
          <w:p w14:paraId="5F306E11"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90</w:t>
            </w:r>
          </w:p>
        </w:tc>
        <w:tc>
          <w:tcPr>
            <w:tcW w:w="940" w:type="dxa"/>
            <w:tcMar>
              <w:top w:w="12" w:type="dxa"/>
              <w:left w:w="12" w:type="dxa"/>
              <w:bottom w:w="0" w:type="dxa"/>
              <w:right w:w="12" w:type="dxa"/>
            </w:tcMar>
            <w:vAlign w:val="center"/>
            <w:hideMark/>
          </w:tcPr>
          <w:p w14:paraId="5FFB7989"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100</w:t>
            </w:r>
          </w:p>
        </w:tc>
        <w:tc>
          <w:tcPr>
            <w:tcW w:w="940" w:type="dxa"/>
            <w:tcMar>
              <w:top w:w="12" w:type="dxa"/>
              <w:left w:w="12" w:type="dxa"/>
              <w:bottom w:w="0" w:type="dxa"/>
              <w:right w:w="12" w:type="dxa"/>
            </w:tcMar>
            <w:vAlign w:val="center"/>
            <w:hideMark/>
          </w:tcPr>
          <w:p w14:paraId="4D72642C"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100</w:t>
            </w:r>
          </w:p>
        </w:tc>
        <w:tc>
          <w:tcPr>
            <w:tcW w:w="940" w:type="dxa"/>
            <w:tcMar>
              <w:top w:w="12" w:type="dxa"/>
              <w:left w:w="12" w:type="dxa"/>
              <w:bottom w:w="0" w:type="dxa"/>
              <w:right w:w="12" w:type="dxa"/>
            </w:tcMar>
            <w:vAlign w:val="center"/>
            <w:hideMark/>
          </w:tcPr>
          <w:p w14:paraId="3879B8F0"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80</w:t>
            </w:r>
          </w:p>
        </w:tc>
        <w:tc>
          <w:tcPr>
            <w:tcW w:w="940" w:type="dxa"/>
            <w:tcMar>
              <w:top w:w="12" w:type="dxa"/>
              <w:left w:w="12" w:type="dxa"/>
              <w:bottom w:w="0" w:type="dxa"/>
              <w:right w:w="12" w:type="dxa"/>
            </w:tcMar>
            <w:vAlign w:val="center"/>
            <w:hideMark/>
          </w:tcPr>
          <w:p w14:paraId="30B89792"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100</w:t>
            </w:r>
          </w:p>
        </w:tc>
        <w:tc>
          <w:tcPr>
            <w:tcW w:w="941" w:type="dxa"/>
            <w:tcMar>
              <w:top w:w="12" w:type="dxa"/>
              <w:left w:w="12" w:type="dxa"/>
              <w:bottom w:w="0" w:type="dxa"/>
              <w:right w:w="12" w:type="dxa"/>
            </w:tcMar>
            <w:vAlign w:val="center"/>
            <w:hideMark/>
          </w:tcPr>
          <w:p w14:paraId="349B8159"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100</w:t>
            </w:r>
          </w:p>
        </w:tc>
      </w:tr>
      <w:tr w:rsidR="007F2081" w:rsidRPr="002C43F7" w14:paraId="5F1A5717" w14:textId="77777777" w:rsidTr="00DA7C00">
        <w:trPr>
          <w:trHeight w:val="286"/>
        </w:trPr>
        <w:tc>
          <w:tcPr>
            <w:tcW w:w="1509" w:type="dxa"/>
            <w:tcMar>
              <w:top w:w="12" w:type="dxa"/>
              <w:left w:w="12" w:type="dxa"/>
              <w:bottom w:w="0" w:type="dxa"/>
              <w:right w:w="12" w:type="dxa"/>
            </w:tcMar>
            <w:vAlign w:val="center"/>
            <w:hideMark/>
          </w:tcPr>
          <w:p w14:paraId="3226017E" w14:textId="574FCF6D"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b/>
                <w:bCs/>
                <w:color w:val="000000"/>
              </w:rPr>
              <w:t>Flatheads</w:t>
            </w:r>
          </w:p>
        </w:tc>
        <w:tc>
          <w:tcPr>
            <w:tcW w:w="851" w:type="dxa"/>
            <w:tcMar>
              <w:top w:w="12" w:type="dxa"/>
              <w:left w:w="12" w:type="dxa"/>
              <w:bottom w:w="0" w:type="dxa"/>
              <w:right w:w="12" w:type="dxa"/>
            </w:tcMar>
            <w:vAlign w:val="center"/>
            <w:hideMark/>
          </w:tcPr>
          <w:p w14:paraId="7714196F"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50</w:t>
            </w:r>
          </w:p>
        </w:tc>
        <w:tc>
          <w:tcPr>
            <w:tcW w:w="940" w:type="dxa"/>
            <w:tcMar>
              <w:top w:w="12" w:type="dxa"/>
              <w:left w:w="12" w:type="dxa"/>
              <w:bottom w:w="0" w:type="dxa"/>
              <w:right w:w="12" w:type="dxa"/>
            </w:tcMar>
            <w:vAlign w:val="center"/>
            <w:hideMark/>
          </w:tcPr>
          <w:p w14:paraId="5920AF49"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90</w:t>
            </w:r>
          </w:p>
        </w:tc>
        <w:tc>
          <w:tcPr>
            <w:tcW w:w="940" w:type="dxa"/>
            <w:tcMar>
              <w:top w:w="12" w:type="dxa"/>
              <w:left w:w="12" w:type="dxa"/>
              <w:bottom w:w="0" w:type="dxa"/>
              <w:right w:w="12" w:type="dxa"/>
            </w:tcMar>
            <w:vAlign w:val="center"/>
            <w:hideMark/>
          </w:tcPr>
          <w:p w14:paraId="55F15604"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70</w:t>
            </w:r>
          </w:p>
        </w:tc>
        <w:tc>
          <w:tcPr>
            <w:tcW w:w="940" w:type="dxa"/>
            <w:tcMar>
              <w:top w:w="12" w:type="dxa"/>
              <w:left w:w="12" w:type="dxa"/>
              <w:bottom w:w="0" w:type="dxa"/>
              <w:right w:w="12" w:type="dxa"/>
            </w:tcMar>
            <w:vAlign w:val="center"/>
            <w:hideMark/>
          </w:tcPr>
          <w:p w14:paraId="267DB0C5"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80</w:t>
            </w:r>
          </w:p>
        </w:tc>
        <w:tc>
          <w:tcPr>
            <w:tcW w:w="940" w:type="dxa"/>
            <w:tcMar>
              <w:top w:w="12" w:type="dxa"/>
              <w:left w:w="12" w:type="dxa"/>
              <w:bottom w:w="0" w:type="dxa"/>
              <w:right w:w="12" w:type="dxa"/>
            </w:tcMar>
            <w:vAlign w:val="center"/>
            <w:hideMark/>
          </w:tcPr>
          <w:p w14:paraId="3EF33CD3"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50</w:t>
            </w:r>
          </w:p>
        </w:tc>
        <w:tc>
          <w:tcPr>
            <w:tcW w:w="940" w:type="dxa"/>
            <w:tcMar>
              <w:top w:w="12" w:type="dxa"/>
              <w:left w:w="12" w:type="dxa"/>
              <w:bottom w:w="0" w:type="dxa"/>
              <w:right w:w="12" w:type="dxa"/>
            </w:tcMar>
            <w:vAlign w:val="center"/>
            <w:hideMark/>
          </w:tcPr>
          <w:p w14:paraId="14713A87"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30</w:t>
            </w:r>
          </w:p>
        </w:tc>
        <w:tc>
          <w:tcPr>
            <w:tcW w:w="940" w:type="dxa"/>
            <w:tcMar>
              <w:top w:w="12" w:type="dxa"/>
              <w:left w:w="12" w:type="dxa"/>
              <w:bottom w:w="0" w:type="dxa"/>
              <w:right w:w="12" w:type="dxa"/>
            </w:tcMar>
            <w:vAlign w:val="center"/>
            <w:hideMark/>
          </w:tcPr>
          <w:p w14:paraId="56DF18A5"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80</w:t>
            </w:r>
          </w:p>
        </w:tc>
        <w:tc>
          <w:tcPr>
            <w:tcW w:w="941" w:type="dxa"/>
            <w:tcMar>
              <w:top w:w="12" w:type="dxa"/>
              <w:left w:w="12" w:type="dxa"/>
              <w:bottom w:w="0" w:type="dxa"/>
              <w:right w:w="12" w:type="dxa"/>
            </w:tcMar>
            <w:vAlign w:val="center"/>
            <w:hideMark/>
          </w:tcPr>
          <w:p w14:paraId="47C15658"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70</w:t>
            </w:r>
          </w:p>
        </w:tc>
      </w:tr>
      <w:tr w:rsidR="007F2081" w:rsidRPr="002C43F7" w14:paraId="296728FE" w14:textId="77777777" w:rsidTr="00DA7C00">
        <w:trPr>
          <w:trHeight w:val="286"/>
        </w:trPr>
        <w:tc>
          <w:tcPr>
            <w:tcW w:w="1509" w:type="dxa"/>
            <w:tcMar>
              <w:top w:w="12" w:type="dxa"/>
              <w:left w:w="12" w:type="dxa"/>
              <w:bottom w:w="0" w:type="dxa"/>
              <w:right w:w="12" w:type="dxa"/>
            </w:tcMar>
            <w:vAlign w:val="center"/>
            <w:hideMark/>
          </w:tcPr>
          <w:p w14:paraId="108C077E" w14:textId="3581651A"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b/>
                <w:bCs/>
                <w:color w:val="000000"/>
              </w:rPr>
              <w:t>Threadfin bream</w:t>
            </w:r>
          </w:p>
        </w:tc>
        <w:tc>
          <w:tcPr>
            <w:tcW w:w="851" w:type="dxa"/>
            <w:tcMar>
              <w:top w:w="12" w:type="dxa"/>
              <w:left w:w="12" w:type="dxa"/>
              <w:bottom w:w="0" w:type="dxa"/>
              <w:right w:w="12" w:type="dxa"/>
            </w:tcMar>
            <w:vAlign w:val="center"/>
            <w:hideMark/>
          </w:tcPr>
          <w:p w14:paraId="67082318"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30</w:t>
            </w:r>
          </w:p>
        </w:tc>
        <w:tc>
          <w:tcPr>
            <w:tcW w:w="940" w:type="dxa"/>
            <w:tcMar>
              <w:top w:w="12" w:type="dxa"/>
              <w:left w:w="12" w:type="dxa"/>
              <w:bottom w:w="0" w:type="dxa"/>
              <w:right w:w="12" w:type="dxa"/>
            </w:tcMar>
            <w:vAlign w:val="center"/>
            <w:hideMark/>
          </w:tcPr>
          <w:p w14:paraId="3E374402"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70</w:t>
            </w:r>
          </w:p>
        </w:tc>
        <w:tc>
          <w:tcPr>
            <w:tcW w:w="940" w:type="dxa"/>
            <w:tcMar>
              <w:top w:w="12" w:type="dxa"/>
              <w:left w:w="12" w:type="dxa"/>
              <w:bottom w:w="0" w:type="dxa"/>
              <w:right w:w="12" w:type="dxa"/>
            </w:tcMar>
            <w:vAlign w:val="center"/>
            <w:hideMark/>
          </w:tcPr>
          <w:p w14:paraId="6938D6F8"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40</w:t>
            </w:r>
          </w:p>
        </w:tc>
        <w:tc>
          <w:tcPr>
            <w:tcW w:w="940" w:type="dxa"/>
            <w:tcMar>
              <w:top w:w="12" w:type="dxa"/>
              <w:left w:w="12" w:type="dxa"/>
              <w:bottom w:w="0" w:type="dxa"/>
              <w:right w:w="12" w:type="dxa"/>
            </w:tcMar>
            <w:vAlign w:val="center"/>
            <w:hideMark/>
          </w:tcPr>
          <w:p w14:paraId="449BC48E"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90</w:t>
            </w:r>
          </w:p>
        </w:tc>
        <w:tc>
          <w:tcPr>
            <w:tcW w:w="940" w:type="dxa"/>
            <w:tcMar>
              <w:top w:w="12" w:type="dxa"/>
              <w:left w:w="12" w:type="dxa"/>
              <w:bottom w:w="0" w:type="dxa"/>
              <w:right w:w="12" w:type="dxa"/>
            </w:tcMar>
            <w:vAlign w:val="center"/>
            <w:hideMark/>
          </w:tcPr>
          <w:p w14:paraId="26D05AF9"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60</w:t>
            </w:r>
          </w:p>
        </w:tc>
        <w:tc>
          <w:tcPr>
            <w:tcW w:w="940" w:type="dxa"/>
            <w:tcMar>
              <w:top w:w="12" w:type="dxa"/>
              <w:left w:w="12" w:type="dxa"/>
              <w:bottom w:w="0" w:type="dxa"/>
              <w:right w:w="12" w:type="dxa"/>
            </w:tcMar>
            <w:vAlign w:val="center"/>
            <w:hideMark/>
          </w:tcPr>
          <w:p w14:paraId="223EBEB4"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50</w:t>
            </w:r>
          </w:p>
        </w:tc>
        <w:tc>
          <w:tcPr>
            <w:tcW w:w="940" w:type="dxa"/>
            <w:tcMar>
              <w:top w:w="12" w:type="dxa"/>
              <w:left w:w="12" w:type="dxa"/>
              <w:bottom w:w="0" w:type="dxa"/>
              <w:right w:w="12" w:type="dxa"/>
            </w:tcMar>
            <w:vAlign w:val="center"/>
            <w:hideMark/>
          </w:tcPr>
          <w:p w14:paraId="5C26B45D"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80</w:t>
            </w:r>
          </w:p>
        </w:tc>
        <w:tc>
          <w:tcPr>
            <w:tcW w:w="941" w:type="dxa"/>
            <w:tcMar>
              <w:top w:w="12" w:type="dxa"/>
              <w:left w:w="12" w:type="dxa"/>
              <w:bottom w:w="0" w:type="dxa"/>
              <w:right w:w="12" w:type="dxa"/>
            </w:tcMar>
            <w:vAlign w:val="center"/>
            <w:hideMark/>
          </w:tcPr>
          <w:p w14:paraId="53E23DBC"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90</w:t>
            </w:r>
          </w:p>
        </w:tc>
      </w:tr>
      <w:tr w:rsidR="007F2081" w:rsidRPr="002C43F7" w14:paraId="0819039D" w14:textId="77777777" w:rsidTr="00DA7C00">
        <w:trPr>
          <w:trHeight w:val="286"/>
        </w:trPr>
        <w:tc>
          <w:tcPr>
            <w:tcW w:w="1509" w:type="dxa"/>
            <w:tcMar>
              <w:top w:w="12" w:type="dxa"/>
              <w:left w:w="12" w:type="dxa"/>
              <w:bottom w:w="0" w:type="dxa"/>
              <w:right w:w="12" w:type="dxa"/>
            </w:tcMar>
            <w:vAlign w:val="center"/>
            <w:hideMark/>
          </w:tcPr>
          <w:p w14:paraId="759C6DFD" w14:textId="4DBC9FB7" w:rsidR="007F2081" w:rsidRPr="002C43F7" w:rsidRDefault="007F2081" w:rsidP="000A5328">
            <w:pPr>
              <w:spacing w:before="120" w:after="120" w:line="240" w:lineRule="auto"/>
              <w:jc w:val="center"/>
              <w:rPr>
                <w:rFonts w:ascii="Times New Roman" w:hAnsi="Times New Roman" w:cs="Times New Roman"/>
              </w:rPr>
            </w:pPr>
            <w:proofErr w:type="spellStart"/>
            <w:r w:rsidRPr="002C43F7">
              <w:rPr>
                <w:rFonts w:ascii="Times New Roman" w:hAnsi="Times New Roman" w:cs="Times New Roman"/>
                <w:b/>
                <w:bCs/>
                <w:color w:val="000000"/>
              </w:rPr>
              <w:t>Tonguesole</w:t>
            </w:r>
            <w:proofErr w:type="spellEnd"/>
          </w:p>
        </w:tc>
        <w:tc>
          <w:tcPr>
            <w:tcW w:w="851" w:type="dxa"/>
            <w:tcMar>
              <w:top w:w="12" w:type="dxa"/>
              <w:left w:w="12" w:type="dxa"/>
              <w:bottom w:w="0" w:type="dxa"/>
              <w:right w:w="12" w:type="dxa"/>
            </w:tcMar>
            <w:vAlign w:val="center"/>
            <w:hideMark/>
          </w:tcPr>
          <w:p w14:paraId="0D347B53"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60</w:t>
            </w:r>
          </w:p>
        </w:tc>
        <w:tc>
          <w:tcPr>
            <w:tcW w:w="940" w:type="dxa"/>
            <w:tcMar>
              <w:top w:w="12" w:type="dxa"/>
              <w:left w:w="12" w:type="dxa"/>
              <w:bottom w:w="0" w:type="dxa"/>
              <w:right w:w="12" w:type="dxa"/>
            </w:tcMar>
            <w:vAlign w:val="center"/>
            <w:hideMark/>
          </w:tcPr>
          <w:p w14:paraId="316BCEBC"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90</w:t>
            </w:r>
          </w:p>
        </w:tc>
        <w:tc>
          <w:tcPr>
            <w:tcW w:w="940" w:type="dxa"/>
            <w:tcMar>
              <w:top w:w="12" w:type="dxa"/>
              <w:left w:w="12" w:type="dxa"/>
              <w:bottom w:w="0" w:type="dxa"/>
              <w:right w:w="12" w:type="dxa"/>
            </w:tcMar>
            <w:vAlign w:val="center"/>
            <w:hideMark/>
          </w:tcPr>
          <w:p w14:paraId="0FE6C2E3"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60</w:t>
            </w:r>
          </w:p>
        </w:tc>
        <w:tc>
          <w:tcPr>
            <w:tcW w:w="940" w:type="dxa"/>
            <w:tcMar>
              <w:top w:w="12" w:type="dxa"/>
              <w:left w:w="12" w:type="dxa"/>
              <w:bottom w:w="0" w:type="dxa"/>
              <w:right w:w="12" w:type="dxa"/>
            </w:tcMar>
            <w:vAlign w:val="center"/>
            <w:hideMark/>
          </w:tcPr>
          <w:p w14:paraId="22CF47F9"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100</w:t>
            </w:r>
          </w:p>
        </w:tc>
        <w:tc>
          <w:tcPr>
            <w:tcW w:w="940" w:type="dxa"/>
            <w:tcMar>
              <w:top w:w="12" w:type="dxa"/>
              <w:left w:w="12" w:type="dxa"/>
              <w:bottom w:w="0" w:type="dxa"/>
              <w:right w:w="12" w:type="dxa"/>
            </w:tcMar>
            <w:vAlign w:val="center"/>
            <w:hideMark/>
          </w:tcPr>
          <w:p w14:paraId="0508D634"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80</w:t>
            </w:r>
          </w:p>
        </w:tc>
        <w:tc>
          <w:tcPr>
            <w:tcW w:w="940" w:type="dxa"/>
            <w:tcMar>
              <w:top w:w="12" w:type="dxa"/>
              <w:left w:w="12" w:type="dxa"/>
              <w:bottom w:w="0" w:type="dxa"/>
              <w:right w:w="12" w:type="dxa"/>
            </w:tcMar>
            <w:vAlign w:val="center"/>
            <w:hideMark/>
          </w:tcPr>
          <w:p w14:paraId="3F0E4BF4"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80</w:t>
            </w:r>
          </w:p>
        </w:tc>
        <w:tc>
          <w:tcPr>
            <w:tcW w:w="940" w:type="dxa"/>
            <w:tcMar>
              <w:top w:w="12" w:type="dxa"/>
              <w:left w:w="12" w:type="dxa"/>
              <w:bottom w:w="0" w:type="dxa"/>
              <w:right w:w="12" w:type="dxa"/>
            </w:tcMar>
            <w:vAlign w:val="center"/>
            <w:hideMark/>
          </w:tcPr>
          <w:p w14:paraId="228498EC"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90</w:t>
            </w:r>
          </w:p>
        </w:tc>
        <w:tc>
          <w:tcPr>
            <w:tcW w:w="941" w:type="dxa"/>
            <w:tcMar>
              <w:top w:w="12" w:type="dxa"/>
              <w:left w:w="12" w:type="dxa"/>
              <w:bottom w:w="0" w:type="dxa"/>
              <w:right w:w="12" w:type="dxa"/>
            </w:tcMar>
            <w:vAlign w:val="center"/>
            <w:hideMark/>
          </w:tcPr>
          <w:p w14:paraId="53EB61F0"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80</w:t>
            </w:r>
          </w:p>
        </w:tc>
      </w:tr>
      <w:tr w:rsidR="007F2081" w:rsidRPr="002C43F7" w14:paraId="7E961D01" w14:textId="77777777" w:rsidTr="00DA7C00">
        <w:trPr>
          <w:trHeight w:val="286"/>
        </w:trPr>
        <w:tc>
          <w:tcPr>
            <w:tcW w:w="1509" w:type="dxa"/>
            <w:tcMar>
              <w:top w:w="12" w:type="dxa"/>
              <w:left w:w="12" w:type="dxa"/>
              <w:bottom w:w="0" w:type="dxa"/>
              <w:right w:w="12" w:type="dxa"/>
            </w:tcMar>
            <w:vAlign w:val="center"/>
            <w:hideMark/>
          </w:tcPr>
          <w:p w14:paraId="42AC6631" w14:textId="5D752DA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b/>
                <w:bCs/>
                <w:color w:val="000000"/>
              </w:rPr>
              <w:t>Barracuda</w:t>
            </w:r>
          </w:p>
        </w:tc>
        <w:tc>
          <w:tcPr>
            <w:tcW w:w="851" w:type="dxa"/>
            <w:tcMar>
              <w:top w:w="12" w:type="dxa"/>
              <w:left w:w="12" w:type="dxa"/>
              <w:bottom w:w="0" w:type="dxa"/>
              <w:right w:w="12" w:type="dxa"/>
            </w:tcMar>
            <w:vAlign w:val="center"/>
            <w:hideMark/>
          </w:tcPr>
          <w:p w14:paraId="6AD93C91"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50</w:t>
            </w:r>
          </w:p>
        </w:tc>
        <w:tc>
          <w:tcPr>
            <w:tcW w:w="940" w:type="dxa"/>
            <w:tcMar>
              <w:top w:w="12" w:type="dxa"/>
              <w:left w:w="12" w:type="dxa"/>
              <w:bottom w:w="0" w:type="dxa"/>
              <w:right w:w="12" w:type="dxa"/>
            </w:tcMar>
            <w:vAlign w:val="center"/>
            <w:hideMark/>
          </w:tcPr>
          <w:p w14:paraId="2AF56D8E"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20</w:t>
            </w:r>
          </w:p>
        </w:tc>
        <w:tc>
          <w:tcPr>
            <w:tcW w:w="940" w:type="dxa"/>
            <w:tcMar>
              <w:top w:w="12" w:type="dxa"/>
              <w:left w:w="12" w:type="dxa"/>
              <w:bottom w:w="0" w:type="dxa"/>
              <w:right w:w="12" w:type="dxa"/>
            </w:tcMar>
            <w:vAlign w:val="center"/>
            <w:hideMark/>
          </w:tcPr>
          <w:p w14:paraId="2478A333"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40</w:t>
            </w:r>
          </w:p>
        </w:tc>
        <w:tc>
          <w:tcPr>
            <w:tcW w:w="940" w:type="dxa"/>
            <w:tcMar>
              <w:top w:w="12" w:type="dxa"/>
              <w:left w:w="12" w:type="dxa"/>
              <w:bottom w:w="0" w:type="dxa"/>
              <w:right w:w="12" w:type="dxa"/>
            </w:tcMar>
            <w:vAlign w:val="center"/>
            <w:hideMark/>
          </w:tcPr>
          <w:p w14:paraId="4319A15C"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100</w:t>
            </w:r>
          </w:p>
        </w:tc>
        <w:tc>
          <w:tcPr>
            <w:tcW w:w="940" w:type="dxa"/>
            <w:tcMar>
              <w:top w:w="12" w:type="dxa"/>
              <w:left w:w="12" w:type="dxa"/>
              <w:bottom w:w="0" w:type="dxa"/>
              <w:right w:w="12" w:type="dxa"/>
            </w:tcMar>
            <w:vAlign w:val="center"/>
            <w:hideMark/>
          </w:tcPr>
          <w:p w14:paraId="49502B5A"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80</w:t>
            </w:r>
          </w:p>
        </w:tc>
        <w:tc>
          <w:tcPr>
            <w:tcW w:w="940" w:type="dxa"/>
            <w:tcMar>
              <w:top w:w="12" w:type="dxa"/>
              <w:left w:w="12" w:type="dxa"/>
              <w:bottom w:w="0" w:type="dxa"/>
              <w:right w:w="12" w:type="dxa"/>
            </w:tcMar>
            <w:vAlign w:val="center"/>
            <w:hideMark/>
          </w:tcPr>
          <w:p w14:paraId="239BE8E0"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40</w:t>
            </w:r>
          </w:p>
        </w:tc>
        <w:tc>
          <w:tcPr>
            <w:tcW w:w="940" w:type="dxa"/>
            <w:tcMar>
              <w:top w:w="12" w:type="dxa"/>
              <w:left w:w="12" w:type="dxa"/>
              <w:bottom w:w="0" w:type="dxa"/>
              <w:right w:w="12" w:type="dxa"/>
            </w:tcMar>
            <w:vAlign w:val="center"/>
            <w:hideMark/>
          </w:tcPr>
          <w:p w14:paraId="2F41904C"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40</w:t>
            </w:r>
          </w:p>
        </w:tc>
        <w:tc>
          <w:tcPr>
            <w:tcW w:w="941" w:type="dxa"/>
            <w:tcMar>
              <w:top w:w="12" w:type="dxa"/>
              <w:left w:w="12" w:type="dxa"/>
              <w:bottom w:w="0" w:type="dxa"/>
              <w:right w:w="12" w:type="dxa"/>
            </w:tcMar>
            <w:vAlign w:val="center"/>
            <w:hideMark/>
          </w:tcPr>
          <w:p w14:paraId="014992EC"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80</w:t>
            </w:r>
          </w:p>
        </w:tc>
      </w:tr>
      <w:tr w:rsidR="007F2081" w:rsidRPr="002C43F7" w14:paraId="5ACB4AFF" w14:textId="77777777" w:rsidTr="00DA7C00">
        <w:trPr>
          <w:trHeight w:val="286"/>
        </w:trPr>
        <w:tc>
          <w:tcPr>
            <w:tcW w:w="1509" w:type="dxa"/>
            <w:tcMar>
              <w:top w:w="12" w:type="dxa"/>
              <w:left w:w="12" w:type="dxa"/>
              <w:bottom w:w="0" w:type="dxa"/>
              <w:right w:w="12" w:type="dxa"/>
            </w:tcMar>
            <w:vAlign w:val="center"/>
            <w:hideMark/>
          </w:tcPr>
          <w:p w14:paraId="5FE3B52F" w14:textId="0D0B8586" w:rsidR="007F2081" w:rsidRPr="002C43F7" w:rsidRDefault="007F2081" w:rsidP="000A5328">
            <w:pPr>
              <w:spacing w:before="120" w:after="120" w:line="240" w:lineRule="auto"/>
              <w:jc w:val="center"/>
              <w:rPr>
                <w:rFonts w:ascii="Times New Roman" w:hAnsi="Times New Roman" w:cs="Times New Roman"/>
              </w:rPr>
            </w:pPr>
            <w:proofErr w:type="spellStart"/>
            <w:r w:rsidRPr="002C43F7">
              <w:rPr>
                <w:rFonts w:ascii="Times New Roman" w:hAnsi="Times New Roman" w:cs="Times New Roman"/>
                <w:b/>
                <w:bCs/>
                <w:color w:val="000000"/>
              </w:rPr>
              <w:t>Lizzard</w:t>
            </w:r>
            <w:proofErr w:type="spellEnd"/>
            <w:r w:rsidRPr="002C43F7">
              <w:rPr>
                <w:rFonts w:ascii="Times New Roman" w:hAnsi="Times New Roman" w:cs="Times New Roman"/>
                <w:b/>
                <w:bCs/>
                <w:color w:val="000000"/>
              </w:rPr>
              <w:t xml:space="preserve"> fish</w:t>
            </w:r>
          </w:p>
        </w:tc>
        <w:tc>
          <w:tcPr>
            <w:tcW w:w="851" w:type="dxa"/>
            <w:tcMar>
              <w:top w:w="12" w:type="dxa"/>
              <w:left w:w="12" w:type="dxa"/>
              <w:bottom w:w="0" w:type="dxa"/>
              <w:right w:w="12" w:type="dxa"/>
            </w:tcMar>
            <w:vAlign w:val="center"/>
            <w:hideMark/>
          </w:tcPr>
          <w:p w14:paraId="3DAAC130"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60</w:t>
            </w:r>
          </w:p>
        </w:tc>
        <w:tc>
          <w:tcPr>
            <w:tcW w:w="940" w:type="dxa"/>
            <w:tcMar>
              <w:top w:w="12" w:type="dxa"/>
              <w:left w:w="12" w:type="dxa"/>
              <w:bottom w:w="0" w:type="dxa"/>
              <w:right w:w="12" w:type="dxa"/>
            </w:tcMar>
            <w:vAlign w:val="center"/>
            <w:hideMark/>
          </w:tcPr>
          <w:p w14:paraId="5AC2249B"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90</w:t>
            </w:r>
          </w:p>
        </w:tc>
        <w:tc>
          <w:tcPr>
            <w:tcW w:w="940" w:type="dxa"/>
            <w:tcMar>
              <w:top w:w="12" w:type="dxa"/>
              <w:left w:w="12" w:type="dxa"/>
              <w:bottom w:w="0" w:type="dxa"/>
              <w:right w:w="12" w:type="dxa"/>
            </w:tcMar>
            <w:vAlign w:val="center"/>
            <w:hideMark/>
          </w:tcPr>
          <w:p w14:paraId="650323CD"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50</w:t>
            </w:r>
          </w:p>
        </w:tc>
        <w:tc>
          <w:tcPr>
            <w:tcW w:w="940" w:type="dxa"/>
            <w:tcMar>
              <w:top w:w="12" w:type="dxa"/>
              <w:left w:w="12" w:type="dxa"/>
              <w:bottom w:w="0" w:type="dxa"/>
              <w:right w:w="12" w:type="dxa"/>
            </w:tcMar>
            <w:vAlign w:val="center"/>
            <w:hideMark/>
          </w:tcPr>
          <w:p w14:paraId="448152FA"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80</w:t>
            </w:r>
          </w:p>
        </w:tc>
        <w:tc>
          <w:tcPr>
            <w:tcW w:w="940" w:type="dxa"/>
            <w:tcMar>
              <w:top w:w="12" w:type="dxa"/>
              <w:left w:w="12" w:type="dxa"/>
              <w:bottom w:w="0" w:type="dxa"/>
              <w:right w:w="12" w:type="dxa"/>
            </w:tcMar>
            <w:vAlign w:val="center"/>
            <w:hideMark/>
          </w:tcPr>
          <w:p w14:paraId="3059230D"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80</w:t>
            </w:r>
          </w:p>
        </w:tc>
        <w:tc>
          <w:tcPr>
            <w:tcW w:w="940" w:type="dxa"/>
            <w:tcMar>
              <w:top w:w="12" w:type="dxa"/>
              <w:left w:w="12" w:type="dxa"/>
              <w:bottom w:w="0" w:type="dxa"/>
              <w:right w:w="12" w:type="dxa"/>
            </w:tcMar>
            <w:vAlign w:val="center"/>
            <w:hideMark/>
          </w:tcPr>
          <w:p w14:paraId="66A28894"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30</w:t>
            </w:r>
          </w:p>
        </w:tc>
        <w:tc>
          <w:tcPr>
            <w:tcW w:w="940" w:type="dxa"/>
            <w:tcMar>
              <w:top w:w="12" w:type="dxa"/>
              <w:left w:w="12" w:type="dxa"/>
              <w:bottom w:w="0" w:type="dxa"/>
              <w:right w:w="12" w:type="dxa"/>
            </w:tcMar>
            <w:vAlign w:val="center"/>
            <w:hideMark/>
          </w:tcPr>
          <w:p w14:paraId="045E9453"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70</w:t>
            </w:r>
          </w:p>
        </w:tc>
        <w:tc>
          <w:tcPr>
            <w:tcW w:w="941" w:type="dxa"/>
            <w:tcMar>
              <w:top w:w="12" w:type="dxa"/>
              <w:left w:w="12" w:type="dxa"/>
              <w:bottom w:w="0" w:type="dxa"/>
              <w:right w:w="12" w:type="dxa"/>
            </w:tcMar>
            <w:vAlign w:val="center"/>
            <w:hideMark/>
          </w:tcPr>
          <w:p w14:paraId="3B6CDF9D"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100</w:t>
            </w:r>
          </w:p>
        </w:tc>
      </w:tr>
      <w:tr w:rsidR="007F2081" w:rsidRPr="002C43F7" w14:paraId="404573AC" w14:textId="77777777" w:rsidTr="00DA7C00">
        <w:trPr>
          <w:trHeight w:val="286"/>
        </w:trPr>
        <w:tc>
          <w:tcPr>
            <w:tcW w:w="1509" w:type="dxa"/>
            <w:tcMar>
              <w:top w:w="12" w:type="dxa"/>
              <w:left w:w="12" w:type="dxa"/>
              <w:bottom w:w="0" w:type="dxa"/>
              <w:right w:w="12" w:type="dxa"/>
            </w:tcMar>
            <w:vAlign w:val="center"/>
            <w:hideMark/>
          </w:tcPr>
          <w:p w14:paraId="440904FC" w14:textId="4DE7E534"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b/>
                <w:bCs/>
                <w:color w:val="000000"/>
              </w:rPr>
              <w:t>Pomfret</w:t>
            </w:r>
          </w:p>
        </w:tc>
        <w:tc>
          <w:tcPr>
            <w:tcW w:w="851" w:type="dxa"/>
            <w:tcMar>
              <w:top w:w="12" w:type="dxa"/>
              <w:left w:w="12" w:type="dxa"/>
              <w:bottom w:w="0" w:type="dxa"/>
              <w:right w:w="12" w:type="dxa"/>
            </w:tcMar>
            <w:vAlign w:val="center"/>
            <w:hideMark/>
          </w:tcPr>
          <w:p w14:paraId="2911040D"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40</w:t>
            </w:r>
          </w:p>
        </w:tc>
        <w:tc>
          <w:tcPr>
            <w:tcW w:w="940" w:type="dxa"/>
            <w:tcMar>
              <w:top w:w="12" w:type="dxa"/>
              <w:left w:w="12" w:type="dxa"/>
              <w:bottom w:w="0" w:type="dxa"/>
              <w:right w:w="12" w:type="dxa"/>
            </w:tcMar>
            <w:vAlign w:val="center"/>
            <w:hideMark/>
          </w:tcPr>
          <w:p w14:paraId="0CD52BA9"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80</w:t>
            </w:r>
          </w:p>
        </w:tc>
        <w:tc>
          <w:tcPr>
            <w:tcW w:w="940" w:type="dxa"/>
            <w:tcMar>
              <w:top w:w="12" w:type="dxa"/>
              <w:left w:w="12" w:type="dxa"/>
              <w:bottom w:w="0" w:type="dxa"/>
              <w:right w:w="12" w:type="dxa"/>
            </w:tcMar>
            <w:vAlign w:val="center"/>
            <w:hideMark/>
          </w:tcPr>
          <w:p w14:paraId="68F8AA10"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50</w:t>
            </w:r>
          </w:p>
        </w:tc>
        <w:tc>
          <w:tcPr>
            <w:tcW w:w="940" w:type="dxa"/>
            <w:tcMar>
              <w:top w:w="12" w:type="dxa"/>
              <w:left w:w="12" w:type="dxa"/>
              <w:bottom w:w="0" w:type="dxa"/>
              <w:right w:w="12" w:type="dxa"/>
            </w:tcMar>
            <w:vAlign w:val="center"/>
            <w:hideMark/>
          </w:tcPr>
          <w:p w14:paraId="26A12671"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40</w:t>
            </w:r>
          </w:p>
        </w:tc>
        <w:tc>
          <w:tcPr>
            <w:tcW w:w="940" w:type="dxa"/>
            <w:tcMar>
              <w:top w:w="12" w:type="dxa"/>
              <w:left w:w="12" w:type="dxa"/>
              <w:bottom w:w="0" w:type="dxa"/>
              <w:right w:w="12" w:type="dxa"/>
            </w:tcMar>
            <w:vAlign w:val="center"/>
            <w:hideMark/>
          </w:tcPr>
          <w:p w14:paraId="0F4C95D8"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40</w:t>
            </w:r>
          </w:p>
        </w:tc>
        <w:tc>
          <w:tcPr>
            <w:tcW w:w="940" w:type="dxa"/>
            <w:tcMar>
              <w:top w:w="12" w:type="dxa"/>
              <w:left w:w="12" w:type="dxa"/>
              <w:bottom w:w="0" w:type="dxa"/>
              <w:right w:w="12" w:type="dxa"/>
            </w:tcMar>
            <w:vAlign w:val="center"/>
            <w:hideMark/>
          </w:tcPr>
          <w:p w14:paraId="081D3C50"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50</w:t>
            </w:r>
          </w:p>
        </w:tc>
        <w:tc>
          <w:tcPr>
            <w:tcW w:w="940" w:type="dxa"/>
            <w:tcMar>
              <w:top w:w="12" w:type="dxa"/>
              <w:left w:w="12" w:type="dxa"/>
              <w:bottom w:w="0" w:type="dxa"/>
              <w:right w:w="12" w:type="dxa"/>
            </w:tcMar>
            <w:vAlign w:val="center"/>
            <w:hideMark/>
          </w:tcPr>
          <w:p w14:paraId="649F8F6B"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40</w:t>
            </w:r>
          </w:p>
        </w:tc>
        <w:tc>
          <w:tcPr>
            <w:tcW w:w="941" w:type="dxa"/>
            <w:tcMar>
              <w:top w:w="12" w:type="dxa"/>
              <w:left w:w="12" w:type="dxa"/>
              <w:bottom w:w="0" w:type="dxa"/>
              <w:right w:w="12" w:type="dxa"/>
            </w:tcMar>
            <w:vAlign w:val="center"/>
            <w:hideMark/>
          </w:tcPr>
          <w:p w14:paraId="584DEB37"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70</w:t>
            </w:r>
          </w:p>
        </w:tc>
      </w:tr>
      <w:tr w:rsidR="007F2081" w:rsidRPr="002C43F7" w14:paraId="652DC2B6" w14:textId="77777777" w:rsidTr="00DA7C00">
        <w:trPr>
          <w:trHeight w:val="286"/>
        </w:trPr>
        <w:tc>
          <w:tcPr>
            <w:tcW w:w="1509" w:type="dxa"/>
            <w:tcMar>
              <w:top w:w="12" w:type="dxa"/>
              <w:left w:w="12" w:type="dxa"/>
              <w:bottom w:w="0" w:type="dxa"/>
              <w:right w:w="12" w:type="dxa"/>
            </w:tcMar>
            <w:vAlign w:val="center"/>
            <w:hideMark/>
          </w:tcPr>
          <w:p w14:paraId="43736D65" w14:textId="3C12F962"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b/>
                <w:bCs/>
                <w:color w:val="000000"/>
              </w:rPr>
              <w:t>Black pomfret</w:t>
            </w:r>
          </w:p>
        </w:tc>
        <w:tc>
          <w:tcPr>
            <w:tcW w:w="851" w:type="dxa"/>
            <w:tcMar>
              <w:top w:w="12" w:type="dxa"/>
              <w:left w:w="12" w:type="dxa"/>
              <w:bottom w:w="0" w:type="dxa"/>
              <w:right w:w="12" w:type="dxa"/>
            </w:tcMar>
            <w:vAlign w:val="center"/>
            <w:hideMark/>
          </w:tcPr>
          <w:p w14:paraId="3E388259"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60</w:t>
            </w:r>
          </w:p>
        </w:tc>
        <w:tc>
          <w:tcPr>
            <w:tcW w:w="940" w:type="dxa"/>
            <w:tcMar>
              <w:top w:w="12" w:type="dxa"/>
              <w:left w:w="12" w:type="dxa"/>
              <w:bottom w:w="0" w:type="dxa"/>
              <w:right w:w="12" w:type="dxa"/>
            </w:tcMar>
            <w:vAlign w:val="center"/>
            <w:hideMark/>
          </w:tcPr>
          <w:p w14:paraId="18ED7530"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70</w:t>
            </w:r>
          </w:p>
        </w:tc>
        <w:tc>
          <w:tcPr>
            <w:tcW w:w="940" w:type="dxa"/>
            <w:tcMar>
              <w:top w:w="12" w:type="dxa"/>
              <w:left w:w="12" w:type="dxa"/>
              <w:bottom w:w="0" w:type="dxa"/>
              <w:right w:w="12" w:type="dxa"/>
            </w:tcMar>
            <w:vAlign w:val="center"/>
            <w:hideMark/>
          </w:tcPr>
          <w:p w14:paraId="68B578A5"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70</w:t>
            </w:r>
          </w:p>
        </w:tc>
        <w:tc>
          <w:tcPr>
            <w:tcW w:w="940" w:type="dxa"/>
            <w:tcMar>
              <w:top w:w="12" w:type="dxa"/>
              <w:left w:w="12" w:type="dxa"/>
              <w:bottom w:w="0" w:type="dxa"/>
              <w:right w:w="12" w:type="dxa"/>
            </w:tcMar>
            <w:vAlign w:val="center"/>
            <w:hideMark/>
          </w:tcPr>
          <w:p w14:paraId="14E2335A"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70</w:t>
            </w:r>
          </w:p>
        </w:tc>
        <w:tc>
          <w:tcPr>
            <w:tcW w:w="940" w:type="dxa"/>
            <w:tcMar>
              <w:top w:w="12" w:type="dxa"/>
              <w:left w:w="12" w:type="dxa"/>
              <w:bottom w:w="0" w:type="dxa"/>
              <w:right w:w="12" w:type="dxa"/>
            </w:tcMar>
            <w:vAlign w:val="center"/>
            <w:hideMark/>
          </w:tcPr>
          <w:p w14:paraId="44D8BC44"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20</w:t>
            </w:r>
          </w:p>
        </w:tc>
        <w:tc>
          <w:tcPr>
            <w:tcW w:w="940" w:type="dxa"/>
            <w:tcMar>
              <w:top w:w="12" w:type="dxa"/>
              <w:left w:w="12" w:type="dxa"/>
              <w:bottom w:w="0" w:type="dxa"/>
              <w:right w:w="12" w:type="dxa"/>
            </w:tcMar>
            <w:vAlign w:val="center"/>
            <w:hideMark/>
          </w:tcPr>
          <w:p w14:paraId="49BB5BDD"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30</w:t>
            </w:r>
          </w:p>
        </w:tc>
        <w:tc>
          <w:tcPr>
            <w:tcW w:w="940" w:type="dxa"/>
            <w:tcMar>
              <w:top w:w="12" w:type="dxa"/>
              <w:left w:w="12" w:type="dxa"/>
              <w:bottom w:w="0" w:type="dxa"/>
              <w:right w:w="12" w:type="dxa"/>
            </w:tcMar>
            <w:vAlign w:val="center"/>
            <w:hideMark/>
          </w:tcPr>
          <w:p w14:paraId="33BFFAFD"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30</w:t>
            </w:r>
          </w:p>
        </w:tc>
        <w:tc>
          <w:tcPr>
            <w:tcW w:w="941" w:type="dxa"/>
            <w:tcMar>
              <w:top w:w="12" w:type="dxa"/>
              <w:left w:w="12" w:type="dxa"/>
              <w:bottom w:w="0" w:type="dxa"/>
              <w:right w:w="12" w:type="dxa"/>
            </w:tcMar>
            <w:vAlign w:val="center"/>
            <w:hideMark/>
          </w:tcPr>
          <w:p w14:paraId="670C7D3F"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80</w:t>
            </w:r>
          </w:p>
        </w:tc>
      </w:tr>
      <w:tr w:rsidR="007F2081" w:rsidRPr="002C43F7" w14:paraId="4138A606" w14:textId="77777777" w:rsidTr="00DA7C00">
        <w:trPr>
          <w:trHeight w:val="286"/>
        </w:trPr>
        <w:tc>
          <w:tcPr>
            <w:tcW w:w="1509" w:type="dxa"/>
            <w:tcMar>
              <w:top w:w="12" w:type="dxa"/>
              <w:left w:w="12" w:type="dxa"/>
              <w:bottom w:w="0" w:type="dxa"/>
              <w:right w:w="12" w:type="dxa"/>
            </w:tcMar>
            <w:vAlign w:val="center"/>
            <w:hideMark/>
          </w:tcPr>
          <w:p w14:paraId="27939E61" w14:textId="7C129F08"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b/>
                <w:bCs/>
                <w:color w:val="000000"/>
              </w:rPr>
              <w:t>Goat fish</w:t>
            </w:r>
          </w:p>
        </w:tc>
        <w:tc>
          <w:tcPr>
            <w:tcW w:w="851" w:type="dxa"/>
            <w:tcMar>
              <w:top w:w="12" w:type="dxa"/>
              <w:left w:w="12" w:type="dxa"/>
              <w:bottom w:w="0" w:type="dxa"/>
              <w:right w:w="12" w:type="dxa"/>
            </w:tcMar>
            <w:vAlign w:val="center"/>
            <w:hideMark/>
          </w:tcPr>
          <w:p w14:paraId="652FB60B"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70</w:t>
            </w:r>
          </w:p>
        </w:tc>
        <w:tc>
          <w:tcPr>
            <w:tcW w:w="940" w:type="dxa"/>
            <w:tcMar>
              <w:top w:w="12" w:type="dxa"/>
              <w:left w:w="12" w:type="dxa"/>
              <w:bottom w:w="0" w:type="dxa"/>
              <w:right w:w="12" w:type="dxa"/>
            </w:tcMar>
            <w:vAlign w:val="center"/>
            <w:hideMark/>
          </w:tcPr>
          <w:p w14:paraId="7267B6C9"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30</w:t>
            </w:r>
          </w:p>
        </w:tc>
        <w:tc>
          <w:tcPr>
            <w:tcW w:w="940" w:type="dxa"/>
            <w:tcMar>
              <w:top w:w="12" w:type="dxa"/>
              <w:left w:w="12" w:type="dxa"/>
              <w:bottom w:w="0" w:type="dxa"/>
              <w:right w:w="12" w:type="dxa"/>
            </w:tcMar>
            <w:vAlign w:val="center"/>
            <w:hideMark/>
          </w:tcPr>
          <w:p w14:paraId="0FDC215A"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30</w:t>
            </w:r>
          </w:p>
        </w:tc>
        <w:tc>
          <w:tcPr>
            <w:tcW w:w="940" w:type="dxa"/>
            <w:tcMar>
              <w:top w:w="12" w:type="dxa"/>
              <w:left w:w="12" w:type="dxa"/>
              <w:bottom w:w="0" w:type="dxa"/>
              <w:right w:w="12" w:type="dxa"/>
            </w:tcMar>
            <w:vAlign w:val="center"/>
            <w:hideMark/>
          </w:tcPr>
          <w:p w14:paraId="0AF83591"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90</w:t>
            </w:r>
          </w:p>
        </w:tc>
        <w:tc>
          <w:tcPr>
            <w:tcW w:w="940" w:type="dxa"/>
            <w:tcMar>
              <w:top w:w="12" w:type="dxa"/>
              <w:left w:w="12" w:type="dxa"/>
              <w:bottom w:w="0" w:type="dxa"/>
              <w:right w:w="12" w:type="dxa"/>
            </w:tcMar>
            <w:vAlign w:val="center"/>
            <w:hideMark/>
          </w:tcPr>
          <w:p w14:paraId="6F2BB42B"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90</w:t>
            </w:r>
          </w:p>
        </w:tc>
        <w:tc>
          <w:tcPr>
            <w:tcW w:w="940" w:type="dxa"/>
            <w:tcMar>
              <w:top w:w="12" w:type="dxa"/>
              <w:left w:w="12" w:type="dxa"/>
              <w:bottom w:w="0" w:type="dxa"/>
              <w:right w:w="12" w:type="dxa"/>
            </w:tcMar>
            <w:vAlign w:val="center"/>
            <w:hideMark/>
          </w:tcPr>
          <w:p w14:paraId="7AABD42C"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90</w:t>
            </w:r>
          </w:p>
        </w:tc>
        <w:tc>
          <w:tcPr>
            <w:tcW w:w="940" w:type="dxa"/>
            <w:tcMar>
              <w:top w:w="12" w:type="dxa"/>
              <w:left w:w="12" w:type="dxa"/>
              <w:bottom w:w="0" w:type="dxa"/>
              <w:right w:w="12" w:type="dxa"/>
            </w:tcMar>
            <w:vAlign w:val="center"/>
            <w:hideMark/>
          </w:tcPr>
          <w:p w14:paraId="2CF7943F"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90</w:t>
            </w:r>
          </w:p>
        </w:tc>
        <w:tc>
          <w:tcPr>
            <w:tcW w:w="941" w:type="dxa"/>
            <w:tcMar>
              <w:top w:w="12" w:type="dxa"/>
              <w:left w:w="12" w:type="dxa"/>
              <w:bottom w:w="0" w:type="dxa"/>
              <w:right w:w="12" w:type="dxa"/>
            </w:tcMar>
            <w:vAlign w:val="center"/>
            <w:hideMark/>
          </w:tcPr>
          <w:p w14:paraId="30FEFCE5"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80</w:t>
            </w:r>
          </w:p>
        </w:tc>
      </w:tr>
      <w:tr w:rsidR="007F2081" w:rsidRPr="002C43F7" w14:paraId="780B93BE" w14:textId="77777777" w:rsidTr="00DA7C00">
        <w:trPr>
          <w:trHeight w:val="286"/>
        </w:trPr>
        <w:tc>
          <w:tcPr>
            <w:tcW w:w="1509" w:type="dxa"/>
            <w:tcMar>
              <w:top w:w="12" w:type="dxa"/>
              <w:left w:w="12" w:type="dxa"/>
              <w:bottom w:w="0" w:type="dxa"/>
              <w:right w:w="12" w:type="dxa"/>
            </w:tcMar>
            <w:vAlign w:val="center"/>
            <w:hideMark/>
          </w:tcPr>
          <w:p w14:paraId="3545FCF0" w14:textId="56DB95C3"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b/>
                <w:bCs/>
              </w:rPr>
              <w:t>Tiger toothed/Pama Croaker</w:t>
            </w:r>
          </w:p>
        </w:tc>
        <w:tc>
          <w:tcPr>
            <w:tcW w:w="851" w:type="dxa"/>
            <w:tcMar>
              <w:top w:w="12" w:type="dxa"/>
              <w:left w:w="12" w:type="dxa"/>
              <w:bottom w:w="0" w:type="dxa"/>
              <w:right w:w="12" w:type="dxa"/>
            </w:tcMar>
            <w:vAlign w:val="center"/>
            <w:hideMark/>
          </w:tcPr>
          <w:p w14:paraId="590544F9"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60</w:t>
            </w:r>
          </w:p>
        </w:tc>
        <w:tc>
          <w:tcPr>
            <w:tcW w:w="940" w:type="dxa"/>
            <w:tcMar>
              <w:top w:w="12" w:type="dxa"/>
              <w:left w:w="12" w:type="dxa"/>
              <w:bottom w:w="0" w:type="dxa"/>
              <w:right w:w="12" w:type="dxa"/>
            </w:tcMar>
            <w:vAlign w:val="center"/>
            <w:hideMark/>
          </w:tcPr>
          <w:p w14:paraId="3A33F0BB"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100</w:t>
            </w:r>
          </w:p>
        </w:tc>
        <w:tc>
          <w:tcPr>
            <w:tcW w:w="940" w:type="dxa"/>
            <w:tcMar>
              <w:top w:w="12" w:type="dxa"/>
              <w:left w:w="12" w:type="dxa"/>
              <w:bottom w:w="0" w:type="dxa"/>
              <w:right w:w="12" w:type="dxa"/>
            </w:tcMar>
            <w:vAlign w:val="center"/>
            <w:hideMark/>
          </w:tcPr>
          <w:p w14:paraId="75A6FB77"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90</w:t>
            </w:r>
          </w:p>
        </w:tc>
        <w:tc>
          <w:tcPr>
            <w:tcW w:w="940" w:type="dxa"/>
            <w:tcMar>
              <w:top w:w="12" w:type="dxa"/>
              <w:left w:w="12" w:type="dxa"/>
              <w:bottom w:w="0" w:type="dxa"/>
              <w:right w:w="12" w:type="dxa"/>
            </w:tcMar>
            <w:vAlign w:val="center"/>
            <w:hideMark/>
          </w:tcPr>
          <w:p w14:paraId="2209F3A7"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80</w:t>
            </w:r>
          </w:p>
        </w:tc>
        <w:tc>
          <w:tcPr>
            <w:tcW w:w="940" w:type="dxa"/>
            <w:tcMar>
              <w:top w:w="12" w:type="dxa"/>
              <w:left w:w="12" w:type="dxa"/>
              <w:bottom w:w="0" w:type="dxa"/>
              <w:right w:w="12" w:type="dxa"/>
            </w:tcMar>
            <w:vAlign w:val="center"/>
            <w:hideMark/>
          </w:tcPr>
          <w:p w14:paraId="72D5050A"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50</w:t>
            </w:r>
          </w:p>
        </w:tc>
        <w:tc>
          <w:tcPr>
            <w:tcW w:w="940" w:type="dxa"/>
            <w:tcMar>
              <w:top w:w="12" w:type="dxa"/>
              <w:left w:w="12" w:type="dxa"/>
              <w:bottom w:w="0" w:type="dxa"/>
              <w:right w:w="12" w:type="dxa"/>
            </w:tcMar>
            <w:vAlign w:val="center"/>
            <w:hideMark/>
          </w:tcPr>
          <w:p w14:paraId="712F3363"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100</w:t>
            </w:r>
          </w:p>
        </w:tc>
        <w:tc>
          <w:tcPr>
            <w:tcW w:w="940" w:type="dxa"/>
            <w:tcMar>
              <w:top w:w="12" w:type="dxa"/>
              <w:left w:w="12" w:type="dxa"/>
              <w:bottom w:w="0" w:type="dxa"/>
              <w:right w:w="12" w:type="dxa"/>
            </w:tcMar>
            <w:vAlign w:val="center"/>
            <w:hideMark/>
          </w:tcPr>
          <w:p w14:paraId="3AD34664"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70</w:t>
            </w:r>
          </w:p>
        </w:tc>
        <w:tc>
          <w:tcPr>
            <w:tcW w:w="941" w:type="dxa"/>
            <w:tcMar>
              <w:top w:w="12" w:type="dxa"/>
              <w:left w:w="12" w:type="dxa"/>
              <w:bottom w:w="0" w:type="dxa"/>
              <w:right w:w="12" w:type="dxa"/>
            </w:tcMar>
            <w:vAlign w:val="center"/>
            <w:hideMark/>
          </w:tcPr>
          <w:p w14:paraId="564033AF"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70</w:t>
            </w:r>
          </w:p>
        </w:tc>
      </w:tr>
      <w:tr w:rsidR="007F2081" w:rsidRPr="002C43F7" w14:paraId="547ADF7D" w14:textId="77777777" w:rsidTr="00DA7C00">
        <w:trPr>
          <w:trHeight w:val="286"/>
        </w:trPr>
        <w:tc>
          <w:tcPr>
            <w:tcW w:w="1509" w:type="dxa"/>
            <w:tcMar>
              <w:top w:w="12" w:type="dxa"/>
              <w:left w:w="12" w:type="dxa"/>
              <w:bottom w:w="0" w:type="dxa"/>
              <w:right w:w="12" w:type="dxa"/>
            </w:tcMar>
            <w:vAlign w:val="center"/>
            <w:hideMark/>
          </w:tcPr>
          <w:p w14:paraId="6F2FD1B0" w14:textId="32F1A6F8"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b/>
                <w:bCs/>
                <w:color w:val="000000"/>
              </w:rPr>
              <w:t>Sea bream</w:t>
            </w:r>
          </w:p>
        </w:tc>
        <w:tc>
          <w:tcPr>
            <w:tcW w:w="851" w:type="dxa"/>
            <w:tcMar>
              <w:top w:w="12" w:type="dxa"/>
              <w:left w:w="12" w:type="dxa"/>
              <w:bottom w:w="0" w:type="dxa"/>
              <w:right w:w="12" w:type="dxa"/>
            </w:tcMar>
            <w:vAlign w:val="center"/>
            <w:hideMark/>
          </w:tcPr>
          <w:p w14:paraId="188C3BE9"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40</w:t>
            </w:r>
          </w:p>
        </w:tc>
        <w:tc>
          <w:tcPr>
            <w:tcW w:w="940" w:type="dxa"/>
            <w:tcMar>
              <w:top w:w="12" w:type="dxa"/>
              <w:left w:w="12" w:type="dxa"/>
              <w:bottom w:w="0" w:type="dxa"/>
              <w:right w:w="12" w:type="dxa"/>
            </w:tcMar>
            <w:vAlign w:val="center"/>
            <w:hideMark/>
          </w:tcPr>
          <w:p w14:paraId="56E30D92"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30</w:t>
            </w:r>
          </w:p>
        </w:tc>
        <w:tc>
          <w:tcPr>
            <w:tcW w:w="940" w:type="dxa"/>
            <w:tcMar>
              <w:top w:w="12" w:type="dxa"/>
              <w:left w:w="12" w:type="dxa"/>
              <w:bottom w:w="0" w:type="dxa"/>
              <w:right w:w="12" w:type="dxa"/>
            </w:tcMar>
            <w:vAlign w:val="center"/>
            <w:hideMark/>
          </w:tcPr>
          <w:p w14:paraId="5F8C6F28"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50</w:t>
            </w:r>
          </w:p>
        </w:tc>
        <w:tc>
          <w:tcPr>
            <w:tcW w:w="940" w:type="dxa"/>
            <w:tcMar>
              <w:top w:w="12" w:type="dxa"/>
              <w:left w:w="12" w:type="dxa"/>
              <w:bottom w:w="0" w:type="dxa"/>
              <w:right w:w="12" w:type="dxa"/>
            </w:tcMar>
            <w:vAlign w:val="center"/>
            <w:hideMark/>
          </w:tcPr>
          <w:p w14:paraId="2991388F"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60</w:t>
            </w:r>
          </w:p>
        </w:tc>
        <w:tc>
          <w:tcPr>
            <w:tcW w:w="940" w:type="dxa"/>
            <w:tcMar>
              <w:top w:w="12" w:type="dxa"/>
              <w:left w:w="12" w:type="dxa"/>
              <w:bottom w:w="0" w:type="dxa"/>
              <w:right w:w="12" w:type="dxa"/>
            </w:tcMar>
            <w:vAlign w:val="center"/>
            <w:hideMark/>
          </w:tcPr>
          <w:p w14:paraId="4333966C"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40</w:t>
            </w:r>
          </w:p>
        </w:tc>
        <w:tc>
          <w:tcPr>
            <w:tcW w:w="940" w:type="dxa"/>
            <w:tcMar>
              <w:top w:w="12" w:type="dxa"/>
              <w:left w:w="12" w:type="dxa"/>
              <w:bottom w:w="0" w:type="dxa"/>
              <w:right w:w="12" w:type="dxa"/>
            </w:tcMar>
            <w:vAlign w:val="center"/>
            <w:hideMark/>
          </w:tcPr>
          <w:p w14:paraId="2D1E8A39"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30</w:t>
            </w:r>
          </w:p>
        </w:tc>
        <w:tc>
          <w:tcPr>
            <w:tcW w:w="940" w:type="dxa"/>
            <w:tcMar>
              <w:top w:w="12" w:type="dxa"/>
              <w:left w:w="12" w:type="dxa"/>
              <w:bottom w:w="0" w:type="dxa"/>
              <w:right w:w="12" w:type="dxa"/>
            </w:tcMar>
            <w:vAlign w:val="center"/>
            <w:hideMark/>
          </w:tcPr>
          <w:p w14:paraId="07A97025"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50</w:t>
            </w:r>
          </w:p>
        </w:tc>
        <w:tc>
          <w:tcPr>
            <w:tcW w:w="941" w:type="dxa"/>
            <w:tcMar>
              <w:top w:w="12" w:type="dxa"/>
              <w:left w:w="12" w:type="dxa"/>
              <w:bottom w:w="0" w:type="dxa"/>
              <w:right w:w="12" w:type="dxa"/>
            </w:tcMar>
            <w:vAlign w:val="center"/>
            <w:hideMark/>
          </w:tcPr>
          <w:p w14:paraId="0A400134"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20</w:t>
            </w:r>
          </w:p>
        </w:tc>
      </w:tr>
      <w:tr w:rsidR="007F2081" w:rsidRPr="002C43F7" w14:paraId="7F199DBA" w14:textId="77777777" w:rsidTr="00DA7C00">
        <w:trPr>
          <w:trHeight w:val="286"/>
        </w:trPr>
        <w:tc>
          <w:tcPr>
            <w:tcW w:w="1509" w:type="dxa"/>
            <w:tcMar>
              <w:top w:w="12" w:type="dxa"/>
              <w:left w:w="12" w:type="dxa"/>
              <w:bottom w:w="0" w:type="dxa"/>
              <w:right w:w="12" w:type="dxa"/>
            </w:tcMar>
            <w:vAlign w:val="center"/>
            <w:hideMark/>
          </w:tcPr>
          <w:p w14:paraId="08DC8FB6" w14:textId="298D15B5"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b/>
                <w:bCs/>
              </w:rPr>
              <w:t>Gold spotted anchovy</w:t>
            </w:r>
          </w:p>
        </w:tc>
        <w:tc>
          <w:tcPr>
            <w:tcW w:w="851" w:type="dxa"/>
            <w:tcMar>
              <w:top w:w="12" w:type="dxa"/>
              <w:left w:w="12" w:type="dxa"/>
              <w:bottom w:w="0" w:type="dxa"/>
              <w:right w:w="12" w:type="dxa"/>
            </w:tcMar>
            <w:vAlign w:val="center"/>
            <w:hideMark/>
          </w:tcPr>
          <w:p w14:paraId="1081EFAB"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50</w:t>
            </w:r>
          </w:p>
        </w:tc>
        <w:tc>
          <w:tcPr>
            <w:tcW w:w="940" w:type="dxa"/>
            <w:tcMar>
              <w:top w:w="12" w:type="dxa"/>
              <w:left w:w="12" w:type="dxa"/>
              <w:bottom w:w="0" w:type="dxa"/>
              <w:right w:w="12" w:type="dxa"/>
            </w:tcMar>
            <w:vAlign w:val="center"/>
            <w:hideMark/>
          </w:tcPr>
          <w:p w14:paraId="63D42F96"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80</w:t>
            </w:r>
          </w:p>
        </w:tc>
        <w:tc>
          <w:tcPr>
            <w:tcW w:w="940" w:type="dxa"/>
            <w:tcMar>
              <w:top w:w="12" w:type="dxa"/>
              <w:left w:w="12" w:type="dxa"/>
              <w:bottom w:w="0" w:type="dxa"/>
              <w:right w:w="12" w:type="dxa"/>
            </w:tcMar>
            <w:vAlign w:val="center"/>
            <w:hideMark/>
          </w:tcPr>
          <w:p w14:paraId="5E327DBC"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90</w:t>
            </w:r>
          </w:p>
        </w:tc>
        <w:tc>
          <w:tcPr>
            <w:tcW w:w="940" w:type="dxa"/>
            <w:tcMar>
              <w:top w:w="12" w:type="dxa"/>
              <w:left w:w="12" w:type="dxa"/>
              <w:bottom w:w="0" w:type="dxa"/>
              <w:right w:w="12" w:type="dxa"/>
            </w:tcMar>
            <w:vAlign w:val="center"/>
            <w:hideMark/>
          </w:tcPr>
          <w:p w14:paraId="520E72E2"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60</w:t>
            </w:r>
          </w:p>
        </w:tc>
        <w:tc>
          <w:tcPr>
            <w:tcW w:w="940" w:type="dxa"/>
            <w:tcMar>
              <w:top w:w="12" w:type="dxa"/>
              <w:left w:w="12" w:type="dxa"/>
              <w:bottom w:w="0" w:type="dxa"/>
              <w:right w:w="12" w:type="dxa"/>
            </w:tcMar>
            <w:vAlign w:val="center"/>
            <w:hideMark/>
          </w:tcPr>
          <w:p w14:paraId="0F5A1CEC"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60</w:t>
            </w:r>
          </w:p>
        </w:tc>
        <w:tc>
          <w:tcPr>
            <w:tcW w:w="940" w:type="dxa"/>
            <w:tcMar>
              <w:top w:w="12" w:type="dxa"/>
              <w:left w:w="12" w:type="dxa"/>
              <w:bottom w:w="0" w:type="dxa"/>
              <w:right w:w="12" w:type="dxa"/>
            </w:tcMar>
            <w:vAlign w:val="center"/>
            <w:hideMark/>
          </w:tcPr>
          <w:p w14:paraId="0F1454E4"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50</w:t>
            </w:r>
          </w:p>
        </w:tc>
        <w:tc>
          <w:tcPr>
            <w:tcW w:w="940" w:type="dxa"/>
            <w:tcMar>
              <w:top w:w="12" w:type="dxa"/>
              <w:left w:w="12" w:type="dxa"/>
              <w:bottom w:w="0" w:type="dxa"/>
              <w:right w:w="12" w:type="dxa"/>
            </w:tcMar>
            <w:vAlign w:val="center"/>
            <w:hideMark/>
          </w:tcPr>
          <w:p w14:paraId="1A09696D"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50</w:t>
            </w:r>
          </w:p>
        </w:tc>
        <w:tc>
          <w:tcPr>
            <w:tcW w:w="941" w:type="dxa"/>
            <w:tcMar>
              <w:top w:w="12" w:type="dxa"/>
              <w:left w:w="12" w:type="dxa"/>
              <w:bottom w:w="0" w:type="dxa"/>
              <w:right w:w="12" w:type="dxa"/>
            </w:tcMar>
            <w:vAlign w:val="center"/>
            <w:hideMark/>
          </w:tcPr>
          <w:p w14:paraId="761E2FB8"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60</w:t>
            </w:r>
          </w:p>
        </w:tc>
      </w:tr>
      <w:tr w:rsidR="007F2081" w:rsidRPr="002C43F7" w14:paraId="1AFF17E1" w14:textId="77777777" w:rsidTr="00DA7C00">
        <w:trPr>
          <w:trHeight w:val="286"/>
        </w:trPr>
        <w:tc>
          <w:tcPr>
            <w:tcW w:w="1509" w:type="dxa"/>
            <w:tcMar>
              <w:top w:w="12" w:type="dxa"/>
              <w:left w:w="12" w:type="dxa"/>
              <w:bottom w:w="0" w:type="dxa"/>
              <w:right w:w="12" w:type="dxa"/>
            </w:tcMar>
            <w:vAlign w:val="center"/>
            <w:hideMark/>
          </w:tcPr>
          <w:p w14:paraId="14C4DA64" w14:textId="5600434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b/>
                <w:bCs/>
                <w:color w:val="000000"/>
              </w:rPr>
              <w:t>Lunar tail bigeye</w:t>
            </w:r>
          </w:p>
        </w:tc>
        <w:tc>
          <w:tcPr>
            <w:tcW w:w="851" w:type="dxa"/>
            <w:tcMar>
              <w:top w:w="12" w:type="dxa"/>
              <w:left w:w="12" w:type="dxa"/>
              <w:bottom w:w="0" w:type="dxa"/>
              <w:right w:w="12" w:type="dxa"/>
            </w:tcMar>
            <w:vAlign w:val="center"/>
            <w:hideMark/>
          </w:tcPr>
          <w:p w14:paraId="5EFADE81"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50</w:t>
            </w:r>
          </w:p>
        </w:tc>
        <w:tc>
          <w:tcPr>
            <w:tcW w:w="940" w:type="dxa"/>
            <w:tcMar>
              <w:top w:w="12" w:type="dxa"/>
              <w:left w:w="12" w:type="dxa"/>
              <w:bottom w:w="0" w:type="dxa"/>
              <w:right w:w="12" w:type="dxa"/>
            </w:tcMar>
            <w:vAlign w:val="center"/>
            <w:hideMark/>
          </w:tcPr>
          <w:p w14:paraId="5936F332"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60</w:t>
            </w:r>
          </w:p>
        </w:tc>
        <w:tc>
          <w:tcPr>
            <w:tcW w:w="940" w:type="dxa"/>
            <w:tcMar>
              <w:top w:w="12" w:type="dxa"/>
              <w:left w:w="12" w:type="dxa"/>
              <w:bottom w:w="0" w:type="dxa"/>
              <w:right w:w="12" w:type="dxa"/>
            </w:tcMar>
            <w:vAlign w:val="center"/>
            <w:hideMark/>
          </w:tcPr>
          <w:p w14:paraId="2C1CBA6E"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40</w:t>
            </w:r>
          </w:p>
        </w:tc>
        <w:tc>
          <w:tcPr>
            <w:tcW w:w="940" w:type="dxa"/>
            <w:tcMar>
              <w:top w:w="12" w:type="dxa"/>
              <w:left w:w="12" w:type="dxa"/>
              <w:bottom w:w="0" w:type="dxa"/>
              <w:right w:w="12" w:type="dxa"/>
            </w:tcMar>
            <w:vAlign w:val="center"/>
            <w:hideMark/>
          </w:tcPr>
          <w:p w14:paraId="6528CBB3"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100</w:t>
            </w:r>
          </w:p>
        </w:tc>
        <w:tc>
          <w:tcPr>
            <w:tcW w:w="940" w:type="dxa"/>
            <w:tcMar>
              <w:top w:w="12" w:type="dxa"/>
              <w:left w:w="12" w:type="dxa"/>
              <w:bottom w:w="0" w:type="dxa"/>
              <w:right w:w="12" w:type="dxa"/>
            </w:tcMar>
            <w:vAlign w:val="center"/>
            <w:hideMark/>
          </w:tcPr>
          <w:p w14:paraId="691B85A4"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100</w:t>
            </w:r>
          </w:p>
        </w:tc>
        <w:tc>
          <w:tcPr>
            <w:tcW w:w="940" w:type="dxa"/>
            <w:tcMar>
              <w:top w:w="12" w:type="dxa"/>
              <w:left w:w="12" w:type="dxa"/>
              <w:bottom w:w="0" w:type="dxa"/>
              <w:right w:w="12" w:type="dxa"/>
            </w:tcMar>
            <w:vAlign w:val="center"/>
            <w:hideMark/>
          </w:tcPr>
          <w:p w14:paraId="5FE2C8D5"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70</w:t>
            </w:r>
          </w:p>
        </w:tc>
        <w:tc>
          <w:tcPr>
            <w:tcW w:w="940" w:type="dxa"/>
            <w:tcMar>
              <w:top w:w="12" w:type="dxa"/>
              <w:left w:w="12" w:type="dxa"/>
              <w:bottom w:w="0" w:type="dxa"/>
              <w:right w:w="12" w:type="dxa"/>
            </w:tcMar>
            <w:vAlign w:val="center"/>
            <w:hideMark/>
          </w:tcPr>
          <w:p w14:paraId="1A3F6E92"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90</w:t>
            </w:r>
          </w:p>
        </w:tc>
        <w:tc>
          <w:tcPr>
            <w:tcW w:w="941" w:type="dxa"/>
            <w:tcMar>
              <w:top w:w="12" w:type="dxa"/>
              <w:left w:w="12" w:type="dxa"/>
              <w:bottom w:w="0" w:type="dxa"/>
              <w:right w:w="12" w:type="dxa"/>
            </w:tcMar>
            <w:vAlign w:val="center"/>
            <w:hideMark/>
          </w:tcPr>
          <w:p w14:paraId="0E818CB1"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60</w:t>
            </w:r>
          </w:p>
        </w:tc>
      </w:tr>
      <w:tr w:rsidR="007F2081" w:rsidRPr="002C43F7" w14:paraId="7B4794B8" w14:textId="77777777" w:rsidTr="00DA7C00">
        <w:trPr>
          <w:trHeight w:val="286"/>
        </w:trPr>
        <w:tc>
          <w:tcPr>
            <w:tcW w:w="1509" w:type="dxa"/>
            <w:tcMar>
              <w:top w:w="12" w:type="dxa"/>
              <w:left w:w="12" w:type="dxa"/>
              <w:bottom w:w="0" w:type="dxa"/>
              <w:right w:w="12" w:type="dxa"/>
            </w:tcMar>
            <w:vAlign w:val="center"/>
            <w:hideMark/>
          </w:tcPr>
          <w:p w14:paraId="4743C158" w14:textId="22E4682A"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b/>
                <w:bCs/>
                <w:color w:val="000000"/>
              </w:rPr>
              <w:t>Coromandel ribbonfish</w:t>
            </w:r>
          </w:p>
        </w:tc>
        <w:tc>
          <w:tcPr>
            <w:tcW w:w="851" w:type="dxa"/>
            <w:tcMar>
              <w:top w:w="12" w:type="dxa"/>
              <w:left w:w="12" w:type="dxa"/>
              <w:bottom w:w="0" w:type="dxa"/>
              <w:right w:w="12" w:type="dxa"/>
            </w:tcMar>
            <w:vAlign w:val="center"/>
            <w:hideMark/>
          </w:tcPr>
          <w:p w14:paraId="0D5D2610"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70</w:t>
            </w:r>
          </w:p>
        </w:tc>
        <w:tc>
          <w:tcPr>
            <w:tcW w:w="940" w:type="dxa"/>
            <w:tcMar>
              <w:top w:w="12" w:type="dxa"/>
              <w:left w:w="12" w:type="dxa"/>
              <w:bottom w:w="0" w:type="dxa"/>
              <w:right w:w="12" w:type="dxa"/>
            </w:tcMar>
            <w:vAlign w:val="center"/>
            <w:hideMark/>
          </w:tcPr>
          <w:p w14:paraId="4989E62A"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30</w:t>
            </w:r>
          </w:p>
        </w:tc>
        <w:tc>
          <w:tcPr>
            <w:tcW w:w="940" w:type="dxa"/>
            <w:tcMar>
              <w:top w:w="12" w:type="dxa"/>
              <w:left w:w="12" w:type="dxa"/>
              <w:bottom w:w="0" w:type="dxa"/>
              <w:right w:w="12" w:type="dxa"/>
            </w:tcMar>
            <w:vAlign w:val="center"/>
            <w:hideMark/>
          </w:tcPr>
          <w:p w14:paraId="4A4FB57F"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30</w:t>
            </w:r>
          </w:p>
        </w:tc>
        <w:tc>
          <w:tcPr>
            <w:tcW w:w="940" w:type="dxa"/>
            <w:tcMar>
              <w:top w:w="12" w:type="dxa"/>
              <w:left w:w="12" w:type="dxa"/>
              <w:bottom w:w="0" w:type="dxa"/>
              <w:right w:w="12" w:type="dxa"/>
            </w:tcMar>
            <w:vAlign w:val="center"/>
            <w:hideMark/>
          </w:tcPr>
          <w:p w14:paraId="6EF2939D"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50</w:t>
            </w:r>
          </w:p>
        </w:tc>
        <w:tc>
          <w:tcPr>
            <w:tcW w:w="940" w:type="dxa"/>
            <w:tcMar>
              <w:top w:w="12" w:type="dxa"/>
              <w:left w:w="12" w:type="dxa"/>
              <w:bottom w:w="0" w:type="dxa"/>
              <w:right w:w="12" w:type="dxa"/>
            </w:tcMar>
            <w:vAlign w:val="center"/>
            <w:hideMark/>
          </w:tcPr>
          <w:p w14:paraId="6B15DD00"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60</w:t>
            </w:r>
          </w:p>
        </w:tc>
        <w:tc>
          <w:tcPr>
            <w:tcW w:w="940" w:type="dxa"/>
            <w:tcMar>
              <w:top w:w="12" w:type="dxa"/>
              <w:left w:w="12" w:type="dxa"/>
              <w:bottom w:w="0" w:type="dxa"/>
              <w:right w:w="12" w:type="dxa"/>
            </w:tcMar>
            <w:vAlign w:val="center"/>
            <w:hideMark/>
          </w:tcPr>
          <w:p w14:paraId="40CC49A7"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40</w:t>
            </w:r>
          </w:p>
        </w:tc>
        <w:tc>
          <w:tcPr>
            <w:tcW w:w="940" w:type="dxa"/>
            <w:tcMar>
              <w:top w:w="12" w:type="dxa"/>
              <w:left w:w="12" w:type="dxa"/>
              <w:bottom w:w="0" w:type="dxa"/>
              <w:right w:w="12" w:type="dxa"/>
            </w:tcMar>
            <w:vAlign w:val="center"/>
            <w:hideMark/>
          </w:tcPr>
          <w:p w14:paraId="783260DC"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60</w:t>
            </w:r>
          </w:p>
        </w:tc>
        <w:tc>
          <w:tcPr>
            <w:tcW w:w="941" w:type="dxa"/>
            <w:tcMar>
              <w:top w:w="12" w:type="dxa"/>
              <w:left w:w="12" w:type="dxa"/>
              <w:bottom w:w="0" w:type="dxa"/>
              <w:right w:w="12" w:type="dxa"/>
            </w:tcMar>
            <w:vAlign w:val="center"/>
            <w:hideMark/>
          </w:tcPr>
          <w:p w14:paraId="3FBAC5EB"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60</w:t>
            </w:r>
          </w:p>
        </w:tc>
      </w:tr>
      <w:tr w:rsidR="007F2081" w:rsidRPr="002C43F7" w14:paraId="76AD4B79" w14:textId="77777777" w:rsidTr="00DA7C00">
        <w:trPr>
          <w:trHeight w:val="286"/>
        </w:trPr>
        <w:tc>
          <w:tcPr>
            <w:tcW w:w="1509" w:type="dxa"/>
            <w:tcMar>
              <w:top w:w="12" w:type="dxa"/>
              <w:left w:w="12" w:type="dxa"/>
              <w:bottom w:w="0" w:type="dxa"/>
              <w:right w:w="12" w:type="dxa"/>
            </w:tcMar>
            <w:vAlign w:val="center"/>
            <w:hideMark/>
          </w:tcPr>
          <w:p w14:paraId="04215A92" w14:textId="64A6C083"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b/>
                <w:bCs/>
                <w:color w:val="000000"/>
              </w:rPr>
              <w:t>Threadfins</w:t>
            </w:r>
          </w:p>
        </w:tc>
        <w:tc>
          <w:tcPr>
            <w:tcW w:w="851" w:type="dxa"/>
            <w:tcMar>
              <w:top w:w="12" w:type="dxa"/>
              <w:left w:w="12" w:type="dxa"/>
              <w:bottom w:w="0" w:type="dxa"/>
              <w:right w:w="12" w:type="dxa"/>
            </w:tcMar>
            <w:vAlign w:val="center"/>
            <w:hideMark/>
          </w:tcPr>
          <w:p w14:paraId="0E9C531B"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100</w:t>
            </w:r>
          </w:p>
        </w:tc>
        <w:tc>
          <w:tcPr>
            <w:tcW w:w="940" w:type="dxa"/>
            <w:tcMar>
              <w:top w:w="12" w:type="dxa"/>
              <w:left w:w="12" w:type="dxa"/>
              <w:bottom w:w="0" w:type="dxa"/>
              <w:right w:w="12" w:type="dxa"/>
            </w:tcMar>
            <w:vAlign w:val="center"/>
            <w:hideMark/>
          </w:tcPr>
          <w:p w14:paraId="1E2CF1E7"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100</w:t>
            </w:r>
          </w:p>
        </w:tc>
        <w:tc>
          <w:tcPr>
            <w:tcW w:w="940" w:type="dxa"/>
            <w:tcMar>
              <w:top w:w="12" w:type="dxa"/>
              <w:left w:w="12" w:type="dxa"/>
              <w:bottom w:w="0" w:type="dxa"/>
              <w:right w:w="12" w:type="dxa"/>
            </w:tcMar>
            <w:vAlign w:val="center"/>
            <w:hideMark/>
          </w:tcPr>
          <w:p w14:paraId="3D48DC25"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100</w:t>
            </w:r>
          </w:p>
        </w:tc>
        <w:tc>
          <w:tcPr>
            <w:tcW w:w="940" w:type="dxa"/>
            <w:tcMar>
              <w:top w:w="12" w:type="dxa"/>
              <w:left w:w="12" w:type="dxa"/>
              <w:bottom w:w="0" w:type="dxa"/>
              <w:right w:w="12" w:type="dxa"/>
            </w:tcMar>
            <w:vAlign w:val="center"/>
            <w:hideMark/>
          </w:tcPr>
          <w:p w14:paraId="2F325E3F"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100</w:t>
            </w:r>
          </w:p>
        </w:tc>
        <w:tc>
          <w:tcPr>
            <w:tcW w:w="940" w:type="dxa"/>
            <w:tcMar>
              <w:top w:w="12" w:type="dxa"/>
              <w:left w:w="12" w:type="dxa"/>
              <w:bottom w:w="0" w:type="dxa"/>
              <w:right w:w="12" w:type="dxa"/>
            </w:tcMar>
            <w:vAlign w:val="center"/>
            <w:hideMark/>
          </w:tcPr>
          <w:p w14:paraId="3A565275"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90</w:t>
            </w:r>
          </w:p>
        </w:tc>
        <w:tc>
          <w:tcPr>
            <w:tcW w:w="940" w:type="dxa"/>
            <w:tcMar>
              <w:top w:w="12" w:type="dxa"/>
              <w:left w:w="12" w:type="dxa"/>
              <w:bottom w:w="0" w:type="dxa"/>
              <w:right w:w="12" w:type="dxa"/>
            </w:tcMar>
            <w:vAlign w:val="center"/>
            <w:hideMark/>
          </w:tcPr>
          <w:p w14:paraId="1CA6157E"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80</w:t>
            </w:r>
          </w:p>
        </w:tc>
        <w:tc>
          <w:tcPr>
            <w:tcW w:w="940" w:type="dxa"/>
            <w:tcMar>
              <w:top w:w="12" w:type="dxa"/>
              <w:left w:w="12" w:type="dxa"/>
              <w:bottom w:w="0" w:type="dxa"/>
              <w:right w:w="12" w:type="dxa"/>
            </w:tcMar>
            <w:vAlign w:val="center"/>
            <w:hideMark/>
          </w:tcPr>
          <w:p w14:paraId="2A934516"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70</w:t>
            </w:r>
          </w:p>
        </w:tc>
        <w:tc>
          <w:tcPr>
            <w:tcW w:w="941" w:type="dxa"/>
            <w:tcMar>
              <w:top w:w="12" w:type="dxa"/>
              <w:left w:w="12" w:type="dxa"/>
              <w:bottom w:w="0" w:type="dxa"/>
              <w:right w:w="12" w:type="dxa"/>
            </w:tcMar>
            <w:vAlign w:val="center"/>
            <w:hideMark/>
          </w:tcPr>
          <w:p w14:paraId="6ECE2D50"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100</w:t>
            </w:r>
          </w:p>
        </w:tc>
      </w:tr>
      <w:tr w:rsidR="007F2081" w:rsidRPr="002C43F7" w14:paraId="72310CED" w14:textId="77777777" w:rsidTr="00DA7C00">
        <w:trPr>
          <w:trHeight w:val="286"/>
        </w:trPr>
        <w:tc>
          <w:tcPr>
            <w:tcW w:w="1509" w:type="dxa"/>
            <w:tcMar>
              <w:top w:w="12" w:type="dxa"/>
              <w:left w:w="12" w:type="dxa"/>
              <w:bottom w:w="0" w:type="dxa"/>
              <w:right w:w="12" w:type="dxa"/>
            </w:tcMar>
            <w:vAlign w:val="center"/>
            <w:hideMark/>
          </w:tcPr>
          <w:p w14:paraId="71355312" w14:textId="2FFD416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b/>
                <w:bCs/>
                <w:color w:val="000000"/>
              </w:rPr>
              <w:t>Miscellaneous</w:t>
            </w:r>
          </w:p>
        </w:tc>
        <w:tc>
          <w:tcPr>
            <w:tcW w:w="851" w:type="dxa"/>
            <w:tcMar>
              <w:top w:w="12" w:type="dxa"/>
              <w:left w:w="12" w:type="dxa"/>
              <w:bottom w:w="0" w:type="dxa"/>
              <w:right w:w="12" w:type="dxa"/>
            </w:tcMar>
            <w:vAlign w:val="center"/>
            <w:hideMark/>
          </w:tcPr>
          <w:p w14:paraId="25C0CBF5"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100</w:t>
            </w:r>
          </w:p>
        </w:tc>
        <w:tc>
          <w:tcPr>
            <w:tcW w:w="940" w:type="dxa"/>
            <w:tcMar>
              <w:top w:w="12" w:type="dxa"/>
              <w:left w:w="12" w:type="dxa"/>
              <w:bottom w:w="0" w:type="dxa"/>
              <w:right w:w="12" w:type="dxa"/>
            </w:tcMar>
            <w:vAlign w:val="center"/>
            <w:hideMark/>
          </w:tcPr>
          <w:p w14:paraId="705D3790"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100</w:t>
            </w:r>
          </w:p>
        </w:tc>
        <w:tc>
          <w:tcPr>
            <w:tcW w:w="940" w:type="dxa"/>
            <w:tcMar>
              <w:top w:w="12" w:type="dxa"/>
              <w:left w:w="12" w:type="dxa"/>
              <w:bottom w:w="0" w:type="dxa"/>
              <w:right w:w="12" w:type="dxa"/>
            </w:tcMar>
            <w:vAlign w:val="center"/>
            <w:hideMark/>
          </w:tcPr>
          <w:p w14:paraId="43298D0B"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100</w:t>
            </w:r>
          </w:p>
        </w:tc>
        <w:tc>
          <w:tcPr>
            <w:tcW w:w="940" w:type="dxa"/>
            <w:tcMar>
              <w:top w:w="12" w:type="dxa"/>
              <w:left w:w="12" w:type="dxa"/>
              <w:bottom w:w="0" w:type="dxa"/>
              <w:right w:w="12" w:type="dxa"/>
            </w:tcMar>
            <w:vAlign w:val="center"/>
            <w:hideMark/>
          </w:tcPr>
          <w:p w14:paraId="2C14B10B"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100</w:t>
            </w:r>
          </w:p>
        </w:tc>
        <w:tc>
          <w:tcPr>
            <w:tcW w:w="940" w:type="dxa"/>
            <w:tcMar>
              <w:top w:w="12" w:type="dxa"/>
              <w:left w:w="12" w:type="dxa"/>
              <w:bottom w:w="0" w:type="dxa"/>
              <w:right w:w="12" w:type="dxa"/>
            </w:tcMar>
            <w:vAlign w:val="center"/>
            <w:hideMark/>
          </w:tcPr>
          <w:p w14:paraId="30D8C8DD"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100</w:t>
            </w:r>
          </w:p>
        </w:tc>
        <w:tc>
          <w:tcPr>
            <w:tcW w:w="940" w:type="dxa"/>
            <w:tcMar>
              <w:top w:w="12" w:type="dxa"/>
              <w:left w:w="12" w:type="dxa"/>
              <w:bottom w:w="0" w:type="dxa"/>
              <w:right w:w="12" w:type="dxa"/>
            </w:tcMar>
            <w:vAlign w:val="center"/>
            <w:hideMark/>
          </w:tcPr>
          <w:p w14:paraId="079EA646"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100</w:t>
            </w:r>
          </w:p>
        </w:tc>
        <w:tc>
          <w:tcPr>
            <w:tcW w:w="940" w:type="dxa"/>
            <w:tcMar>
              <w:top w:w="12" w:type="dxa"/>
              <w:left w:w="12" w:type="dxa"/>
              <w:bottom w:w="0" w:type="dxa"/>
              <w:right w:w="12" w:type="dxa"/>
            </w:tcMar>
            <w:vAlign w:val="center"/>
            <w:hideMark/>
          </w:tcPr>
          <w:p w14:paraId="6C5D72B1"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100</w:t>
            </w:r>
          </w:p>
        </w:tc>
        <w:tc>
          <w:tcPr>
            <w:tcW w:w="941" w:type="dxa"/>
            <w:tcMar>
              <w:top w:w="12" w:type="dxa"/>
              <w:left w:w="12" w:type="dxa"/>
              <w:bottom w:w="0" w:type="dxa"/>
              <w:right w:w="12" w:type="dxa"/>
            </w:tcMar>
            <w:vAlign w:val="center"/>
            <w:hideMark/>
          </w:tcPr>
          <w:p w14:paraId="5805D108" w14:textId="77777777" w:rsidR="007F2081" w:rsidRPr="002C43F7" w:rsidRDefault="007F2081" w:rsidP="000A5328">
            <w:pPr>
              <w:spacing w:before="120" w:after="120" w:line="240" w:lineRule="auto"/>
              <w:jc w:val="center"/>
              <w:rPr>
                <w:rFonts w:ascii="Times New Roman" w:hAnsi="Times New Roman" w:cs="Times New Roman"/>
              </w:rPr>
            </w:pPr>
            <w:r w:rsidRPr="002C43F7">
              <w:rPr>
                <w:rFonts w:ascii="Times New Roman" w:hAnsi="Times New Roman" w:cs="Times New Roman"/>
              </w:rPr>
              <w:t>100</w:t>
            </w:r>
          </w:p>
        </w:tc>
      </w:tr>
    </w:tbl>
    <w:p w14:paraId="001BF9F0" w14:textId="77777777" w:rsidR="007F2081" w:rsidRPr="002C43F7" w:rsidRDefault="007F2081" w:rsidP="000A5328">
      <w:pPr>
        <w:tabs>
          <w:tab w:val="left" w:pos="270"/>
          <w:tab w:val="left" w:pos="5149"/>
        </w:tabs>
        <w:spacing w:before="120" w:after="120" w:line="240" w:lineRule="auto"/>
        <w:jc w:val="both"/>
        <w:rPr>
          <w:rFonts w:ascii="Times New Roman" w:hAnsi="Times New Roman" w:cs="Times New Roman"/>
        </w:rPr>
      </w:pPr>
    </w:p>
    <w:p w14:paraId="138E1948" w14:textId="78D55C6E" w:rsidR="007F2081" w:rsidRPr="002C43F7" w:rsidRDefault="00B816B0" w:rsidP="00F47906">
      <w:pPr>
        <w:spacing w:before="120" w:after="120" w:line="240" w:lineRule="auto"/>
        <w:jc w:val="both"/>
        <w:rPr>
          <w:rFonts w:ascii="Times New Roman" w:hAnsi="Times New Roman" w:cs="Times New Roman"/>
          <w:b/>
          <w:bCs/>
          <w:lang w:val="en-US"/>
        </w:rPr>
      </w:pPr>
      <w:r>
        <w:rPr>
          <w:noProof/>
        </w:rPr>
        <w:lastRenderedPageBreak/>
        <w:t>ss</w:t>
      </w:r>
      <w:r w:rsidR="00684E1D">
        <w:rPr>
          <w:noProof/>
        </w:rPr>
        <w:drawing>
          <wp:inline distT="0" distB="0" distL="0" distR="0" wp14:anchorId="0C6C923C" wp14:editId="0C13E3DB">
            <wp:extent cx="5731510" cy="5045075"/>
            <wp:effectExtent l="0" t="0" r="2540" b="3175"/>
            <wp:docPr id="10473647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364769" name=""/>
                    <pic:cNvPicPr/>
                  </pic:nvPicPr>
                  <pic:blipFill>
                    <a:blip r:embed="rId10"/>
                    <a:stretch>
                      <a:fillRect/>
                    </a:stretch>
                  </pic:blipFill>
                  <pic:spPr>
                    <a:xfrm>
                      <a:off x="0" y="0"/>
                      <a:ext cx="5731510" cy="5045075"/>
                    </a:xfrm>
                    <a:prstGeom prst="rect">
                      <a:avLst/>
                    </a:prstGeom>
                  </pic:spPr>
                </pic:pic>
              </a:graphicData>
            </a:graphic>
          </wp:inline>
        </w:drawing>
      </w:r>
    </w:p>
    <w:p w14:paraId="795F99CC" w14:textId="688A34C3" w:rsidR="004C0840" w:rsidRPr="002C43F7" w:rsidRDefault="0089302D" w:rsidP="004C0840">
      <w:pPr>
        <w:spacing w:before="120" w:after="120" w:line="240" w:lineRule="auto"/>
        <w:ind w:firstLine="720"/>
        <w:jc w:val="center"/>
        <w:rPr>
          <w:rFonts w:ascii="Times New Roman" w:hAnsi="Times New Roman" w:cs="Times New Roman"/>
          <w:b/>
          <w:bCs/>
        </w:rPr>
      </w:pPr>
      <w:r w:rsidRPr="002C43F7">
        <w:rPr>
          <w:rFonts w:ascii="Times New Roman" w:hAnsi="Times New Roman" w:cs="Times New Roman"/>
          <w:b/>
          <w:bCs/>
        </w:rPr>
        <w:t>Chart 2</w:t>
      </w:r>
      <w:r w:rsidR="004C0840" w:rsidRPr="002C43F7">
        <w:rPr>
          <w:rFonts w:ascii="Times New Roman" w:hAnsi="Times New Roman" w:cs="Times New Roman"/>
          <w:b/>
          <w:bCs/>
        </w:rPr>
        <w:t xml:space="preserve">: </w:t>
      </w:r>
      <w:r w:rsidR="002149DB" w:rsidRPr="002C43F7">
        <w:rPr>
          <w:rFonts w:ascii="Times New Roman" w:hAnsi="Times New Roman" w:cs="Times New Roman"/>
          <w:b/>
          <w:bCs/>
        </w:rPr>
        <w:t xml:space="preserve">Monthly occurrence of Species/ Category </w:t>
      </w:r>
    </w:p>
    <w:p w14:paraId="5615AA59" w14:textId="77777777" w:rsidR="00C22B48" w:rsidRPr="002C43F7" w:rsidRDefault="00C22B48" w:rsidP="004C0840">
      <w:pPr>
        <w:spacing w:before="120" w:after="120" w:line="240" w:lineRule="auto"/>
        <w:ind w:firstLine="720"/>
        <w:jc w:val="center"/>
        <w:rPr>
          <w:rFonts w:ascii="Times New Roman" w:hAnsi="Times New Roman" w:cs="Times New Roman"/>
          <w:b/>
          <w:bCs/>
        </w:rPr>
      </w:pPr>
    </w:p>
    <w:p w14:paraId="6F0C2527" w14:textId="2E4DCA88" w:rsidR="00525F8E" w:rsidRPr="002C43F7" w:rsidRDefault="00525F8E" w:rsidP="000A5328">
      <w:pPr>
        <w:spacing w:before="120" w:after="120" w:line="240" w:lineRule="auto"/>
        <w:ind w:firstLine="720"/>
        <w:jc w:val="both"/>
        <w:rPr>
          <w:rFonts w:ascii="Times New Roman" w:hAnsi="Times New Roman" w:cs="Times New Roman"/>
        </w:rPr>
      </w:pPr>
      <w:r w:rsidRPr="002C43F7">
        <w:rPr>
          <w:rFonts w:ascii="Times New Roman" w:hAnsi="Times New Roman" w:cs="Times New Roman"/>
        </w:rPr>
        <w:t xml:space="preserve">Different diversity indices such as Shannon diversity Index, </w:t>
      </w:r>
      <w:proofErr w:type="spellStart"/>
      <w:r w:rsidRPr="002C43F7">
        <w:rPr>
          <w:rFonts w:ascii="Times New Roman" w:hAnsi="Times New Roman" w:cs="Times New Roman"/>
        </w:rPr>
        <w:t>Equalibrity</w:t>
      </w:r>
      <w:proofErr w:type="spellEnd"/>
      <w:r w:rsidRPr="002C43F7">
        <w:rPr>
          <w:rFonts w:ascii="Times New Roman" w:hAnsi="Times New Roman" w:cs="Times New Roman"/>
        </w:rPr>
        <w:t xml:space="preserve">, </w:t>
      </w:r>
      <w:proofErr w:type="spellStart"/>
      <w:r w:rsidRPr="002C43F7">
        <w:rPr>
          <w:rFonts w:ascii="Times New Roman" w:hAnsi="Times New Roman" w:cs="Times New Roman"/>
        </w:rPr>
        <w:t>Margalef</w:t>
      </w:r>
      <w:proofErr w:type="spellEnd"/>
      <w:r w:rsidRPr="002C43F7">
        <w:rPr>
          <w:rFonts w:ascii="Times New Roman" w:hAnsi="Times New Roman" w:cs="Times New Roman"/>
        </w:rPr>
        <w:t xml:space="preserve"> richness indices are also calculated by taking the all the species groups into account which include all the different species landed by the trawler as well as the gill netter at </w:t>
      </w:r>
      <w:proofErr w:type="spellStart"/>
      <w:r w:rsidRPr="002C43F7">
        <w:rPr>
          <w:rFonts w:ascii="Times New Roman" w:hAnsi="Times New Roman" w:cs="Times New Roman"/>
        </w:rPr>
        <w:t>Dholai</w:t>
      </w:r>
      <w:proofErr w:type="spellEnd"/>
      <w:r w:rsidRPr="002C43F7">
        <w:rPr>
          <w:rFonts w:ascii="Times New Roman" w:hAnsi="Times New Roman" w:cs="Times New Roman"/>
        </w:rPr>
        <w:t xml:space="preserve"> Fishing Harbour in different months.</w:t>
      </w:r>
      <w:r w:rsidR="007E2536" w:rsidRPr="002C43F7">
        <w:rPr>
          <w:rFonts w:ascii="Times New Roman" w:hAnsi="Times New Roman" w:cs="Times New Roman"/>
        </w:rPr>
        <w:t xml:space="preserve"> </w:t>
      </w:r>
      <w:r w:rsidRPr="002C43F7">
        <w:rPr>
          <w:rFonts w:ascii="Times New Roman" w:hAnsi="Times New Roman" w:cs="Times New Roman"/>
        </w:rPr>
        <w:t xml:space="preserve">(Table </w:t>
      </w:r>
      <w:r w:rsidR="00C27D46" w:rsidRPr="002C43F7">
        <w:rPr>
          <w:rFonts w:ascii="Times New Roman" w:hAnsi="Times New Roman" w:cs="Times New Roman"/>
        </w:rPr>
        <w:t>3</w:t>
      </w:r>
      <w:r w:rsidRPr="002C43F7">
        <w:rPr>
          <w:rFonts w:ascii="Times New Roman" w:hAnsi="Times New Roman" w:cs="Times New Roman"/>
        </w:rPr>
        <w:t>)</w:t>
      </w:r>
    </w:p>
    <w:p w14:paraId="7B1EC65C" w14:textId="336C33C1" w:rsidR="00C27D46" w:rsidRPr="002C43F7" w:rsidRDefault="00C27D46" w:rsidP="00C22B48">
      <w:pPr>
        <w:spacing w:before="120" w:after="120" w:line="240" w:lineRule="auto"/>
        <w:jc w:val="both"/>
        <w:rPr>
          <w:rFonts w:ascii="Times New Roman" w:hAnsi="Times New Roman" w:cs="Times New Roman"/>
          <w:b/>
          <w:bCs/>
        </w:rPr>
      </w:pPr>
      <w:r w:rsidRPr="002C43F7">
        <w:rPr>
          <w:rFonts w:ascii="Times New Roman" w:hAnsi="Times New Roman" w:cs="Times New Roman"/>
          <w:b/>
          <w:bCs/>
        </w:rPr>
        <w:t xml:space="preserve">Table 3: </w:t>
      </w:r>
      <w:r w:rsidRPr="002C43F7">
        <w:rPr>
          <w:rFonts w:ascii="Times New Roman" w:hAnsi="Times New Roman" w:cs="Times New Roman"/>
          <w:b/>
          <w:bCs/>
          <w:lang w:val="en-US"/>
        </w:rPr>
        <w:t xml:space="preserve">Diversity, Abundance, Evenness indices at </w:t>
      </w:r>
      <w:proofErr w:type="spellStart"/>
      <w:r w:rsidRPr="002C43F7">
        <w:rPr>
          <w:rFonts w:ascii="Times New Roman" w:hAnsi="Times New Roman" w:cs="Times New Roman"/>
          <w:b/>
          <w:bCs/>
          <w:lang w:val="en-US"/>
        </w:rPr>
        <w:t>Dholai</w:t>
      </w:r>
      <w:proofErr w:type="spellEnd"/>
      <w:r w:rsidRPr="002C43F7">
        <w:rPr>
          <w:rFonts w:ascii="Times New Roman" w:hAnsi="Times New Roman" w:cs="Times New Roman"/>
          <w:b/>
          <w:bCs/>
          <w:lang w:val="en-US"/>
        </w:rPr>
        <w:t xml:space="preserve"> Fishing Harbour</w:t>
      </w:r>
    </w:p>
    <w:tbl>
      <w:tblPr>
        <w:tblStyle w:val="TableGrid"/>
        <w:tblW w:w="8995" w:type="dxa"/>
        <w:tblLayout w:type="fixed"/>
        <w:tblLook w:val="04A0" w:firstRow="1" w:lastRow="0" w:firstColumn="1" w:lastColumn="0" w:noHBand="0" w:noVBand="1"/>
      </w:tblPr>
      <w:tblGrid>
        <w:gridCol w:w="1499"/>
        <w:gridCol w:w="1499"/>
        <w:gridCol w:w="1499"/>
        <w:gridCol w:w="1499"/>
        <w:gridCol w:w="1499"/>
        <w:gridCol w:w="1500"/>
      </w:tblGrid>
      <w:tr w:rsidR="005B2DA9" w:rsidRPr="002C43F7" w14:paraId="79CF32D6" w14:textId="77777777" w:rsidTr="00DD26D0">
        <w:trPr>
          <w:trHeight w:val="488"/>
        </w:trPr>
        <w:tc>
          <w:tcPr>
            <w:tcW w:w="1499" w:type="dxa"/>
            <w:noWrap/>
            <w:hideMark/>
          </w:tcPr>
          <w:p w14:paraId="09D5F3FD" w14:textId="77777777" w:rsidR="005B2DA9" w:rsidRPr="002C43F7" w:rsidRDefault="005B2DA9" w:rsidP="00DD26D0">
            <w:pPr>
              <w:spacing w:before="120" w:after="120"/>
              <w:jc w:val="center"/>
              <w:rPr>
                <w:rFonts w:ascii="Times New Roman" w:eastAsia="Times New Roman" w:hAnsi="Times New Roman" w:cs="Times New Roman"/>
                <w:b/>
                <w:bCs/>
                <w:color w:val="000000"/>
                <w:kern w:val="0"/>
                <w:lang w:eastAsia="en-IN" w:bidi="gu-IN"/>
                <w14:ligatures w14:val="none"/>
              </w:rPr>
            </w:pPr>
            <w:r w:rsidRPr="002C43F7">
              <w:rPr>
                <w:rFonts w:ascii="Times New Roman" w:eastAsia="Times New Roman" w:hAnsi="Times New Roman" w:cs="Times New Roman"/>
                <w:b/>
                <w:bCs/>
                <w:color w:val="000000"/>
                <w:kern w:val="0"/>
                <w:lang w:eastAsia="en-IN" w:bidi="gu-IN"/>
                <w14:ligatures w14:val="none"/>
              </w:rPr>
              <w:t>Month</w:t>
            </w:r>
          </w:p>
        </w:tc>
        <w:tc>
          <w:tcPr>
            <w:tcW w:w="1499" w:type="dxa"/>
            <w:noWrap/>
            <w:hideMark/>
          </w:tcPr>
          <w:p w14:paraId="6FFDE1E9" w14:textId="77777777" w:rsidR="005B2DA9" w:rsidRPr="002C43F7" w:rsidRDefault="005B2DA9" w:rsidP="00DD26D0">
            <w:pPr>
              <w:spacing w:before="120" w:after="120"/>
              <w:jc w:val="center"/>
              <w:rPr>
                <w:rFonts w:ascii="Times New Roman" w:eastAsia="Times New Roman" w:hAnsi="Times New Roman" w:cs="Times New Roman"/>
                <w:b/>
                <w:bCs/>
                <w:color w:val="000000"/>
                <w:kern w:val="0"/>
                <w:lang w:eastAsia="en-IN" w:bidi="gu-IN"/>
                <w14:ligatures w14:val="none"/>
              </w:rPr>
            </w:pPr>
            <w:r w:rsidRPr="002C43F7">
              <w:rPr>
                <w:rFonts w:ascii="Times New Roman" w:eastAsia="Times New Roman" w:hAnsi="Times New Roman" w:cs="Times New Roman"/>
                <w:b/>
                <w:bCs/>
                <w:color w:val="000000"/>
                <w:kern w:val="0"/>
                <w:lang w:eastAsia="en-IN" w:bidi="gu-IN"/>
                <w14:ligatures w14:val="none"/>
              </w:rPr>
              <w:t>Taxa</w:t>
            </w:r>
          </w:p>
        </w:tc>
        <w:tc>
          <w:tcPr>
            <w:tcW w:w="1499" w:type="dxa"/>
            <w:noWrap/>
            <w:hideMark/>
          </w:tcPr>
          <w:p w14:paraId="79D09FE7" w14:textId="77777777" w:rsidR="005B2DA9" w:rsidRPr="002C43F7" w:rsidRDefault="005B2DA9" w:rsidP="00DD26D0">
            <w:pPr>
              <w:spacing w:before="120" w:after="120"/>
              <w:jc w:val="center"/>
              <w:rPr>
                <w:rFonts w:ascii="Times New Roman" w:eastAsia="Times New Roman" w:hAnsi="Times New Roman" w:cs="Times New Roman"/>
                <w:b/>
                <w:bCs/>
                <w:color w:val="000000"/>
                <w:kern w:val="0"/>
                <w:lang w:eastAsia="en-IN" w:bidi="gu-IN"/>
                <w14:ligatures w14:val="none"/>
              </w:rPr>
            </w:pPr>
            <w:r w:rsidRPr="002C43F7">
              <w:rPr>
                <w:rFonts w:ascii="Times New Roman" w:eastAsia="Times New Roman" w:hAnsi="Times New Roman" w:cs="Times New Roman"/>
                <w:b/>
                <w:bCs/>
                <w:color w:val="000000"/>
                <w:kern w:val="0"/>
                <w:lang w:eastAsia="en-IN" w:bidi="gu-IN"/>
                <w14:ligatures w14:val="none"/>
              </w:rPr>
              <w:t>Individual</w:t>
            </w:r>
          </w:p>
        </w:tc>
        <w:tc>
          <w:tcPr>
            <w:tcW w:w="1499" w:type="dxa"/>
            <w:noWrap/>
            <w:hideMark/>
          </w:tcPr>
          <w:p w14:paraId="53934F49" w14:textId="77777777" w:rsidR="005B2DA9" w:rsidRPr="002C43F7" w:rsidRDefault="005B2DA9" w:rsidP="00DD26D0">
            <w:pPr>
              <w:spacing w:before="120" w:after="120"/>
              <w:jc w:val="center"/>
              <w:rPr>
                <w:rFonts w:ascii="Times New Roman" w:eastAsia="Times New Roman" w:hAnsi="Times New Roman" w:cs="Times New Roman"/>
                <w:b/>
                <w:bCs/>
                <w:color w:val="000000"/>
                <w:kern w:val="0"/>
                <w:lang w:eastAsia="en-IN" w:bidi="gu-IN"/>
                <w14:ligatures w14:val="none"/>
              </w:rPr>
            </w:pPr>
            <w:r w:rsidRPr="002C43F7">
              <w:rPr>
                <w:rFonts w:ascii="Times New Roman" w:eastAsia="Times New Roman" w:hAnsi="Times New Roman" w:cs="Times New Roman"/>
                <w:b/>
                <w:bCs/>
                <w:color w:val="000000"/>
                <w:kern w:val="0"/>
                <w:lang w:eastAsia="en-IN" w:bidi="gu-IN"/>
                <w14:ligatures w14:val="none"/>
              </w:rPr>
              <w:t>Shannon Diversity Index</w:t>
            </w:r>
          </w:p>
        </w:tc>
        <w:tc>
          <w:tcPr>
            <w:tcW w:w="1499" w:type="dxa"/>
            <w:noWrap/>
            <w:hideMark/>
          </w:tcPr>
          <w:p w14:paraId="555592C9" w14:textId="77777777" w:rsidR="005B2DA9" w:rsidRPr="002C43F7" w:rsidRDefault="005B2DA9" w:rsidP="00DD26D0">
            <w:pPr>
              <w:spacing w:before="120" w:after="120"/>
              <w:jc w:val="center"/>
              <w:rPr>
                <w:rFonts w:ascii="Times New Roman" w:eastAsia="Times New Roman" w:hAnsi="Times New Roman" w:cs="Times New Roman"/>
                <w:b/>
                <w:bCs/>
                <w:color w:val="000000"/>
                <w:kern w:val="0"/>
                <w:lang w:eastAsia="en-IN" w:bidi="gu-IN"/>
                <w14:ligatures w14:val="none"/>
              </w:rPr>
            </w:pPr>
            <w:proofErr w:type="spellStart"/>
            <w:r w:rsidRPr="002C43F7">
              <w:rPr>
                <w:rFonts w:ascii="Times New Roman" w:eastAsia="Times New Roman" w:hAnsi="Times New Roman" w:cs="Times New Roman"/>
                <w:b/>
                <w:bCs/>
                <w:color w:val="000000"/>
                <w:kern w:val="0"/>
                <w:lang w:eastAsia="en-IN" w:bidi="gu-IN"/>
                <w14:ligatures w14:val="none"/>
              </w:rPr>
              <w:t>Equalibrity</w:t>
            </w:r>
            <w:proofErr w:type="spellEnd"/>
          </w:p>
        </w:tc>
        <w:tc>
          <w:tcPr>
            <w:tcW w:w="1500" w:type="dxa"/>
            <w:noWrap/>
            <w:hideMark/>
          </w:tcPr>
          <w:p w14:paraId="4EED1F1B" w14:textId="77777777" w:rsidR="005B2DA9" w:rsidRPr="002C43F7" w:rsidRDefault="005B2DA9" w:rsidP="00DD26D0">
            <w:pPr>
              <w:spacing w:before="120" w:after="120"/>
              <w:jc w:val="center"/>
              <w:rPr>
                <w:rFonts w:ascii="Times New Roman" w:eastAsia="Times New Roman" w:hAnsi="Times New Roman" w:cs="Times New Roman"/>
                <w:b/>
                <w:bCs/>
                <w:color w:val="000000"/>
                <w:kern w:val="0"/>
                <w:lang w:eastAsia="en-IN" w:bidi="gu-IN"/>
                <w14:ligatures w14:val="none"/>
              </w:rPr>
            </w:pPr>
            <w:proofErr w:type="spellStart"/>
            <w:r w:rsidRPr="002C43F7">
              <w:rPr>
                <w:rFonts w:ascii="Times New Roman" w:eastAsia="Times New Roman" w:hAnsi="Times New Roman" w:cs="Times New Roman"/>
                <w:b/>
                <w:bCs/>
                <w:color w:val="000000"/>
                <w:kern w:val="0"/>
                <w:lang w:eastAsia="en-IN" w:bidi="gu-IN"/>
                <w14:ligatures w14:val="none"/>
              </w:rPr>
              <w:t>Margalef</w:t>
            </w:r>
            <w:proofErr w:type="spellEnd"/>
            <w:r w:rsidRPr="002C43F7">
              <w:rPr>
                <w:rFonts w:ascii="Times New Roman" w:eastAsia="Times New Roman" w:hAnsi="Times New Roman" w:cs="Times New Roman"/>
                <w:b/>
                <w:bCs/>
                <w:color w:val="000000"/>
                <w:kern w:val="0"/>
                <w:lang w:eastAsia="en-IN" w:bidi="gu-IN"/>
                <w14:ligatures w14:val="none"/>
              </w:rPr>
              <w:t xml:space="preserve"> richness</w:t>
            </w:r>
          </w:p>
        </w:tc>
      </w:tr>
      <w:tr w:rsidR="005B2DA9" w:rsidRPr="002C43F7" w14:paraId="1F9A2061" w14:textId="77777777" w:rsidTr="00DD26D0">
        <w:trPr>
          <w:trHeight w:val="488"/>
        </w:trPr>
        <w:tc>
          <w:tcPr>
            <w:tcW w:w="1499" w:type="dxa"/>
            <w:noWrap/>
            <w:hideMark/>
          </w:tcPr>
          <w:p w14:paraId="1CDE2864" w14:textId="77777777" w:rsidR="005B2DA9" w:rsidRPr="002C43F7" w:rsidRDefault="005B2DA9" w:rsidP="00DD26D0">
            <w:pPr>
              <w:spacing w:before="120" w:after="120"/>
              <w:jc w:val="center"/>
              <w:rPr>
                <w:rFonts w:ascii="Times New Roman" w:eastAsia="Times New Roman" w:hAnsi="Times New Roman" w:cs="Times New Roman"/>
                <w:b/>
                <w:bCs/>
                <w:color w:val="000000"/>
                <w:kern w:val="0"/>
                <w:lang w:eastAsia="en-IN" w:bidi="gu-IN"/>
                <w14:ligatures w14:val="none"/>
              </w:rPr>
            </w:pPr>
            <w:r w:rsidRPr="002C43F7">
              <w:rPr>
                <w:rFonts w:ascii="Times New Roman" w:eastAsia="Times New Roman" w:hAnsi="Times New Roman" w:cs="Times New Roman"/>
                <w:b/>
                <w:bCs/>
                <w:color w:val="000000"/>
                <w:kern w:val="0"/>
                <w:lang w:eastAsia="en-IN" w:bidi="gu-IN"/>
                <w14:ligatures w14:val="none"/>
              </w:rPr>
              <w:t>Sep.-25</w:t>
            </w:r>
          </w:p>
        </w:tc>
        <w:tc>
          <w:tcPr>
            <w:tcW w:w="1499" w:type="dxa"/>
            <w:noWrap/>
            <w:hideMark/>
          </w:tcPr>
          <w:p w14:paraId="11C0467E" w14:textId="77777777" w:rsidR="005B2DA9" w:rsidRPr="002C43F7" w:rsidRDefault="005B2DA9" w:rsidP="00DD26D0">
            <w:pPr>
              <w:spacing w:before="120" w:after="120"/>
              <w:jc w:val="center"/>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16.9</w:t>
            </w:r>
          </w:p>
        </w:tc>
        <w:tc>
          <w:tcPr>
            <w:tcW w:w="1499" w:type="dxa"/>
            <w:noWrap/>
            <w:hideMark/>
          </w:tcPr>
          <w:p w14:paraId="185D122A" w14:textId="77777777" w:rsidR="005B2DA9" w:rsidRPr="002C43F7" w:rsidRDefault="005B2DA9" w:rsidP="00DD26D0">
            <w:pPr>
              <w:spacing w:before="120" w:after="120"/>
              <w:jc w:val="center"/>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2218.1</w:t>
            </w:r>
          </w:p>
        </w:tc>
        <w:tc>
          <w:tcPr>
            <w:tcW w:w="1499" w:type="dxa"/>
            <w:noWrap/>
            <w:hideMark/>
          </w:tcPr>
          <w:p w14:paraId="458E8630" w14:textId="77777777" w:rsidR="005B2DA9" w:rsidRPr="002C43F7" w:rsidRDefault="005B2DA9" w:rsidP="00DD26D0">
            <w:pPr>
              <w:spacing w:before="120" w:after="120"/>
              <w:jc w:val="center"/>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2.141</w:t>
            </w:r>
          </w:p>
        </w:tc>
        <w:tc>
          <w:tcPr>
            <w:tcW w:w="1499" w:type="dxa"/>
            <w:noWrap/>
            <w:hideMark/>
          </w:tcPr>
          <w:p w14:paraId="07BEAA5F" w14:textId="77777777" w:rsidR="005B2DA9" w:rsidRPr="002C43F7" w:rsidRDefault="005B2DA9" w:rsidP="00DD26D0">
            <w:pPr>
              <w:spacing w:before="120" w:after="120"/>
              <w:jc w:val="center"/>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0.763</w:t>
            </w:r>
          </w:p>
        </w:tc>
        <w:tc>
          <w:tcPr>
            <w:tcW w:w="1500" w:type="dxa"/>
            <w:noWrap/>
            <w:hideMark/>
          </w:tcPr>
          <w:p w14:paraId="389AA434" w14:textId="77777777" w:rsidR="005B2DA9" w:rsidRPr="002C43F7" w:rsidRDefault="005B2DA9" w:rsidP="00DD26D0">
            <w:pPr>
              <w:spacing w:before="120" w:after="120"/>
              <w:jc w:val="center"/>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2.076</w:t>
            </w:r>
          </w:p>
        </w:tc>
      </w:tr>
      <w:tr w:rsidR="005B2DA9" w:rsidRPr="002C43F7" w14:paraId="11FE51F2" w14:textId="77777777" w:rsidTr="00DD26D0">
        <w:trPr>
          <w:trHeight w:val="488"/>
        </w:trPr>
        <w:tc>
          <w:tcPr>
            <w:tcW w:w="1499" w:type="dxa"/>
            <w:noWrap/>
            <w:hideMark/>
          </w:tcPr>
          <w:p w14:paraId="76D8F9A2" w14:textId="77777777" w:rsidR="005B2DA9" w:rsidRPr="002C43F7" w:rsidRDefault="005B2DA9" w:rsidP="00DD26D0">
            <w:pPr>
              <w:spacing w:before="120" w:after="120"/>
              <w:jc w:val="center"/>
              <w:rPr>
                <w:rFonts w:ascii="Times New Roman" w:eastAsia="Times New Roman" w:hAnsi="Times New Roman" w:cs="Times New Roman"/>
                <w:b/>
                <w:bCs/>
                <w:color w:val="000000"/>
                <w:kern w:val="0"/>
                <w:lang w:eastAsia="en-IN" w:bidi="gu-IN"/>
                <w14:ligatures w14:val="none"/>
              </w:rPr>
            </w:pPr>
            <w:r w:rsidRPr="002C43F7">
              <w:rPr>
                <w:rFonts w:ascii="Times New Roman" w:eastAsia="Times New Roman" w:hAnsi="Times New Roman" w:cs="Times New Roman"/>
                <w:b/>
                <w:bCs/>
                <w:color w:val="000000"/>
                <w:kern w:val="0"/>
                <w:lang w:eastAsia="en-IN" w:bidi="gu-IN"/>
                <w14:ligatures w14:val="none"/>
              </w:rPr>
              <w:t>Oct.-25</w:t>
            </w:r>
          </w:p>
        </w:tc>
        <w:tc>
          <w:tcPr>
            <w:tcW w:w="1499" w:type="dxa"/>
            <w:noWrap/>
            <w:hideMark/>
          </w:tcPr>
          <w:p w14:paraId="7CEDB83B" w14:textId="77777777" w:rsidR="005B2DA9" w:rsidRPr="002C43F7" w:rsidRDefault="005B2DA9" w:rsidP="00DD26D0">
            <w:pPr>
              <w:spacing w:before="120" w:after="120"/>
              <w:jc w:val="center"/>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18.8</w:t>
            </w:r>
          </w:p>
        </w:tc>
        <w:tc>
          <w:tcPr>
            <w:tcW w:w="1499" w:type="dxa"/>
            <w:noWrap/>
            <w:hideMark/>
          </w:tcPr>
          <w:p w14:paraId="46C19D5A" w14:textId="77777777" w:rsidR="005B2DA9" w:rsidRPr="002C43F7" w:rsidRDefault="005B2DA9" w:rsidP="00DD26D0">
            <w:pPr>
              <w:spacing w:before="120" w:after="120"/>
              <w:jc w:val="center"/>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3794</w:t>
            </w:r>
          </w:p>
        </w:tc>
        <w:tc>
          <w:tcPr>
            <w:tcW w:w="1499" w:type="dxa"/>
            <w:noWrap/>
            <w:hideMark/>
          </w:tcPr>
          <w:p w14:paraId="0CBE7185" w14:textId="77777777" w:rsidR="005B2DA9" w:rsidRPr="002C43F7" w:rsidRDefault="005B2DA9" w:rsidP="00DD26D0">
            <w:pPr>
              <w:spacing w:before="120" w:after="120"/>
              <w:jc w:val="center"/>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1.928</w:t>
            </w:r>
          </w:p>
        </w:tc>
        <w:tc>
          <w:tcPr>
            <w:tcW w:w="1499" w:type="dxa"/>
            <w:noWrap/>
            <w:hideMark/>
          </w:tcPr>
          <w:p w14:paraId="0115BD68" w14:textId="77777777" w:rsidR="005B2DA9" w:rsidRPr="002C43F7" w:rsidRDefault="005B2DA9" w:rsidP="00DD26D0">
            <w:pPr>
              <w:spacing w:before="120" w:after="120"/>
              <w:jc w:val="center"/>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0.659</w:t>
            </w:r>
          </w:p>
        </w:tc>
        <w:tc>
          <w:tcPr>
            <w:tcW w:w="1500" w:type="dxa"/>
            <w:noWrap/>
            <w:hideMark/>
          </w:tcPr>
          <w:p w14:paraId="3A0FFA33" w14:textId="77777777" w:rsidR="005B2DA9" w:rsidRPr="002C43F7" w:rsidRDefault="005B2DA9" w:rsidP="00DD26D0">
            <w:pPr>
              <w:spacing w:before="120" w:after="120"/>
              <w:jc w:val="center"/>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2.179</w:t>
            </w:r>
          </w:p>
        </w:tc>
      </w:tr>
      <w:tr w:rsidR="005B2DA9" w:rsidRPr="002C43F7" w14:paraId="4349CE22" w14:textId="77777777" w:rsidTr="00DD26D0">
        <w:trPr>
          <w:trHeight w:val="488"/>
        </w:trPr>
        <w:tc>
          <w:tcPr>
            <w:tcW w:w="1499" w:type="dxa"/>
            <w:noWrap/>
            <w:hideMark/>
          </w:tcPr>
          <w:p w14:paraId="649A6091" w14:textId="77777777" w:rsidR="005B2DA9" w:rsidRPr="002C43F7" w:rsidRDefault="005B2DA9" w:rsidP="00DD26D0">
            <w:pPr>
              <w:spacing w:before="120" w:after="120"/>
              <w:jc w:val="center"/>
              <w:rPr>
                <w:rFonts w:ascii="Times New Roman" w:eastAsia="Times New Roman" w:hAnsi="Times New Roman" w:cs="Times New Roman"/>
                <w:b/>
                <w:bCs/>
                <w:color w:val="000000"/>
                <w:kern w:val="0"/>
                <w:lang w:eastAsia="en-IN" w:bidi="gu-IN"/>
                <w14:ligatures w14:val="none"/>
              </w:rPr>
            </w:pPr>
            <w:r w:rsidRPr="002C43F7">
              <w:rPr>
                <w:rFonts w:ascii="Times New Roman" w:eastAsia="Times New Roman" w:hAnsi="Times New Roman" w:cs="Times New Roman"/>
                <w:b/>
                <w:bCs/>
                <w:color w:val="000000"/>
                <w:kern w:val="0"/>
                <w:lang w:eastAsia="en-IN" w:bidi="gu-IN"/>
                <w14:ligatures w14:val="none"/>
              </w:rPr>
              <w:t>Nov.-25</w:t>
            </w:r>
          </w:p>
        </w:tc>
        <w:tc>
          <w:tcPr>
            <w:tcW w:w="1499" w:type="dxa"/>
            <w:noWrap/>
            <w:hideMark/>
          </w:tcPr>
          <w:p w14:paraId="11778899" w14:textId="77777777" w:rsidR="005B2DA9" w:rsidRPr="002C43F7" w:rsidRDefault="005B2DA9" w:rsidP="00DD26D0">
            <w:pPr>
              <w:spacing w:before="120" w:after="120"/>
              <w:jc w:val="center"/>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17.3</w:t>
            </w:r>
          </w:p>
        </w:tc>
        <w:tc>
          <w:tcPr>
            <w:tcW w:w="1499" w:type="dxa"/>
            <w:noWrap/>
            <w:hideMark/>
          </w:tcPr>
          <w:p w14:paraId="31C01AF8" w14:textId="77777777" w:rsidR="005B2DA9" w:rsidRPr="002C43F7" w:rsidRDefault="005B2DA9" w:rsidP="00DD26D0">
            <w:pPr>
              <w:spacing w:before="120" w:after="120"/>
              <w:jc w:val="center"/>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5761.8</w:t>
            </w:r>
          </w:p>
        </w:tc>
        <w:tc>
          <w:tcPr>
            <w:tcW w:w="1499" w:type="dxa"/>
            <w:noWrap/>
            <w:hideMark/>
          </w:tcPr>
          <w:p w14:paraId="31D75737" w14:textId="77777777" w:rsidR="005B2DA9" w:rsidRPr="002C43F7" w:rsidRDefault="005B2DA9" w:rsidP="00DD26D0">
            <w:pPr>
              <w:spacing w:before="120" w:after="120"/>
              <w:jc w:val="center"/>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1.899</w:t>
            </w:r>
          </w:p>
        </w:tc>
        <w:tc>
          <w:tcPr>
            <w:tcW w:w="1499" w:type="dxa"/>
            <w:noWrap/>
            <w:hideMark/>
          </w:tcPr>
          <w:p w14:paraId="2D399885" w14:textId="77777777" w:rsidR="005B2DA9" w:rsidRPr="002C43F7" w:rsidRDefault="005B2DA9" w:rsidP="00DD26D0">
            <w:pPr>
              <w:spacing w:before="120" w:after="120"/>
              <w:jc w:val="center"/>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0.674</w:t>
            </w:r>
          </w:p>
        </w:tc>
        <w:tc>
          <w:tcPr>
            <w:tcW w:w="1500" w:type="dxa"/>
            <w:noWrap/>
            <w:hideMark/>
          </w:tcPr>
          <w:p w14:paraId="159D015B" w14:textId="77777777" w:rsidR="005B2DA9" w:rsidRPr="002C43F7" w:rsidRDefault="005B2DA9" w:rsidP="00DD26D0">
            <w:pPr>
              <w:spacing w:before="120" w:after="120"/>
              <w:jc w:val="center"/>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1.890</w:t>
            </w:r>
          </w:p>
        </w:tc>
      </w:tr>
      <w:tr w:rsidR="005B2DA9" w:rsidRPr="002C43F7" w14:paraId="23E66148" w14:textId="77777777" w:rsidTr="00DD26D0">
        <w:trPr>
          <w:trHeight w:val="488"/>
        </w:trPr>
        <w:tc>
          <w:tcPr>
            <w:tcW w:w="1499" w:type="dxa"/>
            <w:noWrap/>
            <w:hideMark/>
          </w:tcPr>
          <w:p w14:paraId="0175D289" w14:textId="77777777" w:rsidR="005B2DA9" w:rsidRPr="002C43F7" w:rsidRDefault="005B2DA9" w:rsidP="00DD26D0">
            <w:pPr>
              <w:spacing w:before="120" w:after="120"/>
              <w:jc w:val="center"/>
              <w:rPr>
                <w:rFonts w:ascii="Times New Roman" w:eastAsia="Times New Roman" w:hAnsi="Times New Roman" w:cs="Times New Roman"/>
                <w:b/>
                <w:bCs/>
                <w:color w:val="000000"/>
                <w:kern w:val="0"/>
                <w:lang w:eastAsia="en-IN" w:bidi="gu-IN"/>
                <w14:ligatures w14:val="none"/>
              </w:rPr>
            </w:pPr>
            <w:r w:rsidRPr="002C43F7">
              <w:rPr>
                <w:rFonts w:ascii="Times New Roman" w:eastAsia="Times New Roman" w:hAnsi="Times New Roman" w:cs="Times New Roman"/>
                <w:b/>
                <w:bCs/>
                <w:color w:val="000000"/>
                <w:kern w:val="0"/>
                <w:lang w:eastAsia="en-IN" w:bidi="gu-IN"/>
                <w14:ligatures w14:val="none"/>
              </w:rPr>
              <w:lastRenderedPageBreak/>
              <w:t>Dec.-25</w:t>
            </w:r>
          </w:p>
        </w:tc>
        <w:tc>
          <w:tcPr>
            <w:tcW w:w="1499" w:type="dxa"/>
            <w:noWrap/>
            <w:hideMark/>
          </w:tcPr>
          <w:p w14:paraId="201A7FA1" w14:textId="77777777" w:rsidR="005B2DA9" w:rsidRPr="002C43F7" w:rsidRDefault="005B2DA9" w:rsidP="00DD26D0">
            <w:pPr>
              <w:spacing w:before="120" w:after="120"/>
              <w:jc w:val="center"/>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20.4</w:t>
            </w:r>
          </w:p>
        </w:tc>
        <w:tc>
          <w:tcPr>
            <w:tcW w:w="1499" w:type="dxa"/>
            <w:noWrap/>
            <w:hideMark/>
          </w:tcPr>
          <w:p w14:paraId="339EFD43" w14:textId="77777777" w:rsidR="005B2DA9" w:rsidRPr="002C43F7" w:rsidRDefault="005B2DA9" w:rsidP="00DD26D0">
            <w:pPr>
              <w:spacing w:before="120" w:after="120"/>
              <w:jc w:val="center"/>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5778.6</w:t>
            </w:r>
          </w:p>
        </w:tc>
        <w:tc>
          <w:tcPr>
            <w:tcW w:w="1499" w:type="dxa"/>
            <w:noWrap/>
            <w:hideMark/>
          </w:tcPr>
          <w:p w14:paraId="7566B40A" w14:textId="77777777" w:rsidR="005B2DA9" w:rsidRPr="002C43F7" w:rsidRDefault="005B2DA9" w:rsidP="00DD26D0">
            <w:pPr>
              <w:spacing w:before="120" w:after="120"/>
              <w:jc w:val="center"/>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2.273</w:t>
            </w:r>
          </w:p>
        </w:tc>
        <w:tc>
          <w:tcPr>
            <w:tcW w:w="1499" w:type="dxa"/>
            <w:noWrap/>
            <w:hideMark/>
          </w:tcPr>
          <w:p w14:paraId="0015CAC7" w14:textId="77777777" w:rsidR="005B2DA9" w:rsidRPr="002C43F7" w:rsidRDefault="005B2DA9" w:rsidP="00DD26D0">
            <w:pPr>
              <w:spacing w:before="120" w:after="120"/>
              <w:jc w:val="center"/>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0.757</w:t>
            </w:r>
          </w:p>
        </w:tc>
        <w:tc>
          <w:tcPr>
            <w:tcW w:w="1500" w:type="dxa"/>
            <w:noWrap/>
            <w:hideMark/>
          </w:tcPr>
          <w:p w14:paraId="5F10D5C9" w14:textId="77777777" w:rsidR="005B2DA9" w:rsidRPr="002C43F7" w:rsidRDefault="005B2DA9" w:rsidP="00DD26D0">
            <w:pPr>
              <w:spacing w:before="120" w:after="120"/>
              <w:jc w:val="center"/>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2.359</w:t>
            </w:r>
          </w:p>
        </w:tc>
      </w:tr>
      <w:tr w:rsidR="005B2DA9" w:rsidRPr="002C43F7" w14:paraId="1360EBF4" w14:textId="77777777" w:rsidTr="00DD26D0">
        <w:trPr>
          <w:trHeight w:val="488"/>
        </w:trPr>
        <w:tc>
          <w:tcPr>
            <w:tcW w:w="1499" w:type="dxa"/>
            <w:noWrap/>
            <w:hideMark/>
          </w:tcPr>
          <w:p w14:paraId="582EBF6D" w14:textId="77777777" w:rsidR="005B2DA9" w:rsidRPr="002C43F7" w:rsidRDefault="005B2DA9" w:rsidP="00DD26D0">
            <w:pPr>
              <w:spacing w:before="120" w:after="120"/>
              <w:jc w:val="center"/>
              <w:rPr>
                <w:rFonts w:ascii="Times New Roman" w:eastAsia="Times New Roman" w:hAnsi="Times New Roman" w:cs="Times New Roman"/>
                <w:b/>
                <w:bCs/>
                <w:color w:val="000000"/>
                <w:kern w:val="0"/>
                <w:lang w:eastAsia="en-IN" w:bidi="gu-IN"/>
                <w14:ligatures w14:val="none"/>
              </w:rPr>
            </w:pPr>
            <w:r w:rsidRPr="002C43F7">
              <w:rPr>
                <w:rFonts w:ascii="Times New Roman" w:eastAsia="Times New Roman" w:hAnsi="Times New Roman" w:cs="Times New Roman"/>
                <w:b/>
                <w:bCs/>
                <w:color w:val="000000"/>
                <w:kern w:val="0"/>
                <w:lang w:eastAsia="en-IN" w:bidi="gu-IN"/>
                <w14:ligatures w14:val="none"/>
              </w:rPr>
              <w:t>Jan.-26</w:t>
            </w:r>
          </w:p>
        </w:tc>
        <w:tc>
          <w:tcPr>
            <w:tcW w:w="1499" w:type="dxa"/>
            <w:noWrap/>
            <w:hideMark/>
          </w:tcPr>
          <w:p w14:paraId="1472A240" w14:textId="77777777" w:rsidR="005B2DA9" w:rsidRPr="002C43F7" w:rsidRDefault="005B2DA9" w:rsidP="00DD26D0">
            <w:pPr>
              <w:spacing w:before="120" w:after="120"/>
              <w:jc w:val="center"/>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18.4</w:t>
            </w:r>
          </w:p>
        </w:tc>
        <w:tc>
          <w:tcPr>
            <w:tcW w:w="1499" w:type="dxa"/>
            <w:noWrap/>
            <w:hideMark/>
          </w:tcPr>
          <w:p w14:paraId="0CC72913" w14:textId="77777777" w:rsidR="005B2DA9" w:rsidRPr="002C43F7" w:rsidRDefault="005B2DA9" w:rsidP="00DD26D0">
            <w:pPr>
              <w:spacing w:before="120" w:after="120"/>
              <w:jc w:val="center"/>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5846.8</w:t>
            </w:r>
          </w:p>
        </w:tc>
        <w:tc>
          <w:tcPr>
            <w:tcW w:w="1499" w:type="dxa"/>
            <w:noWrap/>
            <w:hideMark/>
          </w:tcPr>
          <w:p w14:paraId="4F7F7DBE" w14:textId="77777777" w:rsidR="005B2DA9" w:rsidRPr="002C43F7" w:rsidRDefault="005B2DA9" w:rsidP="00DD26D0">
            <w:pPr>
              <w:spacing w:before="120" w:after="120"/>
              <w:jc w:val="center"/>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1.772</w:t>
            </w:r>
          </w:p>
        </w:tc>
        <w:tc>
          <w:tcPr>
            <w:tcW w:w="1499" w:type="dxa"/>
            <w:noWrap/>
            <w:hideMark/>
          </w:tcPr>
          <w:p w14:paraId="6907B292" w14:textId="77777777" w:rsidR="005B2DA9" w:rsidRPr="002C43F7" w:rsidRDefault="005B2DA9" w:rsidP="00DD26D0">
            <w:pPr>
              <w:spacing w:before="120" w:after="120"/>
              <w:jc w:val="center"/>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0.609</w:t>
            </w:r>
          </w:p>
        </w:tc>
        <w:tc>
          <w:tcPr>
            <w:tcW w:w="1500" w:type="dxa"/>
            <w:noWrap/>
            <w:hideMark/>
          </w:tcPr>
          <w:p w14:paraId="675A6EFE" w14:textId="77777777" w:rsidR="005B2DA9" w:rsidRPr="002C43F7" w:rsidRDefault="005B2DA9" w:rsidP="00DD26D0">
            <w:pPr>
              <w:spacing w:before="120" w:after="120"/>
              <w:jc w:val="center"/>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2.050</w:t>
            </w:r>
          </w:p>
        </w:tc>
      </w:tr>
      <w:tr w:rsidR="005B2DA9" w:rsidRPr="002C43F7" w14:paraId="60AAB4EE" w14:textId="77777777" w:rsidTr="00DD26D0">
        <w:trPr>
          <w:trHeight w:val="488"/>
        </w:trPr>
        <w:tc>
          <w:tcPr>
            <w:tcW w:w="1499" w:type="dxa"/>
            <w:noWrap/>
            <w:hideMark/>
          </w:tcPr>
          <w:p w14:paraId="0848B5C7" w14:textId="77777777" w:rsidR="005B2DA9" w:rsidRPr="002C43F7" w:rsidRDefault="005B2DA9" w:rsidP="00DD26D0">
            <w:pPr>
              <w:spacing w:before="120" w:after="120"/>
              <w:jc w:val="center"/>
              <w:rPr>
                <w:rFonts w:ascii="Times New Roman" w:eastAsia="Times New Roman" w:hAnsi="Times New Roman" w:cs="Times New Roman"/>
                <w:b/>
                <w:bCs/>
                <w:color w:val="000000"/>
                <w:kern w:val="0"/>
                <w:lang w:eastAsia="en-IN" w:bidi="gu-IN"/>
                <w14:ligatures w14:val="none"/>
              </w:rPr>
            </w:pPr>
            <w:r w:rsidRPr="002C43F7">
              <w:rPr>
                <w:rFonts w:ascii="Times New Roman" w:eastAsia="Times New Roman" w:hAnsi="Times New Roman" w:cs="Times New Roman"/>
                <w:b/>
                <w:bCs/>
                <w:color w:val="000000"/>
                <w:kern w:val="0"/>
                <w:lang w:eastAsia="en-IN" w:bidi="gu-IN"/>
                <w14:ligatures w14:val="none"/>
              </w:rPr>
              <w:t>Feb.-26</w:t>
            </w:r>
          </w:p>
        </w:tc>
        <w:tc>
          <w:tcPr>
            <w:tcW w:w="1499" w:type="dxa"/>
            <w:noWrap/>
            <w:hideMark/>
          </w:tcPr>
          <w:p w14:paraId="6872475E" w14:textId="77777777" w:rsidR="005B2DA9" w:rsidRPr="002C43F7" w:rsidRDefault="005B2DA9" w:rsidP="00DD26D0">
            <w:pPr>
              <w:spacing w:before="120" w:after="120"/>
              <w:jc w:val="center"/>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16.9</w:t>
            </w:r>
          </w:p>
        </w:tc>
        <w:tc>
          <w:tcPr>
            <w:tcW w:w="1499" w:type="dxa"/>
            <w:noWrap/>
            <w:hideMark/>
          </w:tcPr>
          <w:p w14:paraId="0328C435" w14:textId="77777777" w:rsidR="005B2DA9" w:rsidRPr="002C43F7" w:rsidRDefault="005B2DA9" w:rsidP="00DD26D0">
            <w:pPr>
              <w:spacing w:before="120" w:after="120"/>
              <w:jc w:val="center"/>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2014.1</w:t>
            </w:r>
          </w:p>
        </w:tc>
        <w:tc>
          <w:tcPr>
            <w:tcW w:w="1499" w:type="dxa"/>
            <w:noWrap/>
            <w:hideMark/>
          </w:tcPr>
          <w:p w14:paraId="4DFBDDAD" w14:textId="77777777" w:rsidR="005B2DA9" w:rsidRPr="002C43F7" w:rsidRDefault="005B2DA9" w:rsidP="00DD26D0">
            <w:pPr>
              <w:spacing w:before="120" w:after="120"/>
              <w:jc w:val="center"/>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1.893</w:t>
            </w:r>
          </w:p>
        </w:tc>
        <w:tc>
          <w:tcPr>
            <w:tcW w:w="1499" w:type="dxa"/>
            <w:noWrap/>
            <w:hideMark/>
          </w:tcPr>
          <w:p w14:paraId="52740712" w14:textId="77777777" w:rsidR="005B2DA9" w:rsidRPr="002C43F7" w:rsidRDefault="005B2DA9" w:rsidP="00DD26D0">
            <w:pPr>
              <w:spacing w:before="120" w:after="120"/>
              <w:jc w:val="center"/>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0.678</w:t>
            </w:r>
          </w:p>
        </w:tc>
        <w:tc>
          <w:tcPr>
            <w:tcW w:w="1500" w:type="dxa"/>
            <w:noWrap/>
            <w:hideMark/>
          </w:tcPr>
          <w:p w14:paraId="48402A7C" w14:textId="77777777" w:rsidR="005B2DA9" w:rsidRPr="002C43F7" w:rsidRDefault="005B2DA9" w:rsidP="00DD26D0">
            <w:pPr>
              <w:spacing w:before="120" w:after="120"/>
              <w:jc w:val="center"/>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2.169</w:t>
            </w:r>
          </w:p>
        </w:tc>
      </w:tr>
      <w:tr w:rsidR="005B2DA9" w:rsidRPr="002C43F7" w14:paraId="1CF39706" w14:textId="77777777" w:rsidTr="00DD26D0">
        <w:trPr>
          <w:trHeight w:val="488"/>
        </w:trPr>
        <w:tc>
          <w:tcPr>
            <w:tcW w:w="1499" w:type="dxa"/>
            <w:noWrap/>
            <w:hideMark/>
          </w:tcPr>
          <w:p w14:paraId="0FEBFF28" w14:textId="77777777" w:rsidR="005B2DA9" w:rsidRPr="002C43F7" w:rsidRDefault="005B2DA9" w:rsidP="00DD26D0">
            <w:pPr>
              <w:spacing w:before="120" w:after="120"/>
              <w:jc w:val="center"/>
              <w:rPr>
                <w:rFonts w:ascii="Times New Roman" w:eastAsia="Times New Roman" w:hAnsi="Times New Roman" w:cs="Times New Roman"/>
                <w:b/>
                <w:bCs/>
                <w:color w:val="000000"/>
                <w:kern w:val="0"/>
                <w:lang w:eastAsia="en-IN" w:bidi="gu-IN"/>
                <w14:ligatures w14:val="none"/>
              </w:rPr>
            </w:pPr>
            <w:r w:rsidRPr="002C43F7">
              <w:rPr>
                <w:rFonts w:ascii="Times New Roman" w:eastAsia="Times New Roman" w:hAnsi="Times New Roman" w:cs="Times New Roman"/>
                <w:b/>
                <w:bCs/>
                <w:color w:val="000000"/>
                <w:kern w:val="0"/>
                <w:lang w:eastAsia="en-IN" w:bidi="gu-IN"/>
                <w14:ligatures w14:val="none"/>
              </w:rPr>
              <w:t>Mar.-26</w:t>
            </w:r>
          </w:p>
        </w:tc>
        <w:tc>
          <w:tcPr>
            <w:tcW w:w="1499" w:type="dxa"/>
            <w:noWrap/>
            <w:hideMark/>
          </w:tcPr>
          <w:p w14:paraId="6BA85C33" w14:textId="77777777" w:rsidR="005B2DA9" w:rsidRPr="002C43F7" w:rsidRDefault="005B2DA9" w:rsidP="00DD26D0">
            <w:pPr>
              <w:spacing w:before="120" w:after="120"/>
              <w:jc w:val="center"/>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19.5</w:t>
            </w:r>
          </w:p>
        </w:tc>
        <w:tc>
          <w:tcPr>
            <w:tcW w:w="1499" w:type="dxa"/>
            <w:noWrap/>
            <w:hideMark/>
          </w:tcPr>
          <w:p w14:paraId="34E5F2FC" w14:textId="77777777" w:rsidR="005B2DA9" w:rsidRPr="002C43F7" w:rsidRDefault="005B2DA9" w:rsidP="00DD26D0">
            <w:pPr>
              <w:spacing w:before="120" w:after="120"/>
              <w:jc w:val="center"/>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3835.9</w:t>
            </w:r>
          </w:p>
        </w:tc>
        <w:tc>
          <w:tcPr>
            <w:tcW w:w="1499" w:type="dxa"/>
            <w:noWrap/>
            <w:hideMark/>
          </w:tcPr>
          <w:p w14:paraId="74A77B18" w14:textId="77777777" w:rsidR="005B2DA9" w:rsidRPr="002C43F7" w:rsidRDefault="005B2DA9" w:rsidP="00DD26D0">
            <w:pPr>
              <w:spacing w:before="120" w:after="120"/>
              <w:jc w:val="center"/>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1.876</w:t>
            </w:r>
          </w:p>
        </w:tc>
        <w:tc>
          <w:tcPr>
            <w:tcW w:w="1499" w:type="dxa"/>
            <w:noWrap/>
            <w:hideMark/>
          </w:tcPr>
          <w:p w14:paraId="582A47D8" w14:textId="77777777" w:rsidR="005B2DA9" w:rsidRPr="002C43F7" w:rsidRDefault="005B2DA9" w:rsidP="00DD26D0">
            <w:pPr>
              <w:spacing w:before="120" w:after="120"/>
              <w:jc w:val="center"/>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0.632</w:t>
            </w:r>
          </w:p>
        </w:tc>
        <w:tc>
          <w:tcPr>
            <w:tcW w:w="1500" w:type="dxa"/>
            <w:noWrap/>
            <w:hideMark/>
          </w:tcPr>
          <w:p w14:paraId="69131AAF" w14:textId="77777777" w:rsidR="005B2DA9" w:rsidRPr="002C43F7" w:rsidRDefault="005B2DA9" w:rsidP="00DD26D0">
            <w:pPr>
              <w:spacing w:before="120" w:after="120"/>
              <w:jc w:val="center"/>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2.312</w:t>
            </w:r>
          </w:p>
        </w:tc>
      </w:tr>
      <w:tr w:rsidR="005B2DA9" w:rsidRPr="002C43F7" w14:paraId="76799207" w14:textId="77777777" w:rsidTr="00DD26D0">
        <w:trPr>
          <w:trHeight w:val="488"/>
        </w:trPr>
        <w:tc>
          <w:tcPr>
            <w:tcW w:w="1499" w:type="dxa"/>
            <w:noWrap/>
            <w:hideMark/>
          </w:tcPr>
          <w:p w14:paraId="47F586CA" w14:textId="77777777" w:rsidR="005B2DA9" w:rsidRPr="002C43F7" w:rsidRDefault="005B2DA9" w:rsidP="00DD26D0">
            <w:pPr>
              <w:spacing w:before="120" w:after="120"/>
              <w:jc w:val="center"/>
              <w:rPr>
                <w:rFonts w:ascii="Times New Roman" w:eastAsia="Times New Roman" w:hAnsi="Times New Roman" w:cs="Times New Roman"/>
                <w:b/>
                <w:bCs/>
                <w:color w:val="000000"/>
                <w:kern w:val="0"/>
                <w:lang w:eastAsia="en-IN" w:bidi="gu-IN"/>
                <w14:ligatures w14:val="none"/>
              </w:rPr>
            </w:pPr>
            <w:r w:rsidRPr="002C43F7">
              <w:rPr>
                <w:rFonts w:ascii="Times New Roman" w:eastAsia="Times New Roman" w:hAnsi="Times New Roman" w:cs="Times New Roman"/>
                <w:b/>
                <w:bCs/>
                <w:color w:val="000000"/>
                <w:kern w:val="0"/>
                <w:lang w:eastAsia="en-IN" w:bidi="gu-IN"/>
                <w14:ligatures w14:val="none"/>
              </w:rPr>
              <w:t>Apr.-26</w:t>
            </w:r>
          </w:p>
        </w:tc>
        <w:tc>
          <w:tcPr>
            <w:tcW w:w="1499" w:type="dxa"/>
            <w:noWrap/>
            <w:hideMark/>
          </w:tcPr>
          <w:p w14:paraId="3140C368" w14:textId="77777777" w:rsidR="005B2DA9" w:rsidRPr="002C43F7" w:rsidRDefault="005B2DA9" w:rsidP="00DD26D0">
            <w:pPr>
              <w:spacing w:before="120" w:after="120"/>
              <w:jc w:val="center"/>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19.8</w:t>
            </w:r>
          </w:p>
        </w:tc>
        <w:tc>
          <w:tcPr>
            <w:tcW w:w="1499" w:type="dxa"/>
            <w:noWrap/>
            <w:hideMark/>
          </w:tcPr>
          <w:p w14:paraId="1C954653" w14:textId="77777777" w:rsidR="005B2DA9" w:rsidRPr="002C43F7" w:rsidRDefault="005B2DA9" w:rsidP="00DD26D0">
            <w:pPr>
              <w:spacing w:before="120" w:after="120"/>
              <w:jc w:val="center"/>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5464</w:t>
            </w:r>
          </w:p>
        </w:tc>
        <w:tc>
          <w:tcPr>
            <w:tcW w:w="1499" w:type="dxa"/>
            <w:noWrap/>
            <w:hideMark/>
          </w:tcPr>
          <w:p w14:paraId="25B793F4" w14:textId="77777777" w:rsidR="005B2DA9" w:rsidRPr="002C43F7" w:rsidRDefault="005B2DA9" w:rsidP="00DD26D0">
            <w:pPr>
              <w:spacing w:before="120" w:after="120"/>
              <w:jc w:val="center"/>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1.737</w:t>
            </w:r>
          </w:p>
        </w:tc>
        <w:tc>
          <w:tcPr>
            <w:tcW w:w="1499" w:type="dxa"/>
            <w:noWrap/>
            <w:hideMark/>
          </w:tcPr>
          <w:p w14:paraId="0EB3BB28" w14:textId="77777777" w:rsidR="005B2DA9" w:rsidRPr="002C43F7" w:rsidRDefault="005B2DA9" w:rsidP="00DD26D0">
            <w:pPr>
              <w:spacing w:before="120" w:after="120"/>
              <w:jc w:val="center"/>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0.584</w:t>
            </w:r>
          </w:p>
        </w:tc>
        <w:tc>
          <w:tcPr>
            <w:tcW w:w="1500" w:type="dxa"/>
            <w:noWrap/>
            <w:hideMark/>
          </w:tcPr>
          <w:p w14:paraId="201F93E6" w14:textId="77777777" w:rsidR="005B2DA9" w:rsidRPr="002C43F7" w:rsidRDefault="005B2DA9" w:rsidP="00DD26D0">
            <w:pPr>
              <w:spacing w:before="120" w:after="120"/>
              <w:jc w:val="center"/>
              <w:rPr>
                <w:rFonts w:ascii="Times New Roman" w:eastAsia="Times New Roman" w:hAnsi="Times New Roman" w:cs="Times New Roman"/>
                <w:color w:val="000000"/>
                <w:kern w:val="0"/>
                <w:lang w:eastAsia="en-IN" w:bidi="gu-IN"/>
                <w14:ligatures w14:val="none"/>
              </w:rPr>
            </w:pPr>
            <w:r w:rsidRPr="002C43F7">
              <w:rPr>
                <w:rFonts w:ascii="Times New Roman" w:eastAsia="Times New Roman" w:hAnsi="Times New Roman" w:cs="Times New Roman"/>
                <w:color w:val="000000"/>
                <w:kern w:val="0"/>
                <w:lang w:eastAsia="en-IN" w:bidi="gu-IN"/>
                <w14:ligatures w14:val="none"/>
              </w:rPr>
              <w:t>2.232</w:t>
            </w:r>
          </w:p>
        </w:tc>
      </w:tr>
    </w:tbl>
    <w:p w14:paraId="67E531D2" w14:textId="77777777" w:rsidR="007F2081" w:rsidRPr="002C43F7" w:rsidRDefault="007F2081" w:rsidP="000A5328">
      <w:pPr>
        <w:tabs>
          <w:tab w:val="left" w:pos="270"/>
          <w:tab w:val="left" w:pos="5149"/>
        </w:tabs>
        <w:spacing w:before="120" w:after="120" w:line="240" w:lineRule="auto"/>
        <w:jc w:val="both"/>
        <w:rPr>
          <w:rFonts w:ascii="Times New Roman" w:hAnsi="Times New Roman" w:cs="Times New Roman"/>
          <w:lang w:val="en-US"/>
        </w:rPr>
      </w:pPr>
    </w:p>
    <w:p w14:paraId="71FEFB76" w14:textId="406261B9" w:rsidR="00C51883" w:rsidRPr="002C43F7" w:rsidRDefault="0090273E" w:rsidP="000A5328">
      <w:pPr>
        <w:spacing w:before="120" w:after="120" w:line="240" w:lineRule="auto"/>
        <w:ind w:firstLine="720"/>
        <w:jc w:val="both"/>
        <w:rPr>
          <w:rFonts w:ascii="Times New Roman" w:hAnsi="Times New Roman" w:cs="Times New Roman"/>
        </w:rPr>
      </w:pPr>
      <w:r w:rsidRPr="002C43F7">
        <w:rPr>
          <w:rFonts w:ascii="Times New Roman" w:hAnsi="Times New Roman" w:cs="Times New Roman"/>
        </w:rPr>
        <w:t xml:space="preserve">The Shannon Diversity index for the entire study (September, 2025 to April-2026) </w:t>
      </w:r>
      <w:r w:rsidR="00525F8E" w:rsidRPr="002C43F7">
        <w:rPr>
          <w:rFonts w:ascii="Times New Roman" w:hAnsi="Times New Roman" w:cs="Times New Roman"/>
        </w:rPr>
        <w:t xml:space="preserve">was ranged </w:t>
      </w:r>
      <w:r w:rsidRPr="002C43F7">
        <w:rPr>
          <w:rFonts w:ascii="Times New Roman" w:hAnsi="Times New Roman" w:cs="Times New Roman"/>
        </w:rPr>
        <w:t xml:space="preserve">between 1.737 (April, 2026) to 2.273 (December, 2025) and the </w:t>
      </w:r>
      <w:proofErr w:type="spellStart"/>
      <w:r w:rsidRPr="002C43F7">
        <w:rPr>
          <w:rFonts w:ascii="Times New Roman" w:hAnsi="Times New Roman" w:cs="Times New Roman"/>
        </w:rPr>
        <w:t>Margalef’s</w:t>
      </w:r>
      <w:proofErr w:type="spellEnd"/>
      <w:r w:rsidRPr="002C43F7">
        <w:rPr>
          <w:rFonts w:ascii="Times New Roman" w:hAnsi="Times New Roman" w:cs="Times New Roman"/>
        </w:rPr>
        <w:t xml:space="preserve"> index for species richness per month was varied between 1.890 (November, 2025) to 2.359 (December, 2025) throughout the whole fishing season. Also, the species evenness per month during the study period has been varied between 0.584 (April, 2026) to 0.763 (September, 2025).</w:t>
      </w:r>
    </w:p>
    <w:p w14:paraId="5F705E0F" w14:textId="747817A2" w:rsidR="00DD26D0" w:rsidRPr="002C43F7" w:rsidRDefault="00AA729C" w:rsidP="00DA58ED">
      <w:pPr>
        <w:jc w:val="both"/>
        <w:rPr>
          <w:rFonts w:ascii="Times New Roman" w:eastAsia="Times New Roman" w:hAnsi="Times New Roman" w:cs="Times New Roman"/>
          <w:kern w:val="0"/>
          <w:lang w:eastAsia="en-IN" w:bidi="gu-IN"/>
          <w14:ligatures w14:val="none"/>
        </w:rPr>
      </w:pPr>
      <w:r w:rsidRPr="002C43F7">
        <w:rPr>
          <w:rFonts w:ascii="Times New Roman" w:hAnsi="Times New Roman" w:cs="Times New Roman"/>
          <w:noProof/>
          <w:lang w:eastAsia="en-IN" w:bidi="gu-IN"/>
        </w:rPr>
        <w:drawing>
          <wp:anchor distT="0" distB="0" distL="114300" distR="114300" simplePos="0" relativeHeight="251773952" behindDoc="0" locked="0" layoutInCell="1" allowOverlap="1" wp14:anchorId="70A7B7C9" wp14:editId="140A731A">
            <wp:simplePos x="0" y="0"/>
            <wp:positionH relativeFrom="column">
              <wp:posOffset>640080</wp:posOffset>
            </wp:positionH>
            <wp:positionV relativeFrom="paragraph">
              <wp:posOffset>594360</wp:posOffset>
            </wp:positionV>
            <wp:extent cx="4411980" cy="2346960"/>
            <wp:effectExtent l="0" t="0" r="7620" b="15240"/>
            <wp:wrapTopAndBottom/>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DD26D0" w:rsidRPr="002C43F7">
        <w:rPr>
          <w:rFonts w:ascii="Times New Roman" w:hAnsi="Times New Roman" w:cs="Times New Roman"/>
        </w:rPr>
        <w:t xml:space="preserve">The trophic level of all reported fish species has been noted using </w:t>
      </w:r>
      <w:proofErr w:type="spellStart"/>
      <w:r w:rsidR="00DD26D0" w:rsidRPr="002C43F7">
        <w:rPr>
          <w:rFonts w:ascii="Times New Roman" w:hAnsi="Times New Roman" w:cs="Times New Roman"/>
        </w:rPr>
        <w:t>fishbase</w:t>
      </w:r>
      <w:proofErr w:type="spellEnd"/>
      <w:r w:rsidR="00DD26D0" w:rsidRPr="002C43F7">
        <w:rPr>
          <w:rFonts w:ascii="Times New Roman" w:hAnsi="Times New Roman" w:cs="Times New Roman"/>
        </w:rPr>
        <w:t xml:space="preserve"> (Table </w:t>
      </w:r>
      <w:r w:rsidR="00DA3DF4" w:rsidRPr="002C43F7">
        <w:rPr>
          <w:rFonts w:ascii="Times New Roman" w:hAnsi="Times New Roman" w:cs="Times New Roman"/>
        </w:rPr>
        <w:t>4</w:t>
      </w:r>
      <w:r w:rsidR="00DD26D0" w:rsidRPr="002C43F7">
        <w:rPr>
          <w:rFonts w:ascii="Times New Roman" w:hAnsi="Times New Roman" w:cs="Times New Roman"/>
        </w:rPr>
        <w:t xml:space="preserve">). The result shows </w:t>
      </w:r>
      <w:r w:rsidR="00DD26D0" w:rsidRPr="002C43F7">
        <w:rPr>
          <w:rFonts w:ascii="Times New Roman" w:eastAsia="Times New Roman" w:hAnsi="Times New Roman" w:cs="Times New Roman"/>
          <w:kern w:val="0"/>
          <w:lang w:eastAsia="en-IN" w:bidi="gu-IN"/>
          <w14:ligatures w14:val="none"/>
        </w:rPr>
        <w:t>Dominance of Higher Trophic Levels (Carnivores &amp; Predators)</w:t>
      </w:r>
      <w:r w:rsidR="00DA58ED" w:rsidRPr="002C43F7">
        <w:rPr>
          <w:rFonts w:ascii="Times New Roman" w:eastAsia="Times New Roman" w:hAnsi="Times New Roman" w:cs="Times New Roman"/>
          <w:kern w:val="0"/>
          <w:lang w:eastAsia="en-IN" w:bidi="gu-IN"/>
          <w14:ligatures w14:val="none"/>
        </w:rPr>
        <w:t xml:space="preserve"> (</w:t>
      </w:r>
      <w:r w:rsidR="0089302D" w:rsidRPr="002C43F7">
        <w:rPr>
          <w:rFonts w:ascii="Times New Roman" w:eastAsia="Times New Roman" w:hAnsi="Times New Roman" w:cs="Times New Roman"/>
          <w:kern w:val="0"/>
          <w:lang w:eastAsia="en-IN" w:bidi="gu-IN"/>
          <w14:ligatures w14:val="none"/>
        </w:rPr>
        <w:t>Chart 3</w:t>
      </w:r>
      <w:r w:rsidR="00DA58ED" w:rsidRPr="002C43F7">
        <w:rPr>
          <w:rFonts w:ascii="Times New Roman" w:eastAsia="Times New Roman" w:hAnsi="Times New Roman" w:cs="Times New Roman"/>
          <w:kern w:val="0"/>
          <w:lang w:eastAsia="en-IN" w:bidi="gu-IN"/>
          <w14:ligatures w14:val="none"/>
        </w:rPr>
        <w:t>)</w:t>
      </w:r>
    </w:p>
    <w:p w14:paraId="6E1754A4" w14:textId="43E8002C" w:rsidR="000A4B8C" w:rsidRPr="002C43F7" w:rsidRDefault="0089302D" w:rsidP="00C27D46">
      <w:pPr>
        <w:jc w:val="center"/>
        <w:rPr>
          <w:rFonts w:ascii="Times New Roman" w:eastAsia="Times New Roman" w:hAnsi="Times New Roman" w:cs="Times New Roman"/>
          <w:b/>
          <w:bCs/>
          <w:kern w:val="0"/>
          <w:lang w:eastAsia="en-IN" w:bidi="gu-IN"/>
          <w14:ligatures w14:val="none"/>
        </w:rPr>
      </w:pPr>
      <w:r w:rsidRPr="002C43F7">
        <w:rPr>
          <w:rFonts w:ascii="Times New Roman" w:eastAsia="Times New Roman" w:hAnsi="Times New Roman" w:cs="Times New Roman"/>
          <w:b/>
          <w:bCs/>
          <w:kern w:val="0"/>
          <w:lang w:eastAsia="en-IN" w:bidi="gu-IN"/>
          <w14:ligatures w14:val="none"/>
        </w:rPr>
        <w:t>Chart</w:t>
      </w:r>
      <w:r w:rsidR="00DF3DE4" w:rsidRPr="002C43F7">
        <w:rPr>
          <w:rFonts w:ascii="Times New Roman" w:eastAsia="Times New Roman" w:hAnsi="Times New Roman" w:cs="Times New Roman"/>
          <w:b/>
          <w:bCs/>
          <w:kern w:val="0"/>
          <w:lang w:eastAsia="en-IN" w:bidi="gu-IN"/>
          <w14:ligatures w14:val="none"/>
        </w:rPr>
        <w:t xml:space="preserve"> </w:t>
      </w:r>
      <w:r w:rsidRPr="002C43F7">
        <w:rPr>
          <w:rFonts w:ascii="Times New Roman" w:eastAsia="Times New Roman" w:hAnsi="Times New Roman" w:cs="Times New Roman"/>
          <w:b/>
          <w:bCs/>
          <w:kern w:val="0"/>
          <w:lang w:eastAsia="en-IN" w:bidi="gu-IN"/>
          <w14:ligatures w14:val="none"/>
        </w:rPr>
        <w:t>3</w:t>
      </w:r>
      <w:r w:rsidR="000A4B8C" w:rsidRPr="002C43F7">
        <w:rPr>
          <w:rFonts w:ascii="Times New Roman" w:eastAsia="Times New Roman" w:hAnsi="Times New Roman" w:cs="Times New Roman"/>
          <w:b/>
          <w:bCs/>
          <w:kern w:val="0"/>
          <w:lang w:eastAsia="en-IN" w:bidi="gu-IN"/>
          <w14:ligatures w14:val="none"/>
        </w:rPr>
        <w:t>: trophic status of recorded fish</w:t>
      </w:r>
    </w:p>
    <w:p w14:paraId="617F76D6" w14:textId="67351742" w:rsidR="00DA58ED" w:rsidRPr="002C43F7" w:rsidRDefault="00DA58ED" w:rsidP="00517C53">
      <w:pPr>
        <w:ind w:firstLine="90"/>
        <w:jc w:val="both"/>
        <w:rPr>
          <w:rFonts w:ascii="Times New Roman" w:eastAsia="Times New Roman" w:hAnsi="Times New Roman" w:cs="Times New Roman"/>
          <w:kern w:val="0"/>
          <w:lang w:eastAsia="en-IN" w:bidi="gu-IN"/>
          <w14:ligatures w14:val="none"/>
        </w:rPr>
      </w:pPr>
      <w:r w:rsidRPr="002C43F7">
        <w:rPr>
          <w:rFonts w:ascii="Times New Roman" w:eastAsia="Times New Roman" w:hAnsi="Times New Roman" w:cs="Times New Roman"/>
          <w:kern w:val="0"/>
          <w:lang w:eastAsia="en-IN" w:bidi="gu-IN"/>
          <w14:ligatures w14:val="none"/>
        </w:rPr>
        <w:t>It following observation also concluded from the study</w:t>
      </w:r>
    </w:p>
    <w:p w14:paraId="74D548F3" w14:textId="77777777" w:rsidR="00DD26D0" w:rsidRPr="002C43F7" w:rsidRDefault="00DD26D0" w:rsidP="00C2403B">
      <w:pPr>
        <w:spacing w:after="0" w:line="240" w:lineRule="auto"/>
        <w:ind w:left="90"/>
        <w:jc w:val="both"/>
        <w:rPr>
          <w:rFonts w:ascii="Times New Roman" w:eastAsia="Times New Roman" w:hAnsi="Times New Roman" w:cs="Times New Roman"/>
          <w:kern w:val="0"/>
          <w:lang w:eastAsia="en-IN" w:bidi="gu-IN"/>
          <w14:ligatures w14:val="none"/>
        </w:rPr>
      </w:pPr>
      <w:r w:rsidRPr="002C43F7">
        <w:rPr>
          <w:rFonts w:ascii="Times New Roman" w:eastAsia="Times New Roman" w:hAnsi="Times New Roman" w:cs="Times New Roman"/>
          <w:b/>
          <w:bCs/>
          <w:kern w:val="0"/>
          <w:lang w:eastAsia="en-IN" w:bidi="gu-IN"/>
          <w14:ligatures w14:val="none"/>
        </w:rPr>
        <w:t>Apex Predators dominate the community</w:t>
      </w:r>
      <w:r w:rsidRPr="002C43F7">
        <w:rPr>
          <w:rFonts w:ascii="Times New Roman" w:eastAsia="Times New Roman" w:hAnsi="Times New Roman" w:cs="Times New Roman"/>
          <w:kern w:val="0"/>
          <w:lang w:eastAsia="en-IN" w:bidi="gu-IN"/>
          <w14:ligatures w14:val="none"/>
        </w:rPr>
        <w:t>: The largest portion of the fin fish diversity consists of Apex Predators (TL 4.0–4.5+), with 54 species (~45% of the total diversity).</w:t>
      </w:r>
    </w:p>
    <w:p w14:paraId="355C9ADF" w14:textId="77777777" w:rsidR="00DD26D0" w:rsidRPr="002C43F7" w:rsidRDefault="00DD26D0" w:rsidP="00C2403B">
      <w:pPr>
        <w:spacing w:after="0" w:line="240" w:lineRule="auto"/>
        <w:ind w:left="90"/>
        <w:jc w:val="both"/>
        <w:rPr>
          <w:rFonts w:ascii="Times New Roman" w:eastAsia="Times New Roman" w:hAnsi="Times New Roman" w:cs="Times New Roman"/>
          <w:kern w:val="0"/>
          <w:lang w:eastAsia="en-IN" w:bidi="gu-IN"/>
          <w14:ligatures w14:val="none"/>
        </w:rPr>
      </w:pPr>
      <w:r w:rsidRPr="002C43F7">
        <w:rPr>
          <w:rFonts w:ascii="Times New Roman" w:eastAsia="Times New Roman" w:hAnsi="Times New Roman" w:cs="Times New Roman"/>
          <w:b/>
          <w:bCs/>
          <w:kern w:val="0"/>
          <w:lang w:eastAsia="en-IN" w:bidi="gu-IN"/>
          <w14:ligatures w14:val="none"/>
        </w:rPr>
        <w:t>High carnivorous representation</w:t>
      </w:r>
      <w:r w:rsidRPr="002C43F7">
        <w:rPr>
          <w:rFonts w:ascii="Times New Roman" w:eastAsia="Times New Roman" w:hAnsi="Times New Roman" w:cs="Times New Roman"/>
          <w:kern w:val="0"/>
          <w:lang w:eastAsia="en-IN" w:bidi="gu-IN"/>
          <w14:ligatures w14:val="none"/>
        </w:rPr>
        <w:t>: When combining Mid-Level Carnivores, Top-Level Carnivores, and Apex Predators (TL 3.0 and above), they represent 112 out of 120 species (~93.3% of the total diversity).</w:t>
      </w:r>
    </w:p>
    <w:p w14:paraId="033E9214" w14:textId="5BB512E9" w:rsidR="00DD26D0" w:rsidRPr="002C43F7" w:rsidRDefault="00DD26D0" w:rsidP="00C2403B">
      <w:pPr>
        <w:spacing w:after="0" w:line="240" w:lineRule="auto"/>
        <w:ind w:left="90"/>
        <w:jc w:val="both"/>
        <w:rPr>
          <w:rFonts w:ascii="Times New Roman" w:eastAsia="Times New Roman" w:hAnsi="Times New Roman" w:cs="Times New Roman"/>
          <w:kern w:val="0"/>
          <w:lang w:eastAsia="en-IN" w:bidi="gu-IN"/>
          <w14:ligatures w14:val="none"/>
        </w:rPr>
      </w:pPr>
      <w:r w:rsidRPr="002C43F7">
        <w:rPr>
          <w:rFonts w:ascii="Times New Roman" w:eastAsia="Times New Roman" w:hAnsi="Times New Roman" w:cs="Times New Roman"/>
          <w:b/>
          <w:bCs/>
          <w:kern w:val="0"/>
          <w:lang w:eastAsia="en-IN" w:bidi="gu-IN"/>
          <w14:ligatures w14:val="none"/>
        </w:rPr>
        <w:t>Few primary consumers</w:t>
      </w:r>
      <w:r w:rsidRPr="002C43F7">
        <w:rPr>
          <w:rFonts w:ascii="Times New Roman" w:eastAsia="Times New Roman" w:hAnsi="Times New Roman" w:cs="Times New Roman"/>
          <w:kern w:val="0"/>
          <w:lang w:eastAsia="en-IN" w:bidi="gu-IN"/>
          <w14:ligatures w14:val="none"/>
        </w:rPr>
        <w:t>: Primary consumers (TL 2.0–2.49) and standard secondary consumers (TL 2.5–2.99) account for only 4 species each (together making up just ~6.7% of the total diversity).</w:t>
      </w:r>
    </w:p>
    <w:p w14:paraId="6E61EBA5" w14:textId="1233DF6F" w:rsidR="00DD26D0" w:rsidRPr="002C43F7" w:rsidRDefault="00DD26D0" w:rsidP="00C2403B">
      <w:pPr>
        <w:spacing w:line="240" w:lineRule="auto"/>
        <w:ind w:left="90"/>
        <w:jc w:val="both"/>
        <w:rPr>
          <w:rFonts w:ascii="Times New Roman" w:eastAsia="Times New Roman" w:hAnsi="Times New Roman" w:cs="Times New Roman"/>
          <w:kern w:val="0"/>
          <w:lang w:eastAsia="en-IN" w:bidi="gu-IN"/>
          <w14:ligatures w14:val="none"/>
        </w:rPr>
      </w:pPr>
      <w:r w:rsidRPr="002C43F7">
        <w:rPr>
          <w:rFonts w:ascii="Times New Roman" w:eastAsia="Times New Roman" w:hAnsi="Times New Roman" w:cs="Times New Roman"/>
          <w:kern w:val="0"/>
          <w:lang w:eastAsia="en-IN" w:bidi="gu-IN"/>
          <w14:ligatures w14:val="none"/>
        </w:rPr>
        <w:t>Progressive Increase in Species Richness</w:t>
      </w:r>
      <w:r w:rsidR="00DA58ED" w:rsidRPr="002C43F7">
        <w:rPr>
          <w:rFonts w:ascii="Times New Roman" w:eastAsia="Times New Roman" w:hAnsi="Times New Roman" w:cs="Times New Roman"/>
          <w:kern w:val="0"/>
          <w:lang w:eastAsia="en-IN" w:bidi="gu-IN"/>
          <w14:ligatures w14:val="none"/>
        </w:rPr>
        <w:t xml:space="preserve"> is also observed in study which represented by </w:t>
      </w:r>
      <w:r w:rsidRPr="002C43F7">
        <w:rPr>
          <w:rFonts w:ascii="Times New Roman" w:eastAsia="Times New Roman" w:hAnsi="Times New Roman" w:cs="Times New Roman"/>
          <w:b/>
          <w:bCs/>
          <w:kern w:val="0"/>
          <w:lang w:eastAsia="en-IN" w:bidi="gu-IN"/>
          <w14:ligatures w14:val="none"/>
        </w:rPr>
        <w:t>Inverted diversity pyramid</w:t>
      </w:r>
      <w:r w:rsidRPr="002C43F7">
        <w:rPr>
          <w:rFonts w:ascii="Times New Roman" w:eastAsia="Times New Roman" w:hAnsi="Times New Roman" w:cs="Times New Roman"/>
          <w:kern w:val="0"/>
          <w:lang w:eastAsia="en-IN" w:bidi="gu-IN"/>
          <w14:ligatures w14:val="none"/>
        </w:rPr>
        <w:t>: In terms of species numbers, the richness increases progressively as you go higher up the food chain:</w:t>
      </w:r>
      <w:r w:rsidRPr="002C43F7">
        <w:rPr>
          <w:rFonts w:ascii="Times New Roman" w:eastAsia="Times New Roman" w:hAnsi="Times New Roman" w:cs="Times New Roman"/>
          <w:kern w:val="0"/>
          <w:lang w:eastAsia="en-IN" w:bidi="gu-IN"/>
          <w14:ligatures w14:val="none"/>
        </w:rPr>
        <w:br/>
      </w:r>
      <w:r w:rsidR="00DA58ED" w:rsidRPr="002C43F7">
        <w:rPr>
          <w:rFonts w:ascii="Times New Roman" w:eastAsia="Times New Roman" w:hAnsi="Times New Roman" w:cs="Times New Roman"/>
          <w:kern w:val="0"/>
          <w:lang w:eastAsia="en-IN" w:bidi="gu-IN"/>
          <w14:ligatures w14:val="none"/>
        </w:rPr>
        <w:t xml:space="preserve">Primary consumer (4) ˃ secondary consumer (4) ˃ </w:t>
      </w:r>
      <w:proofErr w:type="spellStart"/>
      <w:r w:rsidR="00DA58ED" w:rsidRPr="002C43F7">
        <w:rPr>
          <w:rFonts w:ascii="Times New Roman" w:eastAsia="Times New Roman" w:hAnsi="Times New Roman" w:cs="Times New Roman"/>
          <w:kern w:val="0"/>
          <w:lang w:eastAsia="en-IN" w:bidi="gu-IN"/>
          <w14:ligatures w14:val="none"/>
        </w:rPr>
        <w:t>mid level</w:t>
      </w:r>
      <w:proofErr w:type="spellEnd"/>
      <w:r w:rsidR="00DA58ED" w:rsidRPr="002C43F7">
        <w:rPr>
          <w:rFonts w:ascii="Times New Roman" w:eastAsia="Times New Roman" w:hAnsi="Times New Roman" w:cs="Times New Roman"/>
          <w:kern w:val="0"/>
          <w:lang w:eastAsia="en-IN" w:bidi="gu-IN"/>
          <w14:ligatures w14:val="none"/>
        </w:rPr>
        <w:t xml:space="preserve"> (24) ˃ top level (34)</w:t>
      </w:r>
    </w:p>
    <w:p w14:paraId="158EB620" w14:textId="77777777" w:rsidR="00DF3DE4" w:rsidRPr="002C43F7" w:rsidRDefault="00DA58ED" w:rsidP="00DF3DE4">
      <w:pPr>
        <w:spacing w:line="240" w:lineRule="auto"/>
        <w:ind w:left="90"/>
        <w:jc w:val="both"/>
        <w:rPr>
          <w:rFonts w:ascii="Times New Roman" w:eastAsia="Times New Roman" w:hAnsi="Times New Roman" w:cs="Times New Roman"/>
          <w:kern w:val="0"/>
          <w:lang w:eastAsia="en-IN" w:bidi="gu-IN"/>
          <w14:ligatures w14:val="none"/>
        </w:rPr>
      </w:pPr>
      <w:r w:rsidRPr="002C43F7">
        <w:rPr>
          <w:rFonts w:ascii="Times New Roman" w:eastAsia="Times New Roman" w:hAnsi="Times New Roman" w:cs="Times New Roman"/>
          <w:kern w:val="0"/>
          <w:lang w:eastAsia="en-IN" w:bidi="gu-IN"/>
          <w14:ligatures w14:val="none"/>
        </w:rPr>
        <w:lastRenderedPageBreak/>
        <w:t>It also confirms the Complex food web structure in the catch area and abundant prey availability.  A habitat capable of supporting 54 distinct apex predator species and 34 top-level carnivore species suggests a complex, highly productive ecosystem with a diverse and robust lower-trophic forage base (invertebrates, plankton, or smaller fish) that may not be fully represented by the fin fish categories alone.</w:t>
      </w:r>
    </w:p>
    <w:p w14:paraId="18AC3C11" w14:textId="0E7738A6" w:rsidR="00A027C0" w:rsidRPr="002C43F7" w:rsidRDefault="00AA729C" w:rsidP="00DF3DE4">
      <w:pPr>
        <w:spacing w:line="240" w:lineRule="auto"/>
        <w:ind w:left="90"/>
        <w:jc w:val="both"/>
        <w:rPr>
          <w:rFonts w:ascii="Times New Roman" w:eastAsia="Times New Roman" w:hAnsi="Times New Roman" w:cs="Times New Roman"/>
          <w:kern w:val="0"/>
          <w:lang w:eastAsia="en-IN" w:bidi="gu-IN"/>
          <w14:ligatures w14:val="none"/>
        </w:rPr>
      </w:pPr>
      <w:r w:rsidRPr="002C43F7">
        <w:rPr>
          <w:rFonts w:ascii="Times New Roman" w:hAnsi="Times New Roman" w:cs="Times New Roman"/>
          <w:noProof/>
          <w:lang w:eastAsia="en-IN" w:bidi="gu-IN"/>
        </w:rPr>
        <w:drawing>
          <wp:anchor distT="0" distB="0" distL="114300" distR="114300" simplePos="0" relativeHeight="251774976" behindDoc="0" locked="0" layoutInCell="1" allowOverlap="1" wp14:anchorId="7A3CDAF7" wp14:editId="6FEE5EDF">
            <wp:simplePos x="0" y="0"/>
            <wp:positionH relativeFrom="column">
              <wp:posOffset>1036320</wp:posOffset>
            </wp:positionH>
            <wp:positionV relativeFrom="paragraph">
              <wp:posOffset>980440</wp:posOffset>
            </wp:positionV>
            <wp:extent cx="3878580" cy="2034540"/>
            <wp:effectExtent l="0" t="0" r="7620" b="3810"/>
            <wp:wrapTopAndBottom/>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A027C0" w:rsidRPr="002C43F7">
        <w:rPr>
          <w:rFonts w:ascii="Times New Roman" w:eastAsia="Times New Roman" w:hAnsi="Times New Roman" w:cs="Times New Roman"/>
          <w:kern w:val="0"/>
          <w:lang w:eastAsia="en-IN" w:bidi="gu-IN"/>
          <w14:ligatures w14:val="none"/>
        </w:rPr>
        <w:t xml:space="preserve">The IUCN status of the reported fish shows that the overall health of fish stock is </w:t>
      </w:r>
      <w:proofErr w:type="spellStart"/>
      <w:r w:rsidR="00A027C0" w:rsidRPr="002C43F7">
        <w:rPr>
          <w:rFonts w:ascii="Times New Roman" w:eastAsia="Times New Roman" w:hAnsi="Times New Roman" w:cs="Times New Roman"/>
          <w:kern w:val="0"/>
          <w:lang w:eastAsia="en-IN" w:bidi="gu-IN"/>
          <w14:ligatures w14:val="none"/>
        </w:rPr>
        <w:t>healty</w:t>
      </w:r>
      <w:proofErr w:type="spellEnd"/>
      <w:r w:rsidR="00A027C0" w:rsidRPr="002C43F7">
        <w:rPr>
          <w:rFonts w:ascii="Times New Roman" w:eastAsia="Times New Roman" w:hAnsi="Times New Roman" w:cs="Times New Roman"/>
          <w:kern w:val="0"/>
          <w:lang w:eastAsia="en-IN" w:bidi="gu-IN"/>
          <w14:ligatures w14:val="none"/>
        </w:rPr>
        <w:t xml:space="preserve"> and stable as 81.67% of the fish species are least </w:t>
      </w:r>
      <w:proofErr w:type="spellStart"/>
      <w:r w:rsidR="00A027C0" w:rsidRPr="002C43F7">
        <w:rPr>
          <w:rFonts w:ascii="Times New Roman" w:eastAsia="Times New Roman" w:hAnsi="Times New Roman" w:cs="Times New Roman"/>
          <w:kern w:val="0"/>
          <w:lang w:eastAsia="en-IN" w:bidi="gu-IN"/>
          <w14:ligatures w14:val="none"/>
        </w:rPr>
        <w:t>concen</w:t>
      </w:r>
      <w:proofErr w:type="spellEnd"/>
      <w:r w:rsidR="00A027C0" w:rsidRPr="002C43F7">
        <w:rPr>
          <w:rFonts w:ascii="Times New Roman" w:eastAsia="Times New Roman" w:hAnsi="Times New Roman" w:cs="Times New Roman"/>
          <w:kern w:val="0"/>
          <w:lang w:eastAsia="en-IN" w:bidi="gu-IN"/>
          <w14:ligatures w14:val="none"/>
        </w:rPr>
        <w:t xml:space="preserve"> while 4.17 % fish are data deficie</w:t>
      </w:r>
      <w:r w:rsidR="000A4B8C" w:rsidRPr="002C43F7">
        <w:rPr>
          <w:rFonts w:ascii="Times New Roman" w:eastAsia="Times New Roman" w:hAnsi="Times New Roman" w:cs="Times New Roman"/>
          <w:kern w:val="0"/>
          <w:lang w:eastAsia="en-IN" w:bidi="gu-IN"/>
          <w14:ligatures w14:val="none"/>
        </w:rPr>
        <w:t>n</w:t>
      </w:r>
      <w:r w:rsidR="00A027C0" w:rsidRPr="002C43F7">
        <w:rPr>
          <w:rFonts w:ascii="Times New Roman" w:eastAsia="Times New Roman" w:hAnsi="Times New Roman" w:cs="Times New Roman"/>
          <w:kern w:val="0"/>
          <w:lang w:eastAsia="en-IN" w:bidi="gu-IN"/>
          <w14:ligatures w14:val="none"/>
        </w:rPr>
        <w:t xml:space="preserve">t which needs </w:t>
      </w:r>
      <w:r w:rsidR="000A4B8C" w:rsidRPr="002C43F7">
        <w:rPr>
          <w:rFonts w:ascii="Times New Roman" w:eastAsia="Times New Roman" w:hAnsi="Times New Roman" w:cs="Times New Roman"/>
          <w:kern w:val="0"/>
          <w:lang w:eastAsia="en-IN" w:bidi="gu-IN"/>
          <w14:ligatures w14:val="none"/>
        </w:rPr>
        <w:t>biological surveys for better understanding their conservation status. Among recorded species 8.33% are threaten with extinction Special management, fishing regulations, or habitat restorat</w:t>
      </w:r>
      <w:r w:rsidR="007E067E" w:rsidRPr="002C43F7">
        <w:rPr>
          <w:rFonts w:ascii="Times New Roman" w:eastAsia="Times New Roman" w:hAnsi="Times New Roman" w:cs="Times New Roman"/>
          <w:kern w:val="0"/>
          <w:lang w:eastAsia="en-IN" w:bidi="gu-IN"/>
          <w14:ligatures w14:val="none"/>
        </w:rPr>
        <w:t>ion should target these species (</w:t>
      </w:r>
      <w:r w:rsidR="001620DC" w:rsidRPr="002C43F7">
        <w:rPr>
          <w:rFonts w:ascii="Times New Roman" w:eastAsia="Times New Roman" w:hAnsi="Times New Roman" w:cs="Times New Roman"/>
          <w:kern w:val="0"/>
          <w:lang w:eastAsia="en-IN" w:bidi="gu-IN"/>
          <w14:ligatures w14:val="none"/>
        </w:rPr>
        <w:t>Chart</w:t>
      </w:r>
      <w:r w:rsidR="007E067E" w:rsidRPr="002C43F7">
        <w:rPr>
          <w:rFonts w:ascii="Times New Roman" w:eastAsia="Times New Roman" w:hAnsi="Times New Roman" w:cs="Times New Roman"/>
          <w:kern w:val="0"/>
          <w:lang w:eastAsia="en-IN" w:bidi="gu-IN"/>
          <w14:ligatures w14:val="none"/>
        </w:rPr>
        <w:t xml:space="preserve"> </w:t>
      </w:r>
      <w:r w:rsidR="00465310" w:rsidRPr="002C43F7">
        <w:rPr>
          <w:rFonts w:ascii="Times New Roman" w:eastAsia="Times New Roman" w:hAnsi="Times New Roman" w:cs="Times New Roman"/>
          <w:kern w:val="0"/>
          <w:lang w:eastAsia="en-IN" w:bidi="gu-IN"/>
          <w14:ligatures w14:val="none"/>
        </w:rPr>
        <w:t>4</w:t>
      </w:r>
      <w:r w:rsidR="007E067E" w:rsidRPr="002C43F7">
        <w:rPr>
          <w:rFonts w:ascii="Times New Roman" w:eastAsia="Times New Roman" w:hAnsi="Times New Roman" w:cs="Times New Roman"/>
          <w:kern w:val="0"/>
          <w:lang w:eastAsia="en-IN" w:bidi="gu-IN"/>
          <w14:ligatures w14:val="none"/>
        </w:rPr>
        <w:t>)</w:t>
      </w:r>
    </w:p>
    <w:p w14:paraId="194BD84A" w14:textId="31A26743" w:rsidR="00DD26D0" w:rsidRDefault="001620DC" w:rsidP="00944B94">
      <w:pPr>
        <w:jc w:val="center"/>
        <w:rPr>
          <w:rFonts w:ascii="Times New Roman" w:eastAsia="Times New Roman" w:hAnsi="Times New Roman" w:cs="Times New Roman"/>
          <w:b/>
          <w:bCs/>
          <w:kern w:val="0"/>
          <w:lang w:eastAsia="en-IN" w:bidi="gu-IN"/>
          <w14:ligatures w14:val="none"/>
        </w:rPr>
      </w:pPr>
      <w:r w:rsidRPr="002C43F7">
        <w:rPr>
          <w:rFonts w:ascii="Times New Roman" w:eastAsia="Times New Roman" w:hAnsi="Times New Roman" w:cs="Times New Roman"/>
          <w:b/>
          <w:bCs/>
          <w:kern w:val="0"/>
          <w:lang w:eastAsia="en-IN" w:bidi="gu-IN"/>
          <w14:ligatures w14:val="none"/>
        </w:rPr>
        <w:t>Chart</w:t>
      </w:r>
      <w:r w:rsidR="00DF3DE4" w:rsidRPr="002C43F7">
        <w:rPr>
          <w:rFonts w:ascii="Times New Roman" w:eastAsia="Times New Roman" w:hAnsi="Times New Roman" w:cs="Times New Roman"/>
          <w:b/>
          <w:bCs/>
          <w:kern w:val="0"/>
          <w:lang w:eastAsia="en-IN" w:bidi="gu-IN"/>
          <w14:ligatures w14:val="none"/>
        </w:rPr>
        <w:t xml:space="preserve"> </w:t>
      </w:r>
      <w:r w:rsidR="00465310" w:rsidRPr="002C43F7">
        <w:rPr>
          <w:rFonts w:ascii="Times New Roman" w:eastAsia="Times New Roman" w:hAnsi="Times New Roman" w:cs="Times New Roman"/>
          <w:b/>
          <w:bCs/>
          <w:kern w:val="0"/>
          <w:lang w:eastAsia="en-IN" w:bidi="gu-IN"/>
          <w14:ligatures w14:val="none"/>
        </w:rPr>
        <w:t>4</w:t>
      </w:r>
      <w:r w:rsidR="000A4B8C" w:rsidRPr="002C43F7">
        <w:rPr>
          <w:rFonts w:ascii="Times New Roman" w:eastAsia="Times New Roman" w:hAnsi="Times New Roman" w:cs="Times New Roman"/>
          <w:b/>
          <w:bCs/>
          <w:kern w:val="0"/>
          <w:lang w:eastAsia="en-IN" w:bidi="gu-IN"/>
          <w14:ligatures w14:val="none"/>
        </w:rPr>
        <w:t>: IUCN status of recorded fish</w:t>
      </w:r>
    </w:p>
    <w:p w14:paraId="0745C137" w14:textId="77777777" w:rsidR="00650A27" w:rsidRDefault="00650A27" w:rsidP="00944B94">
      <w:pPr>
        <w:jc w:val="center"/>
        <w:rPr>
          <w:rFonts w:ascii="Times New Roman" w:eastAsia="Times New Roman" w:hAnsi="Times New Roman" w:cs="Times New Roman"/>
          <w:b/>
          <w:bCs/>
          <w:kern w:val="0"/>
          <w:lang w:eastAsia="en-IN" w:bidi="gu-IN"/>
          <w14:ligatures w14:val="none"/>
        </w:rPr>
      </w:pPr>
    </w:p>
    <w:p w14:paraId="6293D511" w14:textId="58F469B6" w:rsidR="00650A27" w:rsidRPr="002C43F7" w:rsidRDefault="00650A27" w:rsidP="00650A27">
      <w:pPr>
        <w:spacing w:before="120" w:after="120" w:line="240" w:lineRule="auto"/>
        <w:jc w:val="both"/>
        <w:rPr>
          <w:rFonts w:ascii="Times New Roman" w:hAnsi="Times New Roman" w:cs="Times New Roman"/>
          <w:bCs/>
          <w:lang w:val="en-US"/>
        </w:rPr>
      </w:pPr>
      <w:r w:rsidRPr="002C43F7">
        <w:rPr>
          <w:rFonts w:ascii="Times New Roman" w:hAnsi="Times New Roman" w:cs="Times New Roman"/>
          <w:bCs/>
          <w:lang w:val="en-US"/>
        </w:rPr>
        <w:t xml:space="preserve">All the reported ichthyofaunal diversity at the </w:t>
      </w:r>
      <w:proofErr w:type="spellStart"/>
      <w:r w:rsidRPr="002C43F7">
        <w:rPr>
          <w:rFonts w:ascii="Times New Roman" w:hAnsi="Times New Roman" w:cs="Times New Roman"/>
          <w:bCs/>
          <w:lang w:val="en-US"/>
        </w:rPr>
        <w:t>Dholai</w:t>
      </w:r>
      <w:proofErr w:type="spellEnd"/>
      <w:r w:rsidRPr="002C43F7">
        <w:rPr>
          <w:rFonts w:ascii="Times New Roman" w:hAnsi="Times New Roman" w:cs="Times New Roman"/>
          <w:bCs/>
          <w:lang w:val="en-US"/>
        </w:rPr>
        <w:t xml:space="preserve"> fishing </w:t>
      </w:r>
      <w:proofErr w:type="spellStart"/>
      <w:r w:rsidRPr="002C43F7">
        <w:rPr>
          <w:rFonts w:ascii="Times New Roman" w:hAnsi="Times New Roman" w:cs="Times New Roman"/>
          <w:bCs/>
          <w:lang w:val="en-US"/>
        </w:rPr>
        <w:t>harbour</w:t>
      </w:r>
      <w:proofErr w:type="spellEnd"/>
      <w:r w:rsidRPr="002C43F7">
        <w:rPr>
          <w:rFonts w:ascii="Times New Roman" w:hAnsi="Times New Roman" w:cs="Times New Roman"/>
          <w:bCs/>
          <w:lang w:val="en-US"/>
        </w:rPr>
        <w:t xml:space="preserve"> is presented in Table 4</w:t>
      </w:r>
      <w:r>
        <w:rPr>
          <w:rFonts w:ascii="Times New Roman" w:hAnsi="Times New Roman" w:cs="Times New Roman"/>
          <w:bCs/>
          <w:lang w:val="en-US"/>
        </w:rPr>
        <w:t>.</w:t>
      </w:r>
    </w:p>
    <w:p w14:paraId="402662AB" w14:textId="77777777" w:rsidR="00650A27" w:rsidRPr="002C43F7" w:rsidRDefault="00650A27" w:rsidP="00944B94">
      <w:pPr>
        <w:jc w:val="center"/>
        <w:rPr>
          <w:rFonts w:ascii="Times New Roman" w:eastAsia="Times New Roman" w:hAnsi="Times New Roman" w:cs="Times New Roman"/>
          <w:b/>
          <w:bCs/>
          <w:kern w:val="0"/>
          <w:lang w:eastAsia="en-IN" w:bidi="gu-IN"/>
          <w14:ligatures w14:val="none"/>
        </w:rPr>
      </w:pPr>
    </w:p>
    <w:p w14:paraId="413B1223" w14:textId="77777777" w:rsidR="00773704" w:rsidRPr="00773704" w:rsidRDefault="00773704" w:rsidP="00773704">
      <w:pPr>
        <w:spacing w:before="100" w:beforeAutospacing="1" w:after="100" w:afterAutospacing="1" w:line="240" w:lineRule="auto"/>
        <w:outlineLvl w:val="2"/>
        <w:rPr>
          <w:rFonts w:ascii="Times New Roman" w:eastAsia="Times New Roman" w:hAnsi="Times New Roman" w:cs="Times New Roman"/>
          <w:b/>
          <w:bCs/>
          <w:kern w:val="0"/>
          <w:sz w:val="27"/>
          <w:szCs w:val="27"/>
          <w:lang w:val="en-US" w:bidi="bn-IN"/>
          <w14:ligatures w14:val="none"/>
        </w:rPr>
      </w:pPr>
      <w:r w:rsidRPr="00773704">
        <w:rPr>
          <w:rFonts w:ascii="Times New Roman" w:eastAsia="Times New Roman" w:hAnsi="Times New Roman" w:cs="Times New Roman"/>
          <w:b/>
          <w:bCs/>
          <w:kern w:val="0"/>
          <w:sz w:val="27"/>
          <w:szCs w:val="27"/>
          <w:lang w:val="en-US" w:bidi="bn-IN"/>
          <w14:ligatures w14:val="none"/>
        </w:rPr>
        <w:t>Conclusions</w:t>
      </w:r>
    </w:p>
    <w:p w14:paraId="12339658" w14:textId="77777777" w:rsidR="00773704" w:rsidRDefault="00773704" w:rsidP="00773704">
      <w:pPr>
        <w:spacing w:before="100" w:beforeAutospacing="1" w:after="100" w:afterAutospacing="1" w:line="240" w:lineRule="auto"/>
        <w:rPr>
          <w:rFonts w:ascii="Times New Roman" w:eastAsia="Times New Roman" w:hAnsi="Times New Roman" w:cs="Times New Roman"/>
          <w:kern w:val="0"/>
          <w:lang w:val="en-US" w:bidi="bn-IN"/>
          <w14:ligatures w14:val="none"/>
        </w:rPr>
      </w:pPr>
      <w:r w:rsidRPr="00773704">
        <w:rPr>
          <w:rFonts w:ascii="Times New Roman" w:eastAsia="Times New Roman" w:hAnsi="Times New Roman" w:cs="Times New Roman"/>
          <w:kern w:val="0"/>
          <w:lang w:val="en-US" w:bidi="bn-IN"/>
          <w14:ligatures w14:val="none"/>
        </w:rPr>
        <w:t xml:space="preserve">The present study documented 120 finfish species from </w:t>
      </w:r>
      <w:proofErr w:type="spellStart"/>
      <w:r w:rsidRPr="00773704">
        <w:rPr>
          <w:rFonts w:ascii="Times New Roman" w:eastAsia="Times New Roman" w:hAnsi="Times New Roman" w:cs="Times New Roman"/>
          <w:kern w:val="0"/>
          <w:lang w:val="en-US" w:bidi="bn-IN"/>
          <w14:ligatures w14:val="none"/>
        </w:rPr>
        <w:t>Dholai</w:t>
      </w:r>
      <w:proofErr w:type="spellEnd"/>
      <w:r w:rsidRPr="00773704">
        <w:rPr>
          <w:rFonts w:ascii="Times New Roman" w:eastAsia="Times New Roman" w:hAnsi="Times New Roman" w:cs="Times New Roman"/>
          <w:kern w:val="0"/>
          <w:lang w:val="en-US" w:bidi="bn-IN"/>
          <w14:ligatures w14:val="none"/>
        </w:rPr>
        <w:t xml:space="preserve"> Fishing Harbour, Gujarat, during September 2025 to April 2026. These species belonged to 96 genera, 60 families, and 22 orders, indicating considerable ichthyofaunal diversity in the landings of this fishing </w:t>
      </w:r>
      <w:proofErr w:type="spellStart"/>
      <w:r w:rsidRPr="00773704">
        <w:rPr>
          <w:rFonts w:ascii="Times New Roman" w:eastAsia="Times New Roman" w:hAnsi="Times New Roman" w:cs="Times New Roman"/>
          <w:kern w:val="0"/>
          <w:lang w:val="en-US" w:bidi="bn-IN"/>
          <w14:ligatures w14:val="none"/>
        </w:rPr>
        <w:t>centre</w:t>
      </w:r>
      <w:proofErr w:type="spellEnd"/>
      <w:r w:rsidRPr="00773704">
        <w:rPr>
          <w:rFonts w:ascii="Times New Roman" w:eastAsia="Times New Roman" w:hAnsi="Times New Roman" w:cs="Times New Roman"/>
          <w:kern w:val="0"/>
          <w:lang w:val="en-US" w:bidi="bn-IN"/>
          <w14:ligatures w14:val="none"/>
        </w:rPr>
        <w:t xml:space="preserve">. Teleost fishes formed the major component of the recorded diversity, with 106 species, while elasmobranchs were represented by 14 species. The catch composition varied among months and fishing methods, with trawlers contributing a wide range of finfish groups and gillnetters landing selected commercially important species. Diversity indices showed monthly variation, with the highest Shannon diversity and </w:t>
      </w:r>
      <w:proofErr w:type="spellStart"/>
      <w:r w:rsidRPr="00773704">
        <w:rPr>
          <w:rFonts w:ascii="Times New Roman" w:eastAsia="Times New Roman" w:hAnsi="Times New Roman" w:cs="Times New Roman"/>
          <w:kern w:val="0"/>
          <w:lang w:val="en-US" w:bidi="bn-IN"/>
          <w14:ligatures w14:val="none"/>
        </w:rPr>
        <w:t>Margalef</w:t>
      </w:r>
      <w:proofErr w:type="spellEnd"/>
      <w:r w:rsidRPr="00773704">
        <w:rPr>
          <w:rFonts w:ascii="Times New Roman" w:eastAsia="Times New Roman" w:hAnsi="Times New Roman" w:cs="Times New Roman"/>
          <w:kern w:val="0"/>
          <w:lang w:val="en-US" w:bidi="bn-IN"/>
          <w14:ligatures w14:val="none"/>
        </w:rPr>
        <w:t xml:space="preserve"> richness recorded in December 2025, whereas lower diversity values were observed during April 2026. The evenness values also varied across the study period, suggesting seasonal changes in the relative contribution of different fish groups. The trophic and conservation-status information compiled for the recorded species adds supporting baseline data for understanding the ecological composition of the landed catch. Overall, the study provides a useful inventory of finfish species landed at </w:t>
      </w:r>
      <w:proofErr w:type="spellStart"/>
      <w:r w:rsidRPr="00773704">
        <w:rPr>
          <w:rFonts w:ascii="Times New Roman" w:eastAsia="Times New Roman" w:hAnsi="Times New Roman" w:cs="Times New Roman"/>
          <w:kern w:val="0"/>
          <w:lang w:val="en-US" w:bidi="bn-IN"/>
          <w14:ligatures w14:val="none"/>
        </w:rPr>
        <w:t>Dholai</w:t>
      </w:r>
      <w:proofErr w:type="spellEnd"/>
      <w:r w:rsidRPr="00773704">
        <w:rPr>
          <w:rFonts w:ascii="Times New Roman" w:eastAsia="Times New Roman" w:hAnsi="Times New Roman" w:cs="Times New Roman"/>
          <w:kern w:val="0"/>
          <w:lang w:val="en-US" w:bidi="bn-IN"/>
          <w14:ligatures w14:val="none"/>
        </w:rPr>
        <w:t xml:space="preserve"> Fishing Harbour and may support future monitoring, comparison, and fisheries-management studies in the region.</w:t>
      </w:r>
    </w:p>
    <w:p w14:paraId="6CA979E8" w14:textId="77777777" w:rsidR="00500200" w:rsidRPr="00773704" w:rsidRDefault="00500200" w:rsidP="00773704">
      <w:pPr>
        <w:spacing w:before="100" w:beforeAutospacing="1" w:after="100" w:afterAutospacing="1" w:line="240" w:lineRule="auto"/>
        <w:rPr>
          <w:rFonts w:ascii="Times New Roman" w:eastAsia="Times New Roman" w:hAnsi="Times New Roman" w:cs="Times New Roman"/>
          <w:kern w:val="0"/>
          <w:lang w:val="en-US" w:bidi="bn-IN"/>
          <w14:ligatures w14:val="none"/>
        </w:rPr>
      </w:pPr>
    </w:p>
    <w:p w14:paraId="601B6856" w14:textId="77777777" w:rsidR="00773704" w:rsidRPr="00773704" w:rsidRDefault="00773704" w:rsidP="00773704">
      <w:pPr>
        <w:spacing w:before="100" w:beforeAutospacing="1" w:after="100" w:afterAutospacing="1" w:line="240" w:lineRule="auto"/>
        <w:outlineLvl w:val="2"/>
        <w:rPr>
          <w:rFonts w:ascii="Times New Roman" w:eastAsia="Times New Roman" w:hAnsi="Times New Roman" w:cs="Times New Roman"/>
          <w:b/>
          <w:bCs/>
          <w:kern w:val="0"/>
          <w:sz w:val="27"/>
          <w:szCs w:val="27"/>
          <w:lang w:val="en-US" w:bidi="bn-IN"/>
          <w14:ligatures w14:val="none"/>
        </w:rPr>
      </w:pPr>
      <w:r w:rsidRPr="00773704">
        <w:rPr>
          <w:rFonts w:ascii="Times New Roman" w:eastAsia="Times New Roman" w:hAnsi="Times New Roman" w:cs="Times New Roman"/>
          <w:b/>
          <w:bCs/>
          <w:kern w:val="0"/>
          <w:sz w:val="27"/>
          <w:szCs w:val="27"/>
          <w:lang w:val="en-US" w:bidi="bn-IN"/>
          <w14:ligatures w14:val="none"/>
        </w:rPr>
        <w:lastRenderedPageBreak/>
        <w:t>Limitations</w:t>
      </w:r>
    </w:p>
    <w:p w14:paraId="167E9831" w14:textId="77777777" w:rsidR="00773704" w:rsidRPr="00773704" w:rsidRDefault="00773704" w:rsidP="00773704">
      <w:pPr>
        <w:spacing w:before="100" w:beforeAutospacing="1" w:after="100" w:afterAutospacing="1" w:line="240" w:lineRule="auto"/>
        <w:rPr>
          <w:rFonts w:ascii="Times New Roman" w:eastAsia="Times New Roman" w:hAnsi="Times New Roman" w:cs="Times New Roman"/>
          <w:kern w:val="0"/>
          <w:lang w:val="en-US" w:bidi="bn-IN"/>
          <w14:ligatures w14:val="none"/>
        </w:rPr>
      </w:pPr>
      <w:r w:rsidRPr="00773704">
        <w:rPr>
          <w:rFonts w:ascii="Times New Roman" w:eastAsia="Times New Roman" w:hAnsi="Times New Roman" w:cs="Times New Roman"/>
          <w:kern w:val="0"/>
          <w:lang w:val="en-US" w:bidi="bn-IN"/>
          <w14:ligatures w14:val="none"/>
        </w:rPr>
        <w:t xml:space="preserve">The study was limited to finfish species landed at </w:t>
      </w:r>
      <w:proofErr w:type="spellStart"/>
      <w:r w:rsidRPr="00773704">
        <w:rPr>
          <w:rFonts w:ascii="Times New Roman" w:eastAsia="Times New Roman" w:hAnsi="Times New Roman" w:cs="Times New Roman"/>
          <w:kern w:val="0"/>
          <w:lang w:val="en-US" w:bidi="bn-IN"/>
          <w14:ligatures w14:val="none"/>
        </w:rPr>
        <w:t>Dholai</w:t>
      </w:r>
      <w:proofErr w:type="spellEnd"/>
      <w:r w:rsidRPr="00773704">
        <w:rPr>
          <w:rFonts w:ascii="Times New Roman" w:eastAsia="Times New Roman" w:hAnsi="Times New Roman" w:cs="Times New Roman"/>
          <w:kern w:val="0"/>
          <w:lang w:val="en-US" w:bidi="bn-IN"/>
          <w14:ligatures w14:val="none"/>
        </w:rPr>
        <w:t xml:space="preserve"> Fishing Harbour during September 2025 to April 2026 and therefore represents the diversity observed in landings rather than the complete fish diversity of the surrounding marine ecosystem. The assessment was based on samples and observations from trawlers and gillnetters, and species not captured or not landed during the study period may have remained undocumented. Seasonal coverage was restricted to eight months, which may not fully represent annual or interannual variation in species composition. The study also depended on external morphological characters for species identification, and molecular confirmation was not included. Catch composition, relative abundance, and diversity indices were derived from landing data, which can be influenced by fishing effort, gear type, fishing ground, market preference, and operational practices. Therefore, the findings should be interpreted as baseline information on landed finfish diversity rather than as a complete assessment of population size or stock status.</w:t>
      </w:r>
    </w:p>
    <w:p w14:paraId="5AA5E3FE" w14:textId="77777777" w:rsidR="00073576" w:rsidRPr="002C43F7" w:rsidRDefault="00073576" w:rsidP="00073576">
      <w:pPr>
        <w:spacing w:before="120" w:after="120" w:line="240" w:lineRule="auto"/>
        <w:ind w:firstLine="720"/>
        <w:jc w:val="both"/>
        <w:rPr>
          <w:rFonts w:ascii="Times New Roman" w:hAnsi="Times New Roman" w:cs="Times New Roman"/>
        </w:rPr>
      </w:pPr>
    </w:p>
    <w:p w14:paraId="207C2FB0" w14:textId="41150C2D" w:rsidR="001D0191" w:rsidRPr="002C43F7" w:rsidRDefault="001D0191" w:rsidP="000A5328">
      <w:pPr>
        <w:spacing w:before="120" w:after="120" w:line="240" w:lineRule="auto"/>
        <w:jc w:val="both"/>
        <w:rPr>
          <w:rFonts w:ascii="Times New Roman" w:hAnsi="Times New Roman" w:cs="Times New Roman"/>
          <w:b/>
          <w:bCs/>
        </w:rPr>
      </w:pPr>
    </w:p>
    <w:p w14:paraId="1F60BC1C" w14:textId="02565C9A" w:rsidR="00C160BB" w:rsidRPr="002C43F7" w:rsidRDefault="00C160BB" w:rsidP="000A5328">
      <w:pPr>
        <w:tabs>
          <w:tab w:val="left" w:pos="5149"/>
        </w:tabs>
        <w:spacing w:before="120" w:after="120" w:line="240" w:lineRule="auto"/>
        <w:jc w:val="both"/>
        <w:rPr>
          <w:rFonts w:ascii="Times New Roman" w:hAnsi="Times New Roman" w:cs="Times New Roman"/>
        </w:rPr>
      </w:pPr>
    </w:p>
    <w:p w14:paraId="47ACB4F2" w14:textId="606076BE" w:rsidR="00C160BB" w:rsidRPr="002C43F7" w:rsidRDefault="00C160BB" w:rsidP="000A5328">
      <w:pPr>
        <w:tabs>
          <w:tab w:val="left" w:pos="5149"/>
        </w:tabs>
        <w:spacing w:before="120" w:after="120" w:line="240" w:lineRule="auto"/>
        <w:jc w:val="both"/>
        <w:rPr>
          <w:rFonts w:ascii="Times New Roman" w:hAnsi="Times New Roman" w:cs="Times New Roman"/>
        </w:rPr>
      </w:pPr>
    </w:p>
    <w:p w14:paraId="1CD3751A" w14:textId="68E83CC3" w:rsidR="00C671F6" w:rsidRPr="002C43F7" w:rsidRDefault="00C671F6" w:rsidP="000A5328">
      <w:pPr>
        <w:tabs>
          <w:tab w:val="left" w:pos="5149"/>
        </w:tabs>
        <w:spacing w:before="120" w:after="120" w:line="240" w:lineRule="auto"/>
        <w:jc w:val="both"/>
        <w:rPr>
          <w:rFonts w:ascii="Times New Roman" w:hAnsi="Times New Roman" w:cs="Times New Roman"/>
        </w:rPr>
        <w:sectPr w:rsidR="00C671F6" w:rsidRPr="002C43F7">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pPr>
    </w:p>
    <w:tbl>
      <w:tblPr>
        <w:tblStyle w:val="TableGrid"/>
        <w:tblW w:w="13948" w:type="dxa"/>
        <w:jc w:val="center"/>
        <w:tblLayout w:type="fixed"/>
        <w:tblLook w:val="04A0" w:firstRow="1" w:lastRow="0" w:firstColumn="1" w:lastColumn="0" w:noHBand="0" w:noVBand="1"/>
      </w:tblPr>
      <w:tblGrid>
        <w:gridCol w:w="625"/>
        <w:gridCol w:w="1800"/>
        <w:gridCol w:w="2160"/>
        <w:gridCol w:w="1800"/>
        <w:gridCol w:w="2610"/>
        <w:gridCol w:w="1710"/>
        <w:gridCol w:w="1350"/>
        <w:gridCol w:w="895"/>
        <w:gridCol w:w="998"/>
      </w:tblGrid>
      <w:tr w:rsidR="001E24C0" w:rsidRPr="002C43F7" w14:paraId="5DE1CF8C" w14:textId="77777777" w:rsidTr="000920E5">
        <w:trPr>
          <w:trHeight w:val="620"/>
          <w:jc w:val="center"/>
        </w:trPr>
        <w:tc>
          <w:tcPr>
            <w:tcW w:w="625" w:type="dxa"/>
            <w:vAlign w:val="center"/>
          </w:tcPr>
          <w:p w14:paraId="2AB2DEFA" w14:textId="27895119" w:rsidR="001E24C0" w:rsidRPr="002C43F7" w:rsidRDefault="001D0191" w:rsidP="000A5328">
            <w:pPr>
              <w:spacing w:before="120" w:after="120"/>
              <w:jc w:val="center"/>
              <w:rPr>
                <w:rFonts w:ascii="Times New Roman" w:hAnsi="Times New Roman" w:cs="Times New Roman"/>
                <w:b/>
                <w:bCs/>
              </w:rPr>
            </w:pPr>
            <w:r w:rsidRPr="002C43F7">
              <w:rPr>
                <w:rFonts w:ascii="Times New Roman" w:hAnsi="Times New Roman" w:cs="Times New Roman"/>
                <w:noProof/>
                <w:lang w:eastAsia="en-IN" w:bidi="gu-IN"/>
              </w:rPr>
              <w:lastRenderedPageBreak/>
              <mc:AlternateContent>
                <mc:Choice Requires="wps">
                  <w:drawing>
                    <wp:anchor distT="45720" distB="45720" distL="114300" distR="114300" simplePos="0" relativeHeight="251636736" behindDoc="0" locked="0" layoutInCell="1" allowOverlap="1" wp14:anchorId="13C8DE39" wp14:editId="480888C1">
                      <wp:simplePos x="0" y="0"/>
                      <wp:positionH relativeFrom="column">
                        <wp:posOffset>-57785</wp:posOffset>
                      </wp:positionH>
                      <wp:positionV relativeFrom="paragraph">
                        <wp:posOffset>-464185</wp:posOffset>
                      </wp:positionV>
                      <wp:extent cx="4114800" cy="3048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304800"/>
                              </a:xfrm>
                              <a:prstGeom prst="rect">
                                <a:avLst/>
                              </a:prstGeom>
                              <a:noFill/>
                              <a:ln w="9525">
                                <a:noFill/>
                                <a:miter lim="800000"/>
                                <a:headEnd/>
                                <a:tailEnd/>
                              </a:ln>
                            </wps:spPr>
                            <wps:txbx>
                              <w:txbxContent>
                                <w:p w14:paraId="2B7A4B8D" w14:textId="78EC98B1" w:rsidR="00DD26D0" w:rsidRPr="00621821" w:rsidRDefault="00DD26D0" w:rsidP="001D0191">
                                  <w:pPr>
                                    <w:ind w:hanging="1080"/>
                                    <w:rPr>
                                      <w:rFonts w:ascii="Times New Roman" w:hAnsi="Times New Roman" w:cs="Times New Roman"/>
                                      <w:b/>
                                      <w:bCs/>
                                    </w:rPr>
                                  </w:pPr>
                                  <w:r w:rsidRPr="00621821">
                                    <w:rPr>
                                      <w:rFonts w:ascii="Times New Roman" w:hAnsi="Times New Roman" w:cs="Times New Roman"/>
                                      <w:b/>
                                      <w:bCs/>
                                    </w:rPr>
                                    <w:t>Table 4.1</w:t>
                                  </w:r>
                                  <w:r>
                                    <w:rPr>
                                      <w:rFonts w:ascii="Times New Roman" w:hAnsi="Times New Roman" w:cs="Times New Roman"/>
                                      <w:b/>
                                      <w:bCs/>
                                    </w:rPr>
                                    <w:t xml:space="preserve">Table </w:t>
                                  </w:r>
                                  <w:r w:rsidR="00C27D46">
                                    <w:rPr>
                                      <w:rFonts w:ascii="Times New Roman" w:hAnsi="Times New Roman" w:cs="Times New Roman"/>
                                      <w:b/>
                                      <w:bCs/>
                                    </w:rPr>
                                    <w:t>4</w:t>
                                  </w:r>
                                  <w:r>
                                    <w:rPr>
                                      <w:rFonts w:ascii="Times New Roman" w:hAnsi="Times New Roman" w:cs="Times New Roman"/>
                                      <w:b/>
                                      <w:bCs/>
                                    </w:rPr>
                                    <w:t xml:space="preserve">: </w:t>
                                  </w:r>
                                  <w:r w:rsidRPr="00621821">
                                    <w:rPr>
                                      <w:rFonts w:ascii="Times New Roman" w:hAnsi="Times New Roman" w:cs="Times New Roman"/>
                                      <w:b/>
                                      <w:bCs/>
                                    </w:rPr>
                                    <w:t xml:space="preserve">Ichthyofaunal Biodiversity of </w:t>
                                  </w:r>
                                  <w:proofErr w:type="spellStart"/>
                                  <w:r w:rsidRPr="00621821">
                                    <w:rPr>
                                      <w:rFonts w:ascii="Times New Roman" w:hAnsi="Times New Roman" w:cs="Times New Roman"/>
                                      <w:b/>
                                      <w:bCs/>
                                    </w:rPr>
                                    <w:t>Dholai</w:t>
                                  </w:r>
                                  <w:proofErr w:type="spellEnd"/>
                                  <w:r w:rsidRPr="00621821">
                                    <w:rPr>
                                      <w:rFonts w:ascii="Times New Roman" w:hAnsi="Times New Roman" w:cs="Times New Roman"/>
                                      <w:b/>
                                      <w:bCs/>
                                    </w:rPr>
                                    <w:t xml:space="preserve"> </w:t>
                                  </w:r>
                                  <w:r>
                                    <w:rPr>
                                      <w:rFonts w:ascii="Times New Roman" w:hAnsi="Times New Roman" w:cs="Times New Roman"/>
                                      <w:b/>
                                      <w:bCs/>
                                    </w:rPr>
                                    <w:t>f</w:t>
                                  </w:r>
                                  <w:r w:rsidRPr="00621821">
                                    <w:rPr>
                                      <w:rFonts w:ascii="Times New Roman" w:hAnsi="Times New Roman" w:cs="Times New Roman"/>
                                      <w:b/>
                                      <w:bCs/>
                                    </w:rPr>
                                    <w:t xml:space="preserve">ishing </w:t>
                                  </w:r>
                                  <w:r>
                                    <w:rPr>
                                      <w:rFonts w:ascii="Times New Roman" w:hAnsi="Times New Roman" w:cs="Times New Roman"/>
                                      <w:b/>
                                      <w:bCs/>
                                    </w:rPr>
                                    <w:t>h</w:t>
                                  </w:r>
                                  <w:r w:rsidRPr="00621821">
                                    <w:rPr>
                                      <w:rFonts w:ascii="Times New Roman" w:hAnsi="Times New Roman" w:cs="Times New Roman"/>
                                      <w:b/>
                                      <w:bCs/>
                                    </w:rPr>
                                    <w:t>arbour</w:t>
                                  </w:r>
                                </w:p>
                                <w:p w14:paraId="3EF8C8C8" w14:textId="3A39CEB4" w:rsidR="00DD26D0" w:rsidRDefault="00DD26D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C8DE39" id="Text Box 2" o:spid="_x0000_s1058" type="#_x0000_t202" style="position:absolute;left:0;text-align:left;margin-left:-4.55pt;margin-top:-36.55pt;width:324pt;height:24pt;z-index:251636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" filled="f" stroked="f">
                      <v:textbox>
                        <w:txbxContent>
                          <w:p w14:paraId="2B7A4B8D" w14:textId="78EC98B1" w:rsidR="00DD26D0" w:rsidRPr="00621821" w:rsidRDefault="00DD26D0" w:rsidP="001D0191">
                            <w:pPr>
                              <w:ind w:hanging="1080"/>
                              <w:rPr>
                                <w:rFonts w:ascii="Times New Roman" w:hAnsi="Times New Roman" w:cs="Times New Roman"/>
                                <w:b/>
                                <w:bCs/>
                              </w:rPr>
                            </w:pPr>
                            <w:r w:rsidRPr="00621821">
                              <w:rPr>
                                <w:rFonts w:ascii="Times New Roman" w:hAnsi="Times New Roman" w:cs="Times New Roman"/>
                                <w:b/>
                                <w:bCs/>
                              </w:rPr>
                              <w:t>Table 4.1</w:t>
                            </w:r>
                            <w:r>
                              <w:rPr>
                                <w:rFonts w:ascii="Times New Roman" w:hAnsi="Times New Roman" w:cs="Times New Roman"/>
                                <w:b/>
                                <w:bCs/>
                              </w:rPr>
                              <w:t xml:space="preserve">Table </w:t>
                            </w:r>
                            <w:r w:rsidR="00C27D46">
                              <w:rPr>
                                <w:rFonts w:ascii="Times New Roman" w:hAnsi="Times New Roman" w:cs="Times New Roman"/>
                                <w:b/>
                                <w:bCs/>
                              </w:rPr>
                              <w:t>4</w:t>
                            </w:r>
                            <w:r>
                              <w:rPr>
                                <w:rFonts w:ascii="Times New Roman" w:hAnsi="Times New Roman" w:cs="Times New Roman"/>
                                <w:b/>
                                <w:bCs/>
                              </w:rPr>
                              <w:t xml:space="preserve">: </w:t>
                            </w:r>
                            <w:r w:rsidRPr="00621821">
                              <w:rPr>
                                <w:rFonts w:ascii="Times New Roman" w:hAnsi="Times New Roman" w:cs="Times New Roman"/>
                                <w:b/>
                                <w:bCs/>
                              </w:rPr>
                              <w:t xml:space="preserve">Ichthyofaunal Biodiversity of </w:t>
                            </w:r>
                            <w:proofErr w:type="spellStart"/>
                            <w:r w:rsidRPr="00621821">
                              <w:rPr>
                                <w:rFonts w:ascii="Times New Roman" w:hAnsi="Times New Roman" w:cs="Times New Roman"/>
                                <w:b/>
                                <w:bCs/>
                              </w:rPr>
                              <w:t>Dholai</w:t>
                            </w:r>
                            <w:proofErr w:type="spellEnd"/>
                            <w:r w:rsidRPr="00621821">
                              <w:rPr>
                                <w:rFonts w:ascii="Times New Roman" w:hAnsi="Times New Roman" w:cs="Times New Roman"/>
                                <w:b/>
                                <w:bCs/>
                              </w:rPr>
                              <w:t xml:space="preserve"> </w:t>
                            </w:r>
                            <w:r>
                              <w:rPr>
                                <w:rFonts w:ascii="Times New Roman" w:hAnsi="Times New Roman" w:cs="Times New Roman"/>
                                <w:b/>
                                <w:bCs/>
                              </w:rPr>
                              <w:t>f</w:t>
                            </w:r>
                            <w:r w:rsidRPr="00621821">
                              <w:rPr>
                                <w:rFonts w:ascii="Times New Roman" w:hAnsi="Times New Roman" w:cs="Times New Roman"/>
                                <w:b/>
                                <w:bCs/>
                              </w:rPr>
                              <w:t xml:space="preserve">ishing </w:t>
                            </w:r>
                            <w:r>
                              <w:rPr>
                                <w:rFonts w:ascii="Times New Roman" w:hAnsi="Times New Roman" w:cs="Times New Roman"/>
                                <w:b/>
                                <w:bCs/>
                              </w:rPr>
                              <w:t>h</w:t>
                            </w:r>
                            <w:r w:rsidRPr="00621821">
                              <w:rPr>
                                <w:rFonts w:ascii="Times New Roman" w:hAnsi="Times New Roman" w:cs="Times New Roman"/>
                                <w:b/>
                                <w:bCs/>
                              </w:rPr>
                              <w:t>arbour</w:t>
                            </w:r>
                          </w:p>
                          <w:p w14:paraId="3EF8C8C8" w14:textId="3A39CEB4" w:rsidR="00DD26D0" w:rsidRDefault="00DD26D0"/>
                        </w:txbxContent>
                      </v:textbox>
                    </v:shape>
                  </w:pict>
                </mc:Fallback>
              </mc:AlternateContent>
            </w:r>
            <w:r w:rsidR="001E24C0" w:rsidRPr="002C43F7">
              <w:rPr>
                <w:rFonts w:ascii="Times New Roman" w:hAnsi="Times New Roman" w:cs="Times New Roman"/>
                <w:b/>
                <w:bCs/>
              </w:rPr>
              <w:t>Sr. No.</w:t>
            </w:r>
          </w:p>
        </w:tc>
        <w:tc>
          <w:tcPr>
            <w:tcW w:w="1800" w:type="dxa"/>
            <w:vAlign w:val="center"/>
          </w:tcPr>
          <w:p w14:paraId="2B20E787" w14:textId="77777777" w:rsidR="001E24C0" w:rsidRPr="002C43F7" w:rsidRDefault="001E24C0" w:rsidP="000A5328">
            <w:pPr>
              <w:spacing w:before="120" w:after="120"/>
              <w:jc w:val="center"/>
              <w:rPr>
                <w:rFonts w:ascii="Times New Roman" w:hAnsi="Times New Roman" w:cs="Times New Roman"/>
                <w:b/>
                <w:bCs/>
              </w:rPr>
            </w:pPr>
            <w:r w:rsidRPr="002C43F7">
              <w:rPr>
                <w:rFonts w:ascii="Times New Roman" w:hAnsi="Times New Roman" w:cs="Times New Roman"/>
                <w:b/>
                <w:bCs/>
              </w:rPr>
              <w:t>Class</w:t>
            </w:r>
          </w:p>
        </w:tc>
        <w:tc>
          <w:tcPr>
            <w:tcW w:w="2160" w:type="dxa"/>
            <w:vAlign w:val="center"/>
          </w:tcPr>
          <w:p w14:paraId="285EDD31" w14:textId="77777777" w:rsidR="001E24C0" w:rsidRPr="002C43F7" w:rsidRDefault="001E24C0" w:rsidP="000A5328">
            <w:pPr>
              <w:spacing w:before="120" w:after="120"/>
              <w:jc w:val="center"/>
              <w:rPr>
                <w:rFonts w:ascii="Times New Roman" w:hAnsi="Times New Roman" w:cs="Times New Roman"/>
                <w:b/>
                <w:bCs/>
              </w:rPr>
            </w:pPr>
            <w:r w:rsidRPr="002C43F7">
              <w:rPr>
                <w:rFonts w:ascii="Times New Roman" w:hAnsi="Times New Roman" w:cs="Times New Roman"/>
                <w:b/>
                <w:bCs/>
              </w:rPr>
              <w:t>Order</w:t>
            </w:r>
          </w:p>
        </w:tc>
        <w:tc>
          <w:tcPr>
            <w:tcW w:w="1800" w:type="dxa"/>
            <w:vAlign w:val="center"/>
          </w:tcPr>
          <w:p w14:paraId="5A586EA6" w14:textId="77777777" w:rsidR="001E24C0" w:rsidRPr="002C43F7" w:rsidRDefault="001E24C0" w:rsidP="000A5328">
            <w:pPr>
              <w:spacing w:before="120" w:after="120"/>
              <w:jc w:val="center"/>
              <w:rPr>
                <w:rFonts w:ascii="Times New Roman" w:hAnsi="Times New Roman" w:cs="Times New Roman"/>
                <w:b/>
                <w:bCs/>
              </w:rPr>
            </w:pPr>
            <w:r w:rsidRPr="002C43F7">
              <w:rPr>
                <w:rFonts w:ascii="Times New Roman" w:hAnsi="Times New Roman" w:cs="Times New Roman"/>
                <w:b/>
                <w:bCs/>
              </w:rPr>
              <w:t>Family</w:t>
            </w:r>
          </w:p>
        </w:tc>
        <w:tc>
          <w:tcPr>
            <w:tcW w:w="2610" w:type="dxa"/>
            <w:vAlign w:val="center"/>
          </w:tcPr>
          <w:p w14:paraId="0D99CBF2" w14:textId="77777777" w:rsidR="001E24C0" w:rsidRPr="002C43F7" w:rsidRDefault="001E24C0" w:rsidP="000A5328">
            <w:pPr>
              <w:spacing w:before="120" w:after="120"/>
              <w:jc w:val="center"/>
              <w:rPr>
                <w:rFonts w:ascii="Times New Roman" w:hAnsi="Times New Roman" w:cs="Times New Roman"/>
                <w:b/>
                <w:bCs/>
              </w:rPr>
            </w:pPr>
            <w:r w:rsidRPr="002C43F7">
              <w:rPr>
                <w:rFonts w:ascii="Times New Roman" w:hAnsi="Times New Roman" w:cs="Times New Roman"/>
                <w:b/>
                <w:bCs/>
              </w:rPr>
              <w:t>Species Name</w:t>
            </w:r>
          </w:p>
        </w:tc>
        <w:tc>
          <w:tcPr>
            <w:tcW w:w="1710" w:type="dxa"/>
            <w:vAlign w:val="center"/>
          </w:tcPr>
          <w:p w14:paraId="2ED2E802" w14:textId="7298CE4B" w:rsidR="001E24C0" w:rsidRPr="002C43F7" w:rsidRDefault="001E24C0" w:rsidP="000A5328">
            <w:pPr>
              <w:spacing w:before="120" w:after="120"/>
              <w:jc w:val="center"/>
              <w:rPr>
                <w:rFonts w:ascii="Times New Roman" w:hAnsi="Times New Roman" w:cs="Times New Roman"/>
                <w:b/>
                <w:bCs/>
              </w:rPr>
            </w:pPr>
            <w:r w:rsidRPr="002C43F7">
              <w:rPr>
                <w:rFonts w:ascii="Times New Roman" w:hAnsi="Times New Roman" w:cs="Times New Roman"/>
                <w:b/>
                <w:bCs/>
              </w:rPr>
              <w:t>Common Name</w:t>
            </w:r>
          </w:p>
        </w:tc>
        <w:tc>
          <w:tcPr>
            <w:tcW w:w="1350" w:type="dxa"/>
            <w:vAlign w:val="center"/>
          </w:tcPr>
          <w:p w14:paraId="6031BD22" w14:textId="78AD6399" w:rsidR="001E24C0" w:rsidRPr="002C43F7" w:rsidRDefault="001E24C0" w:rsidP="000A5328">
            <w:pPr>
              <w:spacing w:before="120" w:after="120"/>
              <w:jc w:val="center"/>
              <w:rPr>
                <w:rFonts w:ascii="Times New Roman" w:hAnsi="Times New Roman" w:cs="Times New Roman"/>
                <w:b/>
                <w:bCs/>
              </w:rPr>
            </w:pPr>
            <w:r w:rsidRPr="002C43F7">
              <w:rPr>
                <w:rFonts w:ascii="Times New Roman" w:hAnsi="Times New Roman" w:cs="Times New Roman"/>
                <w:b/>
                <w:bCs/>
              </w:rPr>
              <w:t>Local Name</w:t>
            </w:r>
          </w:p>
        </w:tc>
        <w:tc>
          <w:tcPr>
            <w:tcW w:w="895" w:type="dxa"/>
            <w:vAlign w:val="center"/>
          </w:tcPr>
          <w:p w14:paraId="7A1C4426" w14:textId="705CC743" w:rsidR="001E24C0" w:rsidRPr="002C43F7" w:rsidRDefault="001E24C0" w:rsidP="000A5328">
            <w:pPr>
              <w:spacing w:before="120" w:after="120"/>
              <w:jc w:val="center"/>
              <w:rPr>
                <w:rFonts w:ascii="Times New Roman" w:hAnsi="Times New Roman" w:cs="Times New Roman"/>
                <w:b/>
                <w:bCs/>
              </w:rPr>
            </w:pPr>
            <w:r w:rsidRPr="002C43F7">
              <w:rPr>
                <w:rFonts w:ascii="Times New Roman" w:hAnsi="Times New Roman" w:cs="Times New Roman"/>
                <w:b/>
                <w:bCs/>
              </w:rPr>
              <w:t>IUCN Status</w:t>
            </w:r>
          </w:p>
        </w:tc>
        <w:tc>
          <w:tcPr>
            <w:tcW w:w="998" w:type="dxa"/>
            <w:vAlign w:val="center"/>
          </w:tcPr>
          <w:p w14:paraId="69B35457" w14:textId="19B01941" w:rsidR="001E24C0" w:rsidRPr="002C43F7" w:rsidRDefault="001E24C0" w:rsidP="000A5328">
            <w:pPr>
              <w:spacing w:before="120" w:after="120"/>
              <w:jc w:val="center"/>
              <w:rPr>
                <w:rFonts w:ascii="Times New Roman" w:hAnsi="Times New Roman" w:cs="Times New Roman"/>
                <w:b/>
                <w:bCs/>
              </w:rPr>
            </w:pPr>
            <w:r w:rsidRPr="002C43F7">
              <w:rPr>
                <w:rFonts w:ascii="Times New Roman" w:hAnsi="Times New Roman" w:cs="Times New Roman"/>
                <w:b/>
                <w:bCs/>
              </w:rPr>
              <w:t>Trophic</w:t>
            </w:r>
          </w:p>
          <w:p w14:paraId="277A41D2" w14:textId="659074CE" w:rsidR="001E24C0" w:rsidRPr="002C43F7" w:rsidRDefault="001E24C0" w:rsidP="000A5328">
            <w:pPr>
              <w:spacing w:before="120" w:after="120"/>
              <w:jc w:val="center"/>
              <w:rPr>
                <w:rFonts w:ascii="Times New Roman" w:hAnsi="Times New Roman" w:cs="Times New Roman"/>
                <w:b/>
                <w:bCs/>
              </w:rPr>
            </w:pPr>
            <w:r w:rsidRPr="002C43F7">
              <w:rPr>
                <w:rFonts w:ascii="Times New Roman" w:hAnsi="Times New Roman" w:cs="Times New Roman"/>
                <w:b/>
                <w:bCs/>
              </w:rPr>
              <w:t>Level</w:t>
            </w:r>
          </w:p>
        </w:tc>
      </w:tr>
      <w:tr w:rsidR="001E24C0" w:rsidRPr="002C43F7" w14:paraId="401DCBCD" w14:textId="77777777" w:rsidTr="000920E5">
        <w:trPr>
          <w:trHeight w:val="426"/>
          <w:jc w:val="center"/>
        </w:trPr>
        <w:tc>
          <w:tcPr>
            <w:tcW w:w="625" w:type="dxa"/>
            <w:vAlign w:val="center"/>
          </w:tcPr>
          <w:p w14:paraId="3AE41DE1" w14:textId="77777777" w:rsidR="001E24C0" w:rsidRPr="002C43F7" w:rsidRDefault="001E24C0"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1</w:t>
            </w:r>
          </w:p>
        </w:tc>
        <w:tc>
          <w:tcPr>
            <w:tcW w:w="1800" w:type="dxa"/>
            <w:vMerge w:val="restart"/>
            <w:vAlign w:val="center"/>
          </w:tcPr>
          <w:p w14:paraId="5C5B096B" w14:textId="77777777" w:rsidR="001E24C0" w:rsidRPr="002C43F7" w:rsidRDefault="001E24C0" w:rsidP="000A5328">
            <w:pPr>
              <w:spacing w:before="120" w:after="120"/>
              <w:jc w:val="center"/>
              <w:rPr>
                <w:rFonts w:ascii="Times New Roman" w:hAnsi="Times New Roman" w:cs="Times New Roman"/>
                <w:color w:val="000000" w:themeColor="text1"/>
                <w:lang w:val="pt-BR"/>
              </w:rPr>
            </w:pPr>
            <w:r w:rsidRPr="002C43F7">
              <w:rPr>
                <w:rFonts w:ascii="Times New Roman" w:hAnsi="Times New Roman" w:cs="Times New Roman"/>
                <w:color w:val="000000"/>
                <w:lang w:val="pt-BR"/>
              </w:rPr>
              <w:t>Elasmobranchii</w:t>
            </w:r>
          </w:p>
          <w:p w14:paraId="2B852F0E" w14:textId="77777777" w:rsidR="001E24C0" w:rsidRPr="002C43F7" w:rsidRDefault="001E24C0" w:rsidP="000A5328">
            <w:pPr>
              <w:spacing w:before="120" w:after="120"/>
              <w:jc w:val="center"/>
              <w:rPr>
                <w:rFonts w:ascii="Times New Roman" w:hAnsi="Times New Roman" w:cs="Times New Roman"/>
                <w:color w:val="000000" w:themeColor="text1"/>
              </w:rPr>
            </w:pPr>
          </w:p>
        </w:tc>
        <w:tc>
          <w:tcPr>
            <w:tcW w:w="2160" w:type="dxa"/>
            <w:vMerge w:val="restart"/>
            <w:vAlign w:val="center"/>
          </w:tcPr>
          <w:p w14:paraId="2F6AF61E" w14:textId="77777777" w:rsidR="001E24C0" w:rsidRPr="002C43F7" w:rsidRDefault="001E24C0"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color w:val="000000"/>
              </w:rPr>
              <w:t>Carcharhiniformes</w:t>
            </w:r>
            <w:proofErr w:type="spellEnd"/>
          </w:p>
          <w:p w14:paraId="3570A20F" w14:textId="77777777" w:rsidR="001E24C0" w:rsidRPr="002C43F7" w:rsidRDefault="001E24C0" w:rsidP="000A5328">
            <w:pPr>
              <w:spacing w:before="120" w:after="120"/>
              <w:jc w:val="center"/>
              <w:rPr>
                <w:rFonts w:ascii="Times New Roman" w:hAnsi="Times New Roman" w:cs="Times New Roman"/>
                <w:color w:val="000000" w:themeColor="text1"/>
              </w:rPr>
            </w:pPr>
          </w:p>
        </w:tc>
        <w:tc>
          <w:tcPr>
            <w:tcW w:w="1800" w:type="dxa"/>
            <w:vAlign w:val="center"/>
          </w:tcPr>
          <w:p w14:paraId="3D05E607" w14:textId="77777777" w:rsidR="001E24C0" w:rsidRPr="002C43F7" w:rsidRDefault="001E24C0"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rPr>
              <w:t>Carcharhinidae</w:t>
            </w:r>
          </w:p>
        </w:tc>
        <w:tc>
          <w:tcPr>
            <w:tcW w:w="2610" w:type="dxa"/>
            <w:vAlign w:val="center"/>
          </w:tcPr>
          <w:p w14:paraId="26566672" w14:textId="77777777" w:rsidR="001E24C0" w:rsidRPr="002C43F7" w:rsidRDefault="001E24C0"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i/>
                <w:iCs/>
                <w:color w:val="000000" w:themeColor="text1"/>
              </w:rPr>
              <w:t>Rhizoprionodon</w:t>
            </w:r>
            <w:proofErr w:type="spellEnd"/>
            <w:r w:rsidRPr="002C43F7">
              <w:rPr>
                <w:rFonts w:ascii="Times New Roman" w:hAnsi="Times New Roman" w:cs="Times New Roman"/>
                <w:i/>
                <w:iCs/>
                <w:color w:val="000000" w:themeColor="text1"/>
              </w:rPr>
              <w:t xml:space="preserve"> </w:t>
            </w:r>
            <w:proofErr w:type="spellStart"/>
            <w:r w:rsidRPr="002C43F7">
              <w:rPr>
                <w:rFonts w:ascii="Times New Roman" w:hAnsi="Times New Roman" w:cs="Times New Roman"/>
                <w:i/>
                <w:iCs/>
                <w:color w:val="000000" w:themeColor="text1"/>
              </w:rPr>
              <w:t>acutus</w:t>
            </w:r>
            <w:proofErr w:type="spellEnd"/>
            <w:r w:rsidRPr="002C43F7">
              <w:rPr>
                <w:rFonts w:ascii="Times New Roman" w:hAnsi="Times New Roman" w:cs="Times New Roman"/>
                <w:color w:val="000000" w:themeColor="text1"/>
              </w:rPr>
              <w:t> (Rüppell, 1837)</w:t>
            </w:r>
          </w:p>
        </w:tc>
        <w:tc>
          <w:tcPr>
            <w:tcW w:w="1710" w:type="dxa"/>
            <w:vAlign w:val="center"/>
          </w:tcPr>
          <w:p w14:paraId="71231CBA" w14:textId="6227B3F8" w:rsidR="001E24C0" w:rsidRPr="002C43F7" w:rsidRDefault="001E24C0"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Milk shark</w:t>
            </w:r>
          </w:p>
        </w:tc>
        <w:tc>
          <w:tcPr>
            <w:tcW w:w="1350" w:type="dxa"/>
            <w:vAlign w:val="center"/>
          </w:tcPr>
          <w:p w14:paraId="5BA4FD54" w14:textId="6C1B5F47" w:rsidR="001E24C0" w:rsidRPr="002C43F7" w:rsidRDefault="001E24C0" w:rsidP="000A5328">
            <w:pPr>
              <w:spacing w:before="120" w:after="120"/>
              <w:jc w:val="center"/>
              <w:rPr>
                <w:rFonts w:ascii="Times New Roman" w:hAnsi="Times New Roman" w:cs="Times New Roman"/>
                <w:b/>
                <w:bCs/>
                <w:color w:val="000000" w:themeColor="text1"/>
              </w:rPr>
            </w:pPr>
            <w:proofErr w:type="spellStart"/>
            <w:r w:rsidRPr="002C43F7">
              <w:rPr>
                <w:rFonts w:ascii="Times New Roman" w:hAnsi="Times New Roman" w:cs="Times New Roman"/>
                <w:color w:val="000000"/>
              </w:rPr>
              <w:t>Shingada</w:t>
            </w:r>
            <w:proofErr w:type="spellEnd"/>
            <w:r w:rsidRPr="002C43F7">
              <w:rPr>
                <w:rFonts w:ascii="Times New Roman" w:hAnsi="Times New Roman" w:cs="Times New Roman"/>
                <w:color w:val="000000"/>
              </w:rPr>
              <w:t xml:space="preserve">, </w:t>
            </w:r>
            <w:proofErr w:type="spellStart"/>
            <w:r w:rsidRPr="002C43F7">
              <w:rPr>
                <w:rFonts w:ascii="Times New Roman" w:hAnsi="Times New Roman" w:cs="Times New Roman"/>
                <w:color w:val="000000"/>
              </w:rPr>
              <w:t>khagi</w:t>
            </w:r>
            <w:proofErr w:type="spellEnd"/>
          </w:p>
        </w:tc>
        <w:tc>
          <w:tcPr>
            <w:tcW w:w="895" w:type="dxa"/>
            <w:vAlign w:val="center"/>
          </w:tcPr>
          <w:p w14:paraId="321C274D" w14:textId="5DDB8EC6" w:rsidR="001E24C0"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w:t>
            </w:r>
            <w:r w:rsidR="001E24C0" w:rsidRPr="002C43F7">
              <w:rPr>
                <w:rFonts w:ascii="Times New Roman" w:hAnsi="Times New Roman" w:cs="Times New Roman"/>
              </w:rPr>
              <w:t>VU</w:t>
            </w:r>
            <w:r w:rsidRPr="002C43F7">
              <w:rPr>
                <w:rFonts w:ascii="Times New Roman" w:hAnsi="Times New Roman" w:cs="Times New Roman"/>
              </w:rPr>
              <w:t>)</w:t>
            </w:r>
          </w:p>
        </w:tc>
        <w:tc>
          <w:tcPr>
            <w:tcW w:w="998" w:type="dxa"/>
            <w:vAlign w:val="center"/>
          </w:tcPr>
          <w:p w14:paraId="76130546" w14:textId="77777777" w:rsidR="001E24C0" w:rsidRPr="002C43F7" w:rsidRDefault="001E24C0" w:rsidP="000A5328">
            <w:pPr>
              <w:spacing w:before="120" w:after="120"/>
              <w:jc w:val="center"/>
              <w:rPr>
                <w:rFonts w:ascii="Times New Roman" w:hAnsi="Times New Roman" w:cs="Times New Roman"/>
              </w:rPr>
            </w:pPr>
            <w:r w:rsidRPr="002C43F7">
              <w:rPr>
                <w:rFonts w:ascii="Times New Roman" w:hAnsi="Times New Roman" w:cs="Times New Roman"/>
              </w:rPr>
              <w:t>4.2</w:t>
            </w:r>
          </w:p>
          <w:p w14:paraId="4C660CC6" w14:textId="3D6E06A4" w:rsidR="001E24C0" w:rsidRPr="002C43F7" w:rsidRDefault="001E24C0" w:rsidP="000A5328">
            <w:pPr>
              <w:spacing w:before="120" w:after="120"/>
              <w:jc w:val="center"/>
              <w:rPr>
                <w:rFonts w:ascii="Times New Roman" w:hAnsi="Times New Roman" w:cs="Times New Roman"/>
              </w:rPr>
            </w:pPr>
          </w:p>
        </w:tc>
      </w:tr>
      <w:tr w:rsidR="001E24C0" w:rsidRPr="002C43F7" w14:paraId="0C7F3682" w14:textId="77777777" w:rsidTr="000920E5">
        <w:trPr>
          <w:trHeight w:val="426"/>
          <w:jc w:val="center"/>
        </w:trPr>
        <w:tc>
          <w:tcPr>
            <w:tcW w:w="625" w:type="dxa"/>
            <w:vAlign w:val="center"/>
          </w:tcPr>
          <w:p w14:paraId="52204612" w14:textId="77777777" w:rsidR="001E24C0" w:rsidRPr="002C43F7" w:rsidRDefault="001E24C0"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2</w:t>
            </w:r>
          </w:p>
        </w:tc>
        <w:tc>
          <w:tcPr>
            <w:tcW w:w="1800" w:type="dxa"/>
            <w:vMerge/>
            <w:vAlign w:val="center"/>
          </w:tcPr>
          <w:p w14:paraId="3B2D0F22" w14:textId="77777777" w:rsidR="001E24C0" w:rsidRPr="002C43F7" w:rsidRDefault="001E24C0" w:rsidP="000A5328">
            <w:pPr>
              <w:spacing w:before="120" w:after="120"/>
              <w:jc w:val="center"/>
              <w:rPr>
                <w:rFonts w:ascii="Times New Roman" w:hAnsi="Times New Roman" w:cs="Times New Roman"/>
                <w:color w:val="000000" w:themeColor="text1"/>
              </w:rPr>
            </w:pPr>
          </w:p>
        </w:tc>
        <w:tc>
          <w:tcPr>
            <w:tcW w:w="2160" w:type="dxa"/>
            <w:vMerge/>
            <w:vAlign w:val="center"/>
          </w:tcPr>
          <w:p w14:paraId="4AAA6916" w14:textId="77777777" w:rsidR="001E24C0" w:rsidRPr="002C43F7" w:rsidRDefault="001E24C0" w:rsidP="000A5328">
            <w:pPr>
              <w:spacing w:before="120" w:after="120"/>
              <w:jc w:val="center"/>
              <w:rPr>
                <w:rFonts w:ascii="Times New Roman" w:hAnsi="Times New Roman" w:cs="Times New Roman"/>
                <w:color w:val="000000" w:themeColor="text1"/>
              </w:rPr>
            </w:pPr>
          </w:p>
        </w:tc>
        <w:tc>
          <w:tcPr>
            <w:tcW w:w="1800" w:type="dxa"/>
            <w:vAlign w:val="center"/>
          </w:tcPr>
          <w:p w14:paraId="068E53C0" w14:textId="77777777" w:rsidR="001E24C0" w:rsidRPr="002C43F7" w:rsidRDefault="001E24C0"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rPr>
              <w:t>Carcharhinidae</w:t>
            </w:r>
          </w:p>
        </w:tc>
        <w:tc>
          <w:tcPr>
            <w:tcW w:w="2610" w:type="dxa"/>
            <w:vAlign w:val="center"/>
          </w:tcPr>
          <w:p w14:paraId="1D2FAFAA" w14:textId="77777777" w:rsidR="001E24C0" w:rsidRPr="002C43F7" w:rsidRDefault="001E24C0"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i/>
                <w:iCs/>
                <w:color w:val="000000" w:themeColor="text1"/>
              </w:rPr>
              <w:t>Scoliodon</w:t>
            </w:r>
            <w:proofErr w:type="spellEnd"/>
            <w:r w:rsidRPr="002C43F7">
              <w:rPr>
                <w:rFonts w:ascii="Times New Roman" w:hAnsi="Times New Roman" w:cs="Times New Roman"/>
                <w:i/>
                <w:iCs/>
                <w:color w:val="000000" w:themeColor="text1"/>
              </w:rPr>
              <w:t xml:space="preserve"> </w:t>
            </w:r>
            <w:proofErr w:type="spellStart"/>
            <w:r w:rsidRPr="002C43F7">
              <w:rPr>
                <w:rFonts w:ascii="Times New Roman" w:hAnsi="Times New Roman" w:cs="Times New Roman"/>
                <w:i/>
                <w:iCs/>
                <w:color w:val="000000" w:themeColor="text1"/>
              </w:rPr>
              <w:t>laticaudus</w:t>
            </w:r>
            <w:proofErr w:type="spellEnd"/>
            <w:r w:rsidRPr="002C43F7">
              <w:rPr>
                <w:rFonts w:ascii="Times New Roman" w:hAnsi="Times New Roman" w:cs="Times New Roman"/>
                <w:color w:val="000000" w:themeColor="text1"/>
              </w:rPr>
              <w:t> Müller &amp; Henle, 1838</w:t>
            </w:r>
          </w:p>
        </w:tc>
        <w:tc>
          <w:tcPr>
            <w:tcW w:w="1710" w:type="dxa"/>
            <w:vAlign w:val="center"/>
          </w:tcPr>
          <w:p w14:paraId="2DD082E3" w14:textId="28301FC4" w:rsidR="001E24C0" w:rsidRPr="002C43F7" w:rsidRDefault="001E24C0" w:rsidP="000A5328">
            <w:pPr>
              <w:spacing w:before="120" w:after="120"/>
              <w:jc w:val="center"/>
              <w:rPr>
                <w:rFonts w:ascii="Times New Roman" w:hAnsi="Times New Roman" w:cs="Times New Roman"/>
                <w:color w:val="000000"/>
              </w:rPr>
            </w:pPr>
            <w:proofErr w:type="spellStart"/>
            <w:r w:rsidRPr="002C43F7">
              <w:rPr>
                <w:rFonts w:ascii="Times New Roman" w:hAnsi="Times New Roman" w:cs="Times New Roman"/>
                <w:color w:val="000000"/>
              </w:rPr>
              <w:t>Spadenose</w:t>
            </w:r>
            <w:proofErr w:type="spellEnd"/>
            <w:r w:rsidRPr="002C43F7">
              <w:rPr>
                <w:rFonts w:ascii="Times New Roman" w:hAnsi="Times New Roman" w:cs="Times New Roman"/>
                <w:color w:val="000000"/>
              </w:rPr>
              <w:t xml:space="preserve"> shark</w:t>
            </w:r>
          </w:p>
        </w:tc>
        <w:tc>
          <w:tcPr>
            <w:tcW w:w="1350" w:type="dxa"/>
            <w:vAlign w:val="center"/>
          </w:tcPr>
          <w:p w14:paraId="4972C81A" w14:textId="6B12082C" w:rsidR="001E24C0" w:rsidRPr="002C43F7" w:rsidRDefault="001E24C0" w:rsidP="000A5328">
            <w:pPr>
              <w:spacing w:before="120" w:after="120"/>
              <w:jc w:val="center"/>
              <w:rPr>
                <w:rFonts w:ascii="Times New Roman" w:hAnsi="Times New Roman" w:cs="Times New Roman"/>
                <w:b/>
                <w:bCs/>
                <w:color w:val="000000" w:themeColor="text1"/>
              </w:rPr>
            </w:pPr>
            <w:proofErr w:type="spellStart"/>
            <w:r w:rsidRPr="002C43F7">
              <w:rPr>
                <w:rFonts w:ascii="Times New Roman" w:hAnsi="Times New Roman" w:cs="Times New Roman"/>
                <w:color w:val="000000"/>
              </w:rPr>
              <w:t>musi</w:t>
            </w:r>
            <w:proofErr w:type="spellEnd"/>
            <w:r w:rsidRPr="002C43F7">
              <w:rPr>
                <w:rFonts w:ascii="Times New Roman" w:hAnsi="Times New Roman" w:cs="Times New Roman"/>
                <w:color w:val="000000"/>
              </w:rPr>
              <w:t xml:space="preserve">, </w:t>
            </w:r>
            <w:proofErr w:type="spellStart"/>
            <w:r w:rsidRPr="002C43F7">
              <w:rPr>
                <w:rFonts w:ascii="Times New Roman" w:hAnsi="Times New Roman" w:cs="Times New Roman"/>
                <w:color w:val="000000"/>
              </w:rPr>
              <w:t>magra</w:t>
            </w:r>
            <w:proofErr w:type="spellEnd"/>
          </w:p>
        </w:tc>
        <w:tc>
          <w:tcPr>
            <w:tcW w:w="895" w:type="dxa"/>
            <w:vAlign w:val="center"/>
          </w:tcPr>
          <w:p w14:paraId="4AE4BBA4" w14:textId="13C59993" w:rsidR="001E24C0" w:rsidRPr="002C43F7" w:rsidRDefault="001E24C0" w:rsidP="000A5328">
            <w:pPr>
              <w:spacing w:before="120" w:after="120"/>
              <w:jc w:val="center"/>
              <w:rPr>
                <w:rFonts w:ascii="Times New Roman" w:hAnsi="Times New Roman" w:cs="Times New Roman"/>
              </w:rPr>
            </w:pPr>
            <w:r w:rsidRPr="002C43F7">
              <w:rPr>
                <w:rFonts w:ascii="Times New Roman" w:hAnsi="Times New Roman" w:cs="Times New Roman"/>
              </w:rPr>
              <w:t>(NT)</w:t>
            </w:r>
          </w:p>
        </w:tc>
        <w:tc>
          <w:tcPr>
            <w:tcW w:w="998" w:type="dxa"/>
            <w:vAlign w:val="center"/>
          </w:tcPr>
          <w:p w14:paraId="12641C93" w14:textId="5DCDC0F8" w:rsidR="001E24C0" w:rsidRPr="002C43F7" w:rsidRDefault="001E24C0" w:rsidP="000A5328">
            <w:pPr>
              <w:spacing w:before="120" w:after="120"/>
              <w:jc w:val="center"/>
              <w:rPr>
                <w:rFonts w:ascii="Times New Roman" w:hAnsi="Times New Roman" w:cs="Times New Roman"/>
              </w:rPr>
            </w:pPr>
            <w:r w:rsidRPr="002C43F7">
              <w:rPr>
                <w:rFonts w:ascii="Times New Roman" w:hAnsi="Times New Roman" w:cs="Times New Roman"/>
              </w:rPr>
              <w:t>4.1</w:t>
            </w:r>
          </w:p>
        </w:tc>
      </w:tr>
      <w:tr w:rsidR="001E24C0" w:rsidRPr="002C43F7" w14:paraId="04DC9918" w14:textId="77777777" w:rsidTr="000920E5">
        <w:trPr>
          <w:trHeight w:val="426"/>
          <w:jc w:val="center"/>
        </w:trPr>
        <w:tc>
          <w:tcPr>
            <w:tcW w:w="625" w:type="dxa"/>
            <w:vAlign w:val="center"/>
          </w:tcPr>
          <w:p w14:paraId="075AC211" w14:textId="77777777" w:rsidR="001E24C0" w:rsidRPr="002C43F7" w:rsidRDefault="001E24C0"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3</w:t>
            </w:r>
          </w:p>
        </w:tc>
        <w:tc>
          <w:tcPr>
            <w:tcW w:w="1800" w:type="dxa"/>
            <w:vMerge/>
            <w:vAlign w:val="center"/>
          </w:tcPr>
          <w:p w14:paraId="3FD3B96D" w14:textId="77777777" w:rsidR="001E24C0" w:rsidRPr="002C43F7" w:rsidRDefault="001E24C0" w:rsidP="000A5328">
            <w:pPr>
              <w:spacing w:before="120" w:after="120"/>
              <w:jc w:val="center"/>
              <w:rPr>
                <w:rFonts w:ascii="Times New Roman" w:hAnsi="Times New Roman" w:cs="Times New Roman"/>
                <w:color w:val="000000" w:themeColor="text1"/>
              </w:rPr>
            </w:pPr>
          </w:p>
        </w:tc>
        <w:tc>
          <w:tcPr>
            <w:tcW w:w="2160" w:type="dxa"/>
            <w:vMerge/>
            <w:vAlign w:val="center"/>
          </w:tcPr>
          <w:p w14:paraId="387D6DBB" w14:textId="77777777" w:rsidR="001E24C0" w:rsidRPr="002C43F7" w:rsidRDefault="001E24C0" w:rsidP="000A5328">
            <w:pPr>
              <w:spacing w:before="120" w:after="120"/>
              <w:jc w:val="center"/>
              <w:rPr>
                <w:rFonts w:ascii="Times New Roman" w:hAnsi="Times New Roman" w:cs="Times New Roman"/>
                <w:color w:val="000000" w:themeColor="text1"/>
              </w:rPr>
            </w:pPr>
          </w:p>
        </w:tc>
        <w:tc>
          <w:tcPr>
            <w:tcW w:w="1800" w:type="dxa"/>
            <w:vAlign w:val="center"/>
          </w:tcPr>
          <w:p w14:paraId="3EE75E53" w14:textId="77777777" w:rsidR="001E24C0" w:rsidRPr="002C43F7" w:rsidRDefault="001E24C0"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rPr>
              <w:t>Sphyrnidae</w:t>
            </w:r>
          </w:p>
        </w:tc>
        <w:tc>
          <w:tcPr>
            <w:tcW w:w="2610" w:type="dxa"/>
            <w:vAlign w:val="center"/>
          </w:tcPr>
          <w:p w14:paraId="4D1A6341" w14:textId="77777777" w:rsidR="001E24C0" w:rsidRPr="002C43F7" w:rsidRDefault="001E24C0"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i/>
                <w:iCs/>
                <w:color w:val="000000" w:themeColor="text1"/>
              </w:rPr>
              <w:t xml:space="preserve">Sphyrna </w:t>
            </w:r>
            <w:proofErr w:type="spellStart"/>
            <w:r w:rsidRPr="002C43F7">
              <w:rPr>
                <w:rFonts w:ascii="Times New Roman" w:hAnsi="Times New Roman" w:cs="Times New Roman"/>
                <w:i/>
                <w:iCs/>
                <w:color w:val="000000" w:themeColor="text1"/>
              </w:rPr>
              <w:t>mokarran</w:t>
            </w:r>
            <w:proofErr w:type="spellEnd"/>
            <w:r w:rsidRPr="002C43F7">
              <w:rPr>
                <w:rFonts w:ascii="Times New Roman" w:hAnsi="Times New Roman" w:cs="Times New Roman"/>
                <w:i/>
                <w:iCs/>
                <w:color w:val="000000" w:themeColor="text1"/>
              </w:rPr>
              <w:t> </w:t>
            </w:r>
            <w:r w:rsidRPr="002C43F7">
              <w:rPr>
                <w:rFonts w:ascii="Times New Roman" w:hAnsi="Times New Roman" w:cs="Times New Roman"/>
                <w:color w:val="000000" w:themeColor="text1"/>
              </w:rPr>
              <w:t>(Rüppell, 1837)</w:t>
            </w:r>
          </w:p>
        </w:tc>
        <w:tc>
          <w:tcPr>
            <w:tcW w:w="1710" w:type="dxa"/>
            <w:vAlign w:val="center"/>
          </w:tcPr>
          <w:p w14:paraId="52E6667F" w14:textId="593F608B" w:rsidR="001E24C0" w:rsidRPr="002C43F7" w:rsidRDefault="001E24C0" w:rsidP="000A5328">
            <w:pPr>
              <w:spacing w:before="120" w:after="120"/>
              <w:jc w:val="center"/>
              <w:rPr>
                <w:rFonts w:ascii="Times New Roman" w:hAnsi="Times New Roman" w:cs="Times New Roman"/>
                <w:b/>
                <w:bCs/>
                <w:color w:val="000000" w:themeColor="text1"/>
              </w:rPr>
            </w:pPr>
            <w:r w:rsidRPr="002C43F7">
              <w:rPr>
                <w:rFonts w:ascii="Times New Roman" w:hAnsi="Times New Roman" w:cs="Times New Roman"/>
                <w:color w:val="000000"/>
              </w:rPr>
              <w:t>Hammerhead Shark</w:t>
            </w:r>
          </w:p>
        </w:tc>
        <w:tc>
          <w:tcPr>
            <w:tcW w:w="1350" w:type="dxa"/>
            <w:vAlign w:val="center"/>
          </w:tcPr>
          <w:p w14:paraId="085E8AEF" w14:textId="3339FE88" w:rsidR="001E24C0" w:rsidRPr="002C43F7" w:rsidRDefault="001E24C0" w:rsidP="000A5328">
            <w:pPr>
              <w:spacing w:before="120" w:after="120"/>
              <w:jc w:val="center"/>
              <w:rPr>
                <w:rFonts w:ascii="Times New Roman" w:hAnsi="Times New Roman" w:cs="Times New Roman"/>
                <w:b/>
                <w:bCs/>
                <w:color w:val="000000" w:themeColor="text1"/>
              </w:rPr>
            </w:pPr>
          </w:p>
        </w:tc>
        <w:tc>
          <w:tcPr>
            <w:tcW w:w="895" w:type="dxa"/>
            <w:vAlign w:val="center"/>
          </w:tcPr>
          <w:p w14:paraId="3661085B" w14:textId="1EA15068" w:rsidR="001E24C0" w:rsidRPr="002C43F7" w:rsidRDefault="001E24C0" w:rsidP="000A5328">
            <w:pPr>
              <w:spacing w:before="120" w:after="120"/>
              <w:jc w:val="center"/>
              <w:rPr>
                <w:rFonts w:ascii="Times New Roman" w:hAnsi="Times New Roman" w:cs="Times New Roman"/>
              </w:rPr>
            </w:pPr>
            <w:r w:rsidRPr="002C43F7">
              <w:rPr>
                <w:rFonts w:ascii="Times New Roman" w:hAnsi="Times New Roman" w:cs="Times New Roman"/>
              </w:rPr>
              <w:t>(CR)</w:t>
            </w:r>
          </w:p>
        </w:tc>
        <w:tc>
          <w:tcPr>
            <w:tcW w:w="998" w:type="dxa"/>
            <w:vAlign w:val="center"/>
          </w:tcPr>
          <w:p w14:paraId="5D93F88E" w14:textId="40CEEB62" w:rsidR="001E24C0" w:rsidRPr="002C43F7" w:rsidRDefault="001E24C0" w:rsidP="000A5328">
            <w:pPr>
              <w:spacing w:before="120" w:after="120"/>
              <w:jc w:val="center"/>
              <w:rPr>
                <w:rFonts w:ascii="Times New Roman" w:hAnsi="Times New Roman" w:cs="Times New Roman"/>
              </w:rPr>
            </w:pPr>
            <w:r w:rsidRPr="002C43F7">
              <w:rPr>
                <w:rFonts w:ascii="Times New Roman" w:hAnsi="Times New Roman" w:cs="Times New Roman"/>
              </w:rPr>
              <w:t>4.5</w:t>
            </w:r>
          </w:p>
        </w:tc>
      </w:tr>
      <w:tr w:rsidR="001E24C0" w:rsidRPr="002C43F7" w14:paraId="08CB1835" w14:textId="77777777" w:rsidTr="000920E5">
        <w:trPr>
          <w:trHeight w:val="426"/>
          <w:jc w:val="center"/>
        </w:trPr>
        <w:tc>
          <w:tcPr>
            <w:tcW w:w="625" w:type="dxa"/>
            <w:vAlign w:val="center"/>
          </w:tcPr>
          <w:p w14:paraId="1DE9EA57" w14:textId="77777777" w:rsidR="001E24C0" w:rsidRPr="002C43F7" w:rsidRDefault="001E24C0"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4</w:t>
            </w:r>
          </w:p>
        </w:tc>
        <w:tc>
          <w:tcPr>
            <w:tcW w:w="1800" w:type="dxa"/>
            <w:vMerge/>
            <w:vAlign w:val="center"/>
          </w:tcPr>
          <w:p w14:paraId="31CFBD0F" w14:textId="77777777" w:rsidR="001E24C0" w:rsidRPr="002C43F7" w:rsidRDefault="001E24C0" w:rsidP="000A5328">
            <w:pPr>
              <w:spacing w:before="120" w:after="120"/>
              <w:jc w:val="center"/>
              <w:rPr>
                <w:rFonts w:ascii="Times New Roman" w:hAnsi="Times New Roman" w:cs="Times New Roman"/>
                <w:color w:val="000000" w:themeColor="text1"/>
              </w:rPr>
            </w:pPr>
          </w:p>
        </w:tc>
        <w:tc>
          <w:tcPr>
            <w:tcW w:w="2160" w:type="dxa"/>
            <w:vMerge w:val="restart"/>
            <w:vAlign w:val="center"/>
          </w:tcPr>
          <w:p w14:paraId="0994BDCC" w14:textId="77777777" w:rsidR="001E24C0" w:rsidRPr="002C43F7" w:rsidRDefault="001E24C0" w:rsidP="000A5328">
            <w:pPr>
              <w:spacing w:before="120" w:after="120"/>
              <w:jc w:val="center"/>
              <w:rPr>
                <w:rFonts w:ascii="Times New Roman" w:hAnsi="Times New Roman" w:cs="Times New Roman"/>
                <w:color w:val="000000" w:themeColor="text1"/>
                <w:lang w:val="pt-BR"/>
              </w:rPr>
            </w:pPr>
            <w:r w:rsidRPr="002C43F7">
              <w:rPr>
                <w:rFonts w:ascii="Times New Roman" w:hAnsi="Times New Roman" w:cs="Times New Roman"/>
                <w:color w:val="000000"/>
                <w:lang w:val="pt-BR"/>
              </w:rPr>
              <w:t>Myliobatiformes</w:t>
            </w:r>
          </w:p>
          <w:p w14:paraId="2A41EA51" w14:textId="77777777" w:rsidR="001E24C0" w:rsidRPr="002C43F7" w:rsidRDefault="001E24C0" w:rsidP="000A5328">
            <w:pPr>
              <w:spacing w:before="120" w:after="120"/>
              <w:jc w:val="center"/>
              <w:rPr>
                <w:rFonts w:ascii="Times New Roman" w:hAnsi="Times New Roman" w:cs="Times New Roman"/>
                <w:color w:val="000000" w:themeColor="text1"/>
                <w:lang w:val="pt-BR"/>
              </w:rPr>
            </w:pPr>
          </w:p>
        </w:tc>
        <w:tc>
          <w:tcPr>
            <w:tcW w:w="1800" w:type="dxa"/>
            <w:vAlign w:val="center"/>
          </w:tcPr>
          <w:p w14:paraId="3DC6E989" w14:textId="77777777" w:rsidR="001E24C0" w:rsidRPr="002C43F7" w:rsidRDefault="001E24C0"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color w:val="000000"/>
              </w:rPr>
              <w:t>Aetobatidae</w:t>
            </w:r>
            <w:proofErr w:type="spellEnd"/>
          </w:p>
        </w:tc>
        <w:tc>
          <w:tcPr>
            <w:tcW w:w="2610" w:type="dxa"/>
            <w:vAlign w:val="center"/>
          </w:tcPr>
          <w:p w14:paraId="12FA0AE2" w14:textId="77777777" w:rsidR="001E24C0" w:rsidRPr="002C43F7" w:rsidRDefault="001E24C0"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i/>
                <w:iCs/>
                <w:color w:val="000000" w:themeColor="text1"/>
              </w:rPr>
              <w:t>Aetobatus</w:t>
            </w:r>
            <w:proofErr w:type="spellEnd"/>
            <w:r w:rsidRPr="002C43F7">
              <w:rPr>
                <w:rFonts w:ascii="Times New Roman" w:hAnsi="Times New Roman" w:cs="Times New Roman"/>
                <w:i/>
                <w:iCs/>
                <w:color w:val="000000" w:themeColor="text1"/>
              </w:rPr>
              <w:t xml:space="preserve"> </w:t>
            </w:r>
            <w:proofErr w:type="spellStart"/>
            <w:r w:rsidRPr="002C43F7">
              <w:rPr>
                <w:rFonts w:ascii="Times New Roman" w:hAnsi="Times New Roman" w:cs="Times New Roman"/>
                <w:i/>
                <w:iCs/>
                <w:color w:val="000000" w:themeColor="text1"/>
              </w:rPr>
              <w:t>narinari</w:t>
            </w:r>
            <w:proofErr w:type="spellEnd"/>
            <w:r w:rsidRPr="002C43F7">
              <w:rPr>
                <w:rFonts w:ascii="Times New Roman" w:hAnsi="Times New Roman" w:cs="Times New Roman"/>
                <w:color w:val="000000" w:themeColor="text1"/>
              </w:rPr>
              <w:t> (</w:t>
            </w:r>
            <w:proofErr w:type="spellStart"/>
            <w:r w:rsidRPr="002C43F7">
              <w:rPr>
                <w:rFonts w:ascii="Times New Roman" w:hAnsi="Times New Roman" w:cs="Times New Roman"/>
                <w:color w:val="000000" w:themeColor="text1"/>
              </w:rPr>
              <w:t>Euphrasen</w:t>
            </w:r>
            <w:proofErr w:type="spellEnd"/>
            <w:r w:rsidRPr="002C43F7">
              <w:rPr>
                <w:rFonts w:ascii="Times New Roman" w:hAnsi="Times New Roman" w:cs="Times New Roman"/>
                <w:color w:val="000000" w:themeColor="text1"/>
              </w:rPr>
              <w:t>, 1790)</w:t>
            </w:r>
          </w:p>
        </w:tc>
        <w:tc>
          <w:tcPr>
            <w:tcW w:w="1710" w:type="dxa"/>
            <w:vAlign w:val="center"/>
          </w:tcPr>
          <w:p w14:paraId="7B0ADF5E" w14:textId="6F679321" w:rsidR="001E24C0" w:rsidRPr="002C43F7" w:rsidRDefault="001E24C0"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Spotted eagle ray</w:t>
            </w:r>
          </w:p>
        </w:tc>
        <w:tc>
          <w:tcPr>
            <w:tcW w:w="1350" w:type="dxa"/>
            <w:vAlign w:val="center"/>
          </w:tcPr>
          <w:p w14:paraId="1D8038F9" w14:textId="6BF6EDBA" w:rsidR="001E24C0" w:rsidRPr="002C43F7" w:rsidRDefault="001E24C0" w:rsidP="000A5328">
            <w:pPr>
              <w:spacing w:before="120" w:after="120"/>
              <w:jc w:val="center"/>
              <w:rPr>
                <w:rFonts w:ascii="Times New Roman" w:hAnsi="Times New Roman" w:cs="Times New Roman"/>
                <w:b/>
                <w:bCs/>
                <w:color w:val="000000" w:themeColor="text1"/>
              </w:rPr>
            </w:pPr>
            <w:proofErr w:type="spellStart"/>
            <w:r w:rsidRPr="002C43F7">
              <w:rPr>
                <w:rFonts w:ascii="Times New Roman" w:hAnsi="Times New Roman" w:cs="Times New Roman"/>
                <w:color w:val="000000"/>
              </w:rPr>
              <w:t>Tabla</w:t>
            </w:r>
            <w:proofErr w:type="spellEnd"/>
          </w:p>
        </w:tc>
        <w:tc>
          <w:tcPr>
            <w:tcW w:w="895" w:type="dxa"/>
            <w:vAlign w:val="center"/>
          </w:tcPr>
          <w:p w14:paraId="2C623EDA" w14:textId="2D965B82" w:rsidR="001E24C0" w:rsidRPr="002C43F7" w:rsidRDefault="001E24C0" w:rsidP="000A5328">
            <w:pPr>
              <w:spacing w:before="120" w:after="120"/>
              <w:jc w:val="center"/>
              <w:rPr>
                <w:rFonts w:ascii="Times New Roman" w:hAnsi="Times New Roman" w:cs="Times New Roman"/>
              </w:rPr>
            </w:pPr>
            <w:r w:rsidRPr="002C43F7">
              <w:rPr>
                <w:rFonts w:ascii="Times New Roman" w:hAnsi="Times New Roman" w:cs="Times New Roman"/>
              </w:rPr>
              <w:t>(EN)</w:t>
            </w:r>
          </w:p>
        </w:tc>
        <w:tc>
          <w:tcPr>
            <w:tcW w:w="998" w:type="dxa"/>
            <w:vAlign w:val="center"/>
          </w:tcPr>
          <w:p w14:paraId="4A1E74B2" w14:textId="75186DC5" w:rsidR="001E24C0" w:rsidRPr="002C43F7" w:rsidRDefault="001E24C0" w:rsidP="000A5328">
            <w:pPr>
              <w:spacing w:before="120" w:after="120"/>
              <w:jc w:val="center"/>
              <w:rPr>
                <w:rFonts w:ascii="Times New Roman" w:hAnsi="Times New Roman" w:cs="Times New Roman"/>
              </w:rPr>
            </w:pPr>
            <w:r w:rsidRPr="002C43F7">
              <w:rPr>
                <w:rFonts w:ascii="Times New Roman" w:hAnsi="Times New Roman" w:cs="Times New Roman"/>
              </w:rPr>
              <w:t>3.8</w:t>
            </w:r>
          </w:p>
        </w:tc>
      </w:tr>
      <w:tr w:rsidR="001E24C0" w:rsidRPr="002C43F7" w14:paraId="61E539E3" w14:textId="77777777" w:rsidTr="000920E5">
        <w:trPr>
          <w:trHeight w:val="442"/>
          <w:jc w:val="center"/>
        </w:trPr>
        <w:tc>
          <w:tcPr>
            <w:tcW w:w="625" w:type="dxa"/>
            <w:vAlign w:val="center"/>
          </w:tcPr>
          <w:p w14:paraId="726C6C16" w14:textId="77777777" w:rsidR="001E24C0" w:rsidRPr="002C43F7" w:rsidRDefault="001E24C0"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5</w:t>
            </w:r>
          </w:p>
        </w:tc>
        <w:tc>
          <w:tcPr>
            <w:tcW w:w="1800" w:type="dxa"/>
            <w:vMerge/>
            <w:vAlign w:val="center"/>
          </w:tcPr>
          <w:p w14:paraId="447B8918" w14:textId="77777777" w:rsidR="001E24C0" w:rsidRPr="002C43F7" w:rsidRDefault="001E24C0" w:rsidP="000A5328">
            <w:pPr>
              <w:spacing w:before="120" w:after="120"/>
              <w:jc w:val="center"/>
              <w:rPr>
                <w:rFonts w:ascii="Times New Roman" w:hAnsi="Times New Roman" w:cs="Times New Roman"/>
                <w:color w:val="000000" w:themeColor="text1"/>
              </w:rPr>
            </w:pPr>
          </w:p>
        </w:tc>
        <w:tc>
          <w:tcPr>
            <w:tcW w:w="2160" w:type="dxa"/>
            <w:vMerge/>
            <w:vAlign w:val="center"/>
          </w:tcPr>
          <w:p w14:paraId="5247365C" w14:textId="77777777" w:rsidR="001E24C0" w:rsidRPr="002C43F7" w:rsidRDefault="001E24C0" w:rsidP="000A5328">
            <w:pPr>
              <w:spacing w:before="120" w:after="120"/>
              <w:jc w:val="center"/>
              <w:rPr>
                <w:rFonts w:ascii="Times New Roman" w:hAnsi="Times New Roman" w:cs="Times New Roman"/>
                <w:color w:val="000000" w:themeColor="text1"/>
              </w:rPr>
            </w:pPr>
          </w:p>
        </w:tc>
        <w:tc>
          <w:tcPr>
            <w:tcW w:w="1800" w:type="dxa"/>
            <w:vAlign w:val="center"/>
          </w:tcPr>
          <w:p w14:paraId="10FD3CB2" w14:textId="77777777" w:rsidR="001E24C0" w:rsidRPr="002C43F7" w:rsidRDefault="001E24C0"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rPr>
              <w:t>Dasyatidae</w:t>
            </w:r>
          </w:p>
        </w:tc>
        <w:tc>
          <w:tcPr>
            <w:tcW w:w="2610" w:type="dxa"/>
            <w:vAlign w:val="center"/>
          </w:tcPr>
          <w:p w14:paraId="5E0E20E6" w14:textId="77777777" w:rsidR="001E24C0" w:rsidRPr="002C43F7" w:rsidRDefault="001E24C0"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i/>
                <w:iCs/>
                <w:color w:val="000000" w:themeColor="text1"/>
              </w:rPr>
              <w:t>Brevitrygon</w:t>
            </w:r>
            <w:proofErr w:type="spellEnd"/>
            <w:r w:rsidRPr="002C43F7">
              <w:rPr>
                <w:rFonts w:ascii="Times New Roman" w:hAnsi="Times New Roman" w:cs="Times New Roman"/>
                <w:i/>
                <w:iCs/>
                <w:color w:val="000000" w:themeColor="text1"/>
              </w:rPr>
              <w:t xml:space="preserve"> imbricata</w:t>
            </w:r>
            <w:r w:rsidRPr="002C43F7">
              <w:rPr>
                <w:rFonts w:ascii="Times New Roman" w:hAnsi="Times New Roman" w:cs="Times New Roman"/>
                <w:color w:val="000000" w:themeColor="text1"/>
              </w:rPr>
              <w:t> (Bloch &amp; Schneider, 1801)</w:t>
            </w:r>
          </w:p>
        </w:tc>
        <w:tc>
          <w:tcPr>
            <w:tcW w:w="1710" w:type="dxa"/>
            <w:vAlign w:val="center"/>
          </w:tcPr>
          <w:p w14:paraId="7D97D579" w14:textId="738442A2" w:rsidR="001E24C0" w:rsidRPr="002C43F7" w:rsidRDefault="001E24C0"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Scaly whipray</w:t>
            </w:r>
          </w:p>
        </w:tc>
        <w:tc>
          <w:tcPr>
            <w:tcW w:w="1350" w:type="dxa"/>
            <w:vAlign w:val="center"/>
          </w:tcPr>
          <w:p w14:paraId="5F110626" w14:textId="6B282171" w:rsidR="001E24C0" w:rsidRPr="002C43F7" w:rsidRDefault="001E24C0" w:rsidP="000A5328">
            <w:pPr>
              <w:spacing w:before="120" w:after="120"/>
              <w:jc w:val="center"/>
              <w:rPr>
                <w:rFonts w:ascii="Times New Roman" w:hAnsi="Times New Roman" w:cs="Times New Roman"/>
                <w:b/>
                <w:bCs/>
                <w:color w:val="000000" w:themeColor="text1"/>
              </w:rPr>
            </w:pPr>
            <w:proofErr w:type="spellStart"/>
            <w:r w:rsidRPr="002C43F7">
              <w:rPr>
                <w:rFonts w:ascii="Times New Roman" w:hAnsi="Times New Roman" w:cs="Times New Roman"/>
                <w:color w:val="000000"/>
              </w:rPr>
              <w:t>Tabla</w:t>
            </w:r>
            <w:proofErr w:type="spellEnd"/>
            <w:r w:rsidRPr="002C43F7">
              <w:rPr>
                <w:rFonts w:ascii="Times New Roman" w:hAnsi="Times New Roman" w:cs="Times New Roman"/>
                <w:color w:val="000000"/>
              </w:rPr>
              <w:t>,</w:t>
            </w:r>
          </w:p>
        </w:tc>
        <w:tc>
          <w:tcPr>
            <w:tcW w:w="895" w:type="dxa"/>
            <w:vAlign w:val="center"/>
          </w:tcPr>
          <w:p w14:paraId="5EC56F5F" w14:textId="7C4146C4" w:rsidR="001E24C0" w:rsidRPr="002C43F7" w:rsidRDefault="001E24C0" w:rsidP="000A5328">
            <w:pPr>
              <w:spacing w:before="120" w:after="120"/>
              <w:jc w:val="center"/>
              <w:rPr>
                <w:rFonts w:ascii="Times New Roman" w:hAnsi="Times New Roman" w:cs="Times New Roman"/>
              </w:rPr>
            </w:pPr>
            <w:r w:rsidRPr="002C43F7">
              <w:rPr>
                <w:rFonts w:ascii="Times New Roman" w:hAnsi="Times New Roman" w:cs="Times New Roman"/>
              </w:rPr>
              <w:t>(DD)</w:t>
            </w:r>
          </w:p>
        </w:tc>
        <w:tc>
          <w:tcPr>
            <w:tcW w:w="998" w:type="dxa"/>
            <w:vAlign w:val="center"/>
          </w:tcPr>
          <w:p w14:paraId="109960C7" w14:textId="544AE13A" w:rsidR="001E24C0" w:rsidRPr="002C43F7" w:rsidRDefault="001E24C0" w:rsidP="000A5328">
            <w:pPr>
              <w:spacing w:before="120" w:after="120"/>
              <w:jc w:val="center"/>
              <w:rPr>
                <w:rFonts w:ascii="Times New Roman" w:hAnsi="Times New Roman" w:cs="Times New Roman"/>
              </w:rPr>
            </w:pPr>
            <w:r w:rsidRPr="002C43F7">
              <w:rPr>
                <w:rFonts w:ascii="Times New Roman" w:hAnsi="Times New Roman" w:cs="Times New Roman"/>
              </w:rPr>
              <w:t>3.5</w:t>
            </w:r>
          </w:p>
        </w:tc>
      </w:tr>
      <w:tr w:rsidR="001E24C0" w:rsidRPr="002C43F7" w14:paraId="61407AF6" w14:textId="77777777" w:rsidTr="000920E5">
        <w:trPr>
          <w:trHeight w:val="426"/>
          <w:jc w:val="center"/>
        </w:trPr>
        <w:tc>
          <w:tcPr>
            <w:tcW w:w="625" w:type="dxa"/>
            <w:vAlign w:val="center"/>
          </w:tcPr>
          <w:p w14:paraId="31EAA2BE" w14:textId="77777777" w:rsidR="001E24C0" w:rsidRPr="002C43F7" w:rsidRDefault="001E24C0"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6</w:t>
            </w:r>
          </w:p>
        </w:tc>
        <w:tc>
          <w:tcPr>
            <w:tcW w:w="1800" w:type="dxa"/>
            <w:vMerge/>
            <w:vAlign w:val="center"/>
          </w:tcPr>
          <w:p w14:paraId="11720E5F" w14:textId="77777777" w:rsidR="001E24C0" w:rsidRPr="002C43F7" w:rsidRDefault="001E24C0" w:rsidP="000A5328">
            <w:pPr>
              <w:spacing w:before="120" w:after="120"/>
              <w:jc w:val="center"/>
              <w:rPr>
                <w:rFonts w:ascii="Times New Roman" w:hAnsi="Times New Roman" w:cs="Times New Roman"/>
                <w:color w:val="000000" w:themeColor="text1"/>
              </w:rPr>
            </w:pPr>
          </w:p>
        </w:tc>
        <w:tc>
          <w:tcPr>
            <w:tcW w:w="2160" w:type="dxa"/>
            <w:vMerge/>
            <w:vAlign w:val="center"/>
          </w:tcPr>
          <w:p w14:paraId="5F9E0097" w14:textId="77777777" w:rsidR="001E24C0" w:rsidRPr="002C43F7" w:rsidRDefault="001E24C0" w:rsidP="000A5328">
            <w:pPr>
              <w:spacing w:before="120" w:after="120"/>
              <w:jc w:val="center"/>
              <w:rPr>
                <w:rFonts w:ascii="Times New Roman" w:hAnsi="Times New Roman" w:cs="Times New Roman"/>
                <w:color w:val="000000" w:themeColor="text1"/>
              </w:rPr>
            </w:pPr>
          </w:p>
        </w:tc>
        <w:tc>
          <w:tcPr>
            <w:tcW w:w="1800" w:type="dxa"/>
            <w:vAlign w:val="center"/>
          </w:tcPr>
          <w:p w14:paraId="4B8995E5" w14:textId="77777777" w:rsidR="001E24C0" w:rsidRPr="002C43F7" w:rsidRDefault="001E24C0"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rPr>
              <w:t>Dasyatidae</w:t>
            </w:r>
          </w:p>
        </w:tc>
        <w:tc>
          <w:tcPr>
            <w:tcW w:w="2610" w:type="dxa"/>
            <w:vAlign w:val="center"/>
          </w:tcPr>
          <w:p w14:paraId="78484163" w14:textId="77777777" w:rsidR="001E24C0" w:rsidRPr="002C43F7" w:rsidRDefault="001E24C0"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i/>
                <w:iCs/>
                <w:color w:val="000000" w:themeColor="text1"/>
              </w:rPr>
              <w:t>Brevitrygon</w:t>
            </w:r>
            <w:proofErr w:type="spellEnd"/>
            <w:r w:rsidRPr="002C43F7">
              <w:rPr>
                <w:rFonts w:ascii="Times New Roman" w:hAnsi="Times New Roman" w:cs="Times New Roman"/>
                <w:i/>
                <w:iCs/>
                <w:color w:val="000000" w:themeColor="text1"/>
              </w:rPr>
              <w:t xml:space="preserve"> </w:t>
            </w:r>
            <w:proofErr w:type="spellStart"/>
            <w:r w:rsidRPr="002C43F7">
              <w:rPr>
                <w:rFonts w:ascii="Times New Roman" w:hAnsi="Times New Roman" w:cs="Times New Roman"/>
                <w:i/>
                <w:iCs/>
                <w:color w:val="000000" w:themeColor="text1"/>
              </w:rPr>
              <w:t>walga</w:t>
            </w:r>
            <w:proofErr w:type="spellEnd"/>
            <w:r w:rsidRPr="002C43F7">
              <w:rPr>
                <w:rFonts w:ascii="Times New Roman" w:hAnsi="Times New Roman" w:cs="Times New Roman"/>
                <w:color w:val="000000" w:themeColor="text1"/>
              </w:rPr>
              <w:t> (Müller &amp; Henle, 1841)</w:t>
            </w:r>
          </w:p>
        </w:tc>
        <w:tc>
          <w:tcPr>
            <w:tcW w:w="1710" w:type="dxa"/>
            <w:vAlign w:val="center"/>
          </w:tcPr>
          <w:p w14:paraId="316D2A18" w14:textId="33FD458D" w:rsidR="001E24C0" w:rsidRPr="002C43F7" w:rsidRDefault="001E24C0"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Dwarf whipray</w:t>
            </w:r>
          </w:p>
        </w:tc>
        <w:tc>
          <w:tcPr>
            <w:tcW w:w="1350" w:type="dxa"/>
            <w:vAlign w:val="center"/>
          </w:tcPr>
          <w:p w14:paraId="070172F2" w14:textId="44E572AD" w:rsidR="001E24C0" w:rsidRPr="002C43F7" w:rsidRDefault="001E24C0" w:rsidP="000A5328">
            <w:pPr>
              <w:spacing w:before="120" w:after="120"/>
              <w:jc w:val="center"/>
              <w:rPr>
                <w:rFonts w:ascii="Times New Roman" w:hAnsi="Times New Roman" w:cs="Times New Roman"/>
                <w:b/>
                <w:bCs/>
                <w:color w:val="000000" w:themeColor="text1"/>
              </w:rPr>
            </w:pPr>
            <w:proofErr w:type="spellStart"/>
            <w:r w:rsidRPr="002C43F7">
              <w:rPr>
                <w:rFonts w:ascii="Times New Roman" w:hAnsi="Times New Roman" w:cs="Times New Roman"/>
                <w:color w:val="000000"/>
              </w:rPr>
              <w:t>Tabla</w:t>
            </w:r>
            <w:proofErr w:type="spellEnd"/>
            <w:r w:rsidRPr="002C43F7">
              <w:rPr>
                <w:rFonts w:ascii="Times New Roman" w:hAnsi="Times New Roman" w:cs="Times New Roman"/>
                <w:color w:val="000000"/>
              </w:rPr>
              <w:t>,</w:t>
            </w:r>
          </w:p>
        </w:tc>
        <w:tc>
          <w:tcPr>
            <w:tcW w:w="895" w:type="dxa"/>
            <w:vAlign w:val="center"/>
          </w:tcPr>
          <w:p w14:paraId="790C5242" w14:textId="6F44C469" w:rsidR="001E24C0" w:rsidRPr="002C43F7" w:rsidRDefault="001E24C0" w:rsidP="000A5328">
            <w:pPr>
              <w:spacing w:before="120" w:after="120"/>
              <w:jc w:val="center"/>
              <w:rPr>
                <w:rFonts w:ascii="Times New Roman" w:hAnsi="Times New Roman" w:cs="Times New Roman"/>
              </w:rPr>
            </w:pPr>
            <w:r w:rsidRPr="002C43F7">
              <w:rPr>
                <w:rFonts w:ascii="Times New Roman" w:hAnsi="Times New Roman" w:cs="Times New Roman"/>
              </w:rPr>
              <w:t>(NT)</w:t>
            </w:r>
          </w:p>
        </w:tc>
        <w:tc>
          <w:tcPr>
            <w:tcW w:w="998" w:type="dxa"/>
            <w:vAlign w:val="center"/>
          </w:tcPr>
          <w:p w14:paraId="30C62449" w14:textId="79BB00D7" w:rsidR="001E24C0" w:rsidRPr="002C43F7" w:rsidRDefault="001E24C0" w:rsidP="000A5328">
            <w:pPr>
              <w:spacing w:before="120" w:after="120"/>
              <w:jc w:val="center"/>
              <w:rPr>
                <w:rFonts w:ascii="Times New Roman" w:hAnsi="Times New Roman" w:cs="Times New Roman"/>
              </w:rPr>
            </w:pPr>
            <w:r w:rsidRPr="002C43F7">
              <w:rPr>
                <w:rFonts w:ascii="Times New Roman" w:hAnsi="Times New Roman" w:cs="Times New Roman"/>
              </w:rPr>
              <w:t>3.5</w:t>
            </w:r>
          </w:p>
        </w:tc>
      </w:tr>
      <w:tr w:rsidR="001E24C0" w:rsidRPr="002C43F7" w14:paraId="3860739C" w14:textId="77777777" w:rsidTr="000920E5">
        <w:trPr>
          <w:trHeight w:val="426"/>
          <w:jc w:val="center"/>
        </w:trPr>
        <w:tc>
          <w:tcPr>
            <w:tcW w:w="625" w:type="dxa"/>
            <w:vAlign w:val="center"/>
          </w:tcPr>
          <w:p w14:paraId="01BA22D6" w14:textId="77777777" w:rsidR="001E24C0" w:rsidRPr="002C43F7" w:rsidRDefault="001E24C0"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7</w:t>
            </w:r>
          </w:p>
        </w:tc>
        <w:tc>
          <w:tcPr>
            <w:tcW w:w="1800" w:type="dxa"/>
            <w:vMerge/>
            <w:vAlign w:val="center"/>
          </w:tcPr>
          <w:p w14:paraId="5CD71BB2" w14:textId="77777777" w:rsidR="001E24C0" w:rsidRPr="002C43F7" w:rsidRDefault="001E24C0" w:rsidP="000A5328">
            <w:pPr>
              <w:spacing w:before="120" w:after="120"/>
              <w:jc w:val="center"/>
              <w:rPr>
                <w:rFonts w:ascii="Times New Roman" w:hAnsi="Times New Roman" w:cs="Times New Roman"/>
                <w:color w:val="000000" w:themeColor="text1"/>
              </w:rPr>
            </w:pPr>
          </w:p>
        </w:tc>
        <w:tc>
          <w:tcPr>
            <w:tcW w:w="2160" w:type="dxa"/>
            <w:vMerge/>
            <w:vAlign w:val="center"/>
          </w:tcPr>
          <w:p w14:paraId="434E5F19" w14:textId="77777777" w:rsidR="001E24C0" w:rsidRPr="002C43F7" w:rsidRDefault="001E24C0" w:rsidP="000A5328">
            <w:pPr>
              <w:spacing w:before="120" w:after="120"/>
              <w:jc w:val="center"/>
              <w:rPr>
                <w:rFonts w:ascii="Times New Roman" w:hAnsi="Times New Roman" w:cs="Times New Roman"/>
                <w:color w:val="000000" w:themeColor="text1"/>
              </w:rPr>
            </w:pPr>
          </w:p>
        </w:tc>
        <w:tc>
          <w:tcPr>
            <w:tcW w:w="1800" w:type="dxa"/>
            <w:vAlign w:val="center"/>
          </w:tcPr>
          <w:p w14:paraId="30A30DFC" w14:textId="77777777" w:rsidR="001E24C0" w:rsidRPr="002C43F7" w:rsidRDefault="001E24C0"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rPr>
              <w:t>Dasyatidae</w:t>
            </w:r>
          </w:p>
        </w:tc>
        <w:tc>
          <w:tcPr>
            <w:tcW w:w="2610" w:type="dxa"/>
            <w:vAlign w:val="center"/>
          </w:tcPr>
          <w:p w14:paraId="7A5C5675" w14:textId="77777777" w:rsidR="001E24C0" w:rsidRPr="002C43F7" w:rsidRDefault="001E24C0"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i/>
                <w:iCs/>
                <w:color w:val="000000" w:themeColor="text1"/>
              </w:rPr>
              <w:t>Himantura undulata</w:t>
            </w:r>
            <w:r w:rsidRPr="002C43F7">
              <w:rPr>
                <w:rFonts w:ascii="Times New Roman" w:hAnsi="Times New Roman" w:cs="Times New Roman"/>
                <w:color w:val="000000" w:themeColor="text1"/>
              </w:rPr>
              <w:t> (Bleeker, 1852)</w:t>
            </w:r>
          </w:p>
        </w:tc>
        <w:tc>
          <w:tcPr>
            <w:tcW w:w="1710" w:type="dxa"/>
            <w:vAlign w:val="center"/>
          </w:tcPr>
          <w:p w14:paraId="1C9D50AF" w14:textId="16620013" w:rsidR="001E24C0" w:rsidRPr="002C43F7" w:rsidRDefault="001E24C0"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Leopard whip ray</w:t>
            </w:r>
          </w:p>
        </w:tc>
        <w:tc>
          <w:tcPr>
            <w:tcW w:w="1350" w:type="dxa"/>
            <w:vAlign w:val="center"/>
          </w:tcPr>
          <w:p w14:paraId="436DC582" w14:textId="43F4ACFD" w:rsidR="001E24C0" w:rsidRPr="002C43F7" w:rsidRDefault="001E24C0" w:rsidP="000A5328">
            <w:pPr>
              <w:spacing w:before="120" w:after="120"/>
              <w:jc w:val="center"/>
              <w:rPr>
                <w:rFonts w:ascii="Times New Roman" w:hAnsi="Times New Roman" w:cs="Times New Roman"/>
                <w:b/>
                <w:bCs/>
                <w:color w:val="000000" w:themeColor="text1"/>
              </w:rPr>
            </w:pPr>
            <w:proofErr w:type="spellStart"/>
            <w:r w:rsidRPr="002C43F7">
              <w:rPr>
                <w:rFonts w:ascii="Times New Roman" w:hAnsi="Times New Roman" w:cs="Times New Roman"/>
                <w:color w:val="000000"/>
              </w:rPr>
              <w:t>Tabla</w:t>
            </w:r>
            <w:proofErr w:type="spellEnd"/>
          </w:p>
        </w:tc>
        <w:tc>
          <w:tcPr>
            <w:tcW w:w="895" w:type="dxa"/>
            <w:vAlign w:val="center"/>
          </w:tcPr>
          <w:p w14:paraId="2681CE58" w14:textId="60196FAE" w:rsidR="001E24C0" w:rsidRPr="002C43F7" w:rsidRDefault="001E24C0" w:rsidP="000A5328">
            <w:pPr>
              <w:spacing w:before="120" w:after="120"/>
              <w:jc w:val="center"/>
              <w:rPr>
                <w:rFonts w:ascii="Times New Roman" w:hAnsi="Times New Roman" w:cs="Times New Roman"/>
              </w:rPr>
            </w:pPr>
            <w:r w:rsidRPr="002C43F7">
              <w:rPr>
                <w:rFonts w:ascii="Times New Roman" w:hAnsi="Times New Roman" w:cs="Times New Roman"/>
              </w:rPr>
              <w:t>(EN)</w:t>
            </w:r>
          </w:p>
        </w:tc>
        <w:tc>
          <w:tcPr>
            <w:tcW w:w="998" w:type="dxa"/>
            <w:vAlign w:val="center"/>
          </w:tcPr>
          <w:p w14:paraId="6B9938D1" w14:textId="38B7E7C7" w:rsidR="001E24C0" w:rsidRPr="002C43F7" w:rsidRDefault="001E24C0" w:rsidP="000A5328">
            <w:pPr>
              <w:spacing w:before="120" w:after="120"/>
              <w:jc w:val="center"/>
              <w:rPr>
                <w:rFonts w:ascii="Times New Roman" w:hAnsi="Times New Roman" w:cs="Times New Roman"/>
              </w:rPr>
            </w:pPr>
            <w:r w:rsidRPr="002C43F7">
              <w:rPr>
                <w:rFonts w:ascii="Times New Roman" w:hAnsi="Times New Roman" w:cs="Times New Roman"/>
              </w:rPr>
              <w:t>3.7</w:t>
            </w:r>
          </w:p>
        </w:tc>
      </w:tr>
      <w:tr w:rsidR="001E24C0" w:rsidRPr="002C43F7" w14:paraId="5170EF27" w14:textId="77777777" w:rsidTr="000920E5">
        <w:trPr>
          <w:trHeight w:val="426"/>
          <w:jc w:val="center"/>
        </w:trPr>
        <w:tc>
          <w:tcPr>
            <w:tcW w:w="625" w:type="dxa"/>
            <w:vAlign w:val="center"/>
          </w:tcPr>
          <w:p w14:paraId="673FEBC8" w14:textId="77777777" w:rsidR="001E24C0" w:rsidRPr="002C43F7" w:rsidRDefault="001E24C0"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lastRenderedPageBreak/>
              <w:t>8</w:t>
            </w:r>
          </w:p>
        </w:tc>
        <w:tc>
          <w:tcPr>
            <w:tcW w:w="1800" w:type="dxa"/>
            <w:vMerge/>
            <w:vAlign w:val="center"/>
          </w:tcPr>
          <w:p w14:paraId="1A4535C5" w14:textId="77777777" w:rsidR="001E24C0" w:rsidRPr="002C43F7" w:rsidRDefault="001E24C0" w:rsidP="000A5328">
            <w:pPr>
              <w:spacing w:before="120" w:after="120"/>
              <w:jc w:val="center"/>
              <w:rPr>
                <w:rFonts w:ascii="Times New Roman" w:hAnsi="Times New Roman" w:cs="Times New Roman"/>
                <w:color w:val="000000"/>
              </w:rPr>
            </w:pPr>
          </w:p>
        </w:tc>
        <w:tc>
          <w:tcPr>
            <w:tcW w:w="2160" w:type="dxa"/>
            <w:vMerge/>
            <w:vAlign w:val="center"/>
          </w:tcPr>
          <w:p w14:paraId="6C2C7F6F" w14:textId="77777777" w:rsidR="001E24C0" w:rsidRPr="002C43F7" w:rsidRDefault="001E24C0" w:rsidP="000A5328">
            <w:pPr>
              <w:spacing w:before="120" w:after="120"/>
              <w:jc w:val="center"/>
              <w:rPr>
                <w:rFonts w:ascii="Times New Roman" w:hAnsi="Times New Roman" w:cs="Times New Roman"/>
                <w:color w:val="000000"/>
              </w:rPr>
            </w:pPr>
          </w:p>
        </w:tc>
        <w:tc>
          <w:tcPr>
            <w:tcW w:w="1800" w:type="dxa"/>
            <w:vAlign w:val="center"/>
          </w:tcPr>
          <w:p w14:paraId="0221C05C" w14:textId="77777777" w:rsidR="001E24C0" w:rsidRPr="002C43F7" w:rsidRDefault="001E24C0"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Dasyatidae</w:t>
            </w:r>
          </w:p>
        </w:tc>
        <w:tc>
          <w:tcPr>
            <w:tcW w:w="2610" w:type="dxa"/>
            <w:vAlign w:val="center"/>
          </w:tcPr>
          <w:p w14:paraId="63DD46C9" w14:textId="77777777" w:rsidR="001E24C0" w:rsidRPr="002C43F7" w:rsidRDefault="001E24C0" w:rsidP="000A5328">
            <w:pPr>
              <w:spacing w:before="120" w:after="120"/>
              <w:jc w:val="center"/>
              <w:rPr>
                <w:rFonts w:ascii="Times New Roman" w:hAnsi="Times New Roman" w:cs="Times New Roman"/>
                <w:i/>
                <w:iCs/>
                <w:color w:val="000000" w:themeColor="text1"/>
              </w:rPr>
            </w:pPr>
            <w:proofErr w:type="spellStart"/>
            <w:r w:rsidRPr="002C43F7">
              <w:rPr>
                <w:rFonts w:ascii="Times New Roman" w:hAnsi="Times New Roman" w:cs="Times New Roman"/>
                <w:i/>
                <w:iCs/>
                <w:color w:val="000000" w:themeColor="text1"/>
              </w:rPr>
              <w:t>Maculabatis</w:t>
            </w:r>
            <w:proofErr w:type="spellEnd"/>
            <w:r w:rsidRPr="002C43F7">
              <w:rPr>
                <w:rFonts w:ascii="Times New Roman" w:hAnsi="Times New Roman" w:cs="Times New Roman"/>
                <w:i/>
                <w:iCs/>
                <w:color w:val="000000" w:themeColor="text1"/>
              </w:rPr>
              <w:t xml:space="preserve"> </w:t>
            </w:r>
            <w:proofErr w:type="spellStart"/>
            <w:r w:rsidRPr="002C43F7">
              <w:rPr>
                <w:rFonts w:ascii="Times New Roman" w:hAnsi="Times New Roman" w:cs="Times New Roman"/>
                <w:i/>
                <w:iCs/>
                <w:color w:val="000000" w:themeColor="text1"/>
              </w:rPr>
              <w:t>gerrardi</w:t>
            </w:r>
            <w:proofErr w:type="spellEnd"/>
            <w:r w:rsidRPr="002C43F7">
              <w:rPr>
                <w:rFonts w:ascii="Times New Roman" w:hAnsi="Times New Roman" w:cs="Times New Roman"/>
                <w:i/>
                <w:iCs/>
                <w:color w:val="000000" w:themeColor="text1"/>
              </w:rPr>
              <w:t> (Gray, 1851)</w:t>
            </w:r>
          </w:p>
        </w:tc>
        <w:tc>
          <w:tcPr>
            <w:tcW w:w="1710" w:type="dxa"/>
            <w:vAlign w:val="center"/>
          </w:tcPr>
          <w:p w14:paraId="0FC5D5EB" w14:textId="48A9A82D" w:rsidR="001E24C0" w:rsidRPr="002C43F7" w:rsidRDefault="001E24C0" w:rsidP="000A5328">
            <w:pPr>
              <w:spacing w:before="120" w:after="120"/>
              <w:jc w:val="center"/>
              <w:rPr>
                <w:rFonts w:ascii="Times New Roman" w:hAnsi="Times New Roman" w:cs="Times New Roman"/>
                <w:color w:val="000000"/>
              </w:rPr>
            </w:pPr>
            <w:proofErr w:type="spellStart"/>
            <w:r w:rsidRPr="002C43F7">
              <w:rPr>
                <w:rFonts w:ascii="Times New Roman" w:hAnsi="Times New Roman" w:cs="Times New Roman"/>
                <w:color w:val="000000"/>
              </w:rPr>
              <w:t>Sharpnose</w:t>
            </w:r>
            <w:proofErr w:type="spellEnd"/>
            <w:r w:rsidRPr="002C43F7">
              <w:rPr>
                <w:rFonts w:ascii="Times New Roman" w:hAnsi="Times New Roman" w:cs="Times New Roman"/>
                <w:color w:val="000000"/>
              </w:rPr>
              <w:t xml:space="preserve"> whipray</w:t>
            </w:r>
          </w:p>
        </w:tc>
        <w:tc>
          <w:tcPr>
            <w:tcW w:w="1350" w:type="dxa"/>
            <w:vAlign w:val="center"/>
          </w:tcPr>
          <w:p w14:paraId="3AF18429" w14:textId="5A2D1D31" w:rsidR="001E24C0" w:rsidRPr="002C43F7" w:rsidRDefault="001E24C0" w:rsidP="000A5328">
            <w:pPr>
              <w:spacing w:before="120" w:after="120"/>
              <w:jc w:val="center"/>
              <w:rPr>
                <w:rFonts w:ascii="Times New Roman" w:hAnsi="Times New Roman" w:cs="Times New Roman"/>
                <w:color w:val="000000"/>
              </w:rPr>
            </w:pPr>
            <w:proofErr w:type="spellStart"/>
            <w:r w:rsidRPr="002C43F7">
              <w:rPr>
                <w:rFonts w:ascii="Times New Roman" w:hAnsi="Times New Roman" w:cs="Times New Roman"/>
                <w:color w:val="000000"/>
              </w:rPr>
              <w:t>Tabla</w:t>
            </w:r>
            <w:proofErr w:type="spellEnd"/>
          </w:p>
        </w:tc>
        <w:tc>
          <w:tcPr>
            <w:tcW w:w="895" w:type="dxa"/>
            <w:vAlign w:val="center"/>
          </w:tcPr>
          <w:p w14:paraId="1006E745" w14:textId="3C2FF00C" w:rsidR="001E24C0" w:rsidRPr="002C43F7" w:rsidRDefault="001E24C0" w:rsidP="000A5328">
            <w:pPr>
              <w:spacing w:before="120" w:after="120"/>
              <w:jc w:val="center"/>
              <w:rPr>
                <w:rFonts w:ascii="Times New Roman" w:hAnsi="Times New Roman" w:cs="Times New Roman"/>
              </w:rPr>
            </w:pPr>
            <w:r w:rsidRPr="002C43F7">
              <w:rPr>
                <w:rFonts w:ascii="Times New Roman" w:hAnsi="Times New Roman" w:cs="Times New Roman"/>
              </w:rPr>
              <w:t>(VU)</w:t>
            </w:r>
          </w:p>
        </w:tc>
        <w:tc>
          <w:tcPr>
            <w:tcW w:w="998" w:type="dxa"/>
            <w:vAlign w:val="center"/>
          </w:tcPr>
          <w:p w14:paraId="6AE38072" w14:textId="1D4A658A" w:rsidR="001E24C0" w:rsidRPr="002C43F7" w:rsidRDefault="001E24C0" w:rsidP="000A5328">
            <w:pPr>
              <w:spacing w:before="120" w:after="120"/>
              <w:jc w:val="center"/>
              <w:rPr>
                <w:rFonts w:ascii="Times New Roman" w:hAnsi="Times New Roman" w:cs="Times New Roman"/>
              </w:rPr>
            </w:pPr>
            <w:r w:rsidRPr="002C43F7">
              <w:rPr>
                <w:rFonts w:ascii="Times New Roman" w:hAnsi="Times New Roman" w:cs="Times New Roman"/>
              </w:rPr>
              <w:t>3.6</w:t>
            </w:r>
          </w:p>
        </w:tc>
      </w:tr>
      <w:tr w:rsidR="001E24C0" w:rsidRPr="002C43F7" w14:paraId="6BC3B5C3" w14:textId="77777777" w:rsidTr="000920E5">
        <w:trPr>
          <w:trHeight w:val="426"/>
          <w:jc w:val="center"/>
        </w:trPr>
        <w:tc>
          <w:tcPr>
            <w:tcW w:w="625" w:type="dxa"/>
            <w:vAlign w:val="center"/>
          </w:tcPr>
          <w:p w14:paraId="7493999C" w14:textId="77777777" w:rsidR="001E24C0" w:rsidRPr="002C43F7" w:rsidRDefault="001E24C0"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9</w:t>
            </w:r>
          </w:p>
        </w:tc>
        <w:tc>
          <w:tcPr>
            <w:tcW w:w="1800" w:type="dxa"/>
            <w:vMerge/>
            <w:vAlign w:val="center"/>
          </w:tcPr>
          <w:p w14:paraId="5D78EBD5" w14:textId="77777777" w:rsidR="001E24C0" w:rsidRPr="002C43F7" w:rsidRDefault="001E24C0" w:rsidP="000A5328">
            <w:pPr>
              <w:spacing w:before="120" w:after="120"/>
              <w:jc w:val="center"/>
              <w:rPr>
                <w:rFonts w:ascii="Times New Roman" w:hAnsi="Times New Roman" w:cs="Times New Roman"/>
                <w:color w:val="000000" w:themeColor="text1"/>
              </w:rPr>
            </w:pPr>
          </w:p>
        </w:tc>
        <w:tc>
          <w:tcPr>
            <w:tcW w:w="2160" w:type="dxa"/>
            <w:vMerge/>
            <w:vAlign w:val="center"/>
          </w:tcPr>
          <w:p w14:paraId="02FC3575" w14:textId="77777777" w:rsidR="001E24C0" w:rsidRPr="002C43F7" w:rsidRDefault="001E24C0" w:rsidP="000A5328">
            <w:pPr>
              <w:spacing w:before="120" w:after="120"/>
              <w:jc w:val="center"/>
              <w:rPr>
                <w:rFonts w:ascii="Times New Roman" w:hAnsi="Times New Roman" w:cs="Times New Roman"/>
                <w:color w:val="000000" w:themeColor="text1"/>
              </w:rPr>
            </w:pPr>
          </w:p>
        </w:tc>
        <w:tc>
          <w:tcPr>
            <w:tcW w:w="1800" w:type="dxa"/>
            <w:vAlign w:val="center"/>
          </w:tcPr>
          <w:p w14:paraId="209B6C46" w14:textId="77777777" w:rsidR="001E24C0" w:rsidRPr="002C43F7" w:rsidRDefault="001E24C0"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rPr>
              <w:t>Dasyatidae</w:t>
            </w:r>
          </w:p>
        </w:tc>
        <w:tc>
          <w:tcPr>
            <w:tcW w:w="2610" w:type="dxa"/>
            <w:vAlign w:val="center"/>
          </w:tcPr>
          <w:p w14:paraId="059577B4" w14:textId="77777777" w:rsidR="001E24C0" w:rsidRPr="002C43F7" w:rsidRDefault="001E24C0"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i/>
                <w:iCs/>
                <w:color w:val="000000" w:themeColor="text1"/>
              </w:rPr>
              <w:t>Pateobatis</w:t>
            </w:r>
            <w:proofErr w:type="spellEnd"/>
            <w:r w:rsidRPr="002C43F7">
              <w:rPr>
                <w:rFonts w:ascii="Times New Roman" w:hAnsi="Times New Roman" w:cs="Times New Roman"/>
                <w:i/>
                <w:iCs/>
                <w:color w:val="000000" w:themeColor="text1"/>
              </w:rPr>
              <w:t xml:space="preserve"> </w:t>
            </w:r>
            <w:proofErr w:type="spellStart"/>
            <w:r w:rsidRPr="002C43F7">
              <w:rPr>
                <w:rFonts w:ascii="Times New Roman" w:hAnsi="Times New Roman" w:cs="Times New Roman"/>
                <w:i/>
                <w:iCs/>
                <w:color w:val="000000" w:themeColor="text1"/>
              </w:rPr>
              <w:t>uarnacoides</w:t>
            </w:r>
            <w:proofErr w:type="spellEnd"/>
            <w:r w:rsidRPr="002C43F7">
              <w:rPr>
                <w:rFonts w:ascii="Times New Roman" w:hAnsi="Times New Roman" w:cs="Times New Roman"/>
                <w:color w:val="000000" w:themeColor="text1"/>
              </w:rPr>
              <w:t> (Bleeker, 1852)</w:t>
            </w:r>
          </w:p>
        </w:tc>
        <w:tc>
          <w:tcPr>
            <w:tcW w:w="1710" w:type="dxa"/>
            <w:vAlign w:val="center"/>
          </w:tcPr>
          <w:p w14:paraId="7359BBD7" w14:textId="2FA5A6EE" w:rsidR="001E24C0" w:rsidRPr="002C43F7" w:rsidRDefault="001E24C0"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Bleeker’s whipray</w:t>
            </w:r>
          </w:p>
        </w:tc>
        <w:tc>
          <w:tcPr>
            <w:tcW w:w="1350" w:type="dxa"/>
            <w:vAlign w:val="center"/>
          </w:tcPr>
          <w:p w14:paraId="521DD655" w14:textId="33AC482D" w:rsidR="001E24C0" w:rsidRPr="002C43F7" w:rsidRDefault="001E24C0" w:rsidP="000A5328">
            <w:pPr>
              <w:spacing w:before="120" w:after="120"/>
              <w:jc w:val="center"/>
              <w:rPr>
                <w:rFonts w:ascii="Times New Roman" w:hAnsi="Times New Roman" w:cs="Times New Roman"/>
                <w:b/>
                <w:bCs/>
                <w:color w:val="000000" w:themeColor="text1"/>
              </w:rPr>
            </w:pPr>
            <w:proofErr w:type="spellStart"/>
            <w:r w:rsidRPr="002C43F7">
              <w:rPr>
                <w:rFonts w:ascii="Times New Roman" w:hAnsi="Times New Roman" w:cs="Times New Roman"/>
                <w:color w:val="000000"/>
              </w:rPr>
              <w:t>Tabla</w:t>
            </w:r>
            <w:proofErr w:type="spellEnd"/>
          </w:p>
        </w:tc>
        <w:tc>
          <w:tcPr>
            <w:tcW w:w="895" w:type="dxa"/>
            <w:vAlign w:val="center"/>
          </w:tcPr>
          <w:p w14:paraId="632F5B78" w14:textId="1618D899" w:rsidR="001E24C0" w:rsidRPr="002C43F7" w:rsidRDefault="001E24C0" w:rsidP="000A5328">
            <w:pPr>
              <w:spacing w:before="120" w:after="120"/>
              <w:jc w:val="center"/>
              <w:rPr>
                <w:rFonts w:ascii="Times New Roman" w:hAnsi="Times New Roman" w:cs="Times New Roman"/>
              </w:rPr>
            </w:pPr>
            <w:r w:rsidRPr="002C43F7">
              <w:rPr>
                <w:rFonts w:ascii="Times New Roman" w:hAnsi="Times New Roman" w:cs="Times New Roman"/>
              </w:rPr>
              <w:t>(VU)</w:t>
            </w:r>
          </w:p>
        </w:tc>
        <w:tc>
          <w:tcPr>
            <w:tcW w:w="998" w:type="dxa"/>
            <w:vAlign w:val="center"/>
          </w:tcPr>
          <w:p w14:paraId="4DF96406" w14:textId="73C10C26" w:rsidR="001E24C0" w:rsidRPr="002C43F7" w:rsidRDefault="001E24C0" w:rsidP="000A5328">
            <w:pPr>
              <w:spacing w:before="120" w:after="120"/>
              <w:jc w:val="center"/>
              <w:rPr>
                <w:rFonts w:ascii="Times New Roman" w:hAnsi="Times New Roman" w:cs="Times New Roman"/>
              </w:rPr>
            </w:pPr>
            <w:r w:rsidRPr="002C43F7">
              <w:rPr>
                <w:rFonts w:ascii="Times New Roman" w:hAnsi="Times New Roman" w:cs="Times New Roman"/>
              </w:rPr>
              <w:t>33.6</w:t>
            </w:r>
          </w:p>
        </w:tc>
      </w:tr>
      <w:tr w:rsidR="001E24C0" w:rsidRPr="002C43F7" w14:paraId="6D0943C3" w14:textId="77777777" w:rsidTr="000920E5">
        <w:trPr>
          <w:trHeight w:val="426"/>
          <w:jc w:val="center"/>
        </w:trPr>
        <w:tc>
          <w:tcPr>
            <w:tcW w:w="625" w:type="dxa"/>
            <w:vAlign w:val="center"/>
          </w:tcPr>
          <w:p w14:paraId="4E20E37D" w14:textId="77777777" w:rsidR="001E24C0" w:rsidRPr="002C43F7" w:rsidRDefault="001E24C0"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10</w:t>
            </w:r>
          </w:p>
        </w:tc>
        <w:tc>
          <w:tcPr>
            <w:tcW w:w="1800" w:type="dxa"/>
            <w:vMerge/>
            <w:vAlign w:val="center"/>
          </w:tcPr>
          <w:p w14:paraId="5EC410BE" w14:textId="77777777" w:rsidR="001E24C0" w:rsidRPr="002C43F7" w:rsidRDefault="001E24C0" w:rsidP="000A5328">
            <w:pPr>
              <w:spacing w:before="120" w:after="120"/>
              <w:jc w:val="center"/>
              <w:rPr>
                <w:rFonts w:ascii="Times New Roman" w:hAnsi="Times New Roman" w:cs="Times New Roman"/>
                <w:color w:val="000000"/>
              </w:rPr>
            </w:pPr>
          </w:p>
        </w:tc>
        <w:tc>
          <w:tcPr>
            <w:tcW w:w="2160" w:type="dxa"/>
            <w:vAlign w:val="center"/>
          </w:tcPr>
          <w:p w14:paraId="22C33D2A" w14:textId="77777777" w:rsidR="001E24C0" w:rsidRPr="002C43F7" w:rsidRDefault="001E24C0" w:rsidP="000A5328">
            <w:pPr>
              <w:spacing w:before="120" w:after="120"/>
              <w:jc w:val="center"/>
              <w:rPr>
                <w:rFonts w:ascii="Times New Roman" w:hAnsi="Times New Roman" w:cs="Times New Roman"/>
                <w:color w:val="000000"/>
              </w:rPr>
            </w:pPr>
            <w:proofErr w:type="spellStart"/>
            <w:r w:rsidRPr="002C43F7">
              <w:rPr>
                <w:rFonts w:ascii="Times New Roman" w:hAnsi="Times New Roman" w:cs="Times New Roman"/>
                <w:color w:val="000000"/>
              </w:rPr>
              <w:t>Orectolobiformes</w:t>
            </w:r>
            <w:proofErr w:type="spellEnd"/>
          </w:p>
        </w:tc>
        <w:tc>
          <w:tcPr>
            <w:tcW w:w="1800" w:type="dxa"/>
            <w:vAlign w:val="center"/>
          </w:tcPr>
          <w:p w14:paraId="370E3C91" w14:textId="77777777" w:rsidR="001E24C0" w:rsidRPr="002C43F7" w:rsidRDefault="001E24C0" w:rsidP="000A5328">
            <w:pPr>
              <w:spacing w:before="120" w:after="120"/>
              <w:jc w:val="center"/>
              <w:rPr>
                <w:rFonts w:ascii="Times New Roman" w:hAnsi="Times New Roman" w:cs="Times New Roman"/>
                <w:color w:val="000000"/>
              </w:rPr>
            </w:pPr>
            <w:proofErr w:type="spellStart"/>
            <w:r w:rsidRPr="002C43F7">
              <w:rPr>
                <w:rFonts w:ascii="Times New Roman" w:hAnsi="Times New Roman" w:cs="Times New Roman"/>
                <w:color w:val="000000"/>
              </w:rPr>
              <w:t>Hemiscylliidae</w:t>
            </w:r>
            <w:proofErr w:type="spellEnd"/>
          </w:p>
        </w:tc>
        <w:tc>
          <w:tcPr>
            <w:tcW w:w="2610" w:type="dxa"/>
            <w:vAlign w:val="center"/>
          </w:tcPr>
          <w:p w14:paraId="38364504" w14:textId="77777777" w:rsidR="001E24C0" w:rsidRPr="002C43F7" w:rsidRDefault="001E24C0" w:rsidP="000A5328">
            <w:pPr>
              <w:spacing w:before="120" w:after="120"/>
              <w:jc w:val="center"/>
              <w:rPr>
                <w:rFonts w:ascii="Times New Roman" w:hAnsi="Times New Roman" w:cs="Times New Roman"/>
                <w:i/>
                <w:iCs/>
                <w:color w:val="000000" w:themeColor="text1"/>
              </w:rPr>
            </w:pPr>
            <w:proofErr w:type="spellStart"/>
            <w:r w:rsidRPr="002C43F7">
              <w:rPr>
                <w:rFonts w:ascii="Times New Roman" w:hAnsi="Times New Roman" w:cs="Times New Roman"/>
                <w:i/>
                <w:iCs/>
                <w:color w:val="000000" w:themeColor="text1"/>
              </w:rPr>
              <w:t>Chiloscyllium</w:t>
            </w:r>
            <w:proofErr w:type="spellEnd"/>
            <w:r w:rsidRPr="002C43F7">
              <w:rPr>
                <w:rFonts w:ascii="Times New Roman" w:hAnsi="Times New Roman" w:cs="Times New Roman"/>
                <w:i/>
                <w:iCs/>
                <w:color w:val="000000" w:themeColor="text1"/>
              </w:rPr>
              <w:t xml:space="preserve"> </w:t>
            </w:r>
            <w:proofErr w:type="spellStart"/>
            <w:r w:rsidRPr="002C43F7">
              <w:rPr>
                <w:rFonts w:ascii="Times New Roman" w:hAnsi="Times New Roman" w:cs="Times New Roman"/>
                <w:i/>
                <w:iCs/>
                <w:color w:val="000000" w:themeColor="text1"/>
              </w:rPr>
              <w:t>arabicum</w:t>
            </w:r>
            <w:proofErr w:type="spellEnd"/>
            <w:r w:rsidRPr="002C43F7">
              <w:rPr>
                <w:rFonts w:ascii="Times New Roman" w:hAnsi="Times New Roman" w:cs="Times New Roman"/>
                <w:i/>
                <w:iCs/>
                <w:color w:val="000000" w:themeColor="text1"/>
              </w:rPr>
              <w:t> Gubanov, 1980</w:t>
            </w:r>
          </w:p>
        </w:tc>
        <w:tc>
          <w:tcPr>
            <w:tcW w:w="1710" w:type="dxa"/>
            <w:vAlign w:val="center"/>
          </w:tcPr>
          <w:p w14:paraId="020BE4E8" w14:textId="0101D779" w:rsidR="001E24C0" w:rsidRPr="002C43F7" w:rsidRDefault="001E24C0"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Arabian carpet shark</w:t>
            </w:r>
          </w:p>
        </w:tc>
        <w:tc>
          <w:tcPr>
            <w:tcW w:w="1350" w:type="dxa"/>
            <w:vAlign w:val="center"/>
          </w:tcPr>
          <w:p w14:paraId="15028917" w14:textId="54880A9C" w:rsidR="001E24C0" w:rsidRPr="002C43F7" w:rsidRDefault="001E24C0" w:rsidP="000A5328">
            <w:pPr>
              <w:spacing w:before="120" w:after="120"/>
              <w:jc w:val="center"/>
              <w:rPr>
                <w:rFonts w:ascii="Times New Roman" w:hAnsi="Times New Roman" w:cs="Times New Roman"/>
                <w:color w:val="000000"/>
              </w:rPr>
            </w:pPr>
            <w:proofErr w:type="spellStart"/>
            <w:r w:rsidRPr="002C43F7">
              <w:rPr>
                <w:rFonts w:ascii="Times New Roman" w:hAnsi="Times New Roman" w:cs="Times New Roman"/>
                <w:color w:val="000000"/>
              </w:rPr>
              <w:t>Magru</w:t>
            </w:r>
            <w:proofErr w:type="spellEnd"/>
          </w:p>
        </w:tc>
        <w:tc>
          <w:tcPr>
            <w:tcW w:w="895" w:type="dxa"/>
            <w:vAlign w:val="center"/>
          </w:tcPr>
          <w:p w14:paraId="49374F5A" w14:textId="523A300F" w:rsidR="001E24C0" w:rsidRPr="002C43F7" w:rsidRDefault="001E24C0" w:rsidP="000A5328">
            <w:pPr>
              <w:spacing w:before="120" w:after="120"/>
              <w:jc w:val="center"/>
              <w:rPr>
                <w:rFonts w:ascii="Times New Roman" w:hAnsi="Times New Roman" w:cs="Times New Roman"/>
              </w:rPr>
            </w:pPr>
            <w:r w:rsidRPr="002C43F7">
              <w:rPr>
                <w:rFonts w:ascii="Times New Roman" w:hAnsi="Times New Roman" w:cs="Times New Roman"/>
              </w:rPr>
              <w:t>(NT)</w:t>
            </w:r>
          </w:p>
        </w:tc>
        <w:tc>
          <w:tcPr>
            <w:tcW w:w="998" w:type="dxa"/>
            <w:vAlign w:val="center"/>
          </w:tcPr>
          <w:p w14:paraId="6F719B7E" w14:textId="75BEB902" w:rsidR="001E24C0" w:rsidRPr="002C43F7" w:rsidRDefault="001E24C0" w:rsidP="000A5328">
            <w:pPr>
              <w:spacing w:before="120" w:after="120"/>
              <w:jc w:val="center"/>
              <w:rPr>
                <w:rFonts w:ascii="Times New Roman" w:hAnsi="Times New Roman" w:cs="Times New Roman"/>
              </w:rPr>
            </w:pPr>
            <w:r w:rsidRPr="002C43F7">
              <w:rPr>
                <w:rFonts w:ascii="Times New Roman" w:hAnsi="Times New Roman" w:cs="Times New Roman"/>
              </w:rPr>
              <w:t>3.9</w:t>
            </w:r>
          </w:p>
        </w:tc>
      </w:tr>
      <w:tr w:rsidR="001E24C0" w:rsidRPr="002C43F7" w14:paraId="549CFF24" w14:textId="77777777" w:rsidTr="000920E5">
        <w:trPr>
          <w:trHeight w:val="426"/>
          <w:jc w:val="center"/>
        </w:trPr>
        <w:tc>
          <w:tcPr>
            <w:tcW w:w="625" w:type="dxa"/>
            <w:vAlign w:val="center"/>
          </w:tcPr>
          <w:p w14:paraId="1779760B" w14:textId="77777777" w:rsidR="001E24C0" w:rsidRPr="002C43F7" w:rsidRDefault="001E24C0"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11</w:t>
            </w:r>
          </w:p>
        </w:tc>
        <w:tc>
          <w:tcPr>
            <w:tcW w:w="1800" w:type="dxa"/>
            <w:vMerge/>
            <w:vAlign w:val="center"/>
          </w:tcPr>
          <w:p w14:paraId="29B2548C" w14:textId="77777777" w:rsidR="001E24C0" w:rsidRPr="002C43F7" w:rsidRDefault="001E24C0" w:rsidP="000A5328">
            <w:pPr>
              <w:spacing w:before="120" w:after="120"/>
              <w:jc w:val="center"/>
              <w:rPr>
                <w:rFonts w:ascii="Times New Roman" w:hAnsi="Times New Roman" w:cs="Times New Roman"/>
                <w:color w:val="000000" w:themeColor="text1"/>
              </w:rPr>
            </w:pPr>
          </w:p>
        </w:tc>
        <w:tc>
          <w:tcPr>
            <w:tcW w:w="2160" w:type="dxa"/>
            <w:vMerge w:val="restart"/>
            <w:vAlign w:val="center"/>
          </w:tcPr>
          <w:p w14:paraId="39623C73" w14:textId="77777777" w:rsidR="001E24C0" w:rsidRPr="002C43F7" w:rsidRDefault="001E24C0"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color w:val="000000"/>
              </w:rPr>
              <w:t>Rhinopristiformes</w:t>
            </w:r>
            <w:proofErr w:type="spellEnd"/>
          </w:p>
        </w:tc>
        <w:tc>
          <w:tcPr>
            <w:tcW w:w="1800" w:type="dxa"/>
            <w:vAlign w:val="center"/>
          </w:tcPr>
          <w:p w14:paraId="08B5ED75" w14:textId="77777777" w:rsidR="001E24C0" w:rsidRPr="002C43F7" w:rsidRDefault="001E24C0"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color w:val="000000"/>
              </w:rPr>
              <w:t>Rhinidae</w:t>
            </w:r>
            <w:proofErr w:type="spellEnd"/>
          </w:p>
        </w:tc>
        <w:tc>
          <w:tcPr>
            <w:tcW w:w="2610" w:type="dxa"/>
            <w:vAlign w:val="center"/>
          </w:tcPr>
          <w:p w14:paraId="466367A3" w14:textId="77777777" w:rsidR="001E24C0" w:rsidRPr="002C43F7" w:rsidRDefault="001E24C0"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i/>
                <w:iCs/>
                <w:color w:val="000000" w:themeColor="text1"/>
              </w:rPr>
              <w:t xml:space="preserve">Rhina </w:t>
            </w:r>
            <w:proofErr w:type="spellStart"/>
            <w:r w:rsidRPr="002C43F7">
              <w:rPr>
                <w:rFonts w:ascii="Times New Roman" w:hAnsi="Times New Roman" w:cs="Times New Roman"/>
                <w:i/>
                <w:iCs/>
                <w:color w:val="000000" w:themeColor="text1"/>
              </w:rPr>
              <w:t>ancylostomus</w:t>
            </w:r>
            <w:proofErr w:type="spellEnd"/>
            <w:r w:rsidRPr="002C43F7">
              <w:rPr>
                <w:rFonts w:ascii="Times New Roman" w:hAnsi="Times New Roman" w:cs="Times New Roman"/>
                <w:color w:val="000000" w:themeColor="text1"/>
              </w:rPr>
              <w:t> Bloch &amp; Schneider, 1801</w:t>
            </w:r>
          </w:p>
        </w:tc>
        <w:tc>
          <w:tcPr>
            <w:tcW w:w="1710" w:type="dxa"/>
            <w:vAlign w:val="center"/>
          </w:tcPr>
          <w:p w14:paraId="067CBA7D" w14:textId="3EB3FCB9" w:rsidR="001E24C0" w:rsidRPr="002C43F7" w:rsidRDefault="001E24C0" w:rsidP="000A5328">
            <w:pPr>
              <w:spacing w:before="120" w:after="120"/>
              <w:jc w:val="center"/>
              <w:rPr>
                <w:rFonts w:ascii="Times New Roman" w:hAnsi="Times New Roman" w:cs="Times New Roman"/>
                <w:b/>
                <w:bCs/>
                <w:color w:val="000000" w:themeColor="text1"/>
              </w:rPr>
            </w:pPr>
            <w:proofErr w:type="spellStart"/>
            <w:r w:rsidRPr="002C43F7">
              <w:rPr>
                <w:rFonts w:ascii="Times New Roman" w:hAnsi="Times New Roman" w:cs="Times New Roman"/>
                <w:color w:val="000000"/>
              </w:rPr>
              <w:t>Bowmouth</w:t>
            </w:r>
            <w:proofErr w:type="spellEnd"/>
            <w:r w:rsidRPr="002C43F7">
              <w:rPr>
                <w:rFonts w:ascii="Times New Roman" w:hAnsi="Times New Roman" w:cs="Times New Roman"/>
                <w:color w:val="000000"/>
              </w:rPr>
              <w:t xml:space="preserve"> guitarfish</w:t>
            </w:r>
          </w:p>
        </w:tc>
        <w:tc>
          <w:tcPr>
            <w:tcW w:w="1350" w:type="dxa"/>
            <w:vAlign w:val="center"/>
          </w:tcPr>
          <w:p w14:paraId="6E8BB2A7" w14:textId="1D5950C8" w:rsidR="001E24C0" w:rsidRPr="002C43F7" w:rsidRDefault="001E24C0" w:rsidP="000A5328">
            <w:pPr>
              <w:spacing w:before="120" w:after="120"/>
              <w:jc w:val="center"/>
              <w:rPr>
                <w:rFonts w:ascii="Times New Roman" w:hAnsi="Times New Roman" w:cs="Times New Roman"/>
                <w:b/>
                <w:bCs/>
                <w:color w:val="000000" w:themeColor="text1"/>
              </w:rPr>
            </w:pPr>
          </w:p>
        </w:tc>
        <w:tc>
          <w:tcPr>
            <w:tcW w:w="895" w:type="dxa"/>
            <w:vAlign w:val="center"/>
          </w:tcPr>
          <w:p w14:paraId="1EDAA295" w14:textId="1D529E6C" w:rsidR="001E24C0" w:rsidRPr="002C43F7" w:rsidRDefault="001E24C0" w:rsidP="000A5328">
            <w:pPr>
              <w:spacing w:before="120" w:after="120"/>
              <w:jc w:val="center"/>
              <w:rPr>
                <w:rFonts w:ascii="Times New Roman" w:hAnsi="Times New Roman" w:cs="Times New Roman"/>
              </w:rPr>
            </w:pPr>
            <w:r w:rsidRPr="002C43F7">
              <w:rPr>
                <w:rFonts w:ascii="Times New Roman" w:hAnsi="Times New Roman" w:cs="Times New Roman"/>
              </w:rPr>
              <w:t>(CR)</w:t>
            </w:r>
          </w:p>
        </w:tc>
        <w:tc>
          <w:tcPr>
            <w:tcW w:w="998" w:type="dxa"/>
            <w:vAlign w:val="center"/>
          </w:tcPr>
          <w:p w14:paraId="32596067" w14:textId="027011C2" w:rsidR="001E24C0" w:rsidRPr="002C43F7" w:rsidRDefault="001E24C0" w:rsidP="000A5328">
            <w:pPr>
              <w:spacing w:before="120" w:after="120"/>
              <w:jc w:val="center"/>
              <w:rPr>
                <w:rFonts w:ascii="Times New Roman" w:hAnsi="Times New Roman" w:cs="Times New Roman"/>
              </w:rPr>
            </w:pPr>
            <w:r w:rsidRPr="002C43F7">
              <w:rPr>
                <w:rFonts w:ascii="Times New Roman" w:hAnsi="Times New Roman" w:cs="Times New Roman"/>
              </w:rPr>
              <w:t>3.8</w:t>
            </w:r>
          </w:p>
        </w:tc>
      </w:tr>
      <w:tr w:rsidR="001E24C0" w:rsidRPr="002C43F7" w14:paraId="42274DE1" w14:textId="77777777" w:rsidTr="000920E5">
        <w:trPr>
          <w:trHeight w:val="426"/>
          <w:jc w:val="center"/>
        </w:trPr>
        <w:tc>
          <w:tcPr>
            <w:tcW w:w="625" w:type="dxa"/>
            <w:vAlign w:val="center"/>
          </w:tcPr>
          <w:p w14:paraId="25F4E73E" w14:textId="77777777" w:rsidR="001E24C0" w:rsidRPr="002C43F7" w:rsidRDefault="001E24C0"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12</w:t>
            </w:r>
          </w:p>
        </w:tc>
        <w:tc>
          <w:tcPr>
            <w:tcW w:w="1800" w:type="dxa"/>
            <w:vMerge/>
            <w:vAlign w:val="center"/>
          </w:tcPr>
          <w:p w14:paraId="3F57EB3F" w14:textId="77777777" w:rsidR="001E24C0" w:rsidRPr="002C43F7" w:rsidRDefault="001E24C0" w:rsidP="000A5328">
            <w:pPr>
              <w:spacing w:before="120" w:after="120"/>
              <w:jc w:val="center"/>
              <w:rPr>
                <w:rFonts w:ascii="Times New Roman" w:hAnsi="Times New Roman" w:cs="Times New Roman"/>
                <w:color w:val="000000" w:themeColor="text1"/>
              </w:rPr>
            </w:pPr>
          </w:p>
        </w:tc>
        <w:tc>
          <w:tcPr>
            <w:tcW w:w="2160" w:type="dxa"/>
            <w:vMerge/>
            <w:vAlign w:val="center"/>
          </w:tcPr>
          <w:p w14:paraId="2AE8B2CB" w14:textId="77777777" w:rsidR="001E24C0" w:rsidRPr="002C43F7" w:rsidRDefault="001E24C0" w:rsidP="000A5328">
            <w:pPr>
              <w:spacing w:before="120" w:after="120"/>
              <w:jc w:val="center"/>
              <w:rPr>
                <w:rFonts w:ascii="Times New Roman" w:hAnsi="Times New Roman" w:cs="Times New Roman"/>
                <w:color w:val="000000" w:themeColor="text1"/>
              </w:rPr>
            </w:pPr>
          </w:p>
        </w:tc>
        <w:tc>
          <w:tcPr>
            <w:tcW w:w="1800" w:type="dxa"/>
            <w:vAlign w:val="center"/>
          </w:tcPr>
          <w:p w14:paraId="3C1FE698" w14:textId="77777777" w:rsidR="001E24C0" w:rsidRPr="002C43F7" w:rsidRDefault="001E24C0"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color w:val="000000"/>
              </w:rPr>
              <w:t>Rhinidae</w:t>
            </w:r>
            <w:proofErr w:type="spellEnd"/>
          </w:p>
        </w:tc>
        <w:tc>
          <w:tcPr>
            <w:tcW w:w="2610" w:type="dxa"/>
            <w:vAlign w:val="center"/>
          </w:tcPr>
          <w:p w14:paraId="2EDE2EAF" w14:textId="77777777" w:rsidR="001E24C0" w:rsidRPr="002C43F7" w:rsidRDefault="001E24C0"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i/>
                <w:iCs/>
                <w:color w:val="000000" w:themeColor="text1"/>
              </w:rPr>
              <w:t>Rhynchobatus</w:t>
            </w:r>
            <w:proofErr w:type="spellEnd"/>
            <w:r w:rsidRPr="002C43F7">
              <w:rPr>
                <w:rFonts w:ascii="Times New Roman" w:hAnsi="Times New Roman" w:cs="Times New Roman"/>
                <w:i/>
                <w:iCs/>
                <w:color w:val="000000" w:themeColor="text1"/>
              </w:rPr>
              <w:t xml:space="preserve"> laevis</w:t>
            </w:r>
            <w:r w:rsidRPr="002C43F7">
              <w:rPr>
                <w:rFonts w:ascii="Times New Roman" w:hAnsi="Times New Roman" w:cs="Times New Roman"/>
                <w:color w:val="000000" w:themeColor="text1"/>
              </w:rPr>
              <w:t> (Bloch &amp; Schneider, 1801)</w:t>
            </w:r>
          </w:p>
        </w:tc>
        <w:tc>
          <w:tcPr>
            <w:tcW w:w="1710" w:type="dxa"/>
            <w:vAlign w:val="center"/>
          </w:tcPr>
          <w:p w14:paraId="156CBC46" w14:textId="19F30ECA" w:rsidR="001E24C0" w:rsidRPr="002C43F7" w:rsidRDefault="001E24C0" w:rsidP="000A5328">
            <w:pPr>
              <w:spacing w:before="120" w:after="120"/>
              <w:jc w:val="center"/>
              <w:rPr>
                <w:rFonts w:ascii="Times New Roman" w:hAnsi="Times New Roman" w:cs="Times New Roman"/>
                <w:color w:val="000000"/>
              </w:rPr>
            </w:pPr>
            <w:proofErr w:type="spellStart"/>
            <w:r w:rsidRPr="002C43F7">
              <w:rPr>
                <w:rFonts w:ascii="Times New Roman" w:hAnsi="Times New Roman" w:cs="Times New Roman"/>
                <w:color w:val="000000"/>
              </w:rPr>
              <w:t>Smoothnose</w:t>
            </w:r>
            <w:proofErr w:type="spellEnd"/>
            <w:r w:rsidRPr="002C43F7">
              <w:rPr>
                <w:rFonts w:ascii="Times New Roman" w:hAnsi="Times New Roman" w:cs="Times New Roman"/>
                <w:color w:val="000000"/>
              </w:rPr>
              <w:t xml:space="preserve"> </w:t>
            </w:r>
            <w:proofErr w:type="spellStart"/>
            <w:r w:rsidRPr="002C43F7">
              <w:rPr>
                <w:rFonts w:ascii="Times New Roman" w:hAnsi="Times New Roman" w:cs="Times New Roman"/>
                <w:color w:val="000000"/>
              </w:rPr>
              <w:t>wedgefish</w:t>
            </w:r>
            <w:proofErr w:type="spellEnd"/>
          </w:p>
        </w:tc>
        <w:tc>
          <w:tcPr>
            <w:tcW w:w="1350" w:type="dxa"/>
            <w:vAlign w:val="center"/>
          </w:tcPr>
          <w:p w14:paraId="1CB1C4C5" w14:textId="7A0B0FDE" w:rsidR="001E24C0" w:rsidRPr="002C43F7" w:rsidRDefault="001E24C0" w:rsidP="000A5328">
            <w:pPr>
              <w:spacing w:before="120" w:after="120"/>
              <w:jc w:val="center"/>
              <w:rPr>
                <w:rFonts w:ascii="Times New Roman" w:hAnsi="Times New Roman" w:cs="Times New Roman"/>
                <w:b/>
                <w:bCs/>
                <w:color w:val="000000" w:themeColor="text1"/>
              </w:rPr>
            </w:pPr>
            <w:proofErr w:type="spellStart"/>
            <w:r w:rsidRPr="002C43F7">
              <w:rPr>
                <w:rFonts w:ascii="Times New Roman" w:hAnsi="Times New Roman" w:cs="Times New Roman"/>
                <w:color w:val="000000"/>
              </w:rPr>
              <w:t>Magru</w:t>
            </w:r>
            <w:proofErr w:type="spellEnd"/>
          </w:p>
        </w:tc>
        <w:tc>
          <w:tcPr>
            <w:tcW w:w="895" w:type="dxa"/>
            <w:vAlign w:val="center"/>
          </w:tcPr>
          <w:p w14:paraId="2D9D6CCA" w14:textId="05944917" w:rsidR="001E24C0" w:rsidRPr="002C43F7" w:rsidRDefault="001E24C0" w:rsidP="000A5328">
            <w:pPr>
              <w:spacing w:before="120" w:after="120"/>
              <w:jc w:val="center"/>
              <w:rPr>
                <w:rFonts w:ascii="Times New Roman" w:hAnsi="Times New Roman" w:cs="Times New Roman"/>
              </w:rPr>
            </w:pPr>
            <w:r w:rsidRPr="002C43F7">
              <w:rPr>
                <w:rFonts w:ascii="Times New Roman" w:hAnsi="Times New Roman" w:cs="Times New Roman"/>
              </w:rPr>
              <w:t>(CR)</w:t>
            </w:r>
          </w:p>
        </w:tc>
        <w:tc>
          <w:tcPr>
            <w:tcW w:w="998" w:type="dxa"/>
            <w:vAlign w:val="center"/>
          </w:tcPr>
          <w:p w14:paraId="46FB4BCB" w14:textId="3F7E6435" w:rsidR="001E24C0" w:rsidRPr="002C43F7" w:rsidRDefault="001E24C0" w:rsidP="000A5328">
            <w:pPr>
              <w:spacing w:before="120" w:after="120"/>
              <w:jc w:val="center"/>
              <w:rPr>
                <w:rFonts w:ascii="Times New Roman" w:hAnsi="Times New Roman" w:cs="Times New Roman"/>
              </w:rPr>
            </w:pPr>
            <w:r w:rsidRPr="002C43F7">
              <w:rPr>
                <w:rFonts w:ascii="Times New Roman" w:hAnsi="Times New Roman" w:cs="Times New Roman"/>
              </w:rPr>
              <w:t>3.9</w:t>
            </w:r>
          </w:p>
        </w:tc>
      </w:tr>
      <w:tr w:rsidR="001E24C0" w:rsidRPr="002C43F7" w14:paraId="1E1B29AC" w14:textId="77777777" w:rsidTr="000920E5">
        <w:trPr>
          <w:trHeight w:val="426"/>
          <w:jc w:val="center"/>
        </w:trPr>
        <w:tc>
          <w:tcPr>
            <w:tcW w:w="625" w:type="dxa"/>
            <w:vAlign w:val="center"/>
          </w:tcPr>
          <w:p w14:paraId="78E38E2C" w14:textId="77777777" w:rsidR="001E24C0" w:rsidRPr="002C43F7" w:rsidRDefault="001E24C0"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13</w:t>
            </w:r>
          </w:p>
        </w:tc>
        <w:tc>
          <w:tcPr>
            <w:tcW w:w="1800" w:type="dxa"/>
            <w:vMerge/>
            <w:vAlign w:val="center"/>
          </w:tcPr>
          <w:p w14:paraId="4CD21B3B" w14:textId="77777777" w:rsidR="001E24C0" w:rsidRPr="002C43F7" w:rsidRDefault="001E24C0" w:rsidP="000A5328">
            <w:pPr>
              <w:spacing w:before="120" w:after="120"/>
              <w:jc w:val="center"/>
              <w:rPr>
                <w:rFonts w:ascii="Times New Roman" w:hAnsi="Times New Roman" w:cs="Times New Roman"/>
                <w:color w:val="000000" w:themeColor="text1"/>
              </w:rPr>
            </w:pPr>
          </w:p>
        </w:tc>
        <w:tc>
          <w:tcPr>
            <w:tcW w:w="2160" w:type="dxa"/>
            <w:vMerge w:val="restart"/>
            <w:vAlign w:val="center"/>
          </w:tcPr>
          <w:p w14:paraId="336B79FB" w14:textId="77777777" w:rsidR="001E24C0" w:rsidRPr="002C43F7" w:rsidRDefault="001E24C0"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color w:val="000000"/>
              </w:rPr>
              <w:t>Torpediniformes</w:t>
            </w:r>
            <w:proofErr w:type="spellEnd"/>
          </w:p>
        </w:tc>
        <w:tc>
          <w:tcPr>
            <w:tcW w:w="1800" w:type="dxa"/>
            <w:vAlign w:val="center"/>
          </w:tcPr>
          <w:p w14:paraId="3D3359F7" w14:textId="77777777" w:rsidR="001E24C0" w:rsidRPr="002C43F7" w:rsidRDefault="001E24C0"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color w:val="000000"/>
              </w:rPr>
              <w:t>Narkidae</w:t>
            </w:r>
            <w:proofErr w:type="spellEnd"/>
          </w:p>
        </w:tc>
        <w:tc>
          <w:tcPr>
            <w:tcW w:w="2610" w:type="dxa"/>
            <w:vAlign w:val="center"/>
          </w:tcPr>
          <w:p w14:paraId="760F3304" w14:textId="77777777" w:rsidR="001E24C0" w:rsidRPr="002C43F7" w:rsidRDefault="001E24C0"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i/>
                <w:iCs/>
                <w:color w:val="000000" w:themeColor="text1"/>
              </w:rPr>
              <w:t>Narke</w:t>
            </w:r>
            <w:proofErr w:type="spellEnd"/>
            <w:r w:rsidRPr="002C43F7">
              <w:rPr>
                <w:rFonts w:ascii="Times New Roman" w:hAnsi="Times New Roman" w:cs="Times New Roman"/>
                <w:i/>
                <w:iCs/>
                <w:color w:val="000000" w:themeColor="text1"/>
              </w:rPr>
              <w:t xml:space="preserve"> </w:t>
            </w:r>
            <w:proofErr w:type="spellStart"/>
            <w:r w:rsidRPr="002C43F7">
              <w:rPr>
                <w:rFonts w:ascii="Times New Roman" w:hAnsi="Times New Roman" w:cs="Times New Roman"/>
                <w:i/>
                <w:iCs/>
                <w:color w:val="000000" w:themeColor="text1"/>
              </w:rPr>
              <w:t>dipterygia</w:t>
            </w:r>
            <w:proofErr w:type="spellEnd"/>
            <w:r w:rsidRPr="002C43F7">
              <w:rPr>
                <w:rFonts w:ascii="Times New Roman" w:hAnsi="Times New Roman" w:cs="Times New Roman"/>
                <w:color w:val="000000" w:themeColor="text1"/>
              </w:rPr>
              <w:t> (Bloch &amp; Schneider, 1801)</w:t>
            </w:r>
          </w:p>
        </w:tc>
        <w:tc>
          <w:tcPr>
            <w:tcW w:w="1710" w:type="dxa"/>
            <w:vAlign w:val="center"/>
          </w:tcPr>
          <w:p w14:paraId="43D30054" w14:textId="1C8B2890" w:rsidR="001E24C0" w:rsidRPr="002C43F7" w:rsidRDefault="001E24C0" w:rsidP="000A5328">
            <w:pPr>
              <w:spacing w:before="120" w:after="120"/>
              <w:jc w:val="center"/>
              <w:rPr>
                <w:rFonts w:ascii="Times New Roman" w:hAnsi="Times New Roman" w:cs="Times New Roman"/>
                <w:color w:val="000000"/>
              </w:rPr>
            </w:pPr>
            <w:proofErr w:type="spellStart"/>
            <w:r w:rsidRPr="002C43F7">
              <w:rPr>
                <w:rFonts w:ascii="Times New Roman" w:hAnsi="Times New Roman" w:cs="Times New Roman"/>
                <w:color w:val="000000"/>
              </w:rPr>
              <w:t>Numbray</w:t>
            </w:r>
            <w:proofErr w:type="spellEnd"/>
            <w:r w:rsidRPr="002C43F7">
              <w:rPr>
                <w:rFonts w:ascii="Times New Roman" w:hAnsi="Times New Roman" w:cs="Times New Roman"/>
                <w:color w:val="000000"/>
              </w:rPr>
              <w:t xml:space="preserve"> </w:t>
            </w:r>
            <w:r w:rsidRPr="002C43F7">
              <w:rPr>
                <w:rFonts w:ascii="Times New Roman" w:hAnsi="Times New Roman" w:cs="Times New Roman"/>
                <w:color w:val="000000"/>
              </w:rPr>
              <w:br/>
              <w:t>(Electric ray)</w:t>
            </w:r>
          </w:p>
        </w:tc>
        <w:tc>
          <w:tcPr>
            <w:tcW w:w="1350" w:type="dxa"/>
            <w:vAlign w:val="center"/>
          </w:tcPr>
          <w:p w14:paraId="40251BEF" w14:textId="077F9064" w:rsidR="001E24C0" w:rsidRPr="002C43F7" w:rsidRDefault="001E24C0" w:rsidP="000A5328">
            <w:pPr>
              <w:spacing w:before="120" w:after="120"/>
              <w:jc w:val="center"/>
              <w:rPr>
                <w:rFonts w:ascii="Times New Roman" w:hAnsi="Times New Roman" w:cs="Times New Roman"/>
                <w:b/>
                <w:bCs/>
                <w:color w:val="000000" w:themeColor="text1"/>
              </w:rPr>
            </w:pPr>
            <w:proofErr w:type="spellStart"/>
            <w:r w:rsidRPr="002C43F7">
              <w:rPr>
                <w:rFonts w:ascii="Times New Roman" w:hAnsi="Times New Roman" w:cs="Times New Roman"/>
                <w:color w:val="000000"/>
              </w:rPr>
              <w:t>Tabla</w:t>
            </w:r>
            <w:proofErr w:type="spellEnd"/>
          </w:p>
        </w:tc>
        <w:tc>
          <w:tcPr>
            <w:tcW w:w="895" w:type="dxa"/>
            <w:vAlign w:val="center"/>
          </w:tcPr>
          <w:p w14:paraId="7B3707D4" w14:textId="24C49F25" w:rsidR="001E24C0" w:rsidRPr="002C43F7" w:rsidRDefault="001E24C0" w:rsidP="000A5328">
            <w:pPr>
              <w:spacing w:before="120" w:after="120"/>
              <w:jc w:val="center"/>
              <w:rPr>
                <w:rFonts w:ascii="Times New Roman" w:hAnsi="Times New Roman" w:cs="Times New Roman"/>
              </w:rPr>
            </w:pPr>
            <w:r w:rsidRPr="002C43F7">
              <w:rPr>
                <w:rFonts w:ascii="Times New Roman" w:hAnsi="Times New Roman" w:cs="Times New Roman"/>
              </w:rPr>
              <w:t>(DD)</w:t>
            </w:r>
          </w:p>
        </w:tc>
        <w:tc>
          <w:tcPr>
            <w:tcW w:w="998" w:type="dxa"/>
            <w:vAlign w:val="center"/>
          </w:tcPr>
          <w:p w14:paraId="1BAC8CD7" w14:textId="5B244306" w:rsidR="001E24C0" w:rsidRPr="002C43F7" w:rsidRDefault="001E24C0" w:rsidP="000A5328">
            <w:pPr>
              <w:spacing w:before="120" w:after="120"/>
              <w:jc w:val="center"/>
              <w:rPr>
                <w:rFonts w:ascii="Times New Roman" w:hAnsi="Times New Roman" w:cs="Times New Roman"/>
              </w:rPr>
            </w:pPr>
            <w:r w:rsidRPr="002C43F7">
              <w:rPr>
                <w:rFonts w:ascii="Times New Roman" w:hAnsi="Times New Roman" w:cs="Times New Roman"/>
              </w:rPr>
              <w:t>3.4</w:t>
            </w:r>
          </w:p>
        </w:tc>
      </w:tr>
      <w:tr w:rsidR="001E24C0" w:rsidRPr="002C43F7" w14:paraId="469B17BA" w14:textId="77777777" w:rsidTr="000920E5">
        <w:trPr>
          <w:trHeight w:val="221"/>
          <w:jc w:val="center"/>
        </w:trPr>
        <w:tc>
          <w:tcPr>
            <w:tcW w:w="625" w:type="dxa"/>
            <w:vAlign w:val="center"/>
          </w:tcPr>
          <w:p w14:paraId="131A621C" w14:textId="77777777" w:rsidR="001E24C0" w:rsidRPr="002C43F7" w:rsidRDefault="001E24C0"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14</w:t>
            </w:r>
          </w:p>
        </w:tc>
        <w:tc>
          <w:tcPr>
            <w:tcW w:w="1800" w:type="dxa"/>
            <w:vMerge/>
            <w:vAlign w:val="center"/>
          </w:tcPr>
          <w:p w14:paraId="76328F9B" w14:textId="77777777" w:rsidR="001E24C0" w:rsidRPr="002C43F7" w:rsidRDefault="001E24C0" w:rsidP="000A5328">
            <w:pPr>
              <w:spacing w:before="120" w:after="120"/>
              <w:jc w:val="center"/>
              <w:rPr>
                <w:rFonts w:ascii="Times New Roman" w:hAnsi="Times New Roman" w:cs="Times New Roman"/>
                <w:color w:val="000000" w:themeColor="text1"/>
              </w:rPr>
            </w:pPr>
          </w:p>
        </w:tc>
        <w:tc>
          <w:tcPr>
            <w:tcW w:w="2160" w:type="dxa"/>
            <w:vMerge/>
            <w:vAlign w:val="center"/>
          </w:tcPr>
          <w:p w14:paraId="0CBC196F" w14:textId="77777777" w:rsidR="001E24C0" w:rsidRPr="002C43F7" w:rsidRDefault="001E24C0" w:rsidP="000A5328">
            <w:pPr>
              <w:spacing w:before="120" w:after="120"/>
              <w:jc w:val="center"/>
              <w:rPr>
                <w:rFonts w:ascii="Times New Roman" w:hAnsi="Times New Roman" w:cs="Times New Roman"/>
                <w:color w:val="000000" w:themeColor="text1"/>
              </w:rPr>
            </w:pPr>
          </w:p>
        </w:tc>
        <w:tc>
          <w:tcPr>
            <w:tcW w:w="1800" w:type="dxa"/>
            <w:vAlign w:val="center"/>
          </w:tcPr>
          <w:p w14:paraId="27286EFF" w14:textId="77777777" w:rsidR="001E24C0" w:rsidRPr="002C43F7" w:rsidRDefault="001E24C0"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color w:val="000000"/>
              </w:rPr>
              <w:t>Torpedinidae</w:t>
            </w:r>
            <w:proofErr w:type="spellEnd"/>
          </w:p>
        </w:tc>
        <w:tc>
          <w:tcPr>
            <w:tcW w:w="2610" w:type="dxa"/>
            <w:vAlign w:val="center"/>
          </w:tcPr>
          <w:p w14:paraId="553704E7" w14:textId="77777777" w:rsidR="001E24C0" w:rsidRPr="002C43F7" w:rsidRDefault="001E24C0"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i/>
                <w:iCs/>
                <w:color w:val="000000" w:themeColor="text1"/>
              </w:rPr>
              <w:t>Torpedo marmorata</w:t>
            </w:r>
            <w:r w:rsidRPr="002C43F7">
              <w:rPr>
                <w:rFonts w:ascii="Times New Roman" w:hAnsi="Times New Roman" w:cs="Times New Roman"/>
                <w:color w:val="000000" w:themeColor="text1"/>
              </w:rPr>
              <w:t> Risso, 1810</w:t>
            </w:r>
          </w:p>
        </w:tc>
        <w:tc>
          <w:tcPr>
            <w:tcW w:w="1710" w:type="dxa"/>
            <w:vAlign w:val="center"/>
          </w:tcPr>
          <w:p w14:paraId="41F960DA" w14:textId="219FD33D" w:rsidR="001E24C0" w:rsidRPr="002C43F7" w:rsidRDefault="001E24C0" w:rsidP="000A5328">
            <w:pPr>
              <w:spacing w:before="120" w:after="120"/>
              <w:jc w:val="center"/>
              <w:rPr>
                <w:rFonts w:ascii="Times New Roman" w:hAnsi="Times New Roman" w:cs="Times New Roman"/>
                <w:color w:val="000000"/>
              </w:rPr>
            </w:pPr>
            <w:r w:rsidRPr="002C43F7">
              <w:rPr>
                <w:rFonts w:ascii="Times New Roman" w:hAnsi="Times New Roman" w:cs="Times New Roman"/>
                <w:color w:val="1F1F1F"/>
              </w:rPr>
              <w:t>marbled electric ray</w:t>
            </w:r>
          </w:p>
        </w:tc>
        <w:tc>
          <w:tcPr>
            <w:tcW w:w="1350" w:type="dxa"/>
            <w:vAlign w:val="center"/>
          </w:tcPr>
          <w:p w14:paraId="3AC3EAB5" w14:textId="10C0729B" w:rsidR="001E24C0" w:rsidRPr="002C43F7" w:rsidRDefault="001E24C0" w:rsidP="000A5328">
            <w:pPr>
              <w:spacing w:before="120" w:after="120"/>
              <w:jc w:val="center"/>
              <w:rPr>
                <w:rFonts w:ascii="Times New Roman" w:hAnsi="Times New Roman" w:cs="Times New Roman"/>
                <w:b/>
                <w:bCs/>
                <w:color w:val="000000" w:themeColor="text1"/>
              </w:rPr>
            </w:pPr>
            <w:proofErr w:type="spellStart"/>
            <w:r w:rsidRPr="002C43F7">
              <w:rPr>
                <w:rFonts w:ascii="Times New Roman" w:hAnsi="Times New Roman" w:cs="Times New Roman"/>
                <w:color w:val="000000"/>
              </w:rPr>
              <w:t>Tabla</w:t>
            </w:r>
            <w:proofErr w:type="spellEnd"/>
            <w:r w:rsidRPr="002C43F7">
              <w:rPr>
                <w:rFonts w:ascii="Times New Roman" w:hAnsi="Times New Roman" w:cs="Times New Roman"/>
                <w:color w:val="000000"/>
              </w:rPr>
              <w:t>,</w:t>
            </w:r>
          </w:p>
        </w:tc>
        <w:tc>
          <w:tcPr>
            <w:tcW w:w="895" w:type="dxa"/>
            <w:vAlign w:val="center"/>
          </w:tcPr>
          <w:p w14:paraId="34C89F2E" w14:textId="261A133A" w:rsidR="001E24C0" w:rsidRPr="002C43F7" w:rsidRDefault="001E24C0" w:rsidP="000A5328">
            <w:pPr>
              <w:spacing w:before="120" w:after="120"/>
              <w:jc w:val="center"/>
              <w:rPr>
                <w:rFonts w:ascii="Times New Roman" w:hAnsi="Times New Roman" w:cs="Times New Roman"/>
              </w:rPr>
            </w:pPr>
            <w:r w:rsidRPr="002C43F7">
              <w:rPr>
                <w:rFonts w:ascii="Times New Roman" w:hAnsi="Times New Roman" w:cs="Times New Roman"/>
              </w:rPr>
              <w:t>(DD)</w:t>
            </w:r>
          </w:p>
        </w:tc>
        <w:tc>
          <w:tcPr>
            <w:tcW w:w="998" w:type="dxa"/>
            <w:vAlign w:val="center"/>
          </w:tcPr>
          <w:p w14:paraId="3A234EA9" w14:textId="77768C13" w:rsidR="001E24C0" w:rsidRPr="002C43F7" w:rsidRDefault="001E24C0" w:rsidP="000A5328">
            <w:pPr>
              <w:spacing w:before="120" w:after="120"/>
              <w:jc w:val="center"/>
              <w:rPr>
                <w:rFonts w:ascii="Times New Roman" w:hAnsi="Times New Roman" w:cs="Times New Roman"/>
              </w:rPr>
            </w:pPr>
            <w:r w:rsidRPr="002C43F7">
              <w:rPr>
                <w:rFonts w:ascii="Times New Roman" w:hAnsi="Times New Roman" w:cs="Times New Roman"/>
              </w:rPr>
              <w:t>4.0</w:t>
            </w:r>
          </w:p>
        </w:tc>
      </w:tr>
      <w:tr w:rsidR="001E24C0" w:rsidRPr="002C43F7" w14:paraId="7325E16C" w14:textId="77777777" w:rsidTr="000920E5">
        <w:trPr>
          <w:trHeight w:val="426"/>
          <w:jc w:val="center"/>
        </w:trPr>
        <w:tc>
          <w:tcPr>
            <w:tcW w:w="625" w:type="dxa"/>
            <w:vAlign w:val="center"/>
          </w:tcPr>
          <w:p w14:paraId="46EA038D" w14:textId="77777777" w:rsidR="001E24C0" w:rsidRPr="002C43F7" w:rsidRDefault="001E24C0"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15</w:t>
            </w:r>
          </w:p>
        </w:tc>
        <w:tc>
          <w:tcPr>
            <w:tcW w:w="1800" w:type="dxa"/>
            <w:vMerge w:val="restart"/>
            <w:vAlign w:val="center"/>
          </w:tcPr>
          <w:p w14:paraId="302406EB" w14:textId="421503E8" w:rsidR="001E24C0" w:rsidRPr="002C43F7" w:rsidRDefault="001E24C0" w:rsidP="000A5328">
            <w:pPr>
              <w:spacing w:before="120" w:after="120"/>
              <w:rPr>
                <w:rFonts w:ascii="Times New Roman" w:hAnsi="Times New Roman" w:cs="Times New Roman"/>
                <w:color w:val="000000" w:themeColor="text1"/>
                <w:lang w:val="pt-BR"/>
              </w:rPr>
            </w:pPr>
          </w:p>
          <w:p w14:paraId="712A2C07"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79E7ED65"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518B2869"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6080E27D" w14:textId="77777777" w:rsidR="001E24C0" w:rsidRPr="002C43F7" w:rsidRDefault="001E24C0" w:rsidP="000A5328">
            <w:pPr>
              <w:spacing w:before="120" w:after="120"/>
              <w:rPr>
                <w:rFonts w:ascii="Times New Roman" w:hAnsi="Times New Roman" w:cs="Times New Roman"/>
                <w:color w:val="000000" w:themeColor="text1"/>
                <w:lang w:val="pt-BR"/>
              </w:rPr>
            </w:pPr>
          </w:p>
          <w:p w14:paraId="2D99CE2E" w14:textId="77777777" w:rsidR="00520FA2" w:rsidRPr="002C43F7" w:rsidRDefault="00520FA2" w:rsidP="000A5328">
            <w:pPr>
              <w:spacing w:before="120" w:after="120"/>
              <w:rPr>
                <w:rFonts w:ascii="Times New Roman" w:hAnsi="Times New Roman" w:cs="Times New Roman"/>
                <w:color w:val="000000" w:themeColor="text1"/>
                <w:lang w:val="pt-BR"/>
              </w:rPr>
            </w:pPr>
          </w:p>
          <w:p w14:paraId="4B7DB0AC"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2FEF9977"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15DF420D"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30F59BB4"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59631DF5"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4A812A7A" w14:textId="77777777" w:rsidR="001E24C0" w:rsidRPr="002C43F7" w:rsidRDefault="001E24C0" w:rsidP="000A5328">
            <w:pPr>
              <w:spacing w:before="120" w:after="120"/>
              <w:jc w:val="center"/>
              <w:rPr>
                <w:rFonts w:ascii="Times New Roman" w:hAnsi="Times New Roman" w:cs="Times New Roman"/>
                <w:color w:val="000000" w:themeColor="text1"/>
                <w:lang w:val="pt-BR"/>
              </w:rPr>
            </w:pPr>
            <w:r w:rsidRPr="002C43F7">
              <w:rPr>
                <w:rFonts w:ascii="Times New Roman" w:hAnsi="Times New Roman" w:cs="Times New Roman"/>
                <w:color w:val="000000" w:themeColor="text1"/>
                <w:lang w:val="pt-BR"/>
              </w:rPr>
              <w:t>Teleostei</w:t>
            </w:r>
          </w:p>
          <w:p w14:paraId="5847686E"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467E2332"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701909D5"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0B9B13F6"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57598747"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69471A54"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496A7E43"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1B6FB473"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36C08280"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4F7A92E4"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4C3AC0DE"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4B3869F9"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7A5FC826"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3A707870"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4D4A450D"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227E7E4E"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0CD17993"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1B018A40"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111AED4D"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30B50D51"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443CC317"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495B56AC"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628F24EC"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10B0ED9A"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552FEDE5"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1451EB64" w14:textId="4B8C47ED" w:rsidR="00520FA2" w:rsidRPr="002C43F7" w:rsidRDefault="00520FA2" w:rsidP="000A5328">
            <w:pPr>
              <w:spacing w:before="120" w:after="120"/>
              <w:jc w:val="center"/>
              <w:rPr>
                <w:rFonts w:ascii="Times New Roman" w:hAnsi="Times New Roman" w:cs="Times New Roman"/>
                <w:color w:val="000000" w:themeColor="text1"/>
                <w:lang w:val="pt-BR"/>
              </w:rPr>
            </w:pPr>
            <w:r w:rsidRPr="002C43F7">
              <w:rPr>
                <w:rFonts w:ascii="Times New Roman" w:hAnsi="Times New Roman" w:cs="Times New Roman"/>
                <w:color w:val="000000" w:themeColor="text1"/>
                <w:lang w:val="pt-BR"/>
              </w:rPr>
              <w:t>Teleostei</w:t>
            </w:r>
          </w:p>
          <w:p w14:paraId="20A79080"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575F52F1"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7EFDDC96"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6C045C0D"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7E4C5EC6"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52DCBC1A"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79291A1E"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38DBE796"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6750348A"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0AFC842D"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1467775C"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605AC30F"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14FA10F6"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5869602B"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5D9B314E"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25BF5574"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383E0DFF"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3FABB4B9"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3940E2D1"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094A3BF4"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7FEAB2D0"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69DAD816"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04364FD4"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6CCC09E8"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57D43284"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3EC96A5F"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0B40240B"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22433995" w14:textId="77777777" w:rsidR="00520FA2" w:rsidRPr="002C43F7" w:rsidRDefault="00520FA2" w:rsidP="000A5328">
            <w:pPr>
              <w:spacing w:before="120" w:after="120"/>
              <w:rPr>
                <w:rFonts w:ascii="Times New Roman" w:hAnsi="Times New Roman" w:cs="Times New Roman"/>
                <w:color w:val="000000" w:themeColor="text1"/>
                <w:lang w:val="pt-BR"/>
              </w:rPr>
            </w:pPr>
          </w:p>
          <w:p w14:paraId="0BA0AE05"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2E40AA1E"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01CB1280"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6691648E" w14:textId="77777777" w:rsidR="001E24C0" w:rsidRPr="002C43F7" w:rsidRDefault="001E24C0" w:rsidP="000A5328">
            <w:pPr>
              <w:spacing w:before="120" w:after="120"/>
              <w:jc w:val="center"/>
              <w:rPr>
                <w:rFonts w:ascii="Times New Roman" w:hAnsi="Times New Roman" w:cs="Times New Roman"/>
                <w:color w:val="000000" w:themeColor="text1"/>
                <w:lang w:val="pt-BR"/>
              </w:rPr>
            </w:pPr>
            <w:r w:rsidRPr="002C43F7">
              <w:rPr>
                <w:rFonts w:ascii="Times New Roman" w:hAnsi="Times New Roman" w:cs="Times New Roman"/>
                <w:color w:val="000000" w:themeColor="text1"/>
                <w:lang w:val="pt-BR"/>
              </w:rPr>
              <w:t>Teleostei</w:t>
            </w:r>
          </w:p>
          <w:p w14:paraId="72CB944C"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070509FE"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675D1BC7"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79FF9E92"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5E733BDA"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05CBFAEE"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7D66430A"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5726DAE1"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08A7DA82"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2A766EDE"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1C87F29F"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26738B8A"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39BCF570"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2120AE65"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7DCF10F6"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0BCA9705"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761052C9"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6B44DD28"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4BE5365A"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3362E70C"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744694B8"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52C43D1F"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4D69A5DA"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690C82FF"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200A5292"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470E6E06"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0F9FC4DC"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7F4FD5E1"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07A74D01" w14:textId="77777777" w:rsidR="001E24C0" w:rsidRPr="002C43F7" w:rsidRDefault="001E24C0" w:rsidP="000A5328">
            <w:pPr>
              <w:spacing w:before="120" w:after="120"/>
              <w:rPr>
                <w:rFonts w:ascii="Times New Roman" w:hAnsi="Times New Roman" w:cs="Times New Roman"/>
                <w:color w:val="000000" w:themeColor="text1"/>
                <w:lang w:val="pt-BR"/>
              </w:rPr>
            </w:pPr>
          </w:p>
          <w:p w14:paraId="3CBDEA33" w14:textId="77777777" w:rsidR="00520FA2" w:rsidRPr="002C43F7" w:rsidRDefault="00520FA2" w:rsidP="000A5328">
            <w:pPr>
              <w:spacing w:before="120" w:after="120"/>
              <w:rPr>
                <w:rFonts w:ascii="Times New Roman" w:hAnsi="Times New Roman" w:cs="Times New Roman"/>
                <w:color w:val="000000" w:themeColor="text1"/>
                <w:lang w:val="pt-BR"/>
              </w:rPr>
            </w:pPr>
          </w:p>
          <w:p w14:paraId="3841CD98" w14:textId="77777777" w:rsidR="001E24C0" w:rsidRPr="002C43F7" w:rsidRDefault="001E24C0" w:rsidP="000A5328">
            <w:pPr>
              <w:spacing w:before="120" w:after="120"/>
              <w:jc w:val="center"/>
              <w:rPr>
                <w:rFonts w:ascii="Times New Roman" w:hAnsi="Times New Roman" w:cs="Times New Roman"/>
                <w:color w:val="000000" w:themeColor="text1"/>
                <w:lang w:val="pt-BR"/>
              </w:rPr>
            </w:pPr>
            <w:r w:rsidRPr="002C43F7">
              <w:rPr>
                <w:rFonts w:ascii="Times New Roman" w:hAnsi="Times New Roman" w:cs="Times New Roman"/>
                <w:color w:val="000000" w:themeColor="text1"/>
                <w:lang w:val="pt-BR"/>
              </w:rPr>
              <w:t>Teleostei</w:t>
            </w:r>
          </w:p>
          <w:p w14:paraId="4F791CD4"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7453DE55"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5085639B"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284B0D8C"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62537E56"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38229836"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223629D5"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12EF9E88"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0DA18C32"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098C03E7"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5B7E6F10"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1C7790DB"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31FCE572"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4DFB0F9E"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33930BFF"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2B40092F"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52AD17DB"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557906D9"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1F0887F4"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25545C4E"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3065ECCF"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513A9E2F"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50D35ADF"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57520922"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01353B51"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72313D5B"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660BCF55"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68CA1C62" w14:textId="77777777" w:rsidR="001E24C0" w:rsidRPr="002C43F7" w:rsidRDefault="001E24C0" w:rsidP="000A5328">
            <w:pPr>
              <w:spacing w:before="120" w:after="120"/>
              <w:rPr>
                <w:rFonts w:ascii="Times New Roman" w:hAnsi="Times New Roman" w:cs="Times New Roman"/>
                <w:color w:val="000000" w:themeColor="text1"/>
                <w:lang w:val="pt-BR"/>
              </w:rPr>
            </w:pPr>
          </w:p>
          <w:p w14:paraId="78E5EA67" w14:textId="77777777" w:rsidR="00520FA2" w:rsidRPr="002C43F7" w:rsidRDefault="00520FA2" w:rsidP="000A5328">
            <w:pPr>
              <w:spacing w:before="120" w:after="120"/>
              <w:rPr>
                <w:rFonts w:ascii="Times New Roman" w:hAnsi="Times New Roman" w:cs="Times New Roman"/>
                <w:color w:val="000000" w:themeColor="text1"/>
                <w:lang w:val="pt-BR"/>
              </w:rPr>
            </w:pPr>
          </w:p>
          <w:p w14:paraId="2CAFC3C1"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6DF58905" w14:textId="77777777" w:rsidR="001E24C0" w:rsidRPr="002C43F7" w:rsidRDefault="001E24C0" w:rsidP="000A5328">
            <w:pPr>
              <w:spacing w:before="120" w:after="120"/>
              <w:jc w:val="center"/>
              <w:rPr>
                <w:rFonts w:ascii="Times New Roman" w:hAnsi="Times New Roman" w:cs="Times New Roman"/>
                <w:color w:val="000000" w:themeColor="text1"/>
                <w:lang w:val="pt-BR"/>
              </w:rPr>
            </w:pPr>
            <w:r w:rsidRPr="002C43F7">
              <w:rPr>
                <w:rFonts w:ascii="Times New Roman" w:hAnsi="Times New Roman" w:cs="Times New Roman"/>
                <w:color w:val="000000" w:themeColor="text1"/>
                <w:lang w:val="pt-BR"/>
              </w:rPr>
              <w:t>Teleostei</w:t>
            </w:r>
          </w:p>
          <w:p w14:paraId="7F9670B6"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496EE589"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3E689681"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4D62B59E"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5EDE57AC"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12D64332"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40DC833F"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66A3D68F"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366B2183"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46F17834"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389D4606"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04941393"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3FBF9524"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33C95C66"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4EEA721F"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1328EA87"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23B9F9A9"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30ABA036"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432E0CF6"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58B40EEF"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0EADD14D"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3D432EB8"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55642814"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7E625BEE"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1E6DC368"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73EE2FB0"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13A87B03" w14:textId="77777777" w:rsidR="001E24C0" w:rsidRPr="002C43F7" w:rsidRDefault="001E24C0" w:rsidP="000A5328">
            <w:pPr>
              <w:spacing w:before="120" w:after="120"/>
              <w:jc w:val="center"/>
              <w:rPr>
                <w:rFonts w:ascii="Times New Roman" w:hAnsi="Times New Roman" w:cs="Times New Roman"/>
                <w:color w:val="000000" w:themeColor="text1"/>
                <w:lang w:val="pt-BR"/>
              </w:rPr>
            </w:pPr>
          </w:p>
          <w:p w14:paraId="43648098" w14:textId="6E02E974" w:rsidR="001E24C0" w:rsidRPr="002C43F7" w:rsidRDefault="001E24C0" w:rsidP="000A5328">
            <w:pPr>
              <w:spacing w:before="120" w:after="120"/>
              <w:rPr>
                <w:rFonts w:ascii="Times New Roman" w:hAnsi="Times New Roman" w:cs="Times New Roman"/>
                <w:color w:val="000000" w:themeColor="text1"/>
                <w:lang w:val="pt-BR"/>
              </w:rPr>
            </w:pPr>
          </w:p>
          <w:p w14:paraId="70F3EB2E" w14:textId="77777777" w:rsidR="0059228A" w:rsidRPr="002C43F7" w:rsidRDefault="0059228A" w:rsidP="000A5328">
            <w:pPr>
              <w:spacing w:before="120" w:after="120"/>
              <w:rPr>
                <w:rFonts w:ascii="Times New Roman" w:hAnsi="Times New Roman" w:cs="Times New Roman"/>
                <w:color w:val="000000" w:themeColor="text1"/>
                <w:lang w:val="pt-BR"/>
              </w:rPr>
            </w:pPr>
          </w:p>
          <w:p w14:paraId="52FB03CA" w14:textId="77777777" w:rsidR="00520FA2" w:rsidRPr="002C43F7" w:rsidRDefault="00520FA2" w:rsidP="000A5328">
            <w:pPr>
              <w:spacing w:before="120" w:after="120"/>
              <w:rPr>
                <w:rFonts w:ascii="Times New Roman" w:hAnsi="Times New Roman" w:cs="Times New Roman"/>
                <w:color w:val="000000" w:themeColor="text1"/>
                <w:lang w:val="pt-BR"/>
              </w:rPr>
            </w:pPr>
          </w:p>
          <w:p w14:paraId="16E5177E" w14:textId="77777777" w:rsidR="001E24C0" w:rsidRPr="002C43F7" w:rsidRDefault="001E24C0" w:rsidP="000A5328">
            <w:pPr>
              <w:spacing w:before="120" w:after="120"/>
              <w:jc w:val="center"/>
              <w:rPr>
                <w:rFonts w:ascii="Times New Roman" w:hAnsi="Times New Roman" w:cs="Times New Roman"/>
                <w:color w:val="000000" w:themeColor="text1"/>
                <w:lang w:val="pt-BR"/>
              </w:rPr>
            </w:pPr>
            <w:r w:rsidRPr="002C43F7">
              <w:rPr>
                <w:rFonts w:ascii="Times New Roman" w:hAnsi="Times New Roman" w:cs="Times New Roman"/>
                <w:color w:val="000000" w:themeColor="text1"/>
                <w:lang w:val="pt-BR"/>
              </w:rPr>
              <w:t>Teleostei</w:t>
            </w:r>
          </w:p>
          <w:p w14:paraId="69B2F97E"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15D29A27"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37629FAA"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12D258AD"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6CA1C999"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005BD490"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4CDA7526"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1FEE9F23"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7B5F5228"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2CF3F3C1"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5D003BAB"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6603FE56"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55D7AF01"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104D8415"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4FC07ACE"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358A6085"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261F98FB"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21F6E32B"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1700709A"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380D4326"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7B6A655A"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2F03314E"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6908E376"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63ACE128"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00C3505A"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51E16C80"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0563C437"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251A7F89" w14:textId="58671DF4" w:rsidR="00520FA2" w:rsidRPr="002C43F7" w:rsidRDefault="00520FA2" w:rsidP="000A5328">
            <w:pPr>
              <w:spacing w:before="120" w:after="120"/>
              <w:rPr>
                <w:rFonts w:ascii="Times New Roman" w:hAnsi="Times New Roman" w:cs="Times New Roman"/>
                <w:color w:val="000000" w:themeColor="text1"/>
                <w:lang w:val="pt-BR"/>
              </w:rPr>
            </w:pPr>
          </w:p>
          <w:p w14:paraId="320E2565"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71EC90EF"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7F35FB74" w14:textId="77777777" w:rsidR="00520FA2" w:rsidRPr="002C43F7" w:rsidRDefault="00520FA2" w:rsidP="000A5328">
            <w:pPr>
              <w:spacing w:before="120" w:after="120"/>
              <w:jc w:val="center"/>
              <w:rPr>
                <w:rFonts w:ascii="Times New Roman" w:hAnsi="Times New Roman" w:cs="Times New Roman"/>
                <w:color w:val="000000" w:themeColor="text1"/>
                <w:lang w:val="pt-BR"/>
              </w:rPr>
            </w:pPr>
            <w:r w:rsidRPr="002C43F7">
              <w:rPr>
                <w:rFonts w:ascii="Times New Roman" w:hAnsi="Times New Roman" w:cs="Times New Roman"/>
                <w:color w:val="000000" w:themeColor="text1"/>
                <w:lang w:val="pt-BR"/>
              </w:rPr>
              <w:t>Teleostei</w:t>
            </w:r>
          </w:p>
          <w:p w14:paraId="78FBE7BB"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5C902728"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73F0F7A8"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5B31CBE7"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5BEF20C8"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6FCCB1B3"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56FE4C48"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390DD9C7"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3A4E911D"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71DFE172"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7BE9D697"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5A749DA3"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43C97629"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3FB06542"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6790507C"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311219AA"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31BF1642"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5B987711"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7DF7D580"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04C0B4E2"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31CA94AC"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42B009D0"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0DB117B6"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11BE7933"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4D571A88"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543507E6"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01EB74A8"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77CD561B"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7A5E1928"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72D56A9A"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1CA5536B"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7A995596" w14:textId="77777777" w:rsidR="00520FA2" w:rsidRPr="002C43F7" w:rsidRDefault="00520FA2" w:rsidP="000A5328">
            <w:pPr>
              <w:spacing w:before="120" w:after="120"/>
              <w:jc w:val="center"/>
              <w:rPr>
                <w:rFonts w:ascii="Times New Roman" w:hAnsi="Times New Roman" w:cs="Times New Roman"/>
                <w:color w:val="000000" w:themeColor="text1"/>
                <w:lang w:val="pt-BR"/>
              </w:rPr>
            </w:pPr>
            <w:r w:rsidRPr="002C43F7">
              <w:rPr>
                <w:rFonts w:ascii="Times New Roman" w:hAnsi="Times New Roman" w:cs="Times New Roman"/>
                <w:color w:val="000000" w:themeColor="text1"/>
                <w:lang w:val="pt-BR"/>
              </w:rPr>
              <w:t>Teleostei</w:t>
            </w:r>
          </w:p>
          <w:p w14:paraId="1C8ACA91"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2DA6646E"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18BF281B"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574A3D78"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664722B7"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26D25045"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4ECE10ED"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1B08A36A"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6B69DEDA"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61939963"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508750E8"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5DDD6466"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62858796"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61362B87"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47C79BE0"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3AF638EE"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0BD7722E"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43FAB2C3"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7D9FD6C1"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4553A366" w14:textId="77777777" w:rsidR="00520FA2" w:rsidRPr="002C43F7" w:rsidRDefault="00520FA2" w:rsidP="000A5328">
            <w:pPr>
              <w:spacing w:before="120" w:after="120"/>
              <w:rPr>
                <w:rFonts w:ascii="Times New Roman" w:hAnsi="Times New Roman" w:cs="Times New Roman"/>
                <w:color w:val="000000" w:themeColor="text1"/>
                <w:lang w:val="pt-BR"/>
              </w:rPr>
            </w:pPr>
          </w:p>
          <w:p w14:paraId="26607EF5" w14:textId="77777777" w:rsidR="00520FA2" w:rsidRPr="002C43F7" w:rsidRDefault="00520FA2" w:rsidP="000A5328">
            <w:pPr>
              <w:spacing w:before="120" w:after="120"/>
              <w:jc w:val="center"/>
              <w:rPr>
                <w:rFonts w:ascii="Times New Roman" w:hAnsi="Times New Roman" w:cs="Times New Roman"/>
                <w:color w:val="000000" w:themeColor="text1"/>
                <w:lang w:val="pt-BR"/>
              </w:rPr>
            </w:pPr>
          </w:p>
          <w:p w14:paraId="01A620E9" w14:textId="751B6F12" w:rsidR="00520FA2" w:rsidRPr="002C43F7" w:rsidRDefault="00520FA2" w:rsidP="000A5328">
            <w:pPr>
              <w:spacing w:before="120" w:after="120"/>
              <w:jc w:val="center"/>
              <w:rPr>
                <w:rFonts w:ascii="Times New Roman" w:hAnsi="Times New Roman" w:cs="Times New Roman"/>
                <w:color w:val="000000" w:themeColor="text1"/>
                <w:lang w:val="pt-BR"/>
              </w:rPr>
            </w:pPr>
            <w:r w:rsidRPr="002C43F7">
              <w:rPr>
                <w:rFonts w:ascii="Times New Roman" w:hAnsi="Times New Roman" w:cs="Times New Roman"/>
                <w:color w:val="000000" w:themeColor="text1"/>
                <w:lang w:val="pt-BR"/>
              </w:rPr>
              <w:t>Teleostei</w:t>
            </w:r>
          </w:p>
        </w:tc>
        <w:tc>
          <w:tcPr>
            <w:tcW w:w="2160" w:type="dxa"/>
            <w:vMerge w:val="restart"/>
            <w:vAlign w:val="center"/>
          </w:tcPr>
          <w:p w14:paraId="5D494E61" w14:textId="77777777" w:rsidR="001E24C0" w:rsidRPr="002C43F7" w:rsidRDefault="001E24C0"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color w:val="000000"/>
              </w:rPr>
              <w:lastRenderedPageBreak/>
              <w:t>Acanthuriformes</w:t>
            </w:r>
            <w:proofErr w:type="spellEnd"/>
          </w:p>
        </w:tc>
        <w:tc>
          <w:tcPr>
            <w:tcW w:w="1800" w:type="dxa"/>
            <w:vAlign w:val="center"/>
          </w:tcPr>
          <w:p w14:paraId="6050C0DF" w14:textId="77777777" w:rsidR="001E24C0" w:rsidRPr="002C43F7" w:rsidRDefault="001E24C0"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color w:val="000000"/>
              </w:rPr>
              <w:t>Drepaneidae</w:t>
            </w:r>
            <w:proofErr w:type="spellEnd"/>
          </w:p>
        </w:tc>
        <w:tc>
          <w:tcPr>
            <w:tcW w:w="2610" w:type="dxa"/>
            <w:vAlign w:val="center"/>
          </w:tcPr>
          <w:p w14:paraId="150403F4" w14:textId="77777777" w:rsidR="001E24C0" w:rsidRPr="002C43F7" w:rsidRDefault="001E24C0"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i/>
                <w:iCs/>
                <w:color w:val="000000" w:themeColor="text1"/>
              </w:rPr>
              <w:t>Drepane</w:t>
            </w:r>
            <w:proofErr w:type="spellEnd"/>
            <w:r w:rsidRPr="002C43F7">
              <w:rPr>
                <w:rFonts w:ascii="Times New Roman" w:hAnsi="Times New Roman" w:cs="Times New Roman"/>
                <w:i/>
                <w:iCs/>
                <w:color w:val="000000" w:themeColor="text1"/>
              </w:rPr>
              <w:t xml:space="preserve"> punctata</w:t>
            </w:r>
            <w:r w:rsidRPr="002C43F7">
              <w:rPr>
                <w:rFonts w:ascii="Times New Roman" w:hAnsi="Times New Roman" w:cs="Times New Roman"/>
                <w:color w:val="000000" w:themeColor="text1"/>
              </w:rPr>
              <w:t> (Linnaeus, 1758)</w:t>
            </w:r>
          </w:p>
        </w:tc>
        <w:tc>
          <w:tcPr>
            <w:tcW w:w="1710" w:type="dxa"/>
            <w:vAlign w:val="center"/>
          </w:tcPr>
          <w:p w14:paraId="43A8EB76" w14:textId="0B77841C" w:rsidR="001E24C0" w:rsidRPr="002C43F7" w:rsidRDefault="001E24C0" w:rsidP="000A5328">
            <w:pPr>
              <w:spacing w:before="120" w:after="120"/>
              <w:jc w:val="center"/>
              <w:rPr>
                <w:rFonts w:ascii="Times New Roman" w:hAnsi="Times New Roman" w:cs="Times New Roman"/>
                <w:b/>
                <w:bCs/>
                <w:color w:val="000000" w:themeColor="text1"/>
              </w:rPr>
            </w:pPr>
            <w:r w:rsidRPr="002C43F7">
              <w:rPr>
                <w:rFonts w:ascii="Times New Roman" w:hAnsi="Times New Roman" w:cs="Times New Roman"/>
                <w:color w:val="000000"/>
              </w:rPr>
              <w:t xml:space="preserve">Spotted </w:t>
            </w:r>
            <w:proofErr w:type="spellStart"/>
            <w:r w:rsidRPr="002C43F7">
              <w:rPr>
                <w:rFonts w:ascii="Times New Roman" w:hAnsi="Times New Roman" w:cs="Times New Roman"/>
                <w:color w:val="000000"/>
              </w:rPr>
              <w:t>sicklefish</w:t>
            </w:r>
            <w:proofErr w:type="spellEnd"/>
          </w:p>
        </w:tc>
        <w:tc>
          <w:tcPr>
            <w:tcW w:w="1350" w:type="dxa"/>
            <w:vAlign w:val="center"/>
          </w:tcPr>
          <w:p w14:paraId="5618726B" w14:textId="17055C0C" w:rsidR="001E24C0" w:rsidRPr="002C43F7" w:rsidRDefault="001E24C0" w:rsidP="000A5328">
            <w:pPr>
              <w:spacing w:before="120" w:after="120"/>
              <w:jc w:val="center"/>
              <w:rPr>
                <w:rFonts w:ascii="Times New Roman" w:hAnsi="Times New Roman" w:cs="Times New Roman"/>
                <w:b/>
                <w:bCs/>
                <w:color w:val="000000" w:themeColor="text1"/>
              </w:rPr>
            </w:pPr>
          </w:p>
        </w:tc>
        <w:tc>
          <w:tcPr>
            <w:tcW w:w="895" w:type="dxa"/>
            <w:vAlign w:val="center"/>
          </w:tcPr>
          <w:p w14:paraId="0F782F40" w14:textId="5160682B" w:rsidR="001E24C0" w:rsidRPr="002C43F7" w:rsidRDefault="001E24C0"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08CE3F0B" w14:textId="369FD46C" w:rsidR="001E24C0" w:rsidRPr="002C43F7" w:rsidRDefault="001E24C0" w:rsidP="000A5328">
            <w:pPr>
              <w:spacing w:before="120" w:after="120"/>
              <w:jc w:val="center"/>
              <w:rPr>
                <w:rFonts w:ascii="Times New Roman" w:hAnsi="Times New Roman" w:cs="Times New Roman"/>
              </w:rPr>
            </w:pPr>
            <w:r w:rsidRPr="002C43F7">
              <w:rPr>
                <w:rFonts w:ascii="Times New Roman" w:hAnsi="Times New Roman" w:cs="Times New Roman"/>
              </w:rPr>
              <w:t>3.3</w:t>
            </w:r>
          </w:p>
        </w:tc>
      </w:tr>
      <w:tr w:rsidR="001E24C0" w:rsidRPr="002C43F7" w14:paraId="1383C47E" w14:textId="77777777" w:rsidTr="000920E5">
        <w:trPr>
          <w:trHeight w:val="205"/>
          <w:jc w:val="center"/>
        </w:trPr>
        <w:tc>
          <w:tcPr>
            <w:tcW w:w="625" w:type="dxa"/>
            <w:vAlign w:val="center"/>
          </w:tcPr>
          <w:p w14:paraId="0F45E241" w14:textId="77777777" w:rsidR="001E24C0" w:rsidRPr="002C43F7" w:rsidRDefault="001E24C0"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16</w:t>
            </w:r>
          </w:p>
        </w:tc>
        <w:tc>
          <w:tcPr>
            <w:tcW w:w="1800" w:type="dxa"/>
            <w:vMerge/>
            <w:vAlign w:val="center"/>
          </w:tcPr>
          <w:p w14:paraId="07057EF4" w14:textId="77777777" w:rsidR="001E24C0" w:rsidRPr="002C43F7" w:rsidRDefault="001E24C0" w:rsidP="000A5328">
            <w:pPr>
              <w:spacing w:before="120" w:after="120"/>
              <w:jc w:val="center"/>
              <w:rPr>
                <w:rFonts w:ascii="Times New Roman" w:hAnsi="Times New Roman" w:cs="Times New Roman"/>
                <w:color w:val="000000" w:themeColor="text1"/>
              </w:rPr>
            </w:pPr>
          </w:p>
        </w:tc>
        <w:tc>
          <w:tcPr>
            <w:tcW w:w="2160" w:type="dxa"/>
            <w:vMerge/>
            <w:vAlign w:val="center"/>
          </w:tcPr>
          <w:p w14:paraId="78E417FA" w14:textId="77777777" w:rsidR="001E24C0" w:rsidRPr="002C43F7" w:rsidRDefault="001E24C0" w:rsidP="000A5328">
            <w:pPr>
              <w:spacing w:before="120" w:after="120"/>
              <w:jc w:val="center"/>
              <w:rPr>
                <w:rFonts w:ascii="Times New Roman" w:hAnsi="Times New Roman" w:cs="Times New Roman"/>
                <w:color w:val="000000" w:themeColor="text1"/>
              </w:rPr>
            </w:pPr>
          </w:p>
        </w:tc>
        <w:tc>
          <w:tcPr>
            <w:tcW w:w="1800" w:type="dxa"/>
            <w:vAlign w:val="center"/>
          </w:tcPr>
          <w:p w14:paraId="6178BAA5" w14:textId="77777777" w:rsidR="001E24C0" w:rsidRPr="002C43F7" w:rsidRDefault="001E24C0"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rPr>
              <w:t>Ephippidae</w:t>
            </w:r>
          </w:p>
        </w:tc>
        <w:tc>
          <w:tcPr>
            <w:tcW w:w="2610" w:type="dxa"/>
            <w:vAlign w:val="center"/>
          </w:tcPr>
          <w:p w14:paraId="6F9D2A46" w14:textId="77777777" w:rsidR="001E24C0" w:rsidRPr="002C43F7" w:rsidRDefault="001E24C0"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i/>
                <w:iCs/>
                <w:color w:val="000000" w:themeColor="text1"/>
              </w:rPr>
              <w:t>Platax</w:t>
            </w:r>
            <w:proofErr w:type="spellEnd"/>
            <w:r w:rsidRPr="002C43F7">
              <w:rPr>
                <w:rFonts w:ascii="Times New Roman" w:hAnsi="Times New Roman" w:cs="Times New Roman"/>
                <w:i/>
                <w:iCs/>
                <w:color w:val="000000" w:themeColor="text1"/>
              </w:rPr>
              <w:t xml:space="preserve"> </w:t>
            </w:r>
            <w:proofErr w:type="spellStart"/>
            <w:r w:rsidRPr="002C43F7">
              <w:rPr>
                <w:rFonts w:ascii="Times New Roman" w:hAnsi="Times New Roman" w:cs="Times New Roman"/>
                <w:i/>
                <w:iCs/>
                <w:color w:val="000000" w:themeColor="text1"/>
              </w:rPr>
              <w:t>teira</w:t>
            </w:r>
            <w:proofErr w:type="spellEnd"/>
            <w:r w:rsidRPr="002C43F7">
              <w:rPr>
                <w:rFonts w:ascii="Times New Roman" w:hAnsi="Times New Roman" w:cs="Times New Roman"/>
                <w:color w:val="000000" w:themeColor="text1"/>
              </w:rPr>
              <w:t> (</w:t>
            </w:r>
            <w:proofErr w:type="spellStart"/>
            <w:r w:rsidRPr="002C43F7">
              <w:rPr>
                <w:rFonts w:ascii="Times New Roman" w:hAnsi="Times New Roman" w:cs="Times New Roman"/>
                <w:color w:val="000000" w:themeColor="text1"/>
              </w:rPr>
              <w:t>Forsskål</w:t>
            </w:r>
            <w:proofErr w:type="spellEnd"/>
            <w:r w:rsidRPr="002C43F7">
              <w:rPr>
                <w:rFonts w:ascii="Times New Roman" w:hAnsi="Times New Roman" w:cs="Times New Roman"/>
                <w:color w:val="000000" w:themeColor="text1"/>
              </w:rPr>
              <w:t>, 1775)</w:t>
            </w:r>
          </w:p>
        </w:tc>
        <w:tc>
          <w:tcPr>
            <w:tcW w:w="1710" w:type="dxa"/>
            <w:vAlign w:val="center"/>
          </w:tcPr>
          <w:p w14:paraId="26DCA472" w14:textId="7A891A20" w:rsidR="001E24C0" w:rsidRPr="002C43F7" w:rsidRDefault="001E24C0" w:rsidP="000A5328">
            <w:pPr>
              <w:spacing w:before="120" w:after="120"/>
              <w:jc w:val="center"/>
              <w:rPr>
                <w:rFonts w:ascii="Times New Roman" w:hAnsi="Times New Roman" w:cs="Times New Roman"/>
                <w:b/>
                <w:bCs/>
                <w:color w:val="000000" w:themeColor="text1"/>
              </w:rPr>
            </w:pPr>
            <w:r w:rsidRPr="002C43F7">
              <w:rPr>
                <w:rFonts w:ascii="Times New Roman" w:hAnsi="Times New Roman" w:cs="Times New Roman"/>
                <w:color w:val="000000"/>
              </w:rPr>
              <w:t>Longfin spadefish</w:t>
            </w:r>
          </w:p>
        </w:tc>
        <w:tc>
          <w:tcPr>
            <w:tcW w:w="1350" w:type="dxa"/>
            <w:vAlign w:val="center"/>
          </w:tcPr>
          <w:p w14:paraId="7B6BB391" w14:textId="425DE310" w:rsidR="001E24C0" w:rsidRPr="002C43F7" w:rsidRDefault="001E24C0" w:rsidP="000A5328">
            <w:pPr>
              <w:spacing w:before="120" w:after="120"/>
              <w:jc w:val="center"/>
              <w:rPr>
                <w:rFonts w:ascii="Times New Roman" w:hAnsi="Times New Roman" w:cs="Times New Roman"/>
                <w:b/>
                <w:bCs/>
                <w:color w:val="000000" w:themeColor="text1"/>
              </w:rPr>
            </w:pPr>
          </w:p>
        </w:tc>
        <w:tc>
          <w:tcPr>
            <w:tcW w:w="895" w:type="dxa"/>
            <w:vAlign w:val="center"/>
          </w:tcPr>
          <w:p w14:paraId="34E57C5E" w14:textId="78BC3C07" w:rsidR="001E24C0" w:rsidRPr="002C43F7" w:rsidRDefault="001E24C0"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(LC)</w:t>
            </w:r>
          </w:p>
        </w:tc>
        <w:tc>
          <w:tcPr>
            <w:tcW w:w="998" w:type="dxa"/>
            <w:vAlign w:val="center"/>
          </w:tcPr>
          <w:p w14:paraId="4248253F" w14:textId="3517FF62" w:rsidR="001E24C0" w:rsidRPr="002C43F7" w:rsidRDefault="001E24C0"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2.8</w:t>
            </w:r>
          </w:p>
        </w:tc>
      </w:tr>
      <w:tr w:rsidR="001E24C0" w:rsidRPr="002C43F7" w14:paraId="4F9DAEE0" w14:textId="77777777" w:rsidTr="000920E5">
        <w:trPr>
          <w:trHeight w:val="426"/>
          <w:jc w:val="center"/>
        </w:trPr>
        <w:tc>
          <w:tcPr>
            <w:tcW w:w="625" w:type="dxa"/>
            <w:vAlign w:val="center"/>
          </w:tcPr>
          <w:p w14:paraId="4115CCD9" w14:textId="77777777" w:rsidR="001E24C0" w:rsidRPr="002C43F7" w:rsidRDefault="001E24C0"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lastRenderedPageBreak/>
              <w:t>17</w:t>
            </w:r>
          </w:p>
        </w:tc>
        <w:tc>
          <w:tcPr>
            <w:tcW w:w="1800" w:type="dxa"/>
            <w:vMerge/>
            <w:vAlign w:val="center"/>
          </w:tcPr>
          <w:p w14:paraId="7C6067B6" w14:textId="77777777" w:rsidR="001E24C0" w:rsidRPr="002C43F7" w:rsidRDefault="001E24C0" w:rsidP="000A5328">
            <w:pPr>
              <w:spacing w:before="120" w:after="120"/>
              <w:jc w:val="center"/>
              <w:rPr>
                <w:rFonts w:ascii="Times New Roman" w:hAnsi="Times New Roman" w:cs="Times New Roman"/>
                <w:color w:val="000000" w:themeColor="text1"/>
              </w:rPr>
            </w:pPr>
          </w:p>
        </w:tc>
        <w:tc>
          <w:tcPr>
            <w:tcW w:w="2160" w:type="dxa"/>
            <w:vMerge w:val="restart"/>
            <w:vAlign w:val="center"/>
          </w:tcPr>
          <w:p w14:paraId="1977AAE1" w14:textId="77777777" w:rsidR="001E24C0" w:rsidRPr="002C43F7" w:rsidRDefault="001E24C0"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color w:val="000000"/>
              </w:rPr>
              <w:t>Acanthuriformes</w:t>
            </w:r>
            <w:proofErr w:type="spellEnd"/>
          </w:p>
          <w:p w14:paraId="1EE333A9" w14:textId="77777777" w:rsidR="001E24C0" w:rsidRPr="002C43F7" w:rsidRDefault="001E24C0" w:rsidP="000A5328">
            <w:pPr>
              <w:spacing w:before="120" w:after="120"/>
              <w:jc w:val="center"/>
              <w:rPr>
                <w:rFonts w:ascii="Times New Roman" w:hAnsi="Times New Roman" w:cs="Times New Roman"/>
                <w:color w:val="000000" w:themeColor="text1"/>
              </w:rPr>
            </w:pPr>
          </w:p>
        </w:tc>
        <w:tc>
          <w:tcPr>
            <w:tcW w:w="1800" w:type="dxa"/>
            <w:vAlign w:val="center"/>
          </w:tcPr>
          <w:p w14:paraId="0D419D89" w14:textId="77777777" w:rsidR="001E24C0" w:rsidRPr="002C43F7" w:rsidRDefault="001E24C0"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color w:val="000000"/>
              </w:rPr>
              <w:t>Lobotidae</w:t>
            </w:r>
            <w:proofErr w:type="spellEnd"/>
          </w:p>
        </w:tc>
        <w:tc>
          <w:tcPr>
            <w:tcW w:w="2610" w:type="dxa"/>
            <w:vAlign w:val="center"/>
          </w:tcPr>
          <w:p w14:paraId="29453AA8" w14:textId="77777777" w:rsidR="001E24C0" w:rsidRPr="002C43F7" w:rsidRDefault="001E24C0"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i/>
                <w:iCs/>
                <w:color w:val="000000" w:themeColor="text1"/>
              </w:rPr>
              <w:t>Lobotes</w:t>
            </w:r>
            <w:proofErr w:type="spellEnd"/>
            <w:r w:rsidRPr="002C43F7">
              <w:rPr>
                <w:rFonts w:ascii="Times New Roman" w:hAnsi="Times New Roman" w:cs="Times New Roman"/>
                <w:i/>
                <w:iCs/>
                <w:color w:val="000000" w:themeColor="text1"/>
              </w:rPr>
              <w:t xml:space="preserve"> surinamensis</w:t>
            </w:r>
            <w:r w:rsidRPr="002C43F7">
              <w:rPr>
                <w:rFonts w:ascii="Times New Roman" w:hAnsi="Times New Roman" w:cs="Times New Roman"/>
                <w:color w:val="000000" w:themeColor="text1"/>
              </w:rPr>
              <w:t> (Bloch, 1790)</w:t>
            </w:r>
          </w:p>
        </w:tc>
        <w:tc>
          <w:tcPr>
            <w:tcW w:w="1710" w:type="dxa"/>
            <w:vAlign w:val="center"/>
          </w:tcPr>
          <w:p w14:paraId="28BBBD91" w14:textId="2BD683E0" w:rsidR="001E24C0" w:rsidRPr="002C43F7" w:rsidRDefault="001E24C0"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rPr>
              <w:t>Atlantic tripletail</w:t>
            </w:r>
          </w:p>
        </w:tc>
        <w:tc>
          <w:tcPr>
            <w:tcW w:w="1350" w:type="dxa"/>
            <w:vAlign w:val="center"/>
          </w:tcPr>
          <w:p w14:paraId="5FE8071C" w14:textId="799D75C3" w:rsidR="001E24C0" w:rsidRPr="002C43F7" w:rsidRDefault="001E24C0" w:rsidP="000A5328">
            <w:pPr>
              <w:spacing w:before="120" w:after="120"/>
              <w:jc w:val="center"/>
              <w:rPr>
                <w:rFonts w:ascii="Times New Roman" w:hAnsi="Times New Roman" w:cs="Times New Roman"/>
                <w:b/>
                <w:bCs/>
                <w:color w:val="000000" w:themeColor="text1"/>
              </w:rPr>
            </w:pPr>
          </w:p>
        </w:tc>
        <w:tc>
          <w:tcPr>
            <w:tcW w:w="895" w:type="dxa"/>
            <w:vAlign w:val="center"/>
          </w:tcPr>
          <w:p w14:paraId="6D2FBF12" w14:textId="6857C2DD" w:rsidR="001E24C0" w:rsidRPr="002C43F7" w:rsidRDefault="001E24C0"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2AA69B12" w14:textId="23554F97" w:rsidR="001E24C0" w:rsidRPr="002C43F7" w:rsidRDefault="001E24C0" w:rsidP="000A5328">
            <w:pPr>
              <w:spacing w:before="120" w:after="120"/>
              <w:jc w:val="center"/>
              <w:rPr>
                <w:rFonts w:ascii="Times New Roman" w:hAnsi="Times New Roman" w:cs="Times New Roman"/>
              </w:rPr>
            </w:pPr>
            <w:r w:rsidRPr="002C43F7">
              <w:rPr>
                <w:rFonts w:ascii="Times New Roman" w:hAnsi="Times New Roman" w:cs="Times New Roman"/>
              </w:rPr>
              <w:t>4.0</w:t>
            </w:r>
          </w:p>
        </w:tc>
      </w:tr>
      <w:tr w:rsidR="001E24C0" w:rsidRPr="002C43F7" w14:paraId="761C4AA8" w14:textId="77777777" w:rsidTr="000920E5">
        <w:trPr>
          <w:trHeight w:val="113"/>
          <w:jc w:val="center"/>
        </w:trPr>
        <w:tc>
          <w:tcPr>
            <w:tcW w:w="625" w:type="dxa"/>
            <w:vAlign w:val="center"/>
          </w:tcPr>
          <w:p w14:paraId="6F4AAFE6" w14:textId="77777777" w:rsidR="001E24C0" w:rsidRPr="002C43F7" w:rsidRDefault="001E24C0"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18</w:t>
            </w:r>
          </w:p>
        </w:tc>
        <w:tc>
          <w:tcPr>
            <w:tcW w:w="1800" w:type="dxa"/>
            <w:vMerge/>
            <w:vAlign w:val="center"/>
          </w:tcPr>
          <w:p w14:paraId="1F4AF34F" w14:textId="77777777" w:rsidR="001E24C0" w:rsidRPr="002C43F7" w:rsidRDefault="001E24C0" w:rsidP="000A5328">
            <w:pPr>
              <w:spacing w:before="120" w:after="120"/>
              <w:jc w:val="center"/>
              <w:rPr>
                <w:rFonts w:ascii="Times New Roman" w:hAnsi="Times New Roman" w:cs="Times New Roman"/>
                <w:color w:val="000000" w:themeColor="text1"/>
              </w:rPr>
            </w:pPr>
          </w:p>
        </w:tc>
        <w:tc>
          <w:tcPr>
            <w:tcW w:w="2160" w:type="dxa"/>
            <w:vMerge/>
            <w:vAlign w:val="center"/>
          </w:tcPr>
          <w:p w14:paraId="1964CEC8" w14:textId="77777777" w:rsidR="001E24C0" w:rsidRPr="002C43F7" w:rsidRDefault="001E24C0" w:rsidP="000A5328">
            <w:pPr>
              <w:spacing w:before="120" w:after="120"/>
              <w:jc w:val="center"/>
              <w:rPr>
                <w:rFonts w:ascii="Times New Roman" w:hAnsi="Times New Roman" w:cs="Times New Roman"/>
                <w:color w:val="000000" w:themeColor="text1"/>
              </w:rPr>
            </w:pPr>
          </w:p>
        </w:tc>
        <w:tc>
          <w:tcPr>
            <w:tcW w:w="1800" w:type="dxa"/>
            <w:vAlign w:val="center"/>
          </w:tcPr>
          <w:p w14:paraId="4B5D8128" w14:textId="77777777" w:rsidR="001E24C0" w:rsidRPr="002C43F7" w:rsidRDefault="001E24C0"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rPr>
              <w:t>Scatophagidae</w:t>
            </w:r>
          </w:p>
        </w:tc>
        <w:tc>
          <w:tcPr>
            <w:tcW w:w="2610" w:type="dxa"/>
            <w:vAlign w:val="center"/>
          </w:tcPr>
          <w:p w14:paraId="5D30C5B4" w14:textId="77777777" w:rsidR="001E24C0" w:rsidRPr="002C43F7" w:rsidRDefault="001E24C0"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i/>
                <w:iCs/>
                <w:color w:val="000000" w:themeColor="text1"/>
              </w:rPr>
              <w:t>Scatophagus</w:t>
            </w:r>
            <w:proofErr w:type="spellEnd"/>
            <w:r w:rsidRPr="002C43F7">
              <w:rPr>
                <w:rFonts w:ascii="Times New Roman" w:hAnsi="Times New Roman" w:cs="Times New Roman"/>
                <w:i/>
                <w:iCs/>
                <w:color w:val="000000" w:themeColor="text1"/>
              </w:rPr>
              <w:t xml:space="preserve"> argus</w:t>
            </w:r>
            <w:r w:rsidRPr="002C43F7">
              <w:rPr>
                <w:rFonts w:ascii="Times New Roman" w:hAnsi="Times New Roman" w:cs="Times New Roman"/>
                <w:color w:val="000000" w:themeColor="text1"/>
              </w:rPr>
              <w:t> (Linnaeus, 1766)</w:t>
            </w:r>
          </w:p>
        </w:tc>
        <w:tc>
          <w:tcPr>
            <w:tcW w:w="1710" w:type="dxa"/>
            <w:vAlign w:val="center"/>
          </w:tcPr>
          <w:p w14:paraId="2DBBEF1D" w14:textId="5F8DEB96" w:rsidR="001E24C0" w:rsidRPr="002C43F7" w:rsidRDefault="001E24C0"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Spotted scat</w:t>
            </w:r>
          </w:p>
        </w:tc>
        <w:tc>
          <w:tcPr>
            <w:tcW w:w="1350" w:type="dxa"/>
            <w:vAlign w:val="center"/>
          </w:tcPr>
          <w:p w14:paraId="331D72FE" w14:textId="456423BD" w:rsidR="001E24C0" w:rsidRPr="002C43F7" w:rsidRDefault="001E24C0" w:rsidP="000A5328">
            <w:pPr>
              <w:spacing w:before="120" w:after="120"/>
              <w:jc w:val="center"/>
              <w:rPr>
                <w:rFonts w:ascii="Times New Roman" w:hAnsi="Times New Roman" w:cs="Times New Roman"/>
                <w:b/>
                <w:bCs/>
                <w:color w:val="000000" w:themeColor="text1"/>
              </w:rPr>
            </w:pPr>
            <w:r w:rsidRPr="002C43F7">
              <w:rPr>
                <w:rFonts w:ascii="Times New Roman" w:hAnsi="Times New Roman" w:cs="Times New Roman"/>
                <w:color w:val="000000"/>
              </w:rPr>
              <w:t>Chaapka</w:t>
            </w:r>
          </w:p>
        </w:tc>
        <w:tc>
          <w:tcPr>
            <w:tcW w:w="895" w:type="dxa"/>
            <w:vAlign w:val="center"/>
          </w:tcPr>
          <w:p w14:paraId="3C7EB1BD" w14:textId="09DB8EE6" w:rsidR="001E24C0" w:rsidRPr="002C43F7" w:rsidRDefault="001E24C0"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5F01BE58" w14:textId="0A502F03" w:rsidR="001E24C0" w:rsidRPr="002C43F7" w:rsidRDefault="001E24C0" w:rsidP="000A5328">
            <w:pPr>
              <w:spacing w:before="120" w:after="120"/>
              <w:jc w:val="center"/>
              <w:rPr>
                <w:rFonts w:ascii="Times New Roman" w:hAnsi="Times New Roman" w:cs="Times New Roman"/>
              </w:rPr>
            </w:pPr>
            <w:r w:rsidRPr="002C43F7">
              <w:rPr>
                <w:rFonts w:ascii="Times New Roman" w:hAnsi="Times New Roman" w:cs="Times New Roman"/>
              </w:rPr>
              <w:t>2.3</w:t>
            </w:r>
          </w:p>
        </w:tc>
      </w:tr>
      <w:tr w:rsidR="001E24C0" w:rsidRPr="002C43F7" w14:paraId="0F788646" w14:textId="77777777" w:rsidTr="000920E5">
        <w:trPr>
          <w:trHeight w:val="113"/>
          <w:jc w:val="center"/>
        </w:trPr>
        <w:tc>
          <w:tcPr>
            <w:tcW w:w="625" w:type="dxa"/>
            <w:vAlign w:val="center"/>
          </w:tcPr>
          <w:p w14:paraId="366900B3" w14:textId="77777777" w:rsidR="001E24C0" w:rsidRPr="002C43F7" w:rsidRDefault="001E24C0"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19</w:t>
            </w:r>
          </w:p>
        </w:tc>
        <w:tc>
          <w:tcPr>
            <w:tcW w:w="1800" w:type="dxa"/>
            <w:vMerge/>
            <w:vAlign w:val="center"/>
          </w:tcPr>
          <w:p w14:paraId="754C9BA1" w14:textId="77777777" w:rsidR="001E24C0" w:rsidRPr="002C43F7" w:rsidRDefault="001E24C0" w:rsidP="000A5328">
            <w:pPr>
              <w:spacing w:before="120" w:after="120"/>
              <w:jc w:val="center"/>
              <w:rPr>
                <w:rFonts w:ascii="Times New Roman" w:hAnsi="Times New Roman" w:cs="Times New Roman"/>
                <w:color w:val="000000" w:themeColor="text1"/>
              </w:rPr>
            </w:pPr>
          </w:p>
        </w:tc>
        <w:tc>
          <w:tcPr>
            <w:tcW w:w="2160" w:type="dxa"/>
            <w:vMerge/>
            <w:vAlign w:val="center"/>
          </w:tcPr>
          <w:p w14:paraId="16FB7011" w14:textId="77777777" w:rsidR="001E24C0" w:rsidRPr="002C43F7" w:rsidRDefault="001E24C0" w:rsidP="000A5328">
            <w:pPr>
              <w:spacing w:before="120" w:after="120"/>
              <w:jc w:val="center"/>
              <w:rPr>
                <w:rFonts w:ascii="Times New Roman" w:hAnsi="Times New Roman" w:cs="Times New Roman"/>
                <w:color w:val="000000" w:themeColor="text1"/>
              </w:rPr>
            </w:pPr>
          </w:p>
        </w:tc>
        <w:tc>
          <w:tcPr>
            <w:tcW w:w="1800" w:type="dxa"/>
            <w:vAlign w:val="center"/>
          </w:tcPr>
          <w:p w14:paraId="47070A53" w14:textId="77777777" w:rsidR="001E24C0" w:rsidRPr="002C43F7" w:rsidRDefault="001E24C0"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color w:val="000000"/>
              </w:rPr>
              <w:t>Siganidae</w:t>
            </w:r>
            <w:proofErr w:type="spellEnd"/>
          </w:p>
        </w:tc>
        <w:tc>
          <w:tcPr>
            <w:tcW w:w="2610" w:type="dxa"/>
            <w:vAlign w:val="center"/>
          </w:tcPr>
          <w:p w14:paraId="7423FD4C" w14:textId="77777777" w:rsidR="001E24C0" w:rsidRPr="002C43F7" w:rsidRDefault="001E24C0"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i/>
                <w:iCs/>
                <w:color w:val="000000" w:themeColor="text1"/>
              </w:rPr>
              <w:t>Siganus luridus</w:t>
            </w:r>
            <w:r w:rsidRPr="002C43F7">
              <w:rPr>
                <w:rFonts w:ascii="Times New Roman" w:hAnsi="Times New Roman" w:cs="Times New Roman"/>
                <w:color w:val="000000" w:themeColor="text1"/>
              </w:rPr>
              <w:t> (Rüppell, 1829)</w:t>
            </w:r>
          </w:p>
        </w:tc>
        <w:tc>
          <w:tcPr>
            <w:tcW w:w="1710" w:type="dxa"/>
            <w:vAlign w:val="center"/>
          </w:tcPr>
          <w:p w14:paraId="7671C96C" w14:textId="6293C7B6" w:rsidR="001E24C0" w:rsidRPr="002C43F7" w:rsidRDefault="001E24C0" w:rsidP="000A5328">
            <w:pPr>
              <w:spacing w:before="120" w:after="120"/>
              <w:jc w:val="center"/>
              <w:rPr>
                <w:rFonts w:ascii="Times New Roman" w:hAnsi="Times New Roman" w:cs="Times New Roman"/>
                <w:b/>
                <w:bCs/>
                <w:color w:val="000000" w:themeColor="text1"/>
              </w:rPr>
            </w:pPr>
            <w:r w:rsidRPr="002C43F7">
              <w:rPr>
                <w:rFonts w:ascii="Times New Roman" w:hAnsi="Times New Roman" w:cs="Times New Roman"/>
                <w:color w:val="000000"/>
              </w:rPr>
              <w:t>Dusky spinefoot</w:t>
            </w:r>
            <w:r w:rsidRPr="002C43F7">
              <w:rPr>
                <w:rFonts w:ascii="Times New Roman" w:hAnsi="Times New Roman" w:cs="Times New Roman"/>
                <w:color w:val="000000"/>
              </w:rPr>
              <w:br/>
              <w:t>(Rabbitfish)</w:t>
            </w:r>
          </w:p>
        </w:tc>
        <w:tc>
          <w:tcPr>
            <w:tcW w:w="1350" w:type="dxa"/>
            <w:vAlign w:val="center"/>
          </w:tcPr>
          <w:p w14:paraId="23B94313" w14:textId="1DD10321" w:rsidR="001E24C0" w:rsidRPr="002C43F7" w:rsidRDefault="001E24C0" w:rsidP="000A5328">
            <w:pPr>
              <w:spacing w:before="120" w:after="120"/>
              <w:jc w:val="center"/>
              <w:rPr>
                <w:rFonts w:ascii="Times New Roman" w:hAnsi="Times New Roman" w:cs="Times New Roman"/>
                <w:b/>
                <w:bCs/>
                <w:color w:val="000000" w:themeColor="text1"/>
              </w:rPr>
            </w:pPr>
          </w:p>
        </w:tc>
        <w:tc>
          <w:tcPr>
            <w:tcW w:w="895" w:type="dxa"/>
            <w:vAlign w:val="center"/>
          </w:tcPr>
          <w:p w14:paraId="2BC320AF" w14:textId="4705D5A3" w:rsidR="001E24C0" w:rsidRPr="002C43F7" w:rsidRDefault="001E24C0"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7461CC74" w14:textId="130984A0" w:rsidR="001E24C0" w:rsidRPr="002C43F7" w:rsidRDefault="001E24C0" w:rsidP="000A5328">
            <w:pPr>
              <w:spacing w:before="120" w:after="120"/>
              <w:jc w:val="center"/>
              <w:rPr>
                <w:rFonts w:ascii="Times New Roman" w:hAnsi="Times New Roman" w:cs="Times New Roman"/>
              </w:rPr>
            </w:pPr>
            <w:r w:rsidRPr="002C43F7">
              <w:rPr>
                <w:rFonts w:ascii="Times New Roman" w:hAnsi="Times New Roman" w:cs="Times New Roman"/>
              </w:rPr>
              <w:t>2.0</w:t>
            </w:r>
          </w:p>
        </w:tc>
      </w:tr>
      <w:tr w:rsidR="001E24C0" w:rsidRPr="002C43F7" w14:paraId="151A7206" w14:textId="77777777" w:rsidTr="000920E5">
        <w:trPr>
          <w:trHeight w:val="113"/>
          <w:jc w:val="center"/>
        </w:trPr>
        <w:tc>
          <w:tcPr>
            <w:tcW w:w="625" w:type="dxa"/>
            <w:vAlign w:val="center"/>
          </w:tcPr>
          <w:p w14:paraId="1DC3EB32" w14:textId="77777777" w:rsidR="001E24C0" w:rsidRPr="002C43F7" w:rsidRDefault="001E24C0"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20</w:t>
            </w:r>
          </w:p>
        </w:tc>
        <w:tc>
          <w:tcPr>
            <w:tcW w:w="1800" w:type="dxa"/>
            <w:vMerge/>
            <w:vAlign w:val="center"/>
          </w:tcPr>
          <w:p w14:paraId="0022A6BF" w14:textId="77777777" w:rsidR="001E24C0" w:rsidRPr="002C43F7" w:rsidRDefault="001E24C0" w:rsidP="000A5328">
            <w:pPr>
              <w:spacing w:before="120" w:after="120"/>
              <w:jc w:val="center"/>
              <w:rPr>
                <w:rFonts w:ascii="Times New Roman" w:hAnsi="Times New Roman" w:cs="Times New Roman"/>
                <w:color w:val="000000" w:themeColor="text1"/>
              </w:rPr>
            </w:pPr>
          </w:p>
        </w:tc>
        <w:tc>
          <w:tcPr>
            <w:tcW w:w="2160" w:type="dxa"/>
            <w:vMerge w:val="restart"/>
            <w:vAlign w:val="center"/>
          </w:tcPr>
          <w:p w14:paraId="4C63AF19" w14:textId="77777777" w:rsidR="001E24C0" w:rsidRPr="002C43F7" w:rsidRDefault="001E24C0"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rPr>
              <w:t>Anguilliformes</w:t>
            </w:r>
          </w:p>
          <w:p w14:paraId="27413763" w14:textId="77777777" w:rsidR="001E24C0" w:rsidRPr="002C43F7" w:rsidRDefault="001E24C0" w:rsidP="000A5328">
            <w:pPr>
              <w:spacing w:before="120" w:after="120"/>
              <w:jc w:val="center"/>
              <w:rPr>
                <w:rFonts w:ascii="Times New Roman" w:hAnsi="Times New Roman" w:cs="Times New Roman"/>
                <w:color w:val="000000" w:themeColor="text1"/>
              </w:rPr>
            </w:pPr>
          </w:p>
        </w:tc>
        <w:tc>
          <w:tcPr>
            <w:tcW w:w="1800" w:type="dxa"/>
            <w:vAlign w:val="center"/>
          </w:tcPr>
          <w:p w14:paraId="0BF6A902" w14:textId="77777777" w:rsidR="001E24C0" w:rsidRPr="002C43F7" w:rsidRDefault="001E24C0"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color w:val="000000"/>
              </w:rPr>
              <w:t>Muraenesocidae</w:t>
            </w:r>
            <w:proofErr w:type="spellEnd"/>
          </w:p>
        </w:tc>
        <w:tc>
          <w:tcPr>
            <w:tcW w:w="2610" w:type="dxa"/>
            <w:vAlign w:val="center"/>
          </w:tcPr>
          <w:p w14:paraId="10BE759D" w14:textId="77777777" w:rsidR="001E24C0" w:rsidRPr="002C43F7" w:rsidRDefault="001E24C0"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i/>
                <w:iCs/>
                <w:color w:val="000000" w:themeColor="text1"/>
              </w:rPr>
              <w:t>Congresox</w:t>
            </w:r>
            <w:proofErr w:type="spellEnd"/>
            <w:r w:rsidRPr="002C43F7">
              <w:rPr>
                <w:rFonts w:ascii="Times New Roman" w:hAnsi="Times New Roman" w:cs="Times New Roman"/>
                <w:i/>
                <w:iCs/>
                <w:color w:val="000000" w:themeColor="text1"/>
              </w:rPr>
              <w:t xml:space="preserve"> </w:t>
            </w:r>
            <w:proofErr w:type="spellStart"/>
            <w:r w:rsidRPr="002C43F7">
              <w:rPr>
                <w:rFonts w:ascii="Times New Roman" w:hAnsi="Times New Roman" w:cs="Times New Roman"/>
                <w:i/>
                <w:iCs/>
                <w:color w:val="000000" w:themeColor="text1"/>
              </w:rPr>
              <w:t>talabonoides</w:t>
            </w:r>
            <w:proofErr w:type="spellEnd"/>
            <w:r w:rsidRPr="002C43F7">
              <w:rPr>
                <w:rFonts w:ascii="Times New Roman" w:hAnsi="Times New Roman" w:cs="Times New Roman"/>
                <w:color w:val="000000" w:themeColor="text1"/>
              </w:rPr>
              <w:t> (Bleeker, 1853)</w:t>
            </w:r>
          </w:p>
        </w:tc>
        <w:tc>
          <w:tcPr>
            <w:tcW w:w="1710" w:type="dxa"/>
            <w:vAlign w:val="center"/>
          </w:tcPr>
          <w:p w14:paraId="42A3F078" w14:textId="5A61725F" w:rsidR="001E24C0" w:rsidRPr="002C43F7" w:rsidRDefault="001E24C0"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Indian pike conger</w:t>
            </w:r>
          </w:p>
        </w:tc>
        <w:tc>
          <w:tcPr>
            <w:tcW w:w="1350" w:type="dxa"/>
            <w:vAlign w:val="center"/>
          </w:tcPr>
          <w:p w14:paraId="75B2D13D" w14:textId="06493C88" w:rsidR="001E24C0" w:rsidRPr="002C43F7" w:rsidRDefault="001E24C0" w:rsidP="000A5328">
            <w:pPr>
              <w:spacing w:before="120" w:after="120"/>
              <w:jc w:val="center"/>
              <w:rPr>
                <w:rFonts w:ascii="Times New Roman" w:hAnsi="Times New Roman" w:cs="Times New Roman"/>
                <w:b/>
                <w:bCs/>
                <w:color w:val="000000" w:themeColor="text1"/>
              </w:rPr>
            </w:pPr>
            <w:r w:rsidRPr="002C43F7">
              <w:rPr>
                <w:rFonts w:ascii="Times New Roman" w:hAnsi="Times New Roman" w:cs="Times New Roman"/>
                <w:color w:val="000000"/>
              </w:rPr>
              <w:t xml:space="preserve">Piri </w:t>
            </w:r>
            <w:proofErr w:type="spellStart"/>
            <w:r w:rsidRPr="002C43F7">
              <w:rPr>
                <w:rFonts w:ascii="Times New Roman" w:hAnsi="Times New Roman" w:cs="Times New Roman"/>
                <w:color w:val="000000"/>
              </w:rPr>
              <w:t>Vaam</w:t>
            </w:r>
            <w:proofErr w:type="spellEnd"/>
          </w:p>
        </w:tc>
        <w:tc>
          <w:tcPr>
            <w:tcW w:w="895" w:type="dxa"/>
            <w:vAlign w:val="center"/>
          </w:tcPr>
          <w:p w14:paraId="0D5CB90F" w14:textId="45E19E03" w:rsidR="001E24C0" w:rsidRPr="002C43F7" w:rsidRDefault="001E24C0"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40DDFEAA" w14:textId="32BA2B59" w:rsidR="001E24C0" w:rsidRPr="002C43F7" w:rsidRDefault="001E24C0" w:rsidP="000A5328">
            <w:pPr>
              <w:spacing w:before="120" w:after="120"/>
              <w:jc w:val="center"/>
              <w:rPr>
                <w:rFonts w:ascii="Times New Roman" w:hAnsi="Times New Roman" w:cs="Times New Roman"/>
              </w:rPr>
            </w:pPr>
            <w:r w:rsidRPr="002C43F7">
              <w:rPr>
                <w:rFonts w:ascii="Times New Roman" w:hAnsi="Times New Roman" w:cs="Times New Roman"/>
              </w:rPr>
              <w:t>4.3</w:t>
            </w:r>
          </w:p>
        </w:tc>
      </w:tr>
      <w:tr w:rsidR="001E24C0" w:rsidRPr="002C43F7" w14:paraId="2DE54038" w14:textId="77777777" w:rsidTr="000920E5">
        <w:trPr>
          <w:trHeight w:val="113"/>
          <w:jc w:val="center"/>
        </w:trPr>
        <w:tc>
          <w:tcPr>
            <w:tcW w:w="625" w:type="dxa"/>
            <w:vAlign w:val="center"/>
          </w:tcPr>
          <w:p w14:paraId="329517F6" w14:textId="77777777" w:rsidR="001E24C0" w:rsidRPr="002C43F7" w:rsidRDefault="001E24C0"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21</w:t>
            </w:r>
          </w:p>
        </w:tc>
        <w:tc>
          <w:tcPr>
            <w:tcW w:w="1800" w:type="dxa"/>
            <w:vMerge/>
            <w:vAlign w:val="center"/>
          </w:tcPr>
          <w:p w14:paraId="1CC512A9" w14:textId="77777777" w:rsidR="001E24C0" w:rsidRPr="002C43F7" w:rsidRDefault="001E24C0" w:rsidP="000A5328">
            <w:pPr>
              <w:spacing w:before="120" w:after="120"/>
              <w:jc w:val="center"/>
              <w:rPr>
                <w:rFonts w:ascii="Times New Roman" w:hAnsi="Times New Roman" w:cs="Times New Roman"/>
                <w:color w:val="000000" w:themeColor="text1"/>
              </w:rPr>
            </w:pPr>
          </w:p>
        </w:tc>
        <w:tc>
          <w:tcPr>
            <w:tcW w:w="2160" w:type="dxa"/>
            <w:vMerge/>
            <w:vAlign w:val="center"/>
          </w:tcPr>
          <w:p w14:paraId="4F698C26" w14:textId="77777777" w:rsidR="001E24C0" w:rsidRPr="002C43F7" w:rsidRDefault="001E24C0" w:rsidP="000A5328">
            <w:pPr>
              <w:spacing w:before="120" w:after="120"/>
              <w:jc w:val="center"/>
              <w:rPr>
                <w:rFonts w:ascii="Times New Roman" w:hAnsi="Times New Roman" w:cs="Times New Roman"/>
                <w:color w:val="000000" w:themeColor="text1"/>
              </w:rPr>
            </w:pPr>
          </w:p>
        </w:tc>
        <w:tc>
          <w:tcPr>
            <w:tcW w:w="1800" w:type="dxa"/>
            <w:vAlign w:val="center"/>
          </w:tcPr>
          <w:p w14:paraId="1F3274D5" w14:textId="77777777" w:rsidR="001E24C0" w:rsidRPr="002C43F7" w:rsidRDefault="001E24C0"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color w:val="000000"/>
              </w:rPr>
              <w:t>Muraenesocidae</w:t>
            </w:r>
            <w:proofErr w:type="spellEnd"/>
          </w:p>
        </w:tc>
        <w:tc>
          <w:tcPr>
            <w:tcW w:w="2610" w:type="dxa"/>
            <w:vAlign w:val="center"/>
          </w:tcPr>
          <w:p w14:paraId="6DB8DFD9" w14:textId="77777777" w:rsidR="001E24C0" w:rsidRPr="002C43F7" w:rsidRDefault="001E24C0"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i/>
                <w:iCs/>
                <w:color w:val="000000" w:themeColor="text1"/>
              </w:rPr>
              <w:t>Muraenesox</w:t>
            </w:r>
            <w:proofErr w:type="spellEnd"/>
            <w:r w:rsidRPr="002C43F7">
              <w:rPr>
                <w:rFonts w:ascii="Times New Roman" w:hAnsi="Times New Roman" w:cs="Times New Roman"/>
                <w:i/>
                <w:iCs/>
                <w:color w:val="000000" w:themeColor="text1"/>
              </w:rPr>
              <w:t xml:space="preserve"> cinereus (</w:t>
            </w:r>
            <w:proofErr w:type="spellStart"/>
            <w:r w:rsidRPr="002C43F7">
              <w:rPr>
                <w:rFonts w:ascii="Times New Roman" w:hAnsi="Times New Roman" w:cs="Times New Roman"/>
                <w:i/>
                <w:iCs/>
                <w:color w:val="000000" w:themeColor="text1"/>
              </w:rPr>
              <w:t>Forsskål</w:t>
            </w:r>
            <w:proofErr w:type="spellEnd"/>
            <w:r w:rsidRPr="002C43F7">
              <w:rPr>
                <w:rFonts w:ascii="Times New Roman" w:hAnsi="Times New Roman" w:cs="Times New Roman"/>
                <w:i/>
                <w:iCs/>
                <w:color w:val="000000" w:themeColor="text1"/>
              </w:rPr>
              <w:t>, 1775)</w:t>
            </w:r>
          </w:p>
        </w:tc>
        <w:tc>
          <w:tcPr>
            <w:tcW w:w="1710" w:type="dxa"/>
            <w:vAlign w:val="center"/>
          </w:tcPr>
          <w:p w14:paraId="715B0193" w14:textId="676D9DDF" w:rsidR="001E24C0" w:rsidRPr="002C43F7" w:rsidRDefault="001E24C0"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Eel</w:t>
            </w:r>
          </w:p>
        </w:tc>
        <w:tc>
          <w:tcPr>
            <w:tcW w:w="1350" w:type="dxa"/>
            <w:vAlign w:val="center"/>
          </w:tcPr>
          <w:p w14:paraId="68708B2E" w14:textId="264CF4E0" w:rsidR="001E24C0" w:rsidRPr="002C43F7" w:rsidRDefault="001E24C0" w:rsidP="000A5328">
            <w:pPr>
              <w:spacing w:before="120" w:after="120"/>
              <w:jc w:val="center"/>
              <w:rPr>
                <w:rFonts w:ascii="Times New Roman" w:hAnsi="Times New Roman" w:cs="Times New Roman"/>
                <w:b/>
                <w:bCs/>
                <w:color w:val="000000" w:themeColor="text1"/>
              </w:rPr>
            </w:pPr>
            <w:r w:rsidRPr="002C43F7">
              <w:rPr>
                <w:rFonts w:ascii="Times New Roman" w:hAnsi="Times New Roman" w:cs="Times New Roman"/>
                <w:color w:val="000000"/>
              </w:rPr>
              <w:t>Kari Vaam</w:t>
            </w:r>
          </w:p>
        </w:tc>
        <w:tc>
          <w:tcPr>
            <w:tcW w:w="895" w:type="dxa"/>
            <w:vAlign w:val="center"/>
          </w:tcPr>
          <w:p w14:paraId="1FCD0DB4" w14:textId="7B77C416" w:rsidR="001E24C0" w:rsidRPr="002C43F7" w:rsidRDefault="001E24C0"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7B31CB66" w14:textId="1C93419E" w:rsidR="001E24C0" w:rsidRPr="002C43F7" w:rsidRDefault="001E24C0" w:rsidP="000A5328">
            <w:pPr>
              <w:spacing w:before="120" w:after="120"/>
              <w:jc w:val="center"/>
              <w:rPr>
                <w:rFonts w:ascii="Times New Roman" w:hAnsi="Times New Roman" w:cs="Times New Roman"/>
              </w:rPr>
            </w:pPr>
            <w:r w:rsidRPr="002C43F7">
              <w:rPr>
                <w:rFonts w:ascii="Times New Roman" w:hAnsi="Times New Roman" w:cs="Times New Roman"/>
              </w:rPr>
              <w:t>3.4</w:t>
            </w:r>
          </w:p>
        </w:tc>
      </w:tr>
      <w:tr w:rsidR="001E24C0" w:rsidRPr="002C43F7" w14:paraId="4A8C0843" w14:textId="77777777" w:rsidTr="000920E5">
        <w:trPr>
          <w:trHeight w:val="113"/>
          <w:jc w:val="center"/>
        </w:trPr>
        <w:tc>
          <w:tcPr>
            <w:tcW w:w="625" w:type="dxa"/>
            <w:vAlign w:val="center"/>
          </w:tcPr>
          <w:p w14:paraId="4EDD7E2F" w14:textId="77777777" w:rsidR="001E24C0" w:rsidRPr="002C43F7" w:rsidRDefault="001E24C0"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22</w:t>
            </w:r>
          </w:p>
        </w:tc>
        <w:tc>
          <w:tcPr>
            <w:tcW w:w="1800" w:type="dxa"/>
            <w:vMerge/>
            <w:vAlign w:val="center"/>
          </w:tcPr>
          <w:p w14:paraId="223EA2C0" w14:textId="77777777" w:rsidR="001E24C0" w:rsidRPr="002C43F7" w:rsidRDefault="001E24C0" w:rsidP="000A5328">
            <w:pPr>
              <w:spacing w:before="120" w:after="120"/>
              <w:jc w:val="center"/>
              <w:rPr>
                <w:rFonts w:ascii="Times New Roman" w:hAnsi="Times New Roman" w:cs="Times New Roman"/>
                <w:color w:val="000000" w:themeColor="text1"/>
              </w:rPr>
            </w:pPr>
          </w:p>
        </w:tc>
        <w:tc>
          <w:tcPr>
            <w:tcW w:w="2160" w:type="dxa"/>
            <w:vAlign w:val="center"/>
          </w:tcPr>
          <w:p w14:paraId="57F652C6" w14:textId="77777777" w:rsidR="001E24C0" w:rsidRPr="002C43F7" w:rsidRDefault="001E24C0"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color w:val="000000"/>
              </w:rPr>
              <w:t>Apogoniformes</w:t>
            </w:r>
            <w:proofErr w:type="spellEnd"/>
          </w:p>
        </w:tc>
        <w:tc>
          <w:tcPr>
            <w:tcW w:w="1800" w:type="dxa"/>
            <w:vAlign w:val="center"/>
          </w:tcPr>
          <w:p w14:paraId="1FD26A85" w14:textId="77777777" w:rsidR="001E24C0" w:rsidRPr="002C43F7" w:rsidRDefault="001E24C0"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color w:val="000000"/>
              </w:rPr>
              <w:t>Apogonidae</w:t>
            </w:r>
            <w:proofErr w:type="spellEnd"/>
          </w:p>
        </w:tc>
        <w:tc>
          <w:tcPr>
            <w:tcW w:w="2610" w:type="dxa"/>
            <w:vAlign w:val="center"/>
          </w:tcPr>
          <w:p w14:paraId="664D3C11" w14:textId="77777777" w:rsidR="001E24C0" w:rsidRPr="002C43F7" w:rsidRDefault="001E24C0"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i/>
                <w:iCs/>
                <w:color w:val="000000" w:themeColor="text1"/>
              </w:rPr>
              <w:t>Ostorhinchus</w:t>
            </w:r>
            <w:proofErr w:type="spellEnd"/>
            <w:r w:rsidRPr="002C43F7">
              <w:rPr>
                <w:rFonts w:ascii="Times New Roman" w:hAnsi="Times New Roman" w:cs="Times New Roman"/>
                <w:i/>
                <w:iCs/>
                <w:color w:val="000000" w:themeColor="text1"/>
              </w:rPr>
              <w:t xml:space="preserve"> fasciatus</w:t>
            </w:r>
            <w:r w:rsidRPr="002C43F7">
              <w:rPr>
                <w:rFonts w:ascii="Times New Roman" w:hAnsi="Times New Roman" w:cs="Times New Roman"/>
                <w:color w:val="000000" w:themeColor="text1"/>
              </w:rPr>
              <w:t> (White, 1790)</w:t>
            </w:r>
          </w:p>
        </w:tc>
        <w:tc>
          <w:tcPr>
            <w:tcW w:w="1710" w:type="dxa"/>
            <w:vAlign w:val="center"/>
          </w:tcPr>
          <w:p w14:paraId="1788D1F6" w14:textId="734E5B69" w:rsidR="001E24C0" w:rsidRPr="002C43F7" w:rsidRDefault="001E24C0"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Broad-banded cardinalfish</w:t>
            </w:r>
          </w:p>
        </w:tc>
        <w:tc>
          <w:tcPr>
            <w:tcW w:w="1350" w:type="dxa"/>
            <w:vAlign w:val="center"/>
          </w:tcPr>
          <w:p w14:paraId="3C064A84" w14:textId="4B585A30" w:rsidR="001E24C0" w:rsidRPr="002C43F7" w:rsidRDefault="001E24C0" w:rsidP="000A5328">
            <w:pPr>
              <w:spacing w:before="120" w:after="120"/>
              <w:jc w:val="center"/>
              <w:rPr>
                <w:rFonts w:ascii="Times New Roman" w:hAnsi="Times New Roman" w:cs="Times New Roman"/>
                <w:b/>
                <w:bCs/>
                <w:color w:val="000000" w:themeColor="text1"/>
              </w:rPr>
            </w:pPr>
            <w:proofErr w:type="spellStart"/>
            <w:r w:rsidRPr="002C43F7">
              <w:rPr>
                <w:rFonts w:ascii="Times New Roman" w:hAnsi="Times New Roman" w:cs="Times New Roman"/>
                <w:color w:val="000000"/>
              </w:rPr>
              <w:t>pali</w:t>
            </w:r>
            <w:proofErr w:type="spellEnd"/>
          </w:p>
        </w:tc>
        <w:tc>
          <w:tcPr>
            <w:tcW w:w="895" w:type="dxa"/>
            <w:vAlign w:val="center"/>
          </w:tcPr>
          <w:p w14:paraId="6DEAD6F3" w14:textId="3CAA6885" w:rsidR="001E24C0" w:rsidRPr="002C43F7" w:rsidRDefault="001E24C0"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1A69AF72" w14:textId="255948B9" w:rsidR="001E24C0" w:rsidRPr="002C43F7" w:rsidRDefault="001E24C0" w:rsidP="000A5328">
            <w:pPr>
              <w:spacing w:before="120" w:after="120"/>
              <w:jc w:val="center"/>
              <w:rPr>
                <w:rFonts w:ascii="Times New Roman" w:hAnsi="Times New Roman" w:cs="Times New Roman"/>
              </w:rPr>
            </w:pPr>
            <w:r w:rsidRPr="002C43F7">
              <w:rPr>
                <w:rFonts w:ascii="Times New Roman" w:hAnsi="Times New Roman" w:cs="Times New Roman"/>
              </w:rPr>
              <w:t>4.4</w:t>
            </w:r>
          </w:p>
        </w:tc>
      </w:tr>
      <w:tr w:rsidR="001E24C0" w:rsidRPr="002C43F7" w14:paraId="437FF7BE" w14:textId="77777777" w:rsidTr="000920E5">
        <w:trPr>
          <w:trHeight w:val="113"/>
          <w:jc w:val="center"/>
        </w:trPr>
        <w:tc>
          <w:tcPr>
            <w:tcW w:w="625" w:type="dxa"/>
            <w:vAlign w:val="center"/>
          </w:tcPr>
          <w:p w14:paraId="7925C7FB" w14:textId="77777777" w:rsidR="001E24C0" w:rsidRPr="002C43F7" w:rsidRDefault="001E24C0"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23</w:t>
            </w:r>
          </w:p>
        </w:tc>
        <w:tc>
          <w:tcPr>
            <w:tcW w:w="1800" w:type="dxa"/>
            <w:vMerge/>
            <w:vAlign w:val="center"/>
          </w:tcPr>
          <w:p w14:paraId="3975D9A0" w14:textId="77777777" w:rsidR="001E24C0" w:rsidRPr="002C43F7" w:rsidRDefault="001E24C0" w:rsidP="000A5328">
            <w:pPr>
              <w:spacing w:before="120" w:after="120"/>
              <w:jc w:val="center"/>
              <w:rPr>
                <w:rFonts w:ascii="Times New Roman" w:hAnsi="Times New Roman" w:cs="Times New Roman"/>
                <w:color w:val="000000" w:themeColor="text1"/>
              </w:rPr>
            </w:pPr>
          </w:p>
        </w:tc>
        <w:tc>
          <w:tcPr>
            <w:tcW w:w="2160" w:type="dxa"/>
            <w:vMerge w:val="restart"/>
            <w:vAlign w:val="center"/>
          </w:tcPr>
          <w:p w14:paraId="792AA943" w14:textId="77777777" w:rsidR="001E24C0" w:rsidRPr="002C43F7" w:rsidRDefault="001E24C0"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color w:val="000000"/>
              </w:rPr>
              <w:t>Aulopiformes</w:t>
            </w:r>
            <w:proofErr w:type="spellEnd"/>
          </w:p>
          <w:p w14:paraId="74AC5CE2" w14:textId="77777777" w:rsidR="001E24C0" w:rsidRPr="002C43F7" w:rsidRDefault="001E24C0" w:rsidP="000A5328">
            <w:pPr>
              <w:spacing w:before="120" w:after="120"/>
              <w:jc w:val="center"/>
              <w:rPr>
                <w:rFonts w:ascii="Times New Roman" w:hAnsi="Times New Roman" w:cs="Times New Roman"/>
                <w:color w:val="000000" w:themeColor="text1"/>
              </w:rPr>
            </w:pPr>
          </w:p>
        </w:tc>
        <w:tc>
          <w:tcPr>
            <w:tcW w:w="1800" w:type="dxa"/>
            <w:vAlign w:val="center"/>
          </w:tcPr>
          <w:p w14:paraId="13743986" w14:textId="77777777" w:rsidR="001E24C0" w:rsidRPr="002C43F7" w:rsidRDefault="001E24C0"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color w:val="000000"/>
              </w:rPr>
              <w:t>Harpadontidae</w:t>
            </w:r>
            <w:proofErr w:type="spellEnd"/>
          </w:p>
        </w:tc>
        <w:tc>
          <w:tcPr>
            <w:tcW w:w="2610" w:type="dxa"/>
            <w:vAlign w:val="center"/>
          </w:tcPr>
          <w:p w14:paraId="6CCF810D" w14:textId="77777777" w:rsidR="001E24C0" w:rsidRPr="002C43F7" w:rsidRDefault="001E24C0"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i/>
                <w:iCs/>
                <w:color w:val="000000" w:themeColor="text1"/>
              </w:rPr>
              <w:t>Harpadon</w:t>
            </w:r>
            <w:proofErr w:type="spellEnd"/>
            <w:r w:rsidRPr="002C43F7">
              <w:rPr>
                <w:rFonts w:ascii="Times New Roman" w:hAnsi="Times New Roman" w:cs="Times New Roman"/>
                <w:i/>
                <w:iCs/>
                <w:color w:val="000000" w:themeColor="text1"/>
              </w:rPr>
              <w:t xml:space="preserve"> </w:t>
            </w:r>
            <w:proofErr w:type="spellStart"/>
            <w:r w:rsidRPr="002C43F7">
              <w:rPr>
                <w:rFonts w:ascii="Times New Roman" w:hAnsi="Times New Roman" w:cs="Times New Roman"/>
                <w:i/>
                <w:iCs/>
                <w:color w:val="000000" w:themeColor="text1"/>
              </w:rPr>
              <w:t>nehereus</w:t>
            </w:r>
            <w:proofErr w:type="spellEnd"/>
            <w:r w:rsidRPr="002C43F7">
              <w:rPr>
                <w:rFonts w:ascii="Times New Roman" w:hAnsi="Times New Roman" w:cs="Times New Roman"/>
                <w:i/>
                <w:iCs/>
                <w:color w:val="000000" w:themeColor="text1"/>
              </w:rPr>
              <w:t xml:space="preserve"> (Hamilton, 1822)</w:t>
            </w:r>
          </w:p>
        </w:tc>
        <w:tc>
          <w:tcPr>
            <w:tcW w:w="1710" w:type="dxa"/>
            <w:vAlign w:val="center"/>
          </w:tcPr>
          <w:p w14:paraId="42D1BE71" w14:textId="2015BE76" w:rsidR="001E24C0" w:rsidRPr="002C43F7" w:rsidRDefault="001E24C0"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Bombay duck</w:t>
            </w:r>
          </w:p>
        </w:tc>
        <w:tc>
          <w:tcPr>
            <w:tcW w:w="1350" w:type="dxa"/>
            <w:vAlign w:val="center"/>
          </w:tcPr>
          <w:p w14:paraId="6F96B27A" w14:textId="76EB7AC5" w:rsidR="001E24C0" w:rsidRPr="002C43F7" w:rsidRDefault="001E24C0" w:rsidP="000A5328">
            <w:pPr>
              <w:spacing w:before="120" w:after="120"/>
              <w:jc w:val="center"/>
              <w:rPr>
                <w:rFonts w:ascii="Times New Roman" w:hAnsi="Times New Roman" w:cs="Times New Roman"/>
                <w:b/>
                <w:bCs/>
                <w:color w:val="000000" w:themeColor="text1"/>
              </w:rPr>
            </w:pPr>
            <w:proofErr w:type="spellStart"/>
            <w:r w:rsidRPr="002C43F7">
              <w:rPr>
                <w:rFonts w:ascii="Times New Roman" w:hAnsi="Times New Roman" w:cs="Times New Roman"/>
                <w:color w:val="000000"/>
              </w:rPr>
              <w:t>Bumla</w:t>
            </w:r>
            <w:proofErr w:type="spellEnd"/>
          </w:p>
        </w:tc>
        <w:tc>
          <w:tcPr>
            <w:tcW w:w="895" w:type="dxa"/>
            <w:vAlign w:val="center"/>
          </w:tcPr>
          <w:p w14:paraId="281AD4D9" w14:textId="707878C6" w:rsidR="001E24C0" w:rsidRPr="002C43F7" w:rsidRDefault="001E24C0"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37538F2E" w14:textId="23FF8327" w:rsidR="001E24C0" w:rsidRPr="002C43F7" w:rsidRDefault="001E24C0" w:rsidP="000A5328">
            <w:pPr>
              <w:spacing w:before="120" w:after="120"/>
              <w:jc w:val="center"/>
              <w:rPr>
                <w:rFonts w:ascii="Times New Roman" w:hAnsi="Times New Roman" w:cs="Times New Roman"/>
              </w:rPr>
            </w:pPr>
            <w:r w:rsidRPr="002C43F7">
              <w:rPr>
                <w:rFonts w:ascii="Times New Roman" w:hAnsi="Times New Roman" w:cs="Times New Roman"/>
              </w:rPr>
              <w:t>4.4</w:t>
            </w:r>
          </w:p>
        </w:tc>
      </w:tr>
      <w:tr w:rsidR="001E24C0" w:rsidRPr="002C43F7" w14:paraId="74B7D4DE" w14:textId="77777777" w:rsidTr="000920E5">
        <w:trPr>
          <w:trHeight w:val="113"/>
          <w:jc w:val="center"/>
        </w:trPr>
        <w:tc>
          <w:tcPr>
            <w:tcW w:w="625" w:type="dxa"/>
            <w:vAlign w:val="center"/>
          </w:tcPr>
          <w:p w14:paraId="1F500733" w14:textId="77777777" w:rsidR="001E24C0" w:rsidRPr="002C43F7" w:rsidRDefault="001E24C0"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24</w:t>
            </w:r>
          </w:p>
        </w:tc>
        <w:tc>
          <w:tcPr>
            <w:tcW w:w="1800" w:type="dxa"/>
            <w:vMerge/>
            <w:vAlign w:val="center"/>
          </w:tcPr>
          <w:p w14:paraId="5C30EB78" w14:textId="77777777" w:rsidR="001E24C0" w:rsidRPr="002C43F7" w:rsidRDefault="001E24C0" w:rsidP="000A5328">
            <w:pPr>
              <w:spacing w:before="120" w:after="120"/>
              <w:jc w:val="center"/>
              <w:rPr>
                <w:rFonts w:ascii="Times New Roman" w:hAnsi="Times New Roman" w:cs="Times New Roman"/>
                <w:color w:val="000000" w:themeColor="text1"/>
              </w:rPr>
            </w:pPr>
          </w:p>
        </w:tc>
        <w:tc>
          <w:tcPr>
            <w:tcW w:w="2160" w:type="dxa"/>
            <w:vMerge/>
            <w:vAlign w:val="center"/>
          </w:tcPr>
          <w:p w14:paraId="5BC6406C" w14:textId="77777777" w:rsidR="001E24C0" w:rsidRPr="002C43F7" w:rsidRDefault="001E24C0" w:rsidP="000A5328">
            <w:pPr>
              <w:spacing w:before="120" w:after="120"/>
              <w:jc w:val="center"/>
              <w:rPr>
                <w:rFonts w:ascii="Times New Roman" w:hAnsi="Times New Roman" w:cs="Times New Roman"/>
                <w:color w:val="000000" w:themeColor="text1"/>
              </w:rPr>
            </w:pPr>
          </w:p>
        </w:tc>
        <w:tc>
          <w:tcPr>
            <w:tcW w:w="1800" w:type="dxa"/>
            <w:vAlign w:val="center"/>
          </w:tcPr>
          <w:p w14:paraId="5FA2434D" w14:textId="77777777" w:rsidR="001E24C0" w:rsidRPr="002C43F7" w:rsidRDefault="001E24C0"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color w:val="000000"/>
              </w:rPr>
              <w:t>Harpadontidae</w:t>
            </w:r>
            <w:proofErr w:type="spellEnd"/>
          </w:p>
        </w:tc>
        <w:tc>
          <w:tcPr>
            <w:tcW w:w="2610" w:type="dxa"/>
            <w:vAlign w:val="center"/>
          </w:tcPr>
          <w:p w14:paraId="6EFCD988" w14:textId="77777777" w:rsidR="001E24C0" w:rsidRPr="002C43F7" w:rsidRDefault="001E24C0" w:rsidP="000A5328">
            <w:pPr>
              <w:spacing w:before="120" w:after="120"/>
              <w:jc w:val="center"/>
              <w:rPr>
                <w:rFonts w:ascii="Times New Roman" w:hAnsi="Times New Roman" w:cs="Times New Roman"/>
                <w:i/>
                <w:iCs/>
                <w:color w:val="000000" w:themeColor="text1"/>
              </w:rPr>
            </w:pPr>
            <w:proofErr w:type="spellStart"/>
            <w:r w:rsidRPr="002C43F7">
              <w:rPr>
                <w:rFonts w:ascii="Times New Roman" w:hAnsi="Times New Roman" w:cs="Times New Roman"/>
                <w:i/>
                <w:iCs/>
                <w:color w:val="000000" w:themeColor="text1"/>
              </w:rPr>
              <w:t>Saurida</w:t>
            </w:r>
            <w:proofErr w:type="spellEnd"/>
            <w:r w:rsidRPr="002C43F7">
              <w:rPr>
                <w:rFonts w:ascii="Times New Roman" w:hAnsi="Times New Roman" w:cs="Times New Roman"/>
                <w:i/>
                <w:iCs/>
                <w:color w:val="000000" w:themeColor="text1"/>
              </w:rPr>
              <w:t xml:space="preserve"> </w:t>
            </w:r>
            <w:proofErr w:type="spellStart"/>
            <w:r w:rsidRPr="002C43F7">
              <w:rPr>
                <w:rFonts w:ascii="Times New Roman" w:hAnsi="Times New Roman" w:cs="Times New Roman"/>
                <w:i/>
                <w:iCs/>
                <w:color w:val="000000" w:themeColor="text1"/>
              </w:rPr>
              <w:t>tumbil</w:t>
            </w:r>
            <w:proofErr w:type="spellEnd"/>
            <w:r w:rsidRPr="002C43F7">
              <w:rPr>
                <w:rFonts w:ascii="Times New Roman" w:hAnsi="Times New Roman" w:cs="Times New Roman"/>
                <w:i/>
                <w:iCs/>
                <w:color w:val="000000" w:themeColor="text1"/>
              </w:rPr>
              <w:t xml:space="preserve"> (Bloch, 1795)</w:t>
            </w:r>
          </w:p>
        </w:tc>
        <w:tc>
          <w:tcPr>
            <w:tcW w:w="1710" w:type="dxa"/>
            <w:vAlign w:val="center"/>
          </w:tcPr>
          <w:p w14:paraId="74E97860" w14:textId="7D387D52" w:rsidR="001E24C0" w:rsidRPr="002C43F7" w:rsidRDefault="001E24C0"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Greater lizardfish</w:t>
            </w:r>
          </w:p>
        </w:tc>
        <w:tc>
          <w:tcPr>
            <w:tcW w:w="1350" w:type="dxa"/>
            <w:vAlign w:val="center"/>
          </w:tcPr>
          <w:p w14:paraId="1180AEA6" w14:textId="10B8CBE2" w:rsidR="0059228A" w:rsidRPr="002C43F7" w:rsidRDefault="001E24C0" w:rsidP="000A5328">
            <w:pPr>
              <w:spacing w:before="120" w:after="120"/>
              <w:jc w:val="center"/>
              <w:rPr>
                <w:rFonts w:ascii="Times New Roman" w:hAnsi="Times New Roman" w:cs="Times New Roman"/>
                <w:color w:val="000000"/>
              </w:rPr>
            </w:pPr>
            <w:proofErr w:type="gramStart"/>
            <w:r w:rsidRPr="002C43F7">
              <w:rPr>
                <w:rFonts w:ascii="Times New Roman" w:hAnsi="Times New Roman" w:cs="Times New Roman"/>
                <w:color w:val="000000"/>
              </w:rPr>
              <w:t xml:space="preserve">Chor  </w:t>
            </w:r>
            <w:proofErr w:type="spellStart"/>
            <w:r w:rsidRPr="002C43F7">
              <w:rPr>
                <w:rFonts w:ascii="Times New Roman" w:hAnsi="Times New Roman" w:cs="Times New Roman"/>
                <w:color w:val="000000"/>
              </w:rPr>
              <w:t>bumla</w:t>
            </w:r>
            <w:proofErr w:type="spellEnd"/>
            <w:proofErr w:type="gramEnd"/>
            <w:r w:rsidR="0059228A" w:rsidRPr="002C43F7">
              <w:rPr>
                <w:rFonts w:ascii="Times New Roman" w:hAnsi="Times New Roman" w:cs="Times New Roman"/>
                <w:color w:val="000000"/>
              </w:rPr>
              <w:t xml:space="preserve"> /</w:t>
            </w:r>
          </w:p>
          <w:p w14:paraId="75321A35" w14:textId="00106F0B" w:rsidR="001E24C0" w:rsidRPr="002C43F7" w:rsidRDefault="001E24C0" w:rsidP="000A5328">
            <w:pPr>
              <w:spacing w:before="120" w:after="120"/>
              <w:jc w:val="center"/>
              <w:rPr>
                <w:rFonts w:ascii="Times New Roman" w:hAnsi="Times New Roman" w:cs="Times New Roman"/>
                <w:b/>
                <w:bCs/>
                <w:color w:val="000000" w:themeColor="text1"/>
              </w:rPr>
            </w:pPr>
            <w:proofErr w:type="spellStart"/>
            <w:r w:rsidRPr="002C43F7">
              <w:rPr>
                <w:rFonts w:ascii="Times New Roman" w:hAnsi="Times New Roman" w:cs="Times New Roman"/>
                <w:color w:val="000000"/>
              </w:rPr>
              <w:t>bhungar</w:t>
            </w:r>
            <w:proofErr w:type="spellEnd"/>
          </w:p>
        </w:tc>
        <w:tc>
          <w:tcPr>
            <w:tcW w:w="895" w:type="dxa"/>
            <w:vAlign w:val="center"/>
          </w:tcPr>
          <w:p w14:paraId="2B30746E" w14:textId="58BE488D" w:rsidR="001E24C0" w:rsidRPr="002C43F7" w:rsidRDefault="001E24C0"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2E99C376" w14:textId="3F4B7318" w:rsidR="001E24C0" w:rsidRPr="002C43F7" w:rsidRDefault="001E24C0" w:rsidP="000A5328">
            <w:pPr>
              <w:spacing w:before="120" w:after="120"/>
              <w:jc w:val="center"/>
              <w:rPr>
                <w:rFonts w:ascii="Times New Roman" w:hAnsi="Times New Roman" w:cs="Times New Roman"/>
              </w:rPr>
            </w:pPr>
            <w:r w:rsidRPr="002C43F7">
              <w:rPr>
                <w:rFonts w:ascii="Times New Roman" w:hAnsi="Times New Roman" w:cs="Times New Roman"/>
              </w:rPr>
              <w:t>4.4</w:t>
            </w:r>
          </w:p>
        </w:tc>
      </w:tr>
      <w:tr w:rsidR="001E24C0" w:rsidRPr="002C43F7" w14:paraId="5313F8DD" w14:textId="77777777" w:rsidTr="000920E5">
        <w:trPr>
          <w:trHeight w:val="113"/>
          <w:jc w:val="center"/>
        </w:trPr>
        <w:tc>
          <w:tcPr>
            <w:tcW w:w="625" w:type="dxa"/>
            <w:vAlign w:val="center"/>
          </w:tcPr>
          <w:p w14:paraId="4B6E4FAB" w14:textId="77777777" w:rsidR="001E24C0" w:rsidRPr="002C43F7" w:rsidRDefault="001E24C0"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25</w:t>
            </w:r>
          </w:p>
        </w:tc>
        <w:tc>
          <w:tcPr>
            <w:tcW w:w="1800" w:type="dxa"/>
            <w:vMerge/>
            <w:vAlign w:val="center"/>
          </w:tcPr>
          <w:p w14:paraId="61F3393F" w14:textId="77777777" w:rsidR="001E24C0" w:rsidRPr="002C43F7" w:rsidRDefault="001E24C0" w:rsidP="000A5328">
            <w:pPr>
              <w:spacing w:before="120" w:after="120"/>
              <w:jc w:val="center"/>
              <w:rPr>
                <w:rFonts w:ascii="Times New Roman" w:hAnsi="Times New Roman" w:cs="Times New Roman"/>
                <w:color w:val="000000"/>
              </w:rPr>
            </w:pPr>
          </w:p>
        </w:tc>
        <w:tc>
          <w:tcPr>
            <w:tcW w:w="2160" w:type="dxa"/>
            <w:vMerge w:val="restart"/>
            <w:vAlign w:val="center"/>
          </w:tcPr>
          <w:p w14:paraId="4AE815D4" w14:textId="77777777" w:rsidR="001E24C0" w:rsidRPr="002C43F7" w:rsidRDefault="001E24C0" w:rsidP="000A5328">
            <w:pPr>
              <w:spacing w:before="120" w:after="120"/>
              <w:jc w:val="center"/>
              <w:rPr>
                <w:rFonts w:ascii="Times New Roman" w:hAnsi="Times New Roman" w:cs="Times New Roman"/>
                <w:color w:val="000000"/>
              </w:rPr>
            </w:pPr>
            <w:proofErr w:type="spellStart"/>
            <w:r w:rsidRPr="002C43F7">
              <w:rPr>
                <w:rFonts w:ascii="Times New Roman" w:hAnsi="Times New Roman" w:cs="Times New Roman"/>
                <w:color w:val="000000"/>
              </w:rPr>
              <w:t>Beloniformes</w:t>
            </w:r>
            <w:proofErr w:type="spellEnd"/>
          </w:p>
          <w:p w14:paraId="449A4E17" w14:textId="77777777" w:rsidR="001E24C0" w:rsidRPr="002C43F7" w:rsidRDefault="001E24C0" w:rsidP="000A5328">
            <w:pPr>
              <w:spacing w:before="120" w:after="120"/>
              <w:jc w:val="center"/>
              <w:rPr>
                <w:rFonts w:ascii="Times New Roman" w:hAnsi="Times New Roman" w:cs="Times New Roman"/>
                <w:color w:val="000000"/>
              </w:rPr>
            </w:pPr>
          </w:p>
        </w:tc>
        <w:tc>
          <w:tcPr>
            <w:tcW w:w="1800" w:type="dxa"/>
            <w:vAlign w:val="center"/>
          </w:tcPr>
          <w:p w14:paraId="6EB2ADA8" w14:textId="77777777" w:rsidR="001E24C0" w:rsidRPr="002C43F7" w:rsidRDefault="001E24C0" w:rsidP="000A5328">
            <w:pPr>
              <w:spacing w:before="120" w:after="120"/>
              <w:jc w:val="center"/>
              <w:rPr>
                <w:rFonts w:ascii="Times New Roman" w:hAnsi="Times New Roman" w:cs="Times New Roman"/>
                <w:color w:val="000000"/>
              </w:rPr>
            </w:pPr>
            <w:proofErr w:type="spellStart"/>
            <w:r w:rsidRPr="002C43F7">
              <w:rPr>
                <w:rFonts w:ascii="Times New Roman" w:hAnsi="Times New Roman" w:cs="Times New Roman"/>
                <w:color w:val="000000"/>
              </w:rPr>
              <w:t>Belonidae</w:t>
            </w:r>
            <w:proofErr w:type="spellEnd"/>
          </w:p>
        </w:tc>
        <w:tc>
          <w:tcPr>
            <w:tcW w:w="2610" w:type="dxa"/>
            <w:vAlign w:val="center"/>
          </w:tcPr>
          <w:p w14:paraId="57BCF60C" w14:textId="16F2368C" w:rsidR="001E24C0" w:rsidRPr="002C43F7" w:rsidRDefault="001E24C0" w:rsidP="000A5328">
            <w:pPr>
              <w:spacing w:before="120" w:after="120"/>
              <w:jc w:val="center"/>
              <w:rPr>
                <w:rFonts w:ascii="Times New Roman" w:hAnsi="Times New Roman" w:cs="Times New Roman"/>
                <w:i/>
                <w:iCs/>
                <w:color w:val="000000" w:themeColor="text1"/>
              </w:rPr>
            </w:pPr>
            <w:proofErr w:type="spellStart"/>
            <w:r w:rsidRPr="002C43F7">
              <w:rPr>
                <w:rFonts w:ascii="Times New Roman" w:hAnsi="Times New Roman" w:cs="Times New Roman"/>
                <w:i/>
                <w:iCs/>
                <w:color w:val="000000" w:themeColor="text1"/>
              </w:rPr>
              <w:t>Ablennes</w:t>
            </w:r>
            <w:proofErr w:type="spellEnd"/>
            <w:r w:rsidRPr="002C43F7">
              <w:rPr>
                <w:rFonts w:ascii="Times New Roman" w:hAnsi="Times New Roman" w:cs="Times New Roman"/>
                <w:i/>
                <w:iCs/>
                <w:color w:val="000000" w:themeColor="text1"/>
              </w:rPr>
              <w:t xml:space="preserve"> </w:t>
            </w:r>
            <w:proofErr w:type="spellStart"/>
            <w:r w:rsidRPr="002C43F7">
              <w:rPr>
                <w:rFonts w:ascii="Times New Roman" w:hAnsi="Times New Roman" w:cs="Times New Roman"/>
                <w:i/>
                <w:iCs/>
                <w:color w:val="000000" w:themeColor="text1"/>
              </w:rPr>
              <w:t>hians</w:t>
            </w:r>
            <w:proofErr w:type="spellEnd"/>
            <w:r w:rsidRPr="002C43F7">
              <w:rPr>
                <w:rFonts w:ascii="Times New Roman" w:hAnsi="Times New Roman" w:cs="Times New Roman"/>
                <w:i/>
                <w:iCs/>
                <w:color w:val="000000" w:themeColor="text1"/>
              </w:rPr>
              <w:t> (Valenciennes, 1846)</w:t>
            </w:r>
          </w:p>
        </w:tc>
        <w:tc>
          <w:tcPr>
            <w:tcW w:w="1710" w:type="dxa"/>
            <w:vAlign w:val="center"/>
          </w:tcPr>
          <w:p w14:paraId="3185AF17" w14:textId="7B2CA56D" w:rsidR="001E24C0" w:rsidRPr="002C43F7" w:rsidRDefault="001E24C0"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Flat needlefish</w:t>
            </w:r>
          </w:p>
        </w:tc>
        <w:tc>
          <w:tcPr>
            <w:tcW w:w="1350" w:type="dxa"/>
            <w:vAlign w:val="center"/>
          </w:tcPr>
          <w:p w14:paraId="0738197B" w14:textId="3BBBDFCE" w:rsidR="001E24C0" w:rsidRPr="002C43F7" w:rsidRDefault="001E24C0" w:rsidP="000A5328">
            <w:pPr>
              <w:spacing w:before="120" w:after="120"/>
              <w:jc w:val="center"/>
              <w:rPr>
                <w:rFonts w:ascii="Times New Roman" w:hAnsi="Times New Roman" w:cs="Times New Roman"/>
                <w:color w:val="000000"/>
              </w:rPr>
            </w:pPr>
            <w:proofErr w:type="spellStart"/>
            <w:r w:rsidRPr="002C43F7">
              <w:rPr>
                <w:rFonts w:ascii="Times New Roman" w:hAnsi="Times New Roman" w:cs="Times New Roman"/>
                <w:color w:val="000000"/>
              </w:rPr>
              <w:t>Kagla</w:t>
            </w:r>
            <w:proofErr w:type="spellEnd"/>
            <w:r w:rsidRPr="002C43F7">
              <w:rPr>
                <w:rFonts w:ascii="Times New Roman" w:hAnsi="Times New Roman" w:cs="Times New Roman"/>
                <w:color w:val="000000"/>
              </w:rPr>
              <w:t xml:space="preserve">, </w:t>
            </w:r>
            <w:proofErr w:type="spellStart"/>
            <w:r w:rsidRPr="002C43F7">
              <w:rPr>
                <w:rFonts w:ascii="Times New Roman" w:hAnsi="Times New Roman" w:cs="Times New Roman"/>
                <w:color w:val="000000"/>
              </w:rPr>
              <w:t>Kagda</w:t>
            </w:r>
            <w:proofErr w:type="spellEnd"/>
          </w:p>
        </w:tc>
        <w:tc>
          <w:tcPr>
            <w:tcW w:w="895" w:type="dxa"/>
            <w:vAlign w:val="center"/>
          </w:tcPr>
          <w:p w14:paraId="06FE833B" w14:textId="65234CDC" w:rsidR="001E24C0" w:rsidRPr="002C43F7" w:rsidRDefault="001E24C0"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136BB399" w14:textId="560C4461" w:rsidR="001E24C0" w:rsidRPr="002C43F7" w:rsidRDefault="001E24C0" w:rsidP="000A5328">
            <w:pPr>
              <w:spacing w:before="120" w:after="120"/>
              <w:jc w:val="center"/>
              <w:rPr>
                <w:rFonts w:ascii="Times New Roman" w:hAnsi="Times New Roman" w:cs="Times New Roman"/>
              </w:rPr>
            </w:pPr>
            <w:r w:rsidRPr="002C43F7">
              <w:rPr>
                <w:rFonts w:ascii="Times New Roman" w:hAnsi="Times New Roman" w:cs="Times New Roman"/>
              </w:rPr>
              <w:t>4.2</w:t>
            </w:r>
          </w:p>
        </w:tc>
      </w:tr>
      <w:tr w:rsidR="001E24C0" w:rsidRPr="002C43F7" w14:paraId="6ED82A7F" w14:textId="77777777" w:rsidTr="000920E5">
        <w:trPr>
          <w:trHeight w:val="113"/>
          <w:jc w:val="center"/>
        </w:trPr>
        <w:tc>
          <w:tcPr>
            <w:tcW w:w="625" w:type="dxa"/>
            <w:vAlign w:val="center"/>
          </w:tcPr>
          <w:p w14:paraId="403F222F" w14:textId="77777777" w:rsidR="001E24C0" w:rsidRPr="002C43F7" w:rsidRDefault="001E24C0"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lastRenderedPageBreak/>
              <w:t>26</w:t>
            </w:r>
          </w:p>
        </w:tc>
        <w:tc>
          <w:tcPr>
            <w:tcW w:w="1800" w:type="dxa"/>
            <w:vMerge/>
            <w:vAlign w:val="center"/>
          </w:tcPr>
          <w:p w14:paraId="510F2E21" w14:textId="77777777" w:rsidR="001E24C0" w:rsidRPr="002C43F7" w:rsidRDefault="001E24C0" w:rsidP="000A5328">
            <w:pPr>
              <w:spacing w:before="120" w:after="120"/>
              <w:jc w:val="center"/>
              <w:rPr>
                <w:rFonts w:ascii="Times New Roman" w:hAnsi="Times New Roman" w:cs="Times New Roman"/>
                <w:color w:val="000000" w:themeColor="text1"/>
              </w:rPr>
            </w:pPr>
          </w:p>
        </w:tc>
        <w:tc>
          <w:tcPr>
            <w:tcW w:w="2160" w:type="dxa"/>
            <w:vMerge/>
            <w:vAlign w:val="center"/>
          </w:tcPr>
          <w:p w14:paraId="4E6985A6" w14:textId="77777777" w:rsidR="001E24C0" w:rsidRPr="002C43F7" w:rsidRDefault="001E24C0" w:rsidP="000A5328">
            <w:pPr>
              <w:spacing w:before="120" w:after="120"/>
              <w:jc w:val="center"/>
              <w:rPr>
                <w:rFonts w:ascii="Times New Roman" w:hAnsi="Times New Roman" w:cs="Times New Roman"/>
                <w:color w:val="000000" w:themeColor="text1"/>
              </w:rPr>
            </w:pPr>
          </w:p>
        </w:tc>
        <w:tc>
          <w:tcPr>
            <w:tcW w:w="1800" w:type="dxa"/>
            <w:vAlign w:val="center"/>
          </w:tcPr>
          <w:p w14:paraId="41390D18" w14:textId="77777777" w:rsidR="001E24C0" w:rsidRPr="002C43F7" w:rsidRDefault="001E24C0"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color w:val="000000"/>
              </w:rPr>
              <w:t>Exocoetidae</w:t>
            </w:r>
            <w:proofErr w:type="spellEnd"/>
          </w:p>
        </w:tc>
        <w:tc>
          <w:tcPr>
            <w:tcW w:w="2610" w:type="dxa"/>
            <w:vAlign w:val="center"/>
          </w:tcPr>
          <w:p w14:paraId="44B818C0" w14:textId="77777777" w:rsidR="001E24C0" w:rsidRPr="002C43F7" w:rsidRDefault="001E24C0" w:rsidP="000A5328">
            <w:pPr>
              <w:spacing w:before="120" w:after="120"/>
              <w:jc w:val="center"/>
              <w:rPr>
                <w:rFonts w:ascii="Times New Roman" w:hAnsi="Times New Roman" w:cs="Times New Roman"/>
                <w:i/>
                <w:iCs/>
                <w:color w:val="000000" w:themeColor="text1"/>
              </w:rPr>
            </w:pPr>
            <w:proofErr w:type="spellStart"/>
            <w:r w:rsidRPr="002C43F7">
              <w:rPr>
                <w:rFonts w:ascii="Times New Roman" w:hAnsi="Times New Roman" w:cs="Times New Roman"/>
                <w:i/>
                <w:iCs/>
                <w:color w:val="000000" w:themeColor="text1"/>
              </w:rPr>
              <w:t>Cheilopogon</w:t>
            </w:r>
            <w:proofErr w:type="spellEnd"/>
            <w:r w:rsidRPr="002C43F7">
              <w:rPr>
                <w:rFonts w:ascii="Times New Roman" w:hAnsi="Times New Roman" w:cs="Times New Roman"/>
                <w:i/>
                <w:iCs/>
                <w:color w:val="000000" w:themeColor="text1"/>
              </w:rPr>
              <w:t xml:space="preserve"> furcatus</w:t>
            </w:r>
            <w:r w:rsidRPr="002C43F7">
              <w:rPr>
                <w:rFonts w:ascii="Times New Roman" w:hAnsi="Times New Roman" w:cs="Times New Roman"/>
                <w:color w:val="000000" w:themeColor="text1"/>
              </w:rPr>
              <w:t> (Mitchill, 1815)</w:t>
            </w:r>
          </w:p>
        </w:tc>
        <w:tc>
          <w:tcPr>
            <w:tcW w:w="1710" w:type="dxa"/>
            <w:vAlign w:val="center"/>
          </w:tcPr>
          <w:p w14:paraId="7C412312" w14:textId="5670EBC2" w:rsidR="001E24C0" w:rsidRPr="002C43F7" w:rsidRDefault="00520FA2"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color w:val="000000" w:themeColor="text1"/>
              </w:rPr>
              <w:t>Spotfin</w:t>
            </w:r>
            <w:proofErr w:type="spellEnd"/>
            <w:r w:rsidRPr="002C43F7">
              <w:rPr>
                <w:rFonts w:ascii="Times New Roman" w:hAnsi="Times New Roman" w:cs="Times New Roman"/>
                <w:color w:val="000000" w:themeColor="text1"/>
              </w:rPr>
              <w:t xml:space="preserve"> </w:t>
            </w:r>
            <w:proofErr w:type="spellStart"/>
            <w:r w:rsidRPr="002C43F7">
              <w:rPr>
                <w:rFonts w:ascii="Times New Roman" w:hAnsi="Times New Roman" w:cs="Times New Roman"/>
                <w:color w:val="000000" w:themeColor="text1"/>
              </w:rPr>
              <w:t>flyingfish</w:t>
            </w:r>
            <w:proofErr w:type="spellEnd"/>
          </w:p>
        </w:tc>
        <w:tc>
          <w:tcPr>
            <w:tcW w:w="1350" w:type="dxa"/>
            <w:vAlign w:val="center"/>
          </w:tcPr>
          <w:p w14:paraId="659A5F14" w14:textId="709AC33E" w:rsidR="001E24C0" w:rsidRPr="002C43F7" w:rsidRDefault="001E24C0" w:rsidP="000A5328">
            <w:pPr>
              <w:spacing w:before="120" w:after="120"/>
              <w:jc w:val="center"/>
              <w:rPr>
                <w:rFonts w:ascii="Times New Roman" w:hAnsi="Times New Roman" w:cs="Times New Roman"/>
                <w:b/>
                <w:bCs/>
                <w:color w:val="000000" w:themeColor="text1"/>
              </w:rPr>
            </w:pPr>
          </w:p>
        </w:tc>
        <w:tc>
          <w:tcPr>
            <w:tcW w:w="895" w:type="dxa"/>
            <w:vAlign w:val="center"/>
          </w:tcPr>
          <w:p w14:paraId="45D13BE7" w14:textId="16487003" w:rsidR="001E24C0" w:rsidRPr="002C43F7" w:rsidRDefault="001E24C0"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0FE80146" w14:textId="2E61A2B7" w:rsidR="001E24C0" w:rsidRPr="002C43F7" w:rsidRDefault="001E24C0" w:rsidP="000A5328">
            <w:pPr>
              <w:spacing w:before="120" w:after="120"/>
              <w:jc w:val="center"/>
              <w:rPr>
                <w:rFonts w:ascii="Times New Roman" w:hAnsi="Times New Roman" w:cs="Times New Roman"/>
              </w:rPr>
            </w:pPr>
            <w:r w:rsidRPr="002C43F7">
              <w:rPr>
                <w:rFonts w:ascii="Times New Roman" w:hAnsi="Times New Roman" w:cs="Times New Roman"/>
              </w:rPr>
              <w:t>3.1</w:t>
            </w:r>
          </w:p>
        </w:tc>
      </w:tr>
      <w:tr w:rsidR="001E24C0" w:rsidRPr="002C43F7" w14:paraId="5B57015E" w14:textId="77777777" w:rsidTr="000920E5">
        <w:trPr>
          <w:trHeight w:val="113"/>
          <w:jc w:val="center"/>
        </w:trPr>
        <w:tc>
          <w:tcPr>
            <w:tcW w:w="625" w:type="dxa"/>
            <w:vAlign w:val="center"/>
          </w:tcPr>
          <w:p w14:paraId="75E33DE6" w14:textId="77777777" w:rsidR="001E24C0" w:rsidRPr="002C43F7" w:rsidRDefault="001E24C0"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27</w:t>
            </w:r>
          </w:p>
        </w:tc>
        <w:tc>
          <w:tcPr>
            <w:tcW w:w="1800" w:type="dxa"/>
            <w:vMerge/>
            <w:vAlign w:val="center"/>
          </w:tcPr>
          <w:p w14:paraId="29CA92D2" w14:textId="77777777" w:rsidR="001E24C0" w:rsidRPr="002C43F7" w:rsidRDefault="001E24C0" w:rsidP="000A5328">
            <w:pPr>
              <w:spacing w:before="120" w:after="120"/>
              <w:jc w:val="center"/>
              <w:rPr>
                <w:rFonts w:ascii="Times New Roman" w:hAnsi="Times New Roman" w:cs="Times New Roman"/>
                <w:color w:val="000000" w:themeColor="text1"/>
              </w:rPr>
            </w:pPr>
          </w:p>
        </w:tc>
        <w:tc>
          <w:tcPr>
            <w:tcW w:w="2160" w:type="dxa"/>
            <w:vMerge/>
            <w:vAlign w:val="center"/>
          </w:tcPr>
          <w:p w14:paraId="5B6F5C47" w14:textId="77777777" w:rsidR="001E24C0" w:rsidRPr="002C43F7" w:rsidRDefault="001E24C0" w:rsidP="000A5328">
            <w:pPr>
              <w:spacing w:before="120" w:after="120"/>
              <w:jc w:val="center"/>
              <w:rPr>
                <w:rFonts w:ascii="Times New Roman" w:hAnsi="Times New Roman" w:cs="Times New Roman"/>
                <w:color w:val="000000" w:themeColor="text1"/>
              </w:rPr>
            </w:pPr>
          </w:p>
        </w:tc>
        <w:tc>
          <w:tcPr>
            <w:tcW w:w="1800" w:type="dxa"/>
            <w:vAlign w:val="center"/>
          </w:tcPr>
          <w:p w14:paraId="5A33EF66" w14:textId="77777777" w:rsidR="001E24C0" w:rsidRPr="002C43F7" w:rsidRDefault="001E24C0"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color w:val="000000"/>
              </w:rPr>
              <w:t>Hemiramphidae</w:t>
            </w:r>
            <w:proofErr w:type="spellEnd"/>
          </w:p>
        </w:tc>
        <w:tc>
          <w:tcPr>
            <w:tcW w:w="2610" w:type="dxa"/>
            <w:vAlign w:val="center"/>
          </w:tcPr>
          <w:p w14:paraId="15741391" w14:textId="77777777" w:rsidR="001E24C0" w:rsidRPr="002C43F7" w:rsidRDefault="001E24C0" w:rsidP="000A5328">
            <w:pPr>
              <w:spacing w:before="120" w:after="120"/>
              <w:jc w:val="center"/>
              <w:rPr>
                <w:rFonts w:ascii="Times New Roman" w:hAnsi="Times New Roman" w:cs="Times New Roman"/>
                <w:i/>
                <w:iCs/>
                <w:color w:val="000000" w:themeColor="text1"/>
              </w:rPr>
            </w:pPr>
            <w:proofErr w:type="spellStart"/>
            <w:r w:rsidRPr="002C43F7">
              <w:rPr>
                <w:rFonts w:ascii="Times New Roman" w:hAnsi="Times New Roman" w:cs="Times New Roman"/>
                <w:i/>
                <w:iCs/>
                <w:color w:val="000000" w:themeColor="text1"/>
              </w:rPr>
              <w:t>Hemiramphus</w:t>
            </w:r>
            <w:proofErr w:type="spellEnd"/>
            <w:r w:rsidRPr="002C43F7">
              <w:rPr>
                <w:rFonts w:ascii="Times New Roman" w:hAnsi="Times New Roman" w:cs="Times New Roman"/>
                <w:i/>
                <w:iCs/>
                <w:color w:val="000000" w:themeColor="text1"/>
              </w:rPr>
              <w:t xml:space="preserve"> </w:t>
            </w:r>
            <w:proofErr w:type="spellStart"/>
            <w:r w:rsidRPr="002C43F7">
              <w:rPr>
                <w:rFonts w:ascii="Times New Roman" w:hAnsi="Times New Roman" w:cs="Times New Roman"/>
                <w:i/>
                <w:iCs/>
                <w:color w:val="000000" w:themeColor="text1"/>
              </w:rPr>
              <w:t>lutkei</w:t>
            </w:r>
            <w:proofErr w:type="spellEnd"/>
            <w:r w:rsidRPr="002C43F7">
              <w:rPr>
                <w:rFonts w:ascii="Times New Roman" w:hAnsi="Times New Roman" w:cs="Times New Roman"/>
                <w:color w:val="000000" w:themeColor="text1"/>
              </w:rPr>
              <w:t> Valenciennes, 1847</w:t>
            </w:r>
          </w:p>
        </w:tc>
        <w:tc>
          <w:tcPr>
            <w:tcW w:w="1710" w:type="dxa"/>
            <w:vAlign w:val="center"/>
          </w:tcPr>
          <w:p w14:paraId="079AABE5" w14:textId="704B7B1B" w:rsidR="001E24C0" w:rsidRPr="002C43F7" w:rsidRDefault="00520FA2"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Lutke's halfbeak</w:t>
            </w:r>
          </w:p>
        </w:tc>
        <w:tc>
          <w:tcPr>
            <w:tcW w:w="1350" w:type="dxa"/>
            <w:vAlign w:val="center"/>
          </w:tcPr>
          <w:p w14:paraId="211F70A7" w14:textId="69EB6BFD" w:rsidR="001E24C0" w:rsidRPr="002C43F7" w:rsidRDefault="001E24C0" w:rsidP="000A5328">
            <w:pPr>
              <w:spacing w:before="120" w:after="120"/>
              <w:jc w:val="center"/>
              <w:rPr>
                <w:rFonts w:ascii="Times New Roman" w:hAnsi="Times New Roman" w:cs="Times New Roman"/>
                <w:b/>
                <w:bCs/>
                <w:color w:val="000000" w:themeColor="text1"/>
              </w:rPr>
            </w:pPr>
            <w:proofErr w:type="spellStart"/>
            <w:r w:rsidRPr="002C43F7">
              <w:rPr>
                <w:rFonts w:ascii="Times New Roman" w:hAnsi="Times New Roman" w:cs="Times New Roman"/>
                <w:color w:val="000000"/>
              </w:rPr>
              <w:t>Kaagda</w:t>
            </w:r>
            <w:proofErr w:type="spellEnd"/>
          </w:p>
        </w:tc>
        <w:tc>
          <w:tcPr>
            <w:tcW w:w="895" w:type="dxa"/>
            <w:vAlign w:val="center"/>
          </w:tcPr>
          <w:p w14:paraId="56B768D6" w14:textId="73FDDFA1" w:rsidR="001E24C0" w:rsidRPr="002C43F7" w:rsidRDefault="001E24C0"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673A7F1E" w14:textId="59F901E5" w:rsidR="001E24C0" w:rsidRPr="002C43F7" w:rsidRDefault="001E24C0" w:rsidP="000A5328">
            <w:pPr>
              <w:spacing w:before="120" w:after="120"/>
              <w:jc w:val="center"/>
              <w:rPr>
                <w:rFonts w:ascii="Times New Roman" w:hAnsi="Times New Roman" w:cs="Times New Roman"/>
              </w:rPr>
            </w:pPr>
            <w:r w:rsidRPr="002C43F7">
              <w:rPr>
                <w:rFonts w:ascii="Times New Roman" w:hAnsi="Times New Roman" w:cs="Times New Roman"/>
              </w:rPr>
              <w:t>2.7</w:t>
            </w:r>
          </w:p>
        </w:tc>
      </w:tr>
      <w:tr w:rsidR="001E24C0" w:rsidRPr="002C43F7" w14:paraId="49EE928F" w14:textId="77777777" w:rsidTr="000920E5">
        <w:trPr>
          <w:trHeight w:val="113"/>
          <w:jc w:val="center"/>
        </w:trPr>
        <w:tc>
          <w:tcPr>
            <w:tcW w:w="625" w:type="dxa"/>
            <w:vAlign w:val="center"/>
          </w:tcPr>
          <w:p w14:paraId="33DC57C7" w14:textId="77777777" w:rsidR="001E24C0" w:rsidRPr="002C43F7" w:rsidRDefault="001E24C0"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28</w:t>
            </w:r>
          </w:p>
        </w:tc>
        <w:tc>
          <w:tcPr>
            <w:tcW w:w="1800" w:type="dxa"/>
            <w:vMerge/>
            <w:vAlign w:val="center"/>
          </w:tcPr>
          <w:p w14:paraId="272044F6" w14:textId="77777777" w:rsidR="001E24C0" w:rsidRPr="002C43F7" w:rsidRDefault="001E24C0" w:rsidP="000A5328">
            <w:pPr>
              <w:spacing w:before="120" w:after="120"/>
              <w:jc w:val="center"/>
              <w:rPr>
                <w:rFonts w:ascii="Times New Roman" w:hAnsi="Times New Roman" w:cs="Times New Roman"/>
                <w:color w:val="000000" w:themeColor="text1"/>
              </w:rPr>
            </w:pPr>
          </w:p>
        </w:tc>
        <w:tc>
          <w:tcPr>
            <w:tcW w:w="2160" w:type="dxa"/>
            <w:vMerge w:val="restart"/>
            <w:vAlign w:val="center"/>
          </w:tcPr>
          <w:p w14:paraId="1C0258C7" w14:textId="77777777" w:rsidR="001E24C0" w:rsidRPr="002C43F7" w:rsidRDefault="001E24C0"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color w:val="000000"/>
              </w:rPr>
              <w:t>Carangiformes</w:t>
            </w:r>
            <w:proofErr w:type="spellEnd"/>
          </w:p>
          <w:p w14:paraId="211481BE" w14:textId="77777777" w:rsidR="001E24C0" w:rsidRPr="002C43F7" w:rsidRDefault="001E24C0" w:rsidP="000A5328">
            <w:pPr>
              <w:spacing w:before="120" w:after="120"/>
              <w:jc w:val="center"/>
              <w:rPr>
                <w:rFonts w:ascii="Times New Roman" w:hAnsi="Times New Roman" w:cs="Times New Roman"/>
                <w:color w:val="000000" w:themeColor="text1"/>
                <w:lang w:val="pt-BR"/>
              </w:rPr>
            </w:pPr>
          </w:p>
        </w:tc>
        <w:tc>
          <w:tcPr>
            <w:tcW w:w="1800" w:type="dxa"/>
            <w:vMerge w:val="restart"/>
            <w:vAlign w:val="center"/>
          </w:tcPr>
          <w:p w14:paraId="2AC21963" w14:textId="77777777" w:rsidR="001E24C0" w:rsidRPr="002C43F7" w:rsidRDefault="001E24C0" w:rsidP="000A5328">
            <w:pPr>
              <w:spacing w:before="120" w:after="120"/>
              <w:jc w:val="center"/>
              <w:rPr>
                <w:rFonts w:ascii="Times New Roman" w:hAnsi="Times New Roman" w:cs="Times New Roman"/>
                <w:color w:val="000000" w:themeColor="text1"/>
                <w:lang w:val="pt-BR"/>
              </w:rPr>
            </w:pPr>
            <w:r w:rsidRPr="002C43F7">
              <w:rPr>
                <w:rFonts w:ascii="Times New Roman" w:hAnsi="Times New Roman" w:cs="Times New Roman"/>
                <w:color w:val="000000"/>
                <w:lang w:val="pt-BR"/>
              </w:rPr>
              <w:t>Carangidae</w:t>
            </w:r>
          </w:p>
          <w:p w14:paraId="7354A9C0" w14:textId="77777777" w:rsidR="001E24C0" w:rsidRPr="002C43F7" w:rsidRDefault="001E24C0" w:rsidP="000A5328">
            <w:pPr>
              <w:spacing w:before="120" w:after="120"/>
              <w:jc w:val="center"/>
              <w:rPr>
                <w:rFonts w:ascii="Times New Roman" w:hAnsi="Times New Roman" w:cs="Times New Roman"/>
                <w:color w:val="000000" w:themeColor="text1"/>
              </w:rPr>
            </w:pPr>
          </w:p>
        </w:tc>
        <w:tc>
          <w:tcPr>
            <w:tcW w:w="2610" w:type="dxa"/>
            <w:vAlign w:val="center"/>
          </w:tcPr>
          <w:p w14:paraId="12013333" w14:textId="77777777" w:rsidR="001E24C0" w:rsidRPr="002C43F7" w:rsidRDefault="001E24C0" w:rsidP="000A5328">
            <w:pPr>
              <w:spacing w:before="120" w:after="120"/>
              <w:jc w:val="center"/>
              <w:rPr>
                <w:rFonts w:ascii="Times New Roman" w:hAnsi="Times New Roman" w:cs="Times New Roman"/>
                <w:i/>
                <w:iCs/>
                <w:color w:val="000000" w:themeColor="text1"/>
              </w:rPr>
            </w:pPr>
            <w:proofErr w:type="spellStart"/>
            <w:r w:rsidRPr="002C43F7">
              <w:rPr>
                <w:rFonts w:ascii="Times New Roman" w:hAnsi="Times New Roman" w:cs="Times New Roman"/>
                <w:i/>
                <w:iCs/>
                <w:color w:val="000000" w:themeColor="text1"/>
              </w:rPr>
              <w:t>Alectis</w:t>
            </w:r>
            <w:proofErr w:type="spellEnd"/>
            <w:r w:rsidRPr="002C43F7">
              <w:rPr>
                <w:rFonts w:ascii="Times New Roman" w:hAnsi="Times New Roman" w:cs="Times New Roman"/>
                <w:i/>
                <w:iCs/>
                <w:color w:val="000000" w:themeColor="text1"/>
              </w:rPr>
              <w:t xml:space="preserve"> ciliaris</w:t>
            </w:r>
            <w:r w:rsidRPr="002C43F7">
              <w:rPr>
                <w:rFonts w:ascii="Times New Roman" w:hAnsi="Times New Roman" w:cs="Times New Roman"/>
                <w:color w:val="000000" w:themeColor="text1"/>
              </w:rPr>
              <w:t> (Bloch, 1787)</w:t>
            </w:r>
          </w:p>
        </w:tc>
        <w:tc>
          <w:tcPr>
            <w:tcW w:w="1710" w:type="dxa"/>
            <w:vAlign w:val="center"/>
          </w:tcPr>
          <w:p w14:paraId="33348C49" w14:textId="7EBB951E" w:rsidR="001E24C0" w:rsidRPr="002C43F7" w:rsidRDefault="00520FA2" w:rsidP="000A5328">
            <w:pPr>
              <w:spacing w:before="120" w:after="120"/>
              <w:jc w:val="center"/>
              <w:rPr>
                <w:rFonts w:ascii="Times New Roman" w:hAnsi="Times New Roman" w:cs="Times New Roman"/>
                <w:b/>
                <w:bCs/>
                <w:color w:val="000000" w:themeColor="text1"/>
              </w:rPr>
            </w:pPr>
            <w:r w:rsidRPr="002C43F7">
              <w:rPr>
                <w:rFonts w:ascii="Times New Roman" w:hAnsi="Times New Roman" w:cs="Times New Roman"/>
                <w:color w:val="000000"/>
              </w:rPr>
              <w:t>African pompano</w:t>
            </w:r>
          </w:p>
        </w:tc>
        <w:tc>
          <w:tcPr>
            <w:tcW w:w="1350" w:type="dxa"/>
            <w:vAlign w:val="center"/>
          </w:tcPr>
          <w:p w14:paraId="5315D629" w14:textId="53C121A5" w:rsidR="001E24C0" w:rsidRPr="002C43F7" w:rsidRDefault="001E24C0" w:rsidP="000A5328">
            <w:pPr>
              <w:spacing w:before="120" w:after="120"/>
              <w:jc w:val="center"/>
              <w:rPr>
                <w:rFonts w:ascii="Times New Roman" w:hAnsi="Times New Roman" w:cs="Times New Roman"/>
                <w:b/>
                <w:bCs/>
                <w:color w:val="000000" w:themeColor="text1"/>
              </w:rPr>
            </w:pPr>
          </w:p>
        </w:tc>
        <w:tc>
          <w:tcPr>
            <w:tcW w:w="895" w:type="dxa"/>
            <w:vAlign w:val="center"/>
          </w:tcPr>
          <w:p w14:paraId="3C94DBFD" w14:textId="6D791AB2" w:rsidR="001E24C0" w:rsidRPr="002C43F7" w:rsidRDefault="001E24C0"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039B17CA" w14:textId="4F4772D5" w:rsidR="001E24C0" w:rsidRPr="002C43F7" w:rsidRDefault="001E24C0" w:rsidP="000A5328">
            <w:pPr>
              <w:spacing w:before="120" w:after="120"/>
              <w:jc w:val="center"/>
              <w:rPr>
                <w:rFonts w:ascii="Times New Roman" w:hAnsi="Times New Roman" w:cs="Times New Roman"/>
              </w:rPr>
            </w:pPr>
            <w:r w:rsidRPr="002C43F7">
              <w:rPr>
                <w:rFonts w:ascii="Times New Roman" w:hAnsi="Times New Roman" w:cs="Times New Roman"/>
              </w:rPr>
              <w:t>3.8</w:t>
            </w:r>
          </w:p>
        </w:tc>
      </w:tr>
      <w:tr w:rsidR="00520FA2" w:rsidRPr="002C43F7" w14:paraId="1DC6622D" w14:textId="77777777" w:rsidTr="000920E5">
        <w:trPr>
          <w:trHeight w:val="113"/>
          <w:jc w:val="center"/>
        </w:trPr>
        <w:tc>
          <w:tcPr>
            <w:tcW w:w="625" w:type="dxa"/>
            <w:vAlign w:val="center"/>
          </w:tcPr>
          <w:p w14:paraId="607966B1"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29</w:t>
            </w:r>
          </w:p>
        </w:tc>
        <w:tc>
          <w:tcPr>
            <w:tcW w:w="1800" w:type="dxa"/>
            <w:vMerge/>
            <w:vAlign w:val="center"/>
          </w:tcPr>
          <w:p w14:paraId="2C657FF9"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4CEB4DF8"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Merge/>
            <w:vAlign w:val="center"/>
          </w:tcPr>
          <w:p w14:paraId="7A1B0D1D"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610" w:type="dxa"/>
            <w:vAlign w:val="center"/>
          </w:tcPr>
          <w:p w14:paraId="7AD3128F" w14:textId="77777777" w:rsidR="00520FA2" w:rsidRPr="002C43F7" w:rsidRDefault="00520FA2" w:rsidP="000A5328">
            <w:pPr>
              <w:spacing w:before="120" w:after="120"/>
              <w:jc w:val="center"/>
              <w:rPr>
                <w:rFonts w:ascii="Times New Roman" w:hAnsi="Times New Roman" w:cs="Times New Roman"/>
                <w:i/>
                <w:iCs/>
                <w:color w:val="000000" w:themeColor="text1"/>
              </w:rPr>
            </w:pPr>
            <w:proofErr w:type="spellStart"/>
            <w:r w:rsidRPr="002C43F7">
              <w:rPr>
                <w:rFonts w:ascii="Times New Roman" w:hAnsi="Times New Roman" w:cs="Times New Roman"/>
                <w:i/>
                <w:iCs/>
                <w:color w:val="000000" w:themeColor="text1"/>
              </w:rPr>
              <w:t>Alectis</w:t>
            </w:r>
            <w:proofErr w:type="spellEnd"/>
            <w:r w:rsidRPr="002C43F7">
              <w:rPr>
                <w:rFonts w:ascii="Times New Roman" w:hAnsi="Times New Roman" w:cs="Times New Roman"/>
                <w:i/>
                <w:iCs/>
                <w:color w:val="000000" w:themeColor="text1"/>
              </w:rPr>
              <w:t xml:space="preserve"> indica</w:t>
            </w:r>
            <w:r w:rsidRPr="002C43F7">
              <w:rPr>
                <w:rFonts w:ascii="Times New Roman" w:hAnsi="Times New Roman" w:cs="Times New Roman"/>
                <w:color w:val="000000" w:themeColor="text1"/>
              </w:rPr>
              <w:t> (Rüppell, 1830)</w:t>
            </w:r>
          </w:p>
        </w:tc>
        <w:tc>
          <w:tcPr>
            <w:tcW w:w="1710" w:type="dxa"/>
            <w:vAlign w:val="center"/>
          </w:tcPr>
          <w:p w14:paraId="6DB51076" w14:textId="0920C7AF" w:rsidR="00520FA2" w:rsidRPr="002C43F7" w:rsidRDefault="00520FA2"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Indian threadfish</w:t>
            </w:r>
          </w:p>
        </w:tc>
        <w:tc>
          <w:tcPr>
            <w:tcW w:w="1350" w:type="dxa"/>
            <w:vAlign w:val="center"/>
          </w:tcPr>
          <w:p w14:paraId="0E7BF010" w14:textId="01F6A217" w:rsidR="00520FA2" w:rsidRPr="002C43F7" w:rsidRDefault="00520FA2" w:rsidP="000A5328">
            <w:pPr>
              <w:spacing w:before="120" w:after="120"/>
              <w:jc w:val="center"/>
              <w:rPr>
                <w:rFonts w:ascii="Times New Roman" w:hAnsi="Times New Roman" w:cs="Times New Roman"/>
                <w:b/>
                <w:bCs/>
                <w:color w:val="000000" w:themeColor="text1"/>
              </w:rPr>
            </w:pPr>
            <w:proofErr w:type="spellStart"/>
            <w:r w:rsidRPr="002C43F7">
              <w:rPr>
                <w:rFonts w:ascii="Times New Roman" w:hAnsi="Times New Roman" w:cs="Times New Roman"/>
                <w:color w:val="000000"/>
              </w:rPr>
              <w:t>Chandaliyo</w:t>
            </w:r>
            <w:proofErr w:type="spellEnd"/>
          </w:p>
        </w:tc>
        <w:tc>
          <w:tcPr>
            <w:tcW w:w="895" w:type="dxa"/>
            <w:vAlign w:val="center"/>
          </w:tcPr>
          <w:p w14:paraId="613DDFDE" w14:textId="5A021E91"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58F8097B" w14:textId="1E860129"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3.9</w:t>
            </w:r>
          </w:p>
        </w:tc>
      </w:tr>
      <w:tr w:rsidR="00520FA2" w:rsidRPr="002C43F7" w14:paraId="4C6357A5" w14:textId="77777777" w:rsidTr="000920E5">
        <w:trPr>
          <w:trHeight w:val="113"/>
          <w:jc w:val="center"/>
        </w:trPr>
        <w:tc>
          <w:tcPr>
            <w:tcW w:w="625" w:type="dxa"/>
            <w:vAlign w:val="center"/>
          </w:tcPr>
          <w:p w14:paraId="5EB1205A"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30</w:t>
            </w:r>
          </w:p>
        </w:tc>
        <w:tc>
          <w:tcPr>
            <w:tcW w:w="1800" w:type="dxa"/>
            <w:vMerge/>
            <w:vAlign w:val="center"/>
          </w:tcPr>
          <w:p w14:paraId="4C330BE3"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5D5BF295"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Merge/>
            <w:vAlign w:val="center"/>
          </w:tcPr>
          <w:p w14:paraId="2B762648"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610" w:type="dxa"/>
            <w:vAlign w:val="center"/>
          </w:tcPr>
          <w:p w14:paraId="6EA75E10" w14:textId="77777777" w:rsidR="00520FA2" w:rsidRPr="002C43F7" w:rsidRDefault="00520FA2"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i/>
                <w:iCs/>
                <w:color w:val="000000" w:themeColor="text1"/>
              </w:rPr>
              <w:t>Alepes</w:t>
            </w:r>
            <w:proofErr w:type="spellEnd"/>
            <w:r w:rsidRPr="002C43F7">
              <w:rPr>
                <w:rFonts w:ascii="Times New Roman" w:hAnsi="Times New Roman" w:cs="Times New Roman"/>
                <w:i/>
                <w:iCs/>
                <w:color w:val="000000" w:themeColor="text1"/>
              </w:rPr>
              <w:t xml:space="preserve"> </w:t>
            </w:r>
            <w:proofErr w:type="spellStart"/>
            <w:r w:rsidRPr="002C43F7">
              <w:rPr>
                <w:rFonts w:ascii="Times New Roman" w:hAnsi="Times New Roman" w:cs="Times New Roman"/>
                <w:i/>
                <w:iCs/>
                <w:color w:val="000000" w:themeColor="text1"/>
              </w:rPr>
              <w:t>kleinii</w:t>
            </w:r>
            <w:proofErr w:type="spellEnd"/>
            <w:r w:rsidRPr="002C43F7">
              <w:rPr>
                <w:rFonts w:ascii="Times New Roman" w:hAnsi="Times New Roman" w:cs="Times New Roman"/>
                <w:color w:val="000000" w:themeColor="text1"/>
              </w:rPr>
              <w:t> (Bloch, 1793)</w:t>
            </w:r>
          </w:p>
        </w:tc>
        <w:tc>
          <w:tcPr>
            <w:tcW w:w="1710" w:type="dxa"/>
            <w:vAlign w:val="center"/>
          </w:tcPr>
          <w:p w14:paraId="43CC96EB" w14:textId="16FDB2A7" w:rsidR="00520FA2" w:rsidRPr="002C43F7" w:rsidRDefault="00520FA2"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 xml:space="preserve">Banded </w:t>
            </w:r>
            <w:proofErr w:type="spellStart"/>
            <w:r w:rsidRPr="002C43F7">
              <w:rPr>
                <w:rFonts w:ascii="Times New Roman" w:hAnsi="Times New Roman" w:cs="Times New Roman"/>
                <w:color w:val="000000"/>
              </w:rPr>
              <w:t>scad</w:t>
            </w:r>
            <w:proofErr w:type="spellEnd"/>
            <w:r w:rsidRPr="002C43F7">
              <w:rPr>
                <w:rFonts w:ascii="Times New Roman" w:hAnsi="Times New Roman" w:cs="Times New Roman"/>
                <w:color w:val="000000"/>
              </w:rPr>
              <w:t xml:space="preserve"> (Banded crevalle</w:t>
            </w:r>
          </w:p>
        </w:tc>
        <w:tc>
          <w:tcPr>
            <w:tcW w:w="1350" w:type="dxa"/>
            <w:vAlign w:val="center"/>
          </w:tcPr>
          <w:p w14:paraId="25D077B6" w14:textId="56458357" w:rsidR="00520FA2" w:rsidRPr="002C43F7" w:rsidRDefault="00520FA2" w:rsidP="000A5328">
            <w:pPr>
              <w:spacing w:before="120" w:after="120"/>
              <w:jc w:val="center"/>
              <w:rPr>
                <w:rFonts w:ascii="Times New Roman" w:hAnsi="Times New Roman" w:cs="Times New Roman"/>
                <w:b/>
                <w:bCs/>
                <w:color w:val="000000" w:themeColor="text1"/>
              </w:rPr>
            </w:pPr>
            <w:proofErr w:type="spellStart"/>
            <w:r w:rsidRPr="002C43F7">
              <w:rPr>
                <w:rFonts w:ascii="Times New Roman" w:hAnsi="Times New Roman" w:cs="Times New Roman"/>
                <w:color w:val="000000"/>
              </w:rPr>
              <w:t>Bangdi</w:t>
            </w:r>
            <w:proofErr w:type="spellEnd"/>
          </w:p>
        </w:tc>
        <w:tc>
          <w:tcPr>
            <w:tcW w:w="895" w:type="dxa"/>
            <w:vAlign w:val="center"/>
          </w:tcPr>
          <w:p w14:paraId="3F909BC9" w14:textId="1E5B7CEA"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4B0AD9EB" w14:textId="08F3A569"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3.6</w:t>
            </w:r>
          </w:p>
        </w:tc>
      </w:tr>
      <w:tr w:rsidR="00520FA2" w:rsidRPr="002C43F7" w14:paraId="41629593" w14:textId="77777777" w:rsidTr="000920E5">
        <w:trPr>
          <w:trHeight w:val="113"/>
          <w:jc w:val="center"/>
        </w:trPr>
        <w:tc>
          <w:tcPr>
            <w:tcW w:w="625" w:type="dxa"/>
            <w:vAlign w:val="center"/>
          </w:tcPr>
          <w:p w14:paraId="1A2630BB"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31</w:t>
            </w:r>
          </w:p>
        </w:tc>
        <w:tc>
          <w:tcPr>
            <w:tcW w:w="1800" w:type="dxa"/>
            <w:vMerge/>
            <w:vAlign w:val="center"/>
          </w:tcPr>
          <w:p w14:paraId="46283CF7"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10B7B111"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Merge/>
            <w:vAlign w:val="center"/>
          </w:tcPr>
          <w:p w14:paraId="72108AC7"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610" w:type="dxa"/>
            <w:vAlign w:val="center"/>
          </w:tcPr>
          <w:p w14:paraId="7FA8D792" w14:textId="77777777" w:rsidR="00520FA2" w:rsidRPr="002C43F7" w:rsidRDefault="00520FA2" w:rsidP="000A5328">
            <w:pPr>
              <w:spacing w:before="120" w:after="120"/>
              <w:jc w:val="center"/>
              <w:rPr>
                <w:rFonts w:ascii="Times New Roman" w:hAnsi="Times New Roman" w:cs="Times New Roman"/>
                <w:i/>
                <w:iCs/>
                <w:color w:val="000000" w:themeColor="text1"/>
              </w:rPr>
            </w:pPr>
            <w:proofErr w:type="spellStart"/>
            <w:r w:rsidRPr="002C43F7">
              <w:rPr>
                <w:rFonts w:ascii="Times New Roman" w:hAnsi="Times New Roman" w:cs="Times New Roman"/>
                <w:i/>
                <w:iCs/>
                <w:color w:val="000000" w:themeColor="text1"/>
              </w:rPr>
              <w:t>Atropus</w:t>
            </w:r>
            <w:proofErr w:type="spellEnd"/>
            <w:r w:rsidRPr="002C43F7">
              <w:rPr>
                <w:rFonts w:ascii="Times New Roman" w:hAnsi="Times New Roman" w:cs="Times New Roman"/>
                <w:i/>
                <w:iCs/>
                <w:color w:val="000000" w:themeColor="text1"/>
              </w:rPr>
              <w:t xml:space="preserve"> </w:t>
            </w:r>
            <w:proofErr w:type="spellStart"/>
            <w:r w:rsidRPr="002C43F7">
              <w:rPr>
                <w:rFonts w:ascii="Times New Roman" w:hAnsi="Times New Roman" w:cs="Times New Roman"/>
                <w:i/>
                <w:iCs/>
                <w:color w:val="000000" w:themeColor="text1"/>
              </w:rPr>
              <w:t>atropos</w:t>
            </w:r>
            <w:proofErr w:type="spellEnd"/>
            <w:r w:rsidRPr="002C43F7">
              <w:rPr>
                <w:rFonts w:ascii="Times New Roman" w:hAnsi="Times New Roman" w:cs="Times New Roman"/>
                <w:color w:val="000000" w:themeColor="text1"/>
              </w:rPr>
              <w:t> (Bloch &amp; Schneider, 1801)</w:t>
            </w:r>
          </w:p>
        </w:tc>
        <w:tc>
          <w:tcPr>
            <w:tcW w:w="1710" w:type="dxa"/>
            <w:vAlign w:val="center"/>
          </w:tcPr>
          <w:p w14:paraId="4D5A08D5" w14:textId="41CB5326" w:rsidR="00520FA2" w:rsidRPr="002C43F7" w:rsidRDefault="00520FA2" w:rsidP="000A5328">
            <w:pPr>
              <w:spacing w:before="120" w:after="120"/>
              <w:jc w:val="center"/>
              <w:rPr>
                <w:rFonts w:ascii="Times New Roman" w:hAnsi="Times New Roman" w:cs="Times New Roman"/>
                <w:color w:val="000000"/>
              </w:rPr>
            </w:pPr>
            <w:proofErr w:type="spellStart"/>
            <w:r w:rsidRPr="002C43F7">
              <w:rPr>
                <w:rFonts w:ascii="Times New Roman" w:hAnsi="Times New Roman" w:cs="Times New Roman"/>
                <w:color w:val="000000"/>
              </w:rPr>
              <w:t>Cleftbelly</w:t>
            </w:r>
            <w:proofErr w:type="spellEnd"/>
            <w:r w:rsidRPr="002C43F7">
              <w:rPr>
                <w:rFonts w:ascii="Times New Roman" w:hAnsi="Times New Roman" w:cs="Times New Roman"/>
                <w:color w:val="000000"/>
              </w:rPr>
              <w:t xml:space="preserve"> trevally</w:t>
            </w:r>
          </w:p>
        </w:tc>
        <w:tc>
          <w:tcPr>
            <w:tcW w:w="1350" w:type="dxa"/>
            <w:vAlign w:val="center"/>
          </w:tcPr>
          <w:p w14:paraId="0B62EFCF" w14:textId="1AC687F2" w:rsidR="00520FA2" w:rsidRPr="002C43F7" w:rsidRDefault="00520FA2" w:rsidP="000A5328">
            <w:pPr>
              <w:spacing w:before="120" w:after="120"/>
              <w:jc w:val="center"/>
              <w:rPr>
                <w:rFonts w:ascii="Times New Roman" w:hAnsi="Times New Roman" w:cs="Times New Roman"/>
                <w:b/>
                <w:bCs/>
                <w:color w:val="000000" w:themeColor="text1"/>
              </w:rPr>
            </w:pPr>
            <w:proofErr w:type="spellStart"/>
            <w:r w:rsidRPr="002C43F7">
              <w:rPr>
                <w:rFonts w:ascii="Times New Roman" w:hAnsi="Times New Roman" w:cs="Times New Roman"/>
                <w:color w:val="000000"/>
              </w:rPr>
              <w:t>Bangada</w:t>
            </w:r>
            <w:proofErr w:type="spellEnd"/>
          </w:p>
        </w:tc>
        <w:tc>
          <w:tcPr>
            <w:tcW w:w="895" w:type="dxa"/>
            <w:vAlign w:val="center"/>
          </w:tcPr>
          <w:p w14:paraId="27E0B3A2" w14:textId="36D3E77D"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7587D7BB" w14:textId="59EC2D58"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3.7</w:t>
            </w:r>
          </w:p>
        </w:tc>
      </w:tr>
      <w:tr w:rsidR="00520FA2" w:rsidRPr="002C43F7" w14:paraId="64790CE7" w14:textId="77777777" w:rsidTr="000920E5">
        <w:trPr>
          <w:trHeight w:val="113"/>
          <w:jc w:val="center"/>
        </w:trPr>
        <w:tc>
          <w:tcPr>
            <w:tcW w:w="625" w:type="dxa"/>
            <w:vAlign w:val="center"/>
          </w:tcPr>
          <w:p w14:paraId="7E11010A"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32</w:t>
            </w:r>
          </w:p>
        </w:tc>
        <w:tc>
          <w:tcPr>
            <w:tcW w:w="1800" w:type="dxa"/>
            <w:vMerge/>
            <w:vAlign w:val="center"/>
          </w:tcPr>
          <w:p w14:paraId="6D61D843"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5DB27774"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Merge/>
            <w:vAlign w:val="center"/>
          </w:tcPr>
          <w:p w14:paraId="229D7363"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610" w:type="dxa"/>
            <w:vAlign w:val="center"/>
          </w:tcPr>
          <w:p w14:paraId="0D605311" w14:textId="77777777" w:rsidR="00520FA2" w:rsidRPr="002C43F7" w:rsidRDefault="00520FA2" w:rsidP="000A5328">
            <w:pPr>
              <w:spacing w:before="120" w:after="120"/>
              <w:jc w:val="center"/>
              <w:rPr>
                <w:rFonts w:ascii="Times New Roman" w:hAnsi="Times New Roman" w:cs="Times New Roman"/>
                <w:i/>
                <w:iCs/>
                <w:color w:val="000000" w:themeColor="text1"/>
              </w:rPr>
            </w:pPr>
            <w:r w:rsidRPr="002C43F7">
              <w:rPr>
                <w:rFonts w:ascii="Times New Roman" w:hAnsi="Times New Roman" w:cs="Times New Roman"/>
                <w:i/>
                <w:iCs/>
                <w:color w:val="000000" w:themeColor="text1"/>
              </w:rPr>
              <w:t xml:space="preserve">Caranx </w:t>
            </w:r>
            <w:proofErr w:type="spellStart"/>
            <w:r w:rsidRPr="002C43F7">
              <w:rPr>
                <w:rFonts w:ascii="Times New Roman" w:hAnsi="Times New Roman" w:cs="Times New Roman"/>
                <w:i/>
                <w:iCs/>
                <w:color w:val="000000" w:themeColor="text1"/>
              </w:rPr>
              <w:t>heberi</w:t>
            </w:r>
            <w:proofErr w:type="spellEnd"/>
            <w:r w:rsidRPr="002C43F7">
              <w:rPr>
                <w:rFonts w:ascii="Times New Roman" w:hAnsi="Times New Roman" w:cs="Times New Roman"/>
                <w:color w:val="000000" w:themeColor="text1"/>
              </w:rPr>
              <w:t> (Bennett, 1830)</w:t>
            </w:r>
          </w:p>
        </w:tc>
        <w:tc>
          <w:tcPr>
            <w:tcW w:w="1710" w:type="dxa"/>
            <w:vAlign w:val="center"/>
          </w:tcPr>
          <w:p w14:paraId="4D87D3FC" w14:textId="4ECBD1AF" w:rsidR="00520FA2" w:rsidRPr="002C43F7" w:rsidRDefault="00520FA2"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Blacktip trevally</w:t>
            </w:r>
          </w:p>
        </w:tc>
        <w:tc>
          <w:tcPr>
            <w:tcW w:w="1350" w:type="dxa"/>
            <w:vAlign w:val="center"/>
          </w:tcPr>
          <w:p w14:paraId="435F6C32" w14:textId="1211BCE2" w:rsidR="00520FA2" w:rsidRPr="002C43F7" w:rsidRDefault="00520FA2" w:rsidP="000A5328">
            <w:pPr>
              <w:spacing w:before="120" w:after="120"/>
              <w:jc w:val="center"/>
              <w:rPr>
                <w:rFonts w:ascii="Times New Roman" w:hAnsi="Times New Roman" w:cs="Times New Roman"/>
                <w:b/>
                <w:bCs/>
                <w:color w:val="000000" w:themeColor="text1"/>
              </w:rPr>
            </w:pPr>
            <w:proofErr w:type="spellStart"/>
            <w:r w:rsidRPr="002C43F7">
              <w:rPr>
                <w:rFonts w:ascii="Times New Roman" w:hAnsi="Times New Roman" w:cs="Times New Roman"/>
                <w:color w:val="000000"/>
              </w:rPr>
              <w:t>Bangada</w:t>
            </w:r>
            <w:proofErr w:type="spellEnd"/>
          </w:p>
        </w:tc>
        <w:tc>
          <w:tcPr>
            <w:tcW w:w="895" w:type="dxa"/>
            <w:vAlign w:val="center"/>
          </w:tcPr>
          <w:p w14:paraId="39A4523C" w14:textId="7A646F03"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08FE1BF3" w14:textId="19E51293"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4.1</w:t>
            </w:r>
          </w:p>
        </w:tc>
      </w:tr>
      <w:tr w:rsidR="00520FA2" w:rsidRPr="002C43F7" w14:paraId="3634A4CA" w14:textId="77777777" w:rsidTr="000920E5">
        <w:trPr>
          <w:trHeight w:val="113"/>
          <w:jc w:val="center"/>
        </w:trPr>
        <w:tc>
          <w:tcPr>
            <w:tcW w:w="625" w:type="dxa"/>
            <w:vAlign w:val="center"/>
          </w:tcPr>
          <w:p w14:paraId="12F0E3DF"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33</w:t>
            </w:r>
          </w:p>
        </w:tc>
        <w:tc>
          <w:tcPr>
            <w:tcW w:w="1800" w:type="dxa"/>
            <w:vMerge/>
            <w:vAlign w:val="center"/>
          </w:tcPr>
          <w:p w14:paraId="3E628F58"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6621F8AF"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Merge/>
            <w:vAlign w:val="center"/>
          </w:tcPr>
          <w:p w14:paraId="404E49FC"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610" w:type="dxa"/>
            <w:vAlign w:val="center"/>
          </w:tcPr>
          <w:p w14:paraId="16791E6B" w14:textId="77777777" w:rsidR="00520FA2" w:rsidRPr="002C43F7" w:rsidRDefault="00520FA2" w:rsidP="000A5328">
            <w:pPr>
              <w:spacing w:before="120" w:after="120"/>
              <w:jc w:val="center"/>
              <w:rPr>
                <w:rFonts w:ascii="Times New Roman" w:hAnsi="Times New Roman" w:cs="Times New Roman"/>
                <w:i/>
                <w:iCs/>
                <w:color w:val="000000" w:themeColor="text1"/>
              </w:rPr>
            </w:pPr>
            <w:r w:rsidRPr="002C43F7">
              <w:rPr>
                <w:rFonts w:ascii="Times New Roman" w:hAnsi="Times New Roman" w:cs="Times New Roman"/>
                <w:i/>
                <w:iCs/>
                <w:color w:val="000000" w:themeColor="text1"/>
              </w:rPr>
              <w:t xml:space="preserve">Caranx </w:t>
            </w:r>
            <w:proofErr w:type="spellStart"/>
            <w:r w:rsidRPr="002C43F7">
              <w:rPr>
                <w:rFonts w:ascii="Times New Roman" w:hAnsi="Times New Roman" w:cs="Times New Roman"/>
                <w:i/>
                <w:iCs/>
                <w:color w:val="000000" w:themeColor="text1"/>
              </w:rPr>
              <w:t>ignobilis</w:t>
            </w:r>
            <w:proofErr w:type="spellEnd"/>
            <w:r w:rsidRPr="002C43F7">
              <w:rPr>
                <w:rFonts w:ascii="Times New Roman" w:hAnsi="Times New Roman" w:cs="Times New Roman"/>
                <w:color w:val="000000" w:themeColor="text1"/>
              </w:rPr>
              <w:t> (</w:t>
            </w:r>
            <w:proofErr w:type="spellStart"/>
            <w:r w:rsidRPr="002C43F7">
              <w:rPr>
                <w:rFonts w:ascii="Times New Roman" w:hAnsi="Times New Roman" w:cs="Times New Roman"/>
                <w:color w:val="000000" w:themeColor="text1"/>
              </w:rPr>
              <w:t>Forsskål</w:t>
            </w:r>
            <w:proofErr w:type="spellEnd"/>
            <w:r w:rsidRPr="002C43F7">
              <w:rPr>
                <w:rFonts w:ascii="Times New Roman" w:hAnsi="Times New Roman" w:cs="Times New Roman"/>
                <w:color w:val="000000" w:themeColor="text1"/>
              </w:rPr>
              <w:t>, 1775)</w:t>
            </w:r>
          </w:p>
        </w:tc>
        <w:tc>
          <w:tcPr>
            <w:tcW w:w="1710" w:type="dxa"/>
            <w:vAlign w:val="center"/>
          </w:tcPr>
          <w:p w14:paraId="164ED813" w14:textId="61D8C204" w:rsidR="00520FA2" w:rsidRPr="002C43F7" w:rsidRDefault="00520FA2"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Giant trevally</w:t>
            </w:r>
          </w:p>
        </w:tc>
        <w:tc>
          <w:tcPr>
            <w:tcW w:w="1350" w:type="dxa"/>
            <w:vAlign w:val="center"/>
          </w:tcPr>
          <w:p w14:paraId="3F90A87E" w14:textId="6EDC58FD" w:rsidR="00520FA2" w:rsidRPr="002C43F7" w:rsidRDefault="00520FA2" w:rsidP="000A5328">
            <w:pPr>
              <w:spacing w:before="120" w:after="120"/>
              <w:jc w:val="center"/>
              <w:rPr>
                <w:rFonts w:ascii="Times New Roman" w:hAnsi="Times New Roman" w:cs="Times New Roman"/>
                <w:b/>
                <w:bCs/>
                <w:color w:val="000000" w:themeColor="text1"/>
              </w:rPr>
            </w:pPr>
            <w:proofErr w:type="spellStart"/>
            <w:r w:rsidRPr="002C43F7">
              <w:rPr>
                <w:rFonts w:ascii="Times New Roman" w:hAnsi="Times New Roman" w:cs="Times New Roman"/>
                <w:color w:val="000000"/>
              </w:rPr>
              <w:t>Bangada</w:t>
            </w:r>
            <w:proofErr w:type="spellEnd"/>
          </w:p>
        </w:tc>
        <w:tc>
          <w:tcPr>
            <w:tcW w:w="895" w:type="dxa"/>
            <w:vAlign w:val="center"/>
          </w:tcPr>
          <w:p w14:paraId="6E9E5221" w14:textId="7A03C6AA"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15EC6C57" w14:textId="3533E045"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4.4</w:t>
            </w:r>
          </w:p>
        </w:tc>
      </w:tr>
      <w:tr w:rsidR="00520FA2" w:rsidRPr="002C43F7" w14:paraId="4B5ADED8" w14:textId="77777777" w:rsidTr="000920E5">
        <w:trPr>
          <w:trHeight w:val="113"/>
          <w:jc w:val="center"/>
        </w:trPr>
        <w:tc>
          <w:tcPr>
            <w:tcW w:w="625" w:type="dxa"/>
            <w:vAlign w:val="center"/>
          </w:tcPr>
          <w:p w14:paraId="1CA29FF8"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34</w:t>
            </w:r>
          </w:p>
        </w:tc>
        <w:tc>
          <w:tcPr>
            <w:tcW w:w="1800" w:type="dxa"/>
            <w:vMerge/>
            <w:vAlign w:val="center"/>
          </w:tcPr>
          <w:p w14:paraId="25DFA49E"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0FBB0BBB"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Merge/>
            <w:vAlign w:val="center"/>
          </w:tcPr>
          <w:p w14:paraId="15BDBF9B"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610" w:type="dxa"/>
            <w:vAlign w:val="center"/>
          </w:tcPr>
          <w:p w14:paraId="2B6C5967" w14:textId="77777777" w:rsidR="00520FA2" w:rsidRPr="002C43F7" w:rsidRDefault="00520FA2" w:rsidP="000A5328">
            <w:pPr>
              <w:spacing w:before="120" w:after="120"/>
              <w:jc w:val="center"/>
              <w:rPr>
                <w:rFonts w:ascii="Times New Roman" w:hAnsi="Times New Roman" w:cs="Times New Roman"/>
                <w:i/>
                <w:iCs/>
                <w:color w:val="000000" w:themeColor="text1"/>
              </w:rPr>
            </w:pPr>
            <w:r w:rsidRPr="002C43F7">
              <w:rPr>
                <w:rFonts w:ascii="Times New Roman" w:hAnsi="Times New Roman" w:cs="Times New Roman"/>
                <w:i/>
                <w:iCs/>
                <w:color w:val="000000" w:themeColor="text1"/>
              </w:rPr>
              <w:t xml:space="preserve">Caranx </w:t>
            </w:r>
            <w:proofErr w:type="spellStart"/>
            <w:r w:rsidRPr="002C43F7">
              <w:rPr>
                <w:rFonts w:ascii="Times New Roman" w:hAnsi="Times New Roman" w:cs="Times New Roman"/>
                <w:i/>
                <w:iCs/>
                <w:color w:val="000000" w:themeColor="text1"/>
              </w:rPr>
              <w:t>sexfasciatus</w:t>
            </w:r>
            <w:proofErr w:type="spellEnd"/>
            <w:r w:rsidRPr="002C43F7">
              <w:rPr>
                <w:rFonts w:ascii="Times New Roman" w:hAnsi="Times New Roman" w:cs="Times New Roman"/>
                <w:color w:val="000000" w:themeColor="text1"/>
              </w:rPr>
              <w:t> </w:t>
            </w:r>
            <w:proofErr w:type="spellStart"/>
            <w:r w:rsidRPr="002C43F7">
              <w:rPr>
                <w:rFonts w:ascii="Times New Roman" w:hAnsi="Times New Roman" w:cs="Times New Roman"/>
                <w:color w:val="000000" w:themeColor="text1"/>
              </w:rPr>
              <w:t>Quoy</w:t>
            </w:r>
            <w:proofErr w:type="spellEnd"/>
            <w:r w:rsidRPr="002C43F7">
              <w:rPr>
                <w:rFonts w:ascii="Times New Roman" w:hAnsi="Times New Roman" w:cs="Times New Roman"/>
                <w:color w:val="000000" w:themeColor="text1"/>
              </w:rPr>
              <w:t xml:space="preserve"> &amp; </w:t>
            </w:r>
            <w:proofErr w:type="spellStart"/>
            <w:r w:rsidRPr="002C43F7">
              <w:rPr>
                <w:rFonts w:ascii="Times New Roman" w:hAnsi="Times New Roman" w:cs="Times New Roman"/>
                <w:color w:val="000000" w:themeColor="text1"/>
              </w:rPr>
              <w:t>Gaimard</w:t>
            </w:r>
            <w:proofErr w:type="spellEnd"/>
            <w:r w:rsidRPr="002C43F7">
              <w:rPr>
                <w:rFonts w:ascii="Times New Roman" w:hAnsi="Times New Roman" w:cs="Times New Roman"/>
                <w:color w:val="000000" w:themeColor="text1"/>
              </w:rPr>
              <w:t>, 1825</w:t>
            </w:r>
          </w:p>
        </w:tc>
        <w:tc>
          <w:tcPr>
            <w:tcW w:w="1710" w:type="dxa"/>
            <w:vAlign w:val="center"/>
          </w:tcPr>
          <w:p w14:paraId="227DF12B" w14:textId="2D80A4F2" w:rsidR="00520FA2" w:rsidRPr="002C43F7" w:rsidRDefault="00520FA2"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Bigeye trevally</w:t>
            </w:r>
          </w:p>
        </w:tc>
        <w:tc>
          <w:tcPr>
            <w:tcW w:w="1350" w:type="dxa"/>
            <w:vAlign w:val="center"/>
          </w:tcPr>
          <w:p w14:paraId="76AE91D1" w14:textId="69C4159C" w:rsidR="00520FA2" w:rsidRPr="002C43F7" w:rsidRDefault="00520FA2" w:rsidP="000A5328">
            <w:pPr>
              <w:spacing w:before="120" w:after="120"/>
              <w:jc w:val="center"/>
              <w:rPr>
                <w:rFonts w:ascii="Times New Roman" w:hAnsi="Times New Roman" w:cs="Times New Roman"/>
                <w:b/>
                <w:bCs/>
                <w:color w:val="000000" w:themeColor="text1"/>
              </w:rPr>
            </w:pPr>
            <w:proofErr w:type="spellStart"/>
            <w:r w:rsidRPr="002C43F7">
              <w:rPr>
                <w:rFonts w:ascii="Times New Roman" w:hAnsi="Times New Roman" w:cs="Times New Roman"/>
                <w:color w:val="000000"/>
              </w:rPr>
              <w:t>Bangada</w:t>
            </w:r>
            <w:proofErr w:type="spellEnd"/>
          </w:p>
        </w:tc>
        <w:tc>
          <w:tcPr>
            <w:tcW w:w="895" w:type="dxa"/>
            <w:vAlign w:val="center"/>
          </w:tcPr>
          <w:p w14:paraId="024F98BA" w14:textId="7DE95C45"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1AC63876" w14:textId="2B4126A8"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4.2</w:t>
            </w:r>
          </w:p>
        </w:tc>
      </w:tr>
      <w:tr w:rsidR="00520FA2" w:rsidRPr="002C43F7" w14:paraId="4B6A3D1F" w14:textId="77777777" w:rsidTr="000920E5">
        <w:trPr>
          <w:trHeight w:val="426"/>
          <w:jc w:val="center"/>
        </w:trPr>
        <w:tc>
          <w:tcPr>
            <w:tcW w:w="625" w:type="dxa"/>
            <w:vAlign w:val="center"/>
          </w:tcPr>
          <w:p w14:paraId="7823E13A"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lastRenderedPageBreak/>
              <w:t>35</w:t>
            </w:r>
          </w:p>
        </w:tc>
        <w:tc>
          <w:tcPr>
            <w:tcW w:w="1800" w:type="dxa"/>
            <w:vMerge/>
            <w:vAlign w:val="center"/>
          </w:tcPr>
          <w:p w14:paraId="13846955"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restart"/>
            <w:vAlign w:val="center"/>
          </w:tcPr>
          <w:p w14:paraId="1FEC1FFD" w14:textId="26EAC100" w:rsidR="00520FA2" w:rsidRPr="002C43F7" w:rsidRDefault="00520FA2" w:rsidP="000A5328">
            <w:pPr>
              <w:spacing w:before="120" w:after="120"/>
              <w:jc w:val="center"/>
              <w:rPr>
                <w:rFonts w:ascii="Times New Roman" w:hAnsi="Times New Roman" w:cs="Times New Roman"/>
                <w:color w:val="000000"/>
              </w:rPr>
            </w:pPr>
            <w:proofErr w:type="spellStart"/>
            <w:r w:rsidRPr="002C43F7">
              <w:rPr>
                <w:rFonts w:ascii="Times New Roman" w:hAnsi="Times New Roman" w:cs="Times New Roman"/>
                <w:color w:val="000000"/>
              </w:rPr>
              <w:t>Carangiformes</w:t>
            </w:r>
            <w:proofErr w:type="spellEnd"/>
          </w:p>
          <w:p w14:paraId="041127C5" w14:textId="77777777" w:rsidR="00AE40D4" w:rsidRPr="002C43F7" w:rsidRDefault="00AE40D4" w:rsidP="000A5328">
            <w:pPr>
              <w:spacing w:before="120" w:after="120"/>
              <w:jc w:val="center"/>
              <w:rPr>
                <w:rFonts w:ascii="Times New Roman" w:hAnsi="Times New Roman" w:cs="Times New Roman"/>
                <w:color w:val="000000"/>
              </w:rPr>
            </w:pPr>
          </w:p>
          <w:p w14:paraId="32AAA555" w14:textId="77777777" w:rsidR="00AE40D4" w:rsidRPr="002C43F7" w:rsidRDefault="00AE40D4" w:rsidP="000A5328">
            <w:pPr>
              <w:spacing w:before="120" w:after="120"/>
              <w:jc w:val="center"/>
              <w:rPr>
                <w:rFonts w:ascii="Times New Roman" w:hAnsi="Times New Roman" w:cs="Times New Roman"/>
                <w:color w:val="000000"/>
              </w:rPr>
            </w:pPr>
          </w:p>
          <w:p w14:paraId="1CEF21C1" w14:textId="77777777" w:rsidR="00AE40D4" w:rsidRPr="002C43F7" w:rsidRDefault="00AE40D4" w:rsidP="000A5328">
            <w:pPr>
              <w:spacing w:before="120" w:after="120"/>
              <w:jc w:val="center"/>
              <w:rPr>
                <w:rFonts w:ascii="Times New Roman" w:hAnsi="Times New Roman" w:cs="Times New Roman"/>
                <w:color w:val="000000"/>
              </w:rPr>
            </w:pPr>
          </w:p>
          <w:p w14:paraId="09C0759C" w14:textId="77777777" w:rsidR="00AE40D4" w:rsidRPr="002C43F7" w:rsidRDefault="00AE40D4" w:rsidP="000A5328">
            <w:pPr>
              <w:spacing w:before="120" w:after="120"/>
              <w:jc w:val="center"/>
              <w:rPr>
                <w:rFonts w:ascii="Times New Roman" w:hAnsi="Times New Roman" w:cs="Times New Roman"/>
                <w:color w:val="000000"/>
              </w:rPr>
            </w:pPr>
          </w:p>
          <w:p w14:paraId="5932E08A" w14:textId="77777777" w:rsidR="00AE40D4" w:rsidRPr="002C43F7" w:rsidRDefault="00AE40D4" w:rsidP="000A5328">
            <w:pPr>
              <w:spacing w:before="120" w:after="120"/>
              <w:jc w:val="center"/>
              <w:rPr>
                <w:rFonts w:ascii="Times New Roman" w:hAnsi="Times New Roman" w:cs="Times New Roman"/>
                <w:color w:val="000000"/>
              </w:rPr>
            </w:pPr>
          </w:p>
          <w:p w14:paraId="2A73D958" w14:textId="77777777" w:rsidR="00AE40D4" w:rsidRPr="002C43F7" w:rsidRDefault="00AE40D4" w:rsidP="000A5328">
            <w:pPr>
              <w:spacing w:before="120" w:after="120"/>
              <w:jc w:val="center"/>
              <w:rPr>
                <w:rFonts w:ascii="Times New Roman" w:hAnsi="Times New Roman" w:cs="Times New Roman"/>
                <w:color w:val="000000"/>
              </w:rPr>
            </w:pPr>
          </w:p>
          <w:p w14:paraId="118F3A7D" w14:textId="77777777" w:rsidR="00AE40D4" w:rsidRPr="002C43F7" w:rsidRDefault="00AE40D4" w:rsidP="000A5328">
            <w:pPr>
              <w:spacing w:before="120" w:after="120"/>
              <w:jc w:val="center"/>
              <w:rPr>
                <w:rFonts w:ascii="Times New Roman" w:hAnsi="Times New Roman" w:cs="Times New Roman"/>
                <w:color w:val="000000"/>
              </w:rPr>
            </w:pPr>
          </w:p>
          <w:p w14:paraId="70958F35" w14:textId="77777777" w:rsidR="00AE40D4" w:rsidRPr="002C43F7" w:rsidRDefault="00AE40D4" w:rsidP="000A5328">
            <w:pPr>
              <w:spacing w:before="120" w:after="120"/>
              <w:jc w:val="center"/>
              <w:rPr>
                <w:rFonts w:ascii="Times New Roman" w:hAnsi="Times New Roman" w:cs="Times New Roman"/>
                <w:color w:val="000000"/>
              </w:rPr>
            </w:pPr>
          </w:p>
          <w:p w14:paraId="0C836538" w14:textId="77777777" w:rsidR="00AE40D4" w:rsidRPr="002C43F7" w:rsidRDefault="00AE40D4" w:rsidP="000A5328">
            <w:pPr>
              <w:spacing w:before="120" w:after="120"/>
              <w:jc w:val="center"/>
              <w:rPr>
                <w:rFonts w:ascii="Times New Roman" w:hAnsi="Times New Roman" w:cs="Times New Roman"/>
                <w:color w:val="000000"/>
              </w:rPr>
            </w:pPr>
          </w:p>
          <w:p w14:paraId="46BF0D58" w14:textId="77777777" w:rsidR="00AE40D4" w:rsidRPr="002C43F7" w:rsidRDefault="00AE40D4" w:rsidP="000A5328">
            <w:pPr>
              <w:spacing w:before="120" w:after="120"/>
              <w:rPr>
                <w:rFonts w:ascii="Times New Roman" w:hAnsi="Times New Roman" w:cs="Times New Roman"/>
                <w:color w:val="000000"/>
              </w:rPr>
            </w:pPr>
          </w:p>
          <w:p w14:paraId="5C0E10E7" w14:textId="77777777" w:rsidR="00AE40D4" w:rsidRPr="002C43F7" w:rsidRDefault="00AE40D4" w:rsidP="000A5328">
            <w:pPr>
              <w:spacing w:before="120" w:after="120"/>
              <w:rPr>
                <w:rFonts w:ascii="Times New Roman" w:hAnsi="Times New Roman" w:cs="Times New Roman"/>
                <w:color w:val="000000"/>
              </w:rPr>
            </w:pPr>
          </w:p>
          <w:p w14:paraId="1BF0581E" w14:textId="77777777" w:rsidR="00AE40D4" w:rsidRPr="002C43F7" w:rsidRDefault="00AE40D4" w:rsidP="000A5328">
            <w:pPr>
              <w:spacing w:before="120" w:after="120"/>
              <w:jc w:val="center"/>
              <w:rPr>
                <w:rFonts w:ascii="Times New Roman" w:hAnsi="Times New Roman" w:cs="Times New Roman"/>
                <w:color w:val="000000"/>
              </w:rPr>
            </w:pPr>
          </w:p>
          <w:p w14:paraId="0679364B" w14:textId="77777777" w:rsidR="00AE40D4" w:rsidRPr="002C43F7" w:rsidRDefault="00AE40D4" w:rsidP="000A5328">
            <w:pPr>
              <w:spacing w:before="120" w:after="120"/>
              <w:jc w:val="center"/>
              <w:rPr>
                <w:rFonts w:ascii="Times New Roman" w:hAnsi="Times New Roman" w:cs="Times New Roman"/>
                <w:color w:val="000000"/>
              </w:rPr>
            </w:pPr>
          </w:p>
          <w:p w14:paraId="244E62EC" w14:textId="0D879EFB" w:rsidR="00AE40D4" w:rsidRPr="002C43F7" w:rsidRDefault="00AE40D4"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color w:val="000000"/>
              </w:rPr>
              <w:t>carangiformes</w:t>
            </w:r>
            <w:proofErr w:type="spellEnd"/>
          </w:p>
        </w:tc>
        <w:tc>
          <w:tcPr>
            <w:tcW w:w="1800" w:type="dxa"/>
            <w:vMerge w:val="restart"/>
            <w:vAlign w:val="center"/>
          </w:tcPr>
          <w:p w14:paraId="6E35CF79" w14:textId="77777777" w:rsidR="00520FA2" w:rsidRPr="002C43F7" w:rsidRDefault="00520FA2" w:rsidP="000A5328">
            <w:pPr>
              <w:spacing w:before="120" w:after="120"/>
              <w:jc w:val="center"/>
              <w:rPr>
                <w:rFonts w:ascii="Times New Roman" w:hAnsi="Times New Roman" w:cs="Times New Roman"/>
                <w:color w:val="000000" w:themeColor="text1"/>
                <w:lang w:val="pt-BR"/>
              </w:rPr>
            </w:pPr>
            <w:r w:rsidRPr="002C43F7">
              <w:rPr>
                <w:rFonts w:ascii="Times New Roman" w:hAnsi="Times New Roman" w:cs="Times New Roman"/>
                <w:color w:val="000000"/>
                <w:lang w:val="pt-BR"/>
              </w:rPr>
              <w:t>Carangidae</w:t>
            </w:r>
          </w:p>
          <w:p w14:paraId="24873A20" w14:textId="77777777" w:rsidR="00520FA2" w:rsidRPr="002C43F7" w:rsidRDefault="00520FA2" w:rsidP="000A5328">
            <w:pPr>
              <w:spacing w:before="120" w:after="120"/>
              <w:jc w:val="center"/>
              <w:rPr>
                <w:rFonts w:ascii="Times New Roman" w:hAnsi="Times New Roman" w:cs="Times New Roman"/>
                <w:color w:val="000000" w:themeColor="text1"/>
              </w:rPr>
            </w:pPr>
          </w:p>
          <w:p w14:paraId="58B3A586" w14:textId="77777777" w:rsidR="00AE40D4" w:rsidRPr="002C43F7" w:rsidRDefault="00AE40D4" w:rsidP="000A5328">
            <w:pPr>
              <w:spacing w:before="120" w:after="120"/>
              <w:jc w:val="center"/>
              <w:rPr>
                <w:rFonts w:ascii="Times New Roman" w:hAnsi="Times New Roman" w:cs="Times New Roman"/>
                <w:color w:val="000000" w:themeColor="text1"/>
              </w:rPr>
            </w:pPr>
          </w:p>
          <w:p w14:paraId="3A48C2FD" w14:textId="77777777" w:rsidR="00AE40D4" w:rsidRPr="002C43F7" w:rsidRDefault="00AE40D4" w:rsidP="000A5328">
            <w:pPr>
              <w:spacing w:before="120" w:after="120"/>
              <w:jc w:val="center"/>
              <w:rPr>
                <w:rFonts w:ascii="Times New Roman" w:hAnsi="Times New Roman" w:cs="Times New Roman"/>
                <w:color w:val="000000" w:themeColor="text1"/>
              </w:rPr>
            </w:pPr>
          </w:p>
          <w:p w14:paraId="3DDB40F1" w14:textId="77777777" w:rsidR="00AE40D4" w:rsidRPr="002C43F7" w:rsidRDefault="00AE40D4" w:rsidP="000A5328">
            <w:pPr>
              <w:spacing w:before="120" w:after="120"/>
              <w:jc w:val="center"/>
              <w:rPr>
                <w:rFonts w:ascii="Times New Roman" w:hAnsi="Times New Roman" w:cs="Times New Roman"/>
                <w:color w:val="000000" w:themeColor="text1"/>
              </w:rPr>
            </w:pPr>
          </w:p>
          <w:p w14:paraId="6C9C2F89" w14:textId="77777777" w:rsidR="00AE40D4" w:rsidRPr="002C43F7" w:rsidRDefault="00AE40D4" w:rsidP="000A5328">
            <w:pPr>
              <w:spacing w:before="120" w:after="120"/>
              <w:jc w:val="center"/>
              <w:rPr>
                <w:rFonts w:ascii="Times New Roman" w:hAnsi="Times New Roman" w:cs="Times New Roman"/>
                <w:color w:val="000000" w:themeColor="text1"/>
              </w:rPr>
            </w:pPr>
          </w:p>
          <w:p w14:paraId="16BE1435" w14:textId="77777777" w:rsidR="00AE40D4" w:rsidRPr="002C43F7" w:rsidRDefault="00AE40D4" w:rsidP="000A5328">
            <w:pPr>
              <w:spacing w:before="120" w:after="120"/>
              <w:jc w:val="center"/>
              <w:rPr>
                <w:rFonts w:ascii="Times New Roman" w:hAnsi="Times New Roman" w:cs="Times New Roman"/>
                <w:color w:val="000000" w:themeColor="text1"/>
              </w:rPr>
            </w:pPr>
          </w:p>
          <w:p w14:paraId="1EFC345B" w14:textId="77777777" w:rsidR="00AE40D4" w:rsidRPr="002C43F7" w:rsidRDefault="00AE40D4" w:rsidP="000A5328">
            <w:pPr>
              <w:spacing w:before="120" w:after="120"/>
              <w:jc w:val="center"/>
              <w:rPr>
                <w:rFonts w:ascii="Times New Roman" w:hAnsi="Times New Roman" w:cs="Times New Roman"/>
                <w:color w:val="000000" w:themeColor="text1"/>
              </w:rPr>
            </w:pPr>
          </w:p>
          <w:p w14:paraId="329120E5" w14:textId="77777777" w:rsidR="00AE40D4" w:rsidRPr="002C43F7" w:rsidRDefault="00AE40D4" w:rsidP="000A5328">
            <w:pPr>
              <w:spacing w:before="120" w:after="120"/>
              <w:jc w:val="center"/>
              <w:rPr>
                <w:rFonts w:ascii="Times New Roman" w:hAnsi="Times New Roman" w:cs="Times New Roman"/>
                <w:color w:val="000000" w:themeColor="text1"/>
              </w:rPr>
            </w:pPr>
          </w:p>
          <w:p w14:paraId="321C7AFD" w14:textId="77777777" w:rsidR="00AE40D4" w:rsidRPr="002C43F7" w:rsidRDefault="00AE40D4" w:rsidP="000A5328">
            <w:pPr>
              <w:spacing w:before="120" w:after="120"/>
              <w:jc w:val="center"/>
              <w:rPr>
                <w:rFonts w:ascii="Times New Roman" w:hAnsi="Times New Roman" w:cs="Times New Roman"/>
                <w:color w:val="000000" w:themeColor="text1"/>
              </w:rPr>
            </w:pPr>
          </w:p>
          <w:p w14:paraId="66B5BE0E" w14:textId="77777777" w:rsidR="00AE40D4" w:rsidRPr="002C43F7" w:rsidRDefault="00AE40D4" w:rsidP="000A5328">
            <w:pPr>
              <w:spacing w:before="120" w:after="120"/>
              <w:jc w:val="center"/>
              <w:rPr>
                <w:rFonts w:ascii="Times New Roman" w:hAnsi="Times New Roman" w:cs="Times New Roman"/>
                <w:color w:val="000000" w:themeColor="text1"/>
              </w:rPr>
            </w:pPr>
          </w:p>
          <w:p w14:paraId="216549B3" w14:textId="11FBA84A" w:rsidR="00AE40D4" w:rsidRPr="002C43F7" w:rsidRDefault="00AE40D4"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Carangidae</w:t>
            </w:r>
          </w:p>
        </w:tc>
        <w:tc>
          <w:tcPr>
            <w:tcW w:w="2610" w:type="dxa"/>
            <w:vAlign w:val="center"/>
          </w:tcPr>
          <w:p w14:paraId="45C90B81" w14:textId="77777777" w:rsidR="00520FA2" w:rsidRPr="002C43F7" w:rsidRDefault="00520FA2" w:rsidP="000A5328">
            <w:pPr>
              <w:spacing w:before="120" w:after="120"/>
              <w:jc w:val="center"/>
              <w:rPr>
                <w:rFonts w:ascii="Times New Roman" w:hAnsi="Times New Roman" w:cs="Times New Roman"/>
                <w:i/>
                <w:iCs/>
                <w:color w:val="000000" w:themeColor="text1"/>
              </w:rPr>
            </w:pPr>
            <w:proofErr w:type="spellStart"/>
            <w:r w:rsidRPr="002C43F7">
              <w:rPr>
                <w:rFonts w:ascii="Times New Roman" w:hAnsi="Times New Roman" w:cs="Times New Roman"/>
                <w:i/>
                <w:iCs/>
                <w:color w:val="000000" w:themeColor="text1"/>
              </w:rPr>
              <w:t>Decapterus</w:t>
            </w:r>
            <w:proofErr w:type="spellEnd"/>
            <w:r w:rsidRPr="002C43F7">
              <w:rPr>
                <w:rFonts w:ascii="Times New Roman" w:hAnsi="Times New Roman" w:cs="Times New Roman"/>
                <w:i/>
                <w:iCs/>
                <w:color w:val="000000" w:themeColor="text1"/>
              </w:rPr>
              <w:t xml:space="preserve"> </w:t>
            </w:r>
            <w:proofErr w:type="spellStart"/>
            <w:r w:rsidRPr="002C43F7">
              <w:rPr>
                <w:rFonts w:ascii="Times New Roman" w:hAnsi="Times New Roman" w:cs="Times New Roman"/>
                <w:i/>
                <w:iCs/>
                <w:color w:val="000000" w:themeColor="text1"/>
              </w:rPr>
              <w:t>russelli</w:t>
            </w:r>
            <w:proofErr w:type="spellEnd"/>
            <w:r w:rsidRPr="002C43F7">
              <w:rPr>
                <w:rFonts w:ascii="Times New Roman" w:hAnsi="Times New Roman" w:cs="Times New Roman"/>
                <w:color w:val="000000" w:themeColor="text1"/>
              </w:rPr>
              <w:t> (Rüppell, 1830)</w:t>
            </w:r>
          </w:p>
        </w:tc>
        <w:tc>
          <w:tcPr>
            <w:tcW w:w="1710" w:type="dxa"/>
            <w:vAlign w:val="center"/>
          </w:tcPr>
          <w:p w14:paraId="28F02822" w14:textId="0B404C5A" w:rsidR="00520FA2" w:rsidRPr="002C43F7" w:rsidRDefault="00520FA2"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 xml:space="preserve">Indian </w:t>
            </w:r>
            <w:proofErr w:type="spellStart"/>
            <w:r w:rsidRPr="002C43F7">
              <w:rPr>
                <w:rFonts w:ascii="Times New Roman" w:hAnsi="Times New Roman" w:cs="Times New Roman"/>
                <w:color w:val="000000"/>
              </w:rPr>
              <w:t>Scad</w:t>
            </w:r>
            <w:proofErr w:type="spellEnd"/>
          </w:p>
        </w:tc>
        <w:tc>
          <w:tcPr>
            <w:tcW w:w="1350" w:type="dxa"/>
            <w:vAlign w:val="center"/>
          </w:tcPr>
          <w:p w14:paraId="4CCB2589" w14:textId="5499BCE3" w:rsidR="00520FA2" w:rsidRPr="002C43F7" w:rsidRDefault="00520FA2" w:rsidP="000A5328">
            <w:pPr>
              <w:spacing w:before="120" w:after="120"/>
              <w:jc w:val="center"/>
              <w:rPr>
                <w:rFonts w:ascii="Times New Roman" w:hAnsi="Times New Roman" w:cs="Times New Roman"/>
                <w:b/>
                <w:bCs/>
                <w:color w:val="000000" w:themeColor="text1"/>
              </w:rPr>
            </w:pPr>
            <w:r w:rsidRPr="002C43F7">
              <w:rPr>
                <w:rFonts w:ascii="Times New Roman" w:hAnsi="Times New Roman" w:cs="Times New Roman"/>
                <w:color w:val="000000"/>
              </w:rPr>
              <w:t>Bangda</w:t>
            </w:r>
          </w:p>
        </w:tc>
        <w:tc>
          <w:tcPr>
            <w:tcW w:w="895" w:type="dxa"/>
            <w:vAlign w:val="center"/>
          </w:tcPr>
          <w:p w14:paraId="7C90634B" w14:textId="7C85AE49"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1D280DF4" w14:textId="2779F01F"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3.5</w:t>
            </w:r>
          </w:p>
        </w:tc>
      </w:tr>
      <w:tr w:rsidR="00520FA2" w:rsidRPr="002C43F7" w14:paraId="565E0012" w14:textId="77777777" w:rsidTr="000920E5">
        <w:trPr>
          <w:trHeight w:val="426"/>
          <w:jc w:val="center"/>
        </w:trPr>
        <w:tc>
          <w:tcPr>
            <w:tcW w:w="625" w:type="dxa"/>
            <w:vAlign w:val="center"/>
          </w:tcPr>
          <w:p w14:paraId="45B79A04"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36</w:t>
            </w:r>
          </w:p>
        </w:tc>
        <w:tc>
          <w:tcPr>
            <w:tcW w:w="1800" w:type="dxa"/>
            <w:vMerge/>
            <w:vAlign w:val="center"/>
          </w:tcPr>
          <w:p w14:paraId="2F9C576F"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1BD2F7D9"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Merge/>
            <w:vAlign w:val="center"/>
          </w:tcPr>
          <w:p w14:paraId="077AEDFE"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610" w:type="dxa"/>
            <w:vAlign w:val="center"/>
          </w:tcPr>
          <w:p w14:paraId="1208D88E" w14:textId="77777777" w:rsidR="00520FA2" w:rsidRPr="002C43F7" w:rsidRDefault="00520FA2" w:rsidP="000A5328">
            <w:pPr>
              <w:spacing w:before="120" w:after="120"/>
              <w:jc w:val="center"/>
              <w:rPr>
                <w:rFonts w:ascii="Times New Roman" w:hAnsi="Times New Roman" w:cs="Times New Roman"/>
                <w:i/>
                <w:iCs/>
                <w:color w:val="000000" w:themeColor="text1"/>
              </w:rPr>
            </w:pPr>
            <w:proofErr w:type="spellStart"/>
            <w:r w:rsidRPr="002C43F7">
              <w:rPr>
                <w:rFonts w:ascii="Times New Roman" w:hAnsi="Times New Roman" w:cs="Times New Roman"/>
                <w:i/>
                <w:iCs/>
                <w:color w:val="000000" w:themeColor="text1"/>
              </w:rPr>
              <w:t>Megalaspis</w:t>
            </w:r>
            <w:proofErr w:type="spellEnd"/>
            <w:r w:rsidRPr="002C43F7">
              <w:rPr>
                <w:rFonts w:ascii="Times New Roman" w:hAnsi="Times New Roman" w:cs="Times New Roman"/>
                <w:i/>
                <w:iCs/>
                <w:color w:val="000000" w:themeColor="text1"/>
              </w:rPr>
              <w:t xml:space="preserve"> </w:t>
            </w:r>
            <w:proofErr w:type="spellStart"/>
            <w:r w:rsidRPr="002C43F7">
              <w:rPr>
                <w:rFonts w:ascii="Times New Roman" w:hAnsi="Times New Roman" w:cs="Times New Roman"/>
                <w:i/>
                <w:iCs/>
                <w:color w:val="000000" w:themeColor="text1"/>
              </w:rPr>
              <w:t>cordyla</w:t>
            </w:r>
            <w:proofErr w:type="spellEnd"/>
            <w:r w:rsidRPr="002C43F7">
              <w:rPr>
                <w:rFonts w:ascii="Times New Roman" w:hAnsi="Times New Roman" w:cs="Times New Roman"/>
                <w:color w:val="000000" w:themeColor="text1"/>
              </w:rPr>
              <w:t> (Linnaeus, 1758)</w:t>
            </w:r>
          </w:p>
        </w:tc>
        <w:tc>
          <w:tcPr>
            <w:tcW w:w="1710" w:type="dxa"/>
            <w:vAlign w:val="center"/>
          </w:tcPr>
          <w:p w14:paraId="61D95B49" w14:textId="1E174A19" w:rsidR="00520FA2" w:rsidRPr="002C43F7" w:rsidRDefault="00520FA2"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 xml:space="preserve">Torpedo </w:t>
            </w:r>
            <w:proofErr w:type="spellStart"/>
            <w:r w:rsidRPr="002C43F7">
              <w:rPr>
                <w:rFonts w:ascii="Times New Roman" w:hAnsi="Times New Roman" w:cs="Times New Roman"/>
                <w:color w:val="000000"/>
              </w:rPr>
              <w:t>Scad</w:t>
            </w:r>
            <w:proofErr w:type="spellEnd"/>
            <w:r w:rsidRPr="002C43F7">
              <w:rPr>
                <w:rFonts w:ascii="Times New Roman" w:hAnsi="Times New Roman" w:cs="Times New Roman"/>
                <w:color w:val="000000"/>
              </w:rPr>
              <w:t xml:space="preserve"> (Hardtail </w:t>
            </w:r>
            <w:proofErr w:type="spellStart"/>
            <w:r w:rsidRPr="002C43F7">
              <w:rPr>
                <w:rFonts w:ascii="Times New Roman" w:hAnsi="Times New Roman" w:cs="Times New Roman"/>
                <w:color w:val="000000"/>
              </w:rPr>
              <w:t>scad</w:t>
            </w:r>
            <w:proofErr w:type="spellEnd"/>
            <w:r w:rsidRPr="002C43F7">
              <w:rPr>
                <w:rFonts w:ascii="Times New Roman" w:hAnsi="Times New Roman" w:cs="Times New Roman"/>
                <w:color w:val="000000"/>
              </w:rPr>
              <w:t>)</w:t>
            </w:r>
          </w:p>
        </w:tc>
        <w:tc>
          <w:tcPr>
            <w:tcW w:w="1350" w:type="dxa"/>
            <w:vAlign w:val="center"/>
          </w:tcPr>
          <w:p w14:paraId="78688AA9" w14:textId="204067C3" w:rsidR="00520FA2" w:rsidRPr="002C43F7" w:rsidRDefault="00520FA2" w:rsidP="000A5328">
            <w:pPr>
              <w:spacing w:before="120" w:after="120"/>
              <w:jc w:val="center"/>
              <w:rPr>
                <w:rFonts w:ascii="Times New Roman" w:hAnsi="Times New Roman" w:cs="Times New Roman"/>
                <w:b/>
                <w:bCs/>
                <w:color w:val="000000" w:themeColor="text1"/>
              </w:rPr>
            </w:pPr>
            <w:proofErr w:type="spellStart"/>
            <w:r w:rsidRPr="002C43F7">
              <w:rPr>
                <w:rFonts w:ascii="Times New Roman" w:hAnsi="Times New Roman" w:cs="Times New Roman"/>
                <w:color w:val="000000"/>
              </w:rPr>
              <w:t>Bangada</w:t>
            </w:r>
            <w:proofErr w:type="spellEnd"/>
          </w:p>
        </w:tc>
        <w:tc>
          <w:tcPr>
            <w:tcW w:w="895" w:type="dxa"/>
            <w:vAlign w:val="center"/>
          </w:tcPr>
          <w:p w14:paraId="50A5638E" w14:textId="487EDD9C"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769B683D" w14:textId="5AB0DE72"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3.9</w:t>
            </w:r>
          </w:p>
        </w:tc>
      </w:tr>
      <w:tr w:rsidR="00520FA2" w:rsidRPr="002C43F7" w14:paraId="49C53168" w14:textId="77777777" w:rsidTr="000920E5">
        <w:trPr>
          <w:trHeight w:val="113"/>
          <w:jc w:val="center"/>
        </w:trPr>
        <w:tc>
          <w:tcPr>
            <w:tcW w:w="625" w:type="dxa"/>
            <w:vAlign w:val="center"/>
          </w:tcPr>
          <w:p w14:paraId="6F358AA7"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37</w:t>
            </w:r>
          </w:p>
        </w:tc>
        <w:tc>
          <w:tcPr>
            <w:tcW w:w="1800" w:type="dxa"/>
            <w:vMerge/>
            <w:vAlign w:val="center"/>
          </w:tcPr>
          <w:p w14:paraId="741519E2"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688EDE9F"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Merge/>
            <w:vAlign w:val="center"/>
          </w:tcPr>
          <w:p w14:paraId="4BFF6CC7"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610" w:type="dxa"/>
            <w:vAlign w:val="center"/>
          </w:tcPr>
          <w:p w14:paraId="20FCE12A" w14:textId="77777777" w:rsidR="00520FA2" w:rsidRPr="002C43F7" w:rsidRDefault="00520FA2" w:rsidP="000A5328">
            <w:pPr>
              <w:spacing w:before="120" w:after="120"/>
              <w:jc w:val="center"/>
              <w:rPr>
                <w:rFonts w:ascii="Times New Roman" w:hAnsi="Times New Roman" w:cs="Times New Roman"/>
                <w:i/>
                <w:iCs/>
                <w:color w:val="000000" w:themeColor="text1"/>
              </w:rPr>
            </w:pPr>
            <w:proofErr w:type="spellStart"/>
            <w:r w:rsidRPr="002C43F7">
              <w:rPr>
                <w:rFonts w:ascii="Times New Roman" w:hAnsi="Times New Roman" w:cs="Times New Roman"/>
                <w:i/>
                <w:iCs/>
                <w:color w:val="000000" w:themeColor="text1"/>
              </w:rPr>
              <w:t>Parastromateus</w:t>
            </w:r>
            <w:proofErr w:type="spellEnd"/>
            <w:r w:rsidRPr="002C43F7">
              <w:rPr>
                <w:rFonts w:ascii="Times New Roman" w:hAnsi="Times New Roman" w:cs="Times New Roman"/>
                <w:i/>
                <w:iCs/>
                <w:color w:val="000000" w:themeColor="text1"/>
              </w:rPr>
              <w:t xml:space="preserve"> </w:t>
            </w:r>
            <w:proofErr w:type="spellStart"/>
            <w:r w:rsidRPr="002C43F7">
              <w:rPr>
                <w:rFonts w:ascii="Times New Roman" w:hAnsi="Times New Roman" w:cs="Times New Roman"/>
                <w:i/>
                <w:iCs/>
                <w:color w:val="000000" w:themeColor="text1"/>
              </w:rPr>
              <w:t>niger</w:t>
            </w:r>
            <w:proofErr w:type="spellEnd"/>
            <w:r w:rsidRPr="002C43F7">
              <w:rPr>
                <w:rFonts w:ascii="Times New Roman" w:hAnsi="Times New Roman" w:cs="Times New Roman"/>
                <w:color w:val="000000" w:themeColor="text1"/>
              </w:rPr>
              <w:t> (Bloch, 1795)</w:t>
            </w:r>
          </w:p>
        </w:tc>
        <w:tc>
          <w:tcPr>
            <w:tcW w:w="1710" w:type="dxa"/>
            <w:vAlign w:val="center"/>
          </w:tcPr>
          <w:p w14:paraId="2DF3D4AE" w14:textId="6F9B6658" w:rsidR="00520FA2" w:rsidRPr="002C43F7" w:rsidRDefault="00520FA2"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Black pomfret</w:t>
            </w:r>
          </w:p>
        </w:tc>
        <w:tc>
          <w:tcPr>
            <w:tcW w:w="1350" w:type="dxa"/>
            <w:vAlign w:val="center"/>
          </w:tcPr>
          <w:p w14:paraId="2056DE0E" w14:textId="6A8FE93E" w:rsidR="00520FA2" w:rsidRPr="002C43F7" w:rsidRDefault="00520FA2" w:rsidP="000A5328">
            <w:pPr>
              <w:spacing w:before="120" w:after="120"/>
              <w:jc w:val="center"/>
              <w:rPr>
                <w:rFonts w:ascii="Times New Roman" w:hAnsi="Times New Roman" w:cs="Times New Roman"/>
                <w:b/>
                <w:bCs/>
                <w:color w:val="000000" w:themeColor="text1"/>
              </w:rPr>
            </w:pPr>
            <w:proofErr w:type="spellStart"/>
            <w:r w:rsidRPr="002C43F7">
              <w:rPr>
                <w:rFonts w:ascii="Times New Roman" w:hAnsi="Times New Roman" w:cs="Times New Roman"/>
                <w:color w:val="000000"/>
              </w:rPr>
              <w:t>Halvo</w:t>
            </w:r>
            <w:proofErr w:type="spellEnd"/>
          </w:p>
        </w:tc>
        <w:tc>
          <w:tcPr>
            <w:tcW w:w="895" w:type="dxa"/>
            <w:vAlign w:val="center"/>
          </w:tcPr>
          <w:p w14:paraId="539F59A3" w14:textId="460884EF"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2CF4986F" w14:textId="2E10F1BB"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3.2</w:t>
            </w:r>
          </w:p>
        </w:tc>
      </w:tr>
      <w:tr w:rsidR="00520FA2" w:rsidRPr="002C43F7" w14:paraId="71E6FBC2" w14:textId="77777777" w:rsidTr="000920E5">
        <w:trPr>
          <w:trHeight w:val="113"/>
          <w:jc w:val="center"/>
        </w:trPr>
        <w:tc>
          <w:tcPr>
            <w:tcW w:w="625" w:type="dxa"/>
            <w:vAlign w:val="center"/>
          </w:tcPr>
          <w:p w14:paraId="2D054324"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38</w:t>
            </w:r>
          </w:p>
        </w:tc>
        <w:tc>
          <w:tcPr>
            <w:tcW w:w="1800" w:type="dxa"/>
            <w:vMerge/>
            <w:vAlign w:val="center"/>
          </w:tcPr>
          <w:p w14:paraId="3DED862F"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5C418533"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Merge/>
            <w:vAlign w:val="center"/>
          </w:tcPr>
          <w:p w14:paraId="589FE458"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610" w:type="dxa"/>
            <w:vAlign w:val="center"/>
          </w:tcPr>
          <w:p w14:paraId="0907F69D" w14:textId="77777777" w:rsidR="00520FA2" w:rsidRPr="002C43F7" w:rsidRDefault="00520FA2" w:rsidP="000A5328">
            <w:pPr>
              <w:spacing w:before="120" w:after="120"/>
              <w:jc w:val="center"/>
              <w:rPr>
                <w:rFonts w:ascii="Times New Roman" w:hAnsi="Times New Roman" w:cs="Times New Roman"/>
                <w:i/>
                <w:iCs/>
                <w:color w:val="000000" w:themeColor="text1"/>
              </w:rPr>
            </w:pPr>
            <w:proofErr w:type="spellStart"/>
            <w:r w:rsidRPr="002C43F7">
              <w:rPr>
                <w:rFonts w:ascii="Times New Roman" w:hAnsi="Times New Roman" w:cs="Times New Roman"/>
                <w:i/>
                <w:iCs/>
                <w:color w:val="000000" w:themeColor="text1"/>
              </w:rPr>
              <w:t>Platycaranx</w:t>
            </w:r>
            <w:proofErr w:type="spellEnd"/>
            <w:r w:rsidRPr="002C43F7">
              <w:rPr>
                <w:rFonts w:ascii="Times New Roman" w:hAnsi="Times New Roman" w:cs="Times New Roman"/>
                <w:i/>
                <w:iCs/>
                <w:color w:val="000000" w:themeColor="text1"/>
              </w:rPr>
              <w:t xml:space="preserve"> </w:t>
            </w:r>
            <w:proofErr w:type="spellStart"/>
            <w:r w:rsidRPr="002C43F7">
              <w:rPr>
                <w:rFonts w:ascii="Times New Roman" w:hAnsi="Times New Roman" w:cs="Times New Roman"/>
                <w:i/>
                <w:iCs/>
                <w:color w:val="000000" w:themeColor="text1"/>
              </w:rPr>
              <w:t>chrysophrys</w:t>
            </w:r>
            <w:proofErr w:type="spellEnd"/>
            <w:r w:rsidRPr="002C43F7">
              <w:rPr>
                <w:rFonts w:ascii="Times New Roman" w:hAnsi="Times New Roman" w:cs="Times New Roman"/>
                <w:color w:val="000000" w:themeColor="text1"/>
              </w:rPr>
              <w:t> (Cuvier, 1833)</w:t>
            </w:r>
          </w:p>
        </w:tc>
        <w:tc>
          <w:tcPr>
            <w:tcW w:w="1710" w:type="dxa"/>
            <w:vAlign w:val="center"/>
          </w:tcPr>
          <w:p w14:paraId="7ED2C561" w14:textId="2EC1432F" w:rsidR="00520FA2" w:rsidRPr="002C43F7" w:rsidRDefault="00520FA2"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Longnose trevally</w:t>
            </w:r>
          </w:p>
        </w:tc>
        <w:tc>
          <w:tcPr>
            <w:tcW w:w="1350" w:type="dxa"/>
            <w:vAlign w:val="center"/>
          </w:tcPr>
          <w:p w14:paraId="118C9511" w14:textId="7E32D2ED" w:rsidR="00520FA2" w:rsidRPr="002C43F7" w:rsidRDefault="00520FA2" w:rsidP="000A5328">
            <w:pPr>
              <w:spacing w:before="120" w:after="120"/>
              <w:jc w:val="center"/>
              <w:rPr>
                <w:rFonts w:ascii="Times New Roman" w:hAnsi="Times New Roman" w:cs="Times New Roman"/>
                <w:b/>
                <w:bCs/>
                <w:color w:val="000000" w:themeColor="text1"/>
              </w:rPr>
            </w:pPr>
            <w:proofErr w:type="spellStart"/>
            <w:r w:rsidRPr="002C43F7">
              <w:rPr>
                <w:rFonts w:ascii="Times New Roman" w:hAnsi="Times New Roman" w:cs="Times New Roman"/>
                <w:color w:val="000000"/>
              </w:rPr>
              <w:t>Bangada</w:t>
            </w:r>
            <w:proofErr w:type="spellEnd"/>
          </w:p>
        </w:tc>
        <w:tc>
          <w:tcPr>
            <w:tcW w:w="895" w:type="dxa"/>
            <w:vAlign w:val="center"/>
          </w:tcPr>
          <w:p w14:paraId="3268E89B" w14:textId="4FE0A7CE"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1AA8C122" w14:textId="53B88C55"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3.8</w:t>
            </w:r>
          </w:p>
        </w:tc>
      </w:tr>
      <w:tr w:rsidR="00520FA2" w:rsidRPr="002C43F7" w14:paraId="0B9B15FD" w14:textId="77777777" w:rsidTr="000920E5">
        <w:trPr>
          <w:trHeight w:val="113"/>
          <w:jc w:val="center"/>
        </w:trPr>
        <w:tc>
          <w:tcPr>
            <w:tcW w:w="625" w:type="dxa"/>
            <w:vAlign w:val="center"/>
          </w:tcPr>
          <w:p w14:paraId="455524D5"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39</w:t>
            </w:r>
          </w:p>
        </w:tc>
        <w:tc>
          <w:tcPr>
            <w:tcW w:w="1800" w:type="dxa"/>
            <w:vMerge/>
            <w:vAlign w:val="center"/>
          </w:tcPr>
          <w:p w14:paraId="6E72D3D2"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46351454"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Merge/>
            <w:vAlign w:val="center"/>
          </w:tcPr>
          <w:p w14:paraId="7D59A9DC"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610" w:type="dxa"/>
            <w:vAlign w:val="center"/>
          </w:tcPr>
          <w:p w14:paraId="73D66AD5" w14:textId="77777777" w:rsidR="00520FA2" w:rsidRPr="002C43F7" w:rsidRDefault="00520FA2" w:rsidP="000A5328">
            <w:pPr>
              <w:spacing w:before="120" w:after="120"/>
              <w:jc w:val="center"/>
              <w:rPr>
                <w:rFonts w:ascii="Times New Roman" w:hAnsi="Times New Roman" w:cs="Times New Roman"/>
                <w:i/>
                <w:iCs/>
                <w:color w:val="000000" w:themeColor="text1"/>
              </w:rPr>
            </w:pPr>
            <w:proofErr w:type="spellStart"/>
            <w:r w:rsidRPr="002C43F7">
              <w:rPr>
                <w:rFonts w:ascii="Times New Roman" w:hAnsi="Times New Roman" w:cs="Times New Roman"/>
                <w:i/>
                <w:iCs/>
                <w:color w:val="000000" w:themeColor="text1"/>
              </w:rPr>
              <w:t>Scomberoides</w:t>
            </w:r>
            <w:proofErr w:type="spellEnd"/>
            <w:r w:rsidRPr="002C43F7">
              <w:rPr>
                <w:rFonts w:ascii="Times New Roman" w:hAnsi="Times New Roman" w:cs="Times New Roman"/>
                <w:i/>
                <w:iCs/>
                <w:color w:val="000000" w:themeColor="text1"/>
              </w:rPr>
              <w:t xml:space="preserve"> </w:t>
            </w:r>
            <w:proofErr w:type="spellStart"/>
            <w:r w:rsidRPr="002C43F7">
              <w:rPr>
                <w:rFonts w:ascii="Times New Roman" w:hAnsi="Times New Roman" w:cs="Times New Roman"/>
                <w:i/>
                <w:iCs/>
                <w:color w:val="000000" w:themeColor="text1"/>
              </w:rPr>
              <w:t>commersonnianus</w:t>
            </w:r>
            <w:proofErr w:type="spellEnd"/>
            <w:r w:rsidRPr="002C43F7">
              <w:rPr>
                <w:rFonts w:ascii="Times New Roman" w:hAnsi="Times New Roman" w:cs="Times New Roman"/>
                <w:color w:val="000000" w:themeColor="text1"/>
              </w:rPr>
              <w:t> </w:t>
            </w:r>
            <w:proofErr w:type="spellStart"/>
            <w:r w:rsidRPr="002C43F7">
              <w:rPr>
                <w:rFonts w:ascii="Times New Roman" w:hAnsi="Times New Roman" w:cs="Times New Roman"/>
                <w:color w:val="000000" w:themeColor="text1"/>
              </w:rPr>
              <w:t>Lacepède</w:t>
            </w:r>
            <w:proofErr w:type="spellEnd"/>
            <w:r w:rsidRPr="002C43F7">
              <w:rPr>
                <w:rFonts w:ascii="Times New Roman" w:hAnsi="Times New Roman" w:cs="Times New Roman"/>
                <w:color w:val="000000" w:themeColor="text1"/>
              </w:rPr>
              <w:t>, 1801</w:t>
            </w:r>
          </w:p>
        </w:tc>
        <w:tc>
          <w:tcPr>
            <w:tcW w:w="1710" w:type="dxa"/>
            <w:vAlign w:val="center"/>
          </w:tcPr>
          <w:p w14:paraId="355F276B" w14:textId="00D160A1" w:rsidR="00520FA2" w:rsidRPr="002C43F7" w:rsidRDefault="00520FA2" w:rsidP="000A5328">
            <w:pPr>
              <w:spacing w:before="120" w:after="120"/>
              <w:jc w:val="center"/>
              <w:rPr>
                <w:rFonts w:ascii="Times New Roman" w:hAnsi="Times New Roman" w:cs="Times New Roman"/>
                <w:b/>
                <w:bCs/>
                <w:color w:val="000000" w:themeColor="text1"/>
              </w:rPr>
            </w:pPr>
            <w:r w:rsidRPr="002C43F7">
              <w:rPr>
                <w:rFonts w:ascii="Times New Roman" w:hAnsi="Times New Roman" w:cs="Times New Roman"/>
                <w:color w:val="000000"/>
              </w:rPr>
              <w:t>Talang Queenfish</w:t>
            </w:r>
          </w:p>
        </w:tc>
        <w:tc>
          <w:tcPr>
            <w:tcW w:w="1350" w:type="dxa"/>
            <w:vAlign w:val="center"/>
          </w:tcPr>
          <w:p w14:paraId="03CD6EC9" w14:textId="76EB2108" w:rsidR="00520FA2" w:rsidRPr="002C43F7" w:rsidRDefault="00520FA2" w:rsidP="000A5328">
            <w:pPr>
              <w:spacing w:before="120" w:after="120"/>
              <w:jc w:val="center"/>
              <w:rPr>
                <w:rFonts w:ascii="Times New Roman" w:hAnsi="Times New Roman" w:cs="Times New Roman"/>
                <w:b/>
                <w:bCs/>
                <w:color w:val="000000" w:themeColor="text1"/>
              </w:rPr>
            </w:pPr>
          </w:p>
        </w:tc>
        <w:tc>
          <w:tcPr>
            <w:tcW w:w="895" w:type="dxa"/>
            <w:vAlign w:val="center"/>
          </w:tcPr>
          <w:p w14:paraId="70B7FBE4" w14:textId="789261A6"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1CFD8DEF" w14:textId="37EF2099"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4.4</w:t>
            </w:r>
          </w:p>
        </w:tc>
      </w:tr>
      <w:tr w:rsidR="00520FA2" w:rsidRPr="002C43F7" w14:paraId="2B98221D" w14:textId="77777777" w:rsidTr="000920E5">
        <w:trPr>
          <w:trHeight w:val="113"/>
          <w:jc w:val="center"/>
        </w:trPr>
        <w:tc>
          <w:tcPr>
            <w:tcW w:w="625" w:type="dxa"/>
            <w:vAlign w:val="center"/>
          </w:tcPr>
          <w:p w14:paraId="57A734CB"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40</w:t>
            </w:r>
          </w:p>
        </w:tc>
        <w:tc>
          <w:tcPr>
            <w:tcW w:w="1800" w:type="dxa"/>
            <w:vMerge/>
            <w:vAlign w:val="center"/>
          </w:tcPr>
          <w:p w14:paraId="44A13E31"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78DBAD99"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Merge/>
            <w:vAlign w:val="center"/>
          </w:tcPr>
          <w:p w14:paraId="1E9FB195"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610" w:type="dxa"/>
            <w:vAlign w:val="center"/>
          </w:tcPr>
          <w:p w14:paraId="6F6C634A" w14:textId="77777777" w:rsidR="00520FA2" w:rsidRPr="002C43F7" w:rsidRDefault="00520FA2" w:rsidP="000A5328">
            <w:pPr>
              <w:spacing w:before="120" w:after="120"/>
              <w:jc w:val="center"/>
              <w:rPr>
                <w:rFonts w:ascii="Times New Roman" w:hAnsi="Times New Roman" w:cs="Times New Roman"/>
                <w:i/>
                <w:iCs/>
                <w:color w:val="000000" w:themeColor="text1"/>
              </w:rPr>
            </w:pPr>
            <w:proofErr w:type="spellStart"/>
            <w:r w:rsidRPr="002C43F7">
              <w:rPr>
                <w:rFonts w:ascii="Times New Roman" w:hAnsi="Times New Roman" w:cs="Times New Roman"/>
                <w:i/>
                <w:iCs/>
                <w:color w:val="000000" w:themeColor="text1"/>
              </w:rPr>
              <w:t>Scomberoides</w:t>
            </w:r>
            <w:proofErr w:type="spellEnd"/>
            <w:r w:rsidRPr="002C43F7">
              <w:rPr>
                <w:rFonts w:ascii="Times New Roman" w:hAnsi="Times New Roman" w:cs="Times New Roman"/>
                <w:i/>
                <w:iCs/>
                <w:color w:val="000000" w:themeColor="text1"/>
              </w:rPr>
              <w:t xml:space="preserve"> </w:t>
            </w:r>
            <w:proofErr w:type="spellStart"/>
            <w:r w:rsidRPr="002C43F7">
              <w:rPr>
                <w:rFonts w:ascii="Times New Roman" w:hAnsi="Times New Roman" w:cs="Times New Roman"/>
                <w:i/>
                <w:iCs/>
                <w:color w:val="000000" w:themeColor="text1"/>
              </w:rPr>
              <w:t>tol</w:t>
            </w:r>
            <w:proofErr w:type="spellEnd"/>
            <w:r w:rsidRPr="002C43F7">
              <w:rPr>
                <w:rFonts w:ascii="Times New Roman" w:hAnsi="Times New Roman" w:cs="Times New Roman"/>
                <w:color w:val="000000" w:themeColor="text1"/>
              </w:rPr>
              <w:t> (Cuvier, 1832)</w:t>
            </w:r>
          </w:p>
        </w:tc>
        <w:tc>
          <w:tcPr>
            <w:tcW w:w="1710" w:type="dxa"/>
            <w:vAlign w:val="center"/>
          </w:tcPr>
          <w:p w14:paraId="7D14E369" w14:textId="2A615F3D" w:rsidR="00520FA2" w:rsidRPr="002C43F7" w:rsidRDefault="00520FA2" w:rsidP="000A5328">
            <w:pPr>
              <w:spacing w:before="120" w:after="120"/>
              <w:jc w:val="center"/>
              <w:rPr>
                <w:rFonts w:ascii="Times New Roman" w:hAnsi="Times New Roman" w:cs="Times New Roman"/>
                <w:b/>
                <w:bCs/>
                <w:color w:val="000000" w:themeColor="text1"/>
              </w:rPr>
            </w:pPr>
            <w:r w:rsidRPr="002C43F7">
              <w:rPr>
                <w:rFonts w:ascii="Times New Roman" w:hAnsi="Times New Roman" w:cs="Times New Roman"/>
                <w:color w:val="000000"/>
              </w:rPr>
              <w:t>Queen fish</w:t>
            </w:r>
          </w:p>
        </w:tc>
        <w:tc>
          <w:tcPr>
            <w:tcW w:w="1350" w:type="dxa"/>
            <w:vAlign w:val="center"/>
          </w:tcPr>
          <w:p w14:paraId="2C29F6A2" w14:textId="1E7802EC" w:rsidR="00520FA2" w:rsidRPr="002C43F7" w:rsidRDefault="00520FA2" w:rsidP="000A5328">
            <w:pPr>
              <w:spacing w:before="120" w:after="120"/>
              <w:jc w:val="center"/>
              <w:rPr>
                <w:rFonts w:ascii="Times New Roman" w:hAnsi="Times New Roman" w:cs="Times New Roman"/>
                <w:b/>
                <w:bCs/>
                <w:color w:val="000000" w:themeColor="text1"/>
              </w:rPr>
            </w:pPr>
          </w:p>
        </w:tc>
        <w:tc>
          <w:tcPr>
            <w:tcW w:w="895" w:type="dxa"/>
            <w:vAlign w:val="center"/>
          </w:tcPr>
          <w:p w14:paraId="115664B2" w14:textId="22B91903"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594E842F" w14:textId="1C94E34F"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4.1</w:t>
            </w:r>
          </w:p>
        </w:tc>
      </w:tr>
      <w:tr w:rsidR="00520FA2" w:rsidRPr="002C43F7" w14:paraId="5641B9E3" w14:textId="77777777" w:rsidTr="000920E5">
        <w:trPr>
          <w:trHeight w:val="113"/>
          <w:jc w:val="center"/>
        </w:trPr>
        <w:tc>
          <w:tcPr>
            <w:tcW w:w="625" w:type="dxa"/>
            <w:vAlign w:val="center"/>
          </w:tcPr>
          <w:p w14:paraId="06617659"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41</w:t>
            </w:r>
          </w:p>
        </w:tc>
        <w:tc>
          <w:tcPr>
            <w:tcW w:w="1800" w:type="dxa"/>
            <w:vMerge/>
            <w:vAlign w:val="center"/>
          </w:tcPr>
          <w:p w14:paraId="6405F691"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53D10865"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Merge/>
            <w:vAlign w:val="center"/>
          </w:tcPr>
          <w:p w14:paraId="153BDDDD"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610" w:type="dxa"/>
            <w:vAlign w:val="center"/>
          </w:tcPr>
          <w:p w14:paraId="34BB3297" w14:textId="77777777" w:rsidR="00520FA2" w:rsidRPr="002C43F7" w:rsidRDefault="00520FA2" w:rsidP="000A5328">
            <w:pPr>
              <w:spacing w:before="120" w:after="120"/>
              <w:jc w:val="center"/>
              <w:rPr>
                <w:rFonts w:ascii="Times New Roman" w:hAnsi="Times New Roman" w:cs="Times New Roman"/>
                <w:i/>
                <w:iCs/>
                <w:color w:val="000000" w:themeColor="text1"/>
              </w:rPr>
            </w:pPr>
            <w:r w:rsidRPr="002C43F7">
              <w:rPr>
                <w:rFonts w:ascii="Times New Roman" w:hAnsi="Times New Roman" w:cs="Times New Roman"/>
                <w:i/>
                <w:iCs/>
                <w:color w:val="000000" w:themeColor="text1"/>
              </w:rPr>
              <w:t xml:space="preserve">Scomberomorus </w:t>
            </w:r>
            <w:proofErr w:type="spellStart"/>
            <w:r w:rsidRPr="002C43F7">
              <w:rPr>
                <w:rFonts w:ascii="Times New Roman" w:hAnsi="Times New Roman" w:cs="Times New Roman"/>
                <w:i/>
                <w:iCs/>
                <w:color w:val="000000" w:themeColor="text1"/>
              </w:rPr>
              <w:t>commerson</w:t>
            </w:r>
            <w:proofErr w:type="spellEnd"/>
            <w:r w:rsidRPr="002C43F7">
              <w:rPr>
                <w:rFonts w:ascii="Times New Roman" w:hAnsi="Times New Roman" w:cs="Times New Roman"/>
                <w:i/>
                <w:iCs/>
                <w:color w:val="000000" w:themeColor="text1"/>
              </w:rPr>
              <w:t xml:space="preserve"> (</w:t>
            </w:r>
            <w:proofErr w:type="spellStart"/>
            <w:r w:rsidRPr="002C43F7">
              <w:rPr>
                <w:rFonts w:ascii="Times New Roman" w:hAnsi="Times New Roman" w:cs="Times New Roman"/>
                <w:i/>
                <w:iCs/>
                <w:color w:val="000000" w:themeColor="text1"/>
              </w:rPr>
              <w:t>Lacepède</w:t>
            </w:r>
            <w:proofErr w:type="spellEnd"/>
            <w:r w:rsidRPr="002C43F7">
              <w:rPr>
                <w:rFonts w:ascii="Times New Roman" w:hAnsi="Times New Roman" w:cs="Times New Roman"/>
                <w:i/>
                <w:iCs/>
                <w:color w:val="000000" w:themeColor="text1"/>
              </w:rPr>
              <w:t>, 1800)</w:t>
            </w:r>
          </w:p>
        </w:tc>
        <w:tc>
          <w:tcPr>
            <w:tcW w:w="1710" w:type="dxa"/>
            <w:vAlign w:val="center"/>
          </w:tcPr>
          <w:p w14:paraId="33509308" w14:textId="5376C439" w:rsidR="00520FA2" w:rsidRPr="002C43F7" w:rsidRDefault="00520FA2"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 xml:space="preserve">Spanish </w:t>
            </w:r>
            <w:proofErr w:type="spellStart"/>
            <w:r w:rsidRPr="002C43F7">
              <w:rPr>
                <w:rFonts w:ascii="Times New Roman" w:hAnsi="Times New Roman" w:cs="Times New Roman"/>
                <w:color w:val="000000"/>
              </w:rPr>
              <w:t>mackrel</w:t>
            </w:r>
            <w:proofErr w:type="spellEnd"/>
          </w:p>
        </w:tc>
        <w:tc>
          <w:tcPr>
            <w:tcW w:w="1350" w:type="dxa"/>
            <w:vAlign w:val="center"/>
          </w:tcPr>
          <w:p w14:paraId="0C909364" w14:textId="25651E85" w:rsidR="00520FA2" w:rsidRPr="002C43F7" w:rsidRDefault="00520FA2" w:rsidP="000A5328">
            <w:pPr>
              <w:spacing w:before="120" w:after="120"/>
              <w:jc w:val="center"/>
              <w:rPr>
                <w:rFonts w:ascii="Times New Roman" w:hAnsi="Times New Roman" w:cs="Times New Roman"/>
                <w:b/>
                <w:bCs/>
                <w:color w:val="000000" w:themeColor="text1"/>
              </w:rPr>
            </w:pPr>
            <w:proofErr w:type="spellStart"/>
            <w:r w:rsidRPr="002C43F7">
              <w:rPr>
                <w:rFonts w:ascii="Times New Roman" w:hAnsi="Times New Roman" w:cs="Times New Roman"/>
                <w:color w:val="000000"/>
              </w:rPr>
              <w:t>Surmai</w:t>
            </w:r>
            <w:proofErr w:type="spellEnd"/>
          </w:p>
        </w:tc>
        <w:tc>
          <w:tcPr>
            <w:tcW w:w="895" w:type="dxa"/>
            <w:vAlign w:val="center"/>
          </w:tcPr>
          <w:p w14:paraId="53A71F76" w14:textId="32015DBC"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(NT)</w:t>
            </w:r>
          </w:p>
        </w:tc>
        <w:tc>
          <w:tcPr>
            <w:tcW w:w="998" w:type="dxa"/>
            <w:vAlign w:val="center"/>
          </w:tcPr>
          <w:p w14:paraId="7780B8FF" w14:textId="15ADA555"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4.5</w:t>
            </w:r>
          </w:p>
        </w:tc>
      </w:tr>
      <w:tr w:rsidR="00520FA2" w:rsidRPr="002C43F7" w14:paraId="78A67D6C" w14:textId="77777777" w:rsidTr="000920E5">
        <w:trPr>
          <w:trHeight w:val="113"/>
          <w:jc w:val="center"/>
        </w:trPr>
        <w:tc>
          <w:tcPr>
            <w:tcW w:w="625" w:type="dxa"/>
            <w:vAlign w:val="center"/>
          </w:tcPr>
          <w:p w14:paraId="3285243D"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42</w:t>
            </w:r>
          </w:p>
        </w:tc>
        <w:tc>
          <w:tcPr>
            <w:tcW w:w="1800" w:type="dxa"/>
            <w:vMerge/>
            <w:vAlign w:val="center"/>
          </w:tcPr>
          <w:p w14:paraId="38CC0BC8"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06ECC669"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Merge/>
            <w:vAlign w:val="center"/>
          </w:tcPr>
          <w:p w14:paraId="448459F3"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610" w:type="dxa"/>
            <w:vAlign w:val="center"/>
          </w:tcPr>
          <w:p w14:paraId="247B94C6" w14:textId="77777777" w:rsidR="00520FA2" w:rsidRPr="002C43F7" w:rsidRDefault="00520FA2" w:rsidP="000A5328">
            <w:pPr>
              <w:spacing w:before="120" w:after="120"/>
              <w:jc w:val="center"/>
              <w:rPr>
                <w:rFonts w:ascii="Times New Roman" w:hAnsi="Times New Roman" w:cs="Times New Roman"/>
                <w:i/>
                <w:iCs/>
                <w:color w:val="000000" w:themeColor="text1"/>
              </w:rPr>
            </w:pPr>
            <w:proofErr w:type="spellStart"/>
            <w:r w:rsidRPr="002C43F7">
              <w:rPr>
                <w:rFonts w:ascii="Times New Roman" w:hAnsi="Times New Roman" w:cs="Times New Roman"/>
                <w:i/>
                <w:iCs/>
                <w:color w:val="000000" w:themeColor="text1"/>
              </w:rPr>
              <w:t>Seriolina</w:t>
            </w:r>
            <w:proofErr w:type="spellEnd"/>
            <w:r w:rsidRPr="002C43F7">
              <w:rPr>
                <w:rFonts w:ascii="Times New Roman" w:hAnsi="Times New Roman" w:cs="Times New Roman"/>
                <w:i/>
                <w:iCs/>
                <w:color w:val="000000" w:themeColor="text1"/>
              </w:rPr>
              <w:t xml:space="preserve"> </w:t>
            </w:r>
            <w:proofErr w:type="spellStart"/>
            <w:r w:rsidRPr="002C43F7">
              <w:rPr>
                <w:rFonts w:ascii="Times New Roman" w:hAnsi="Times New Roman" w:cs="Times New Roman"/>
                <w:i/>
                <w:iCs/>
                <w:color w:val="000000" w:themeColor="text1"/>
              </w:rPr>
              <w:t>nigrofasciata</w:t>
            </w:r>
            <w:proofErr w:type="spellEnd"/>
            <w:r w:rsidRPr="002C43F7">
              <w:rPr>
                <w:rFonts w:ascii="Times New Roman" w:hAnsi="Times New Roman" w:cs="Times New Roman"/>
                <w:color w:val="000000" w:themeColor="text1"/>
              </w:rPr>
              <w:t> (Rüppell, 1829)</w:t>
            </w:r>
          </w:p>
        </w:tc>
        <w:tc>
          <w:tcPr>
            <w:tcW w:w="1710" w:type="dxa"/>
            <w:vAlign w:val="center"/>
          </w:tcPr>
          <w:p w14:paraId="790715DB" w14:textId="2D3E7D75" w:rsidR="00520FA2" w:rsidRPr="002C43F7" w:rsidRDefault="00520FA2"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Black-banded trevally</w:t>
            </w:r>
          </w:p>
        </w:tc>
        <w:tc>
          <w:tcPr>
            <w:tcW w:w="1350" w:type="dxa"/>
            <w:vAlign w:val="center"/>
          </w:tcPr>
          <w:p w14:paraId="34072D12" w14:textId="35257505" w:rsidR="00520FA2" w:rsidRPr="002C43F7" w:rsidRDefault="00520FA2" w:rsidP="000A5328">
            <w:pPr>
              <w:spacing w:before="120" w:after="120"/>
              <w:jc w:val="center"/>
              <w:rPr>
                <w:rFonts w:ascii="Times New Roman" w:hAnsi="Times New Roman" w:cs="Times New Roman"/>
                <w:b/>
                <w:bCs/>
                <w:color w:val="000000" w:themeColor="text1"/>
              </w:rPr>
            </w:pPr>
            <w:proofErr w:type="spellStart"/>
            <w:r w:rsidRPr="002C43F7">
              <w:rPr>
                <w:rFonts w:ascii="Times New Roman" w:hAnsi="Times New Roman" w:cs="Times New Roman"/>
                <w:color w:val="000000"/>
              </w:rPr>
              <w:t>Kariyo</w:t>
            </w:r>
            <w:proofErr w:type="spellEnd"/>
          </w:p>
        </w:tc>
        <w:tc>
          <w:tcPr>
            <w:tcW w:w="895" w:type="dxa"/>
            <w:vAlign w:val="center"/>
          </w:tcPr>
          <w:p w14:paraId="3063FB17" w14:textId="7975C05F"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385B5AF5" w14:textId="398A76D2"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3.9</w:t>
            </w:r>
          </w:p>
        </w:tc>
      </w:tr>
      <w:tr w:rsidR="00520FA2" w:rsidRPr="002C43F7" w14:paraId="13E12271" w14:textId="77777777" w:rsidTr="000920E5">
        <w:trPr>
          <w:trHeight w:val="113"/>
          <w:jc w:val="center"/>
        </w:trPr>
        <w:tc>
          <w:tcPr>
            <w:tcW w:w="625" w:type="dxa"/>
            <w:vAlign w:val="center"/>
          </w:tcPr>
          <w:p w14:paraId="262696CA"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43</w:t>
            </w:r>
          </w:p>
        </w:tc>
        <w:tc>
          <w:tcPr>
            <w:tcW w:w="1800" w:type="dxa"/>
            <w:vMerge/>
            <w:vAlign w:val="center"/>
          </w:tcPr>
          <w:p w14:paraId="31739548"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3A32B317"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Align w:val="center"/>
          </w:tcPr>
          <w:p w14:paraId="460D3B38" w14:textId="77777777" w:rsidR="00520FA2" w:rsidRPr="002C43F7" w:rsidRDefault="00520FA2"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color w:val="000000"/>
              </w:rPr>
              <w:t>Coryphaenidae</w:t>
            </w:r>
            <w:proofErr w:type="spellEnd"/>
          </w:p>
        </w:tc>
        <w:tc>
          <w:tcPr>
            <w:tcW w:w="2610" w:type="dxa"/>
            <w:vAlign w:val="center"/>
          </w:tcPr>
          <w:p w14:paraId="04A5A039" w14:textId="77777777" w:rsidR="00520FA2" w:rsidRPr="002C43F7" w:rsidRDefault="00520FA2" w:rsidP="000A5328">
            <w:pPr>
              <w:spacing w:before="120" w:after="120"/>
              <w:jc w:val="center"/>
              <w:rPr>
                <w:rFonts w:ascii="Times New Roman" w:hAnsi="Times New Roman" w:cs="Times New Roman"/>
                <w:i/>
                <w:iCs/>
                <w:color w:val="000000" w:themeColor="text1"/>
              </w:rPr>
            </w:pPr>
            <w:r w:rsidRPr="002C43F7">
              <w:rPr>
                <w:rFonts w:ascii="Times New Roman" w:hAnsi="Times New Roman" w:cs="Times New Roman"/>
                <w:i/>
                <w:iCs/>
                <w:color w:val="000000" w:themeColor="text1"/>
              </w:rPr>
              <w:t xml:space="preserve">Coryphaena </w:t>
            </w:r>
            <w:proofErr w:type="spellStart"/>
            <w:r w:rsidRPr="002C43F7">
              <w:rPr>
                <w:rFonts w:ascii="Times New Roman" w:hAnsi="Times New Roman" w:cs="Times New Roman"/>
                <w:i/>
                <w:iCs/>
                <w:color w:val="000000" w:themeColor="text1"/>
              </w:rPr>
              <w:t>hippurus</w:t>
            </w:r>
            <w:proofErr w:type="spellEnd"/>
            <w:r w:rsidRPr="002C43F7">
              <w:rPr>
                <w:rFonts w:ascii="Times New Roman" w:hAnsi="Times New Roman" w:cs="Times New Roman"/>
                <w:color w:val="000000" w:themeColor="text1"/>
              </w:rPr>
              <w:t> Linnaeus, 1758</w:t>
            </w:r>
          </w:p>
        </w:tc>
        <w:tc>
          <w:tcPr>
            <w:tcW w:w="1710" w:type="dxa"/>
            <w:vAlign w:val="center"/>
          </w:tcPr>
          <w:p w14:paraId="34D409EE" w14:textId="62DFF7C2" w:rsidR="00520FA2" w:rsidRPr="002C43F7" w:rsidRDefault="00520FA2" w:rsidP="000A5328">
            <w:pPr>
              <w:spacing w:before="120" w:after="120"/>
              <w:jc w:val="center"/>
              <w:rPr>
                <w:rFonts w:ascii="Times New Roman" w:hAnsi="Times New Roman" w:cs="Times New Roman"/>
                <w:b/>
                <w:bCs/>
                <w:color w:val="000000" w:themeColor="text1"/>
              </w:rPr>
            </w:pPr>
            <w:r w:rsidRPr="002C43F7">
              <w:rPr>
                <w:rFonts w:ascii="Times New Roman" w:hAnsi="Times New Roman" w:cs="Times New Roman"/>
                <w:color w:val="000000"/>
              </w:rPr>
              <w:t>Mahi-Mahi</w:t>
            </w:r>
          </w:p>
        </w:tc>
        <w:tc>
          <w:tcPr>
            <w:tcW w:w="1350" w:type="dxa"/>
            <w:vAlign w:val="center"/>
          </w:tcPr>
          <w:p w14:paraId="61006C1E" w14:textId="1FDE78FB" w:rsidR="00520FA2" w:rsidRPr="002C43F7" w:rsidRDefault="00520FA2" w:rsidP="000A5328">
            <w:pPr>
              <w:spacing w:before="120" w:after="120"/>
              <w:jc w:val="center"/>
              <w:rPr>
                <w:rFonts w:ascii="Times New Roman" w:hAnsi="Times New Roman" w:cs="Times New Roman"/>
                <w:b/>
                <w:bCs/>
                <w:color w:val="000000" w:themeColor="text1"/>
              </w:rPr>
            </w:pPr>
          </w:p>
        </w:tc>
        <w:tc>
          <w:tcPr>
            <w:tcW w:w="895" w:type="dxa"/>
            <w:vAlign w:val="center"/>
          </w:tcPr>
          <w:p w14:paraId="6ADB4F97" w14:textId="0B2E89F9"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2D97D734" w14:textId="61F1D33B"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4.4</w:t>
            </w:r>
          </w:p>
        </w:tc>
      </w:tr>
      <w:tr w:rsidR="00520FA2" w:rsidRPr="002C43F7" w14:paraId="02B38477" w14:textId="77777777" w:rsidTr="000920E5">
        <w:trPr>
          <w:trHeight w:val="113"/>
          <w:jc w:val="center"/>
        </w:trPr>
        <w:tc>
          <w:tcPr>
            <w:tcW w:w="625" w:type="dxa"/>
            <w:vAlign w:val="center"/>
          </w:tcPr>
          <w:p w14:paraId="3EF3103C"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lastRenderedPageBreak/>
              <w:t>44</w:t>
            </w:r>
          </w:p>
        </w:tc>
        <w:tc>
          <w:tcPr>
            <w:tcW w:w="1800" w:type="dxa"/>
            <w:vMerge/>
            <w:vAlign w:val="center"/>
          </w:tcPr>
          <w:p w14:paraId="0DC296B5"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7D1C471C"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Align w:val="center"/>
          </w:tcPr>
          <w:p w14:paraId="40E10791" w14:textId="77777777" w:rsidR="00520FA2" w:rsidRPr="002C43F7" w:rsidRDefault="00520FA2"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color w:val="000000"/>
              </w:rPr>
              <w:t>Echeneidae</w:t>
            </w:r>
            <w:proofErr w:type="spellEnd"/>
          </w:p>
        </w:tc>
        <w:tc>
          <w:tcPr>
            <w:tcW w:w="2610" w:type="dxa"/>
            <w:vAlign w:val="center"/>
          </w:tcPr>
          <w:p w14:paraId="13EC0C09" w14:textId="77777777" w:rsidR="00520FA2" w:rsidRPr="002C43F7" w:rsidRDefault="00520FA2" w:rsidP="000A5328">
            <w:pPr>
              <w:spacing w:before="120" w:after="120"/>
              <w:jc w:val="center"/>
              <w:rPr>
                <w:rFonts w:ascii="Times New Roman" w:hAnsi="Times New Roman" w:cs="Times New Roman"/>
                <w:i/>
                <w:iCs/>
                <w:color w:val="000000" w:themeColor="text1"/>
              </w:rPr>
            </w:pPr>
            <w:proofErr w:type="spellStart"/>
            <w:r w:rsidRPr="002C43F7">
              <w:rPr>
                <w:rFonts w:ascii="Times New Roman" w:hAnsi="Times New Roman" w:cs="Times New Roman"/>
                <w:i/>
                <w:iCs/>
                <w:color w:val="000000" w:themeColor="text1"/>
              </w:rPr>
              <w:t>Echeneis</w:t>
            </w:r>
            <w:proofErr w:type="spellEnd"/>
            <w:r w:rsidRPr="002C43F7">
              <w:rPr>
                <w:rFonts w:ascii="Times New Roman" w:hAnsi="Times New Roman" w:cs="Times New Roman"/>
                <w:i/>
                <w:iCs/>
                <w:color w:val="000000" w:themeColor="text1"/>
              </w:rPr>
              <w:t xml:space="preserve"> </w:t>
            </w:r>
            <w:proofErr w:type="spellStart"/>
            <w:r w:rsidRPr="002C43F7">
              <w:rPr>
                <w:rFonts w:ascii="Times New Roman" w:hAnsi="Times New Roman" w:cs="Times New Roman"/>
                <w:i/>
                <w:iCs/>
                <w:color w:val="000000" w:themeColor="text1"/>
              </w:rPr>
              <w:t>naucrates</w:t>
            </w:r>
            <w:proofErr w:type="spellEnd"/>
            <w:r w:rsidRPr="002C43F7">
              <w:rPr>
                <w:rFonts w:ascii="Times New Roman" w:hAnsi="Times New Roman" w:cs="Times New Roman"/>
                <w:color w:val="000000" w:themeColor="text1"/>
              </w:rPr>
              <w:t> Linnaeus, 1758</w:t>
            </w:r>
          </w:p>
        </w:tc>
        <w:tc>
          <w:tcPr>
            <w:tcW w:w="1710" w:type="dxa"/>
            <w:vAlign w:val="center"/>
          </w:tcPr>
          <w:p w14:paraId="6831A604" w14:textId="70C0D8C8" w:rsidR="00520FA2" w:rsidRPr="002C43F7" w:rsidRDefault="00520FA2"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 xml:space="preserve">Live </w:t>
            </w:r>
            <w:proofErr w:type="spellStart"/>
            <w:r w:rsidRPr="002C43F7">
              <w:rPr>
                <w:rFonts w:ascii="Times New Roman" w:hAnsi="Times New Roman" w:cs="Times New Roman"/>
                <w:color w:val="000000"/>
              </w:rPr>
              <w:t>sharksucker</w:t>
            </w:r>
            <w:proofErr w:type="spellEnd"/>
            <w:r w:rsidRPr="002C43F7">
              <w:rPr>
                <w:rFonts w:ascii="Times New Roman" w:hAnsi="Times New Roman" w:cs="Times New Roman"/>
                <w:color w:val="000000"/>
              </w:rPr>
              <w:t xml:space="preserve"> (Remora)</w:t>
            </w:r>
          </w:p>
        </w:tc>
        <w:tc>
          <w:tcPr>
            <w:tcW w:w="1350" w:type="dxa"/>
            <w:vAlign w:val="center"/>
          </w:tcPr>
          <w:p w14:paraId="61967E3F" w14:textId="458DB3A5" w:rsidR="00520FA2" w:rsidRPr="002C43F7" w:rsidRDefault="00520FA2" w:rsidP="000A5328">
            <w:pPr>
              <w:spacing w:before="120" w:after="120"/>
              <w:jc w:val="center"/>
              <w:rPr>
                <w:rFonts w:ascii="Times New Roman" w:hAnsi="Times New Roman" w:cs="Times New Roman"/>
                <w:b/>
                <w:bCs/>
                <w:color w:val="000000" w:themeColor="text1"/>
              </w:rPr>
            </w:pPr>
            <w:proofErr w:type="spellStart"/>
            <w:r w:rsidRPr="002C43F7">
              <w:rPr>
                <w:rFonts w:ascii="Times New Roman" w:hAnsi="Times New Roman" w:cs="Times New Roman"/>
                <w:color w:val="000000"/>
              </w:rPr>
              <w:t>Chusiyu</w:t>
            </w:r>
            <w:proofErr w:type="spellEnd"/>
          </w:p>
        </w:tc>
        <w:tc>
          <w:tcPr>
            <w:tcW w:w="895" w:type="dxa"/>
            <w:vAlign w:val="center"/>
          </w:tcPr>
          <w:p w14:paraId="7E769721" w14:textId="136FC736"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5004A557" w14:textId="44F26DD8"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3.8</w:t>
            </w:r>
          </w:p>
        </w:tc>
      </w:tr>
      <w:tr w:rsidR="00520FA2" w:rsidRPr="002C43F7" w14:paraId="285C9338" w14:textId="77777777" w:rsidTr="000920E5">
        <w:trPr>
          <w:trHeight w:val="113"/>
          <w:jc w:val="center"/>
        </w:trPr>
        <w:tc>
          <w:tcPr>
            <w:tcW w:w="625" w:type="dxa"/>
            <w:vAlign w:val="center"/>
          </w:tcPr>
          <w:p w14:paraId="3BED6986"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45</w:t>
            </w:r>
          </w:p>
        </w:tc>
        <w:tc>
          <w:tcPr>
            <w:tcW w:w="1800" w:type="dxa"/>
            <w:vMerge/>
            <w:vAlign w:val="center"/>
          </w:tcPr>
          <w:p w14:paraId="1DF61E8A"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05FE4AFC"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Align w:val="center"/>
          </w:tcPr>
          <w:p w14:paraId="078F5787" w14:textId="77777777" w:rsidR="00520FA2" w:rsidRPr="002C43F7" w:rsidRDefault="00520FA2"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color w:val="000000"/>
              </w:rPr>
              <w:t>Rachycentridae</w:t>
            </w:r>
            <w:proofErr w:type="spellEnd"/>
          </w:p>
        </w:tc>
        <w:tc>
          <w:tcPr>
            <w:tcW w:w="2610" w:type="dxa"/>
            <w:vAlign w:val="center"/>
          </w:tcPr>
          <w:p w14:paraId="211D8F71" w14:textId="77777777" w:rsidR="00520FA2" w:rsidRPr="002C43F7" w:rsidRDefault="00520FA2" w:rsidP="000A5328">
            <w:pPr>
              <w:spacing w:before="120" w:after="120"/>
              <w:jc w:val="center"/>
              <w:rPr>
                <w:rFonts w:ascii="Times New Roman" w:hAnsi="Times New Roman" w:cs="Times New Roman"/>
                <w:i/>
                <w:iCs/>
                <w:color w:val="000000" w:themeColor="text1"/>
              </w:rPr>
            </w:pPr>
            <w:r w:rsidRPr="002C43F7">
              <w:rPr>
                <w:rFonts w:ascii="Times New Roman" w:hAnsi="Times New Roman" w:cs="Times New Roman"/>
                <w:i/>
                <w:iCs/>
                <w:color w:val="000000" w:themeColor="text1"/>
              </w:rPr>
              <w:t xml:space="preserve">Rachycentron canadum </w:t>
            </w:r>
            <w:r w:rsidRPr="002C43F7">
              <w:rPr>
                <w:rFonts w:ascii="Times New Roman" w:hAnsi="Times New Roman" w:cs="Times New Roman"/>
                <w:color w:val="000000" w:themeColor="text1"/>
              </w:rPr>
              <w:t>(Linnaeus, 1766)</w:t>
            </w:r>
          </w:p>
        </w:tc>
        <w:tc>
          <w:tcPr>
            <w:tcW w:w="1710" w:type="dxa"/>
            <w:vAlign w:val="center"/>
          </w:tcPr>
          <w:p w14:paraId="4486C781" w14:textId="05AC6355" w:rsidR="00520FA2" w:rsidRPr="002C43F7" w:rsidRDefault="00520FA2" w:rsidP="000A5328">
            <w:pPr>
              <w:spacing w:before="120" w:after="120"/>
              <w:jc w:val="center"/>
              <w:rPr>
                <w:rFonts w:ascii="Times New Roman" w:hAnsi="Times New Roman" w:cs="Times New Roman"/>
                <w:b/>
                <w:bCs/>
                <w:color w:val="000000" w:themeColor="text1"/>
              </w:rPr>
            </w:pPr>
            <w:r w:rsidRPr="002C43F7">
              <w:rPr>
                <w:rFonts w:ascii="Times New Roman" w:hAnsi="Times New Roman" w:cs="Times New Roman"/>
                <w:color w:val="000000"/>
              </w:rPr>
              <w:t>Cobia</w:t>
            </w:r>
          </w:p>
        </w:tc>
        <w:tc>
          <w:tcPr>
            <w:tcW w:w="1350" w:type="dxa"/>
            <w:vAlign w:val="center"/>
          </w:tcPr>
          <w:p w14:paraId="06149AC6" w14:textId="53BAE8EE" w:rsidR="00520FA2" w:rsidRPr="002C43F7" w:rsidRDefault="00520FA2" w:rsidP="000A5328">
            <w:pPr>
              <w:spacing w:before="120" w:after="120"/>
              <w:jc w:val="center"/>
              <w:rPr>
                <w:rFonts w:ascii="Times New Roman" w:hAnsi="Times New Roman" w:cs="Times New Roman"/>
                <w:b/>
                <w:bCs/>
                <w:color w:val="000000" w:themeColor="text1"/>
              </w:rPr>
            </w:pPr>
          </w:p>
        </w:tc>
        <w:tc>
          <w:tcPr>
            <w:tcW w:w="895" w:type="dxa"/>
            <w:vAlign w:val="center"/>
          </w:tcPr>
          <w:p w14:paraId="1D811283" w14:textId="423A2D79"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2721116D" w14:textId="3384FDDC"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4.1</w:t>
            </w:r>
          </w:p>
        </w:tc>
      </w:tr>
      <w:tr w:rsidR="00520FA2" w:rsidRPr="002C43F7" w14:paraId="591860EB" w14:textId="77777777" w:rsidTr="000920E5">
        <w:trPr>
          <w:trHeight w:val="113"/>
          <w:jc w:val="center"/>
        </w:trPr>
        <w:tc>
          <w:tcPr>
            <w:tcW w:w="625" w:type="dxa"/>
            <w:vAlign w:val="center"/>
          </w:tcPr>
          <w:p w14:paraId="02888D6F"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46</w:t>
            </w:r>
          </w:p>
        </w:tc>
        <w:tc>
          <w:tcPr>
            <w:tcW w:w="1800" w:type="dxa"/>
            <w:vMerge/>
            <w:vAlign w:val="center"/>
          </w:tcPr>
          <w:p w14:paraId="4BA696BE"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restart"/>
            <w:vAlign w:val="center"/>
          </w:tcPr>
          <w:p w14:paraId="50F1D270" w14:textId="77777777" w:rsidR="00520FA2" w:rsidRPr="002C43F7" w:rsidRDefault="00520FA2"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color w:val="000000"/>
              </w:rPr>
              <w:t>Centrarchiformes</w:t>
            </w:r>
            <w:proofErr w:type="spellEnd"/>
          </w:p>
        </w:tc>
        <w:tc>
          <w:tcPr>
            <w:tcW w:w="1800" w:type="dxa"/>
            <w:vMerge w:val="restart"/>
            <w:vAlign w:val="center"/>
          </w:tcPr>
          <w:p w14:paraId="6822F43E" w14:textId="77777777" w:rsidR="00520FA2" w:rsidRPr="002C43F7" w:rsidRDefault="00520FA2"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color w:val="000000"/>
              </w:rPr>
              <w:t>Terapontidae</w:t>
            </w:r>
            <w:proofErr w:type="spellEnd"/>
          </w:p>
        </w:tc>
        <w:tc>
          <w:tcPr>
            <w:tcW w:w="2610" w:type="dxa"/>
            <w:vAlign w:val="center"/>
          </w:tcPr>
          <w:p w14:paraId="2000DB66" w14:textId="77777777" w:rsidR="00520FA2" w:rsidRPr="002C43F7" w:rsidRDefault="00520FA2" w:rsidP="000A5328">
            <w:pPr>
              <w:spacing w:before="120" w:after="120"/>
              <w:jc w:val="center"/>
              <w:rPr>
                <w:rFonts w:ascii="Times New Roman" w:hAnsi="Times New Roman" w:cs="Times New Roman"/>
                <w:i/>
                <w:iCs/>
                <w:color w:val="000000" w:themeColor="text1"/>
              </w:rPr>
            </w:pPr>
            <w:proofErr w:type="spellStart"/>
            <w:r w:rsidRPr="002C43F7">
              <w:rPr>
                <w:rFonts w:ascii="Times New Roman" w:hAnsi="Times New Roman" w:cs="Times New Roman"/>
                <w:i/>
                <w:iCs/>
                <w:color w:val="000000" w:themeColor="text1"/>
              </w:rPr>
              <w:t>Terapon</w:t>
            </w:r>
            <w:proofErr w:type="spellEnd"/>
            <w:r w:rsidRPr="002C43F7">
              <w:rPr>
                <w:rFonts w:ascii="Times New Roman" w:hAnsi="Times New Roman" w:cs="Times New Roman"/>
                <w:i/>
                <w:iCs/>
                <w:color w:val="000000" w:themeColor="text1"/>
              </w:rPr>
              <w:t xml:space="preserve"> </w:t>
            </w:r>
            <w:proofErr w:type="spellStart"/>
            <w:r w:rsidRPr="002C43F7">
              <w:rPr>
                <w:rFonts w:ascii="Times New Roman" w:hAnsi="Times New Roman" w:cs="Times New Roman"/>
                <w:i/>
                <w:iCs/>
                <w:color w:val="000000" w:themeColor="text1"/>
              </w:rPr>
              <w:t>jarbua</w:t>
            </w:r>
            <w:proofErr w:type="spellEnd"/>
            <w:r w:rsidRPr="002C43F7">
              <w:rPr>
                <w:rFonts w:ascii="Times New Roman" w:hAnsi="Times New Roman" w:cs="Times New Roman"/>
                <w:color w:val="000000" w:themeColor="text1"/>
              </w:rPr>
              <w:t> (</w:t>
            </w:r>
            <w:proofErr w:type="spellStart"/>
            <w:r w:rsidRPr="002C43F7">
              <w:rPr>
                <w:rFonts w:ascii="Times New Roman" w:hAnsi="Times New Roman" w:cs="Times New Roman"/>
                <w:color w:val="000000" w:themeColor="text1"/>
              </w:rPr>
              <w:t>Forsskål</w:t>
            </w:r>
            <w:proofErr w:type="spellEnd"/>
            <w:r w:rsidRPr="002C43F7">
              <w:rPr>
                <w:rFonts w:ascii="Times New Roman" w:hAnsi="Times New Roman" w:cs="Times New Roman"/>
                <w:color w:val="000000" w:themeColor="text1"/>
              </w:rPr>
              <w:t>, 1775)</w:t>
            </w:r>
          </w:p>
        </w:tc>
        <w:tc>
          <w:tcPr>
            <w:tcW w:w="1710" w:type="dxa"/>
            <w:vAlign w:val="center"/>
          </w:tcPr>
          <w:p w14:paraId="05585555" w14:textId="5B84B4FE" w:rsidR="00520FA2" w:rsidRPr="002C43F7" w:rsidRDefault="00520FA2" w:rsidP="000A5328">
            <w:pPr>
              <w:spacing w:before="120" w:after="120"/>
              <w:jc w:val="center"/>
              <w:rPr>
                <w:rFonts w:ascii="Times New Roman" w:hAnsi="Times New Roman" w:cs="Times New Roman"/>
                <w:b/>
                <w:bCs/>
                <w:color w:val="000000" w:themeColor="text1"/>
              </w:rPr>
            </w:pPr>
            <w:r w:rsidRPr="002C43F7">
              <w:rPr>
                <w:rFonts w:ascii="Times New Roman" w:hAnsi="Times New Roman" w:cs="Times New Roman"/>
                <w:color w:val="000000"/>
              </w:rPr>
              <w:t>Target perch (</w:t>
            </w:r>
            <w:proofErr w:type="spellStart"/>
            <w:r w:rsidRPr="002C43F7">
              <w:rPr>
                <w:rFonts w:ascii="Times New Roman" w:hAnsi="Times New Roman" w:cs="Times New Roman"/>
                <w:color w:val="000000"/>
              </w:rPr>
              <w:t>Jarbua</w:t>
            </w:r>
            <w:proofErr w:type="spellEnd"/>
            <w:r w:rsidRPr="002C43F7">
              <w:rPr>
                <w:rFonts w:ascii="Times New Roman" w:hAnsi="Times New Roman" w:cs="Times New Roman"/>
                <w:color w:val="000000"/>
              </w:rPr>
              <w:t>/Largescale)</w:t>
            </w:r>
          </w:p>
        </w:tc>
        <w:tc>
          <w:tcPr>
            <w:tcW w:w="1350" w:type="dxa"/>
            <w:vAlign w:val="center"/>
          </w:tcPr>
          <w:p w14:paraId="5BED889B" w14:textId="01A07FED" w:rsidR="00520FA2" w:rsidRPr="002C43F7" w:rsidRDefault="00520FA2" w:rsidP="000A5328">
            <w:pPr>
              <w:spacing w:before="120" w:after="120"/>
              <w:jc w:val="center"/>
              <w:rPr>
                <w:rFonts w:ascii="Times New Roman" w:hAnsi="Times New Roman" w:cs="Times New Roman"/>
                <w:b/>
                <w:bCs/>
                <w:color w:val="000000" w:themeColor="text1"/>
              </w:rPr>
            </w:pPr>
          </w:p>
        </w:tc>
        <w:tc>
          <w:tcPr>
            <w:tcW w:w="895" w:type="dxa"/>
            <w:vAlign w:val="center"/>
          </w:tcPr>
          <w:p w14:paraId="29EFC898" w14:textId="4CEF400A"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16E817E5" w14:textId="75DA24B0"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3.7</w:t>
            </w:r>
          </w:p>
        </w:tc>
      </w:tr>
      <w:tr w:rsidR="00520FA2" w:rsidRPr="002C43F7" w14:paraId="24710E75" w14:textId="77777777" w:rsidTr="000920E5">
        <w:trPr>
          <w:trHeight w:val="113"/>
          <w:jc w:val="center"/>
        </w:trPr>
        <w:tc>
          <w:tcPr>
            <w:tcW w:w="625" w:type="dxa"/>
            <w:vAlign w:val="center"/>
          </w:tcPr>
          <w:p w14:paraId="174AFD5A"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47</w:t>
            </w:r>
          </w:p>
        </w:tc>
        <w:tc>
          <w:tcPr>
            <w:tcW w:w="1800" w:type="dxa"/>
            <w:vMerge/>
            <w:vAlign w:val="center"/>
          </w:tcPr>
          <w:p w14:paraId="32E62157"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4199D08F"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Merge/>
            <w:vAlign w:val="center"/>
          </w:tcPr>
          <w:p w14:paraId="44E2E281"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610" w:type="dxa"/>
            <w:vAlign w:val="center"/>
          </w:tcPr>
          <w:p w14:paraId="4F183F8F" w14:textId="77777777" w:rsidR="00520FA2" w:rsidRPr="002C43F7" w:rsidRDefault="00520FA2" w:rsidP="000A5328">
            <w:pPr>
              <w:spacing w:before="120" w:after="120"/>
              <w:jc w:val="center"/>
              <w:rPr>
                <w:rFonts w:ascii="Times New Roman" w:hAnsi="Times New Roman" w:cs="Times New Roman"/>
                <w:i/>
                <w:iCs/>
                <w:color w:val="000000" w:themeColor="text1"/>
              </w:rPr>
            </w:pPr>
            <w:proofErr w:type="spellStart"/>
            <w:r w:rsidRPr="002C43F7">
              <w:rPr>
                <w:rFonts w:ascii="Times New Roman" w:hAnsi="Times New Roman" w:cs="Times New Roman"/>
                <w:i/>
                <w:iCs/>
                <w:color w:val="000000" w:themeColor="text1"/>
              </w:rPr>
              <w:t>Terapon</w:t>
            </w:r>
            <w:proofErr w:type="spellEnd"/>
            <w:r w:rsidRPr="002C43F7">
              <w:rPr>
                <w:rFonts w:ascii="Times New Roman" w:hAnsi="Times New Roman" w:cs="Times New Roman"/>
                <w:i/>
                <w:iCs/>
                <w:color w:val="000000" w:themeColor="text1"/>
              </w:rPr>
              <w:t xml:space="preserve"> </w:t>
            </w:r>
            <w:proofErr w:type="spellStart"/>
            <w:r w:rsidRPr="002C43F7">
              <w:rPr>
                <w:rFonts w:ascii="Times New Roman" w:hAnsi="Times New Roman" w:cs="Times New Roman"/>
                <w:i/>
                <w:iCs/>
                <w:color w:val="000000" w:themeColor="text1"/>
              </w:rPr>
              <w:t>theraps</w:t>
            </w:r>
            <w:proofErr w:type="spellEnd"/>
            <w:r w:rsidRPr="002C43F7">
              <w:rPr>
                <w:rFonts w:ascii="Times New Roman" w:hAnsi="Times New Roman" w:cs="Times New Roman"/>
                <w:i/>
                <w:iCs/>
                <w:color w:val="000000" w:themeColor="text1"/>
              </w:rPr>
              <w:t> Cuvier, 1829</w:t>
            </w:r>
          </w:p>
        </w:tc>
        <w:tc>
          <w:tcPr>
            <w:tcW w:w="1710" w:type="dxa"/>
            <w:vAlign w:val="center"/>
          </w:tcPr>
          <w:p w14:paraId="0E7E4872" w14:textId="64890EC8" w:rsidR="00520FA2" w:rsidRPr="002C43F7" w:rsidRDefault="00520FA2" w:rsidP="000A5328">
            <w:pPr>
              <w:spacing w:before="120" w:after="120"/>
              <w:jc w:val="center"/>
              <w:rPr>
                <w:rFonts w:ascii="Times New Roman" w:hAnsi="Times New Roman" w:cs="Times New Roman"/>
                <w:b/>
                <w:bCs/>
                <w:color w:val="000000" w:themeColor="text1"/>
              </w:rPr>
            </w:pPr>
            <w:r w:rsidRPr="002C43F7">
              <w:rPr>
                <w:rFonts w:ascii="Times New Roman" w:hAnsi="Times New Roman" w:cs="Times New Roman"/>
                <w:color w:val="000000"/>
              </w:rPr>
              <w:t>Target perch (</w:t>
            </w:r>
            <w:proofErr w:type="spellStart"/>
            <w:r w:rsidRPr="002C43F7">
              <w:rPr>
                <w:rFonts w:ascii="Times New Roman" w:hAnsi="Times New Roman" w:cs="Times New Roman"/>
                <w:color w:val="000000"/>
              </w:rPr>
              <w:t>Jarbua</w:t>
            </w:r>
            <w:proofErr w:type="spellEnd"/>
            <w:r w:rsidRPr="002C43F7">
              <w:rPr>
                <w:rFonts w:ascii="Times New Roman" w:hAnsi="Times New Roman" w:cs="Times New Roman"/>
                <w:color w:val="000000"/>
              </w:rPr>
              <w:t>/Largescale)</w:t>
            </w:r>
          </w:p>
        </w:tc>
        <w:tc>
          <w:tcPr>
            <w:tcW w:w="1350" w:type="dxa"/>
            <w:vAlign w:val="center"/>
          </w:tcPr>
          <w:p w14:paraId="704B42D6" w14:textId="28CE5421" w:rsidR="00520FA2" w:rsidRPr="002C43F7" w:rsidRDefault="00520FA2" w:rsidP="000A5328">
            <w:pPr>
              <w:spacing w:before="120" w:after="120"/>
              <w:jc w:val="center"/>
              <w:rPr>
                <w:rFonts w:ascii="Times New Roman" w:hAnsi="Times New Roman" w:cs="Times New Roman"/>
                <w:b/>
                <w:bCs/>
                <w:color w:val="000000" w:themeColor="text1"/>
              </w:rPr>
            </w:pPr>
          </w:p>
        </w:tc>
        <w:tc>
          <w:tcPr>
            <w:tcW w:w="895" w:type="dxa"/>
            <w:vAlign w:val="center"/>
          </w:tcPr>
          <w:p w14:paraId="68940701" w14:textId="1178AB9C"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74C88C20" w14:textId="7838786D"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3.5</w:t>
            </w:r>
          </w:p>
        </w:tc>
      </w:tr>
      <w:tr w:rsidR="00520FA2" w:rsidRPr="002C43F7" w14:paraId="6DFB63DD" w14:textId="77777777" w:rsidTr="000920E5">
        <w:trPr>
          <w:trHeight w:val="113"/>
          <w:jc w:val="center"/>
        </w:trPr>
        <w:tc>
          <w:tcPr>
            <w:tcW w:w="625" w:type="dxa"/>
            <w:vAlign w:val="center"/>
          </w:tcPr>
          <w:p w14:paraId="20445282"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48</w:t>
            </w:r>
          </w:p>
        </w:tc>
        <w:tc>
          <w:tcPr>
            <w:tcW w:w="1800" w:type="dxa"/>
            <w:vMerge/>
            <w:vAlign w:val="center"/>
          </w:tcPr>
          <w:p w14:paraId="781DFAF2"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restart"/>
            <w:vAlign w:val="center"/>
          </w:tcPr>
          <w:p w14:paraId="31311F2F" w14:textId="77777777" w:rsidR="00520FA2" w:rsidRPr="002C43F7" w:rsidRDefault="00520FA2" w:rsidP="000A5328">
            <w:pPr>
              <w:spacing w:before="120" w:after="120"/>
              <w:jc w:val="center"/>
              <w:rPr>
                <w:rFonts w:ascii="Times New Roman" w:hAnsi="Times New Roman" w:cs="Times New Roman"/>
                <w:color w:val="000000" w:themeColor="text1"/>
                <w:lang w:val="pt-BR"/>
              </w:rPr>
            </w:pPr>
            <w:r w:rsidRPr="002C43F7">
              <w:rPr>
                <w:rFonts w:ascii="Times New Roman" w:hAnsi="Times New Roman" w:cs="Times New Roman"/>
                <w:color w:val="000000"/>
                <w:lang w:val="pt-BR"/>
              </w:rPr>
              <w:t>Clupeiformes</w:t>
            </w:r>
          </w:p>
          <w:p w14:paraId="44861EEC" w14:textId="77777777" w:rsidR="00520FA2" w:rsidRPr="002C43F7" w:rsidRDefault="00520FA2" w:rsidP="000A5328">
            <w:pPr>
              <w:spacing w:before="120" w:after="120"/>
              <w:jc w:val="center"/>
              <w:rPr>
                <w:rFonts w:ascii="Times New Roman" w:hAnsi="Times New Roman" w:cs="Times New Roman"/>
                <w:color w:val="000000" w:themeColor="text1"/>
                <w:lang w:val="pt-BR"/>
              </w:rPr>
            </w:pPr>
          </w:p>
        </w:tc>
        <w:tc>
          <w:tcPr>
            <w:tcW w:w="1800" w:type="dxa"/>
            <w:vMerge w:val="restart"/>
            <w:vAlign w:val="center"/>
          </w:tcPr>
          <w:p w14:paraId="685D1D32" w14:textId="77777777" w:rsidR="00520FA2" w:rsidRPr="002C43F7" w:rsidRDefault="00520FA2"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color w:val="000000"/>
              </w:rPr>
              <w:t>Chirocentridae</w:t>
            </w:r>
            <w:proofErr w:type="spellEnd"/>
          </w:p>
        </w:tc>
        <w:tc>
          <w:tcPr>
            <w:tcW w:w="2610" w:type="dxa"/>
            <w:vAlign w:val="center"/>
          </w:tcPr>
          <w:p w14:paraId="573602B8" w14:textId="77777777" w:rsidR="00520FA2" w:rsidRPr="002C43F7" w:rsidRDefault="00520FA2" w:rsidP="000A5328">
            <w:pPr>
              <w:spacing w:before="120" w:after="120"/>
              <w:jc w:val="center"/>
              <w:rPr>
                <w:rFonts w:ascii="Times New Roman" w:hAnsi="Times New Roman" w:cs="Times New Roman"/>
                <w:i/>
                <w:iCs/>
                <w:color w:val="000000" w:themeColor="text1"/>
              </w:rPr>
            </w:pPr>
            <w:proofErr w:type="spellStart"/>
            <w:r w:rsidRPr="002C43F7">
              <w:rPr>
                <w:rFonts w:ascii="Times New Roman" w:hAnsi="Times New Roman" w:cs="Times New Roman"/>
                <w:i/>
                <w:iCs/>
                <w:color w:val="000000" w:themeColor="text1"/>
              </w:rPr>
              <w:t>Chirocentrus</w:t>
            </w:r>
            <w:proofErr w:type="spellEnd"/>
            <w:r w:rsidRPr="002C43F7">
              <w:rPr>
                <w:rFonts w:ascii="Times New Roman" w:hAnsi="Times New Roman" w:cs="Times New Roman"/>
                <w:i/>
                <w:iCs/>
                <w:color w:val="000000" w:themeColor="text1"/>
              </w:rPr>
              <w:t xml:space="preserve"> dorab (</w:t>
            </w:r>
            <w:proofErr w:type="spellStart"/>
            <w:r w:rsidRPr="002C43F7">
              <w:rPr>
                <w:rFonts w:ascii="Times New Roman" w:hAnsi="Times New Roman" w:cs="Times New Roman"/>
                <w:i/>
                <w:iCs/>
                <w:color w:val="000000" w:themeColor="text1"/>
              </w:rPr>
              <w:t>Forsskål</w:t>
            </w:r>
            <w:proofErr w:type="spellEnd"/>
            <w:r w:rsidRPr="002C43F7">
              <w:rPr>
                <w:rFonts w:ascii="Times New Roman" w:hAnsi="Times New Roman" w:cs="Times New Roman"/>
                <w:i/>
                <w:iCs/>
                <w:color w:val="000000" w:themeColor="text1"/>
              </w:rPr>
              <w:t>, 1775)</w:t>
            </w:r>
          </w:p>
        </w:tc>
        <w:tc>
          <w:tcPr>
            <w:tcW w:w="1710" w:type="dxa"/>
            <w:vAlign w:val="center"/>
          </w:tcPr>
          <w:p w14:paraId="36200F81" w14:textId="43E2DF34" w:rsidR="00520FA2" w:rsidRPr="002C43F7" w:rsidRDefault="00520FA2"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Wolf herring</w:t>
            </w:r>
          </w:p>
        </w:tc>
        <w:tc>
          <w:tcPr>
            <w:tcW w:w="1350" w:type="dxa"/>
            <w:vAlign w:val="center"/>
          </w:tcPr>
          <w:p w14:paraId="4E133AD7" w14:textId="1DADF86C" w:rsidR="00520FA2" w:rsidRPr="002C43F7" w:rsidRDefault="00520FA2" w:rsidP="000A5328">
            <w:pPr>
              <w:spacing w:before="120" w:after="120"/>
              <w:jc w:val="center"/>
              <w:rPr>
                <w:rFonts w:ascii="Times New Roman" w:hAnsi="Times New Roman" w:cs="Times New Roman"/>
                <w:b/>
                <w:bCs/>
                <w:color w:val="000000" w:themeColor="text1"/>
              </w:rPr>
            </w:pPr>
            <w:proofErr w:type="spellStart"/>
            <w:r w:rsidRPr="002C43F7">
              <w:rPr>
                <w:rFonts w:ascii="Times New Roman" w:hAnsi="Times New Roman" w:cs="Times New Roman"/>
                <w:color w:val="000000"/>
              </w:rPr>
              <w:t>Daai</w:t>
            </w:r>
            <w:proofErr w:type="spellEnd"/>
          </w:p>
        </w:tc>
        <w:tc>
          <w:tcPr>
            <w:tcW w:w="895" w:type="dxa"/>
            <w:vAlign w:val="center"/>
          </w:tcPr>
          <w:p w14:paraId="7E9BF43E" w14:textId="5D5C2955"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4863AF86" w14:textId="1845E46D"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4.5</w:t>
            </w:r>
          </w:p>
        </w:tc>
      </w:tr>
      <w:tr w:rsidR="00520FA2" w:rsidRPr="002C43F7" w14:paraId="0B9888EF" w14:textId="77777777" w:rsidTr="000920E5">
        <w:trPr>
          <w:trHeight w:val="113"/>
          <w:jc w:val="center"/>
        </w:trPr>
        <w:tc>
          <w:tcPr>
            <w:tcW w:w="625" w:type="dxa"/>
            <w:vAlign w:val="center"/>
          </w:tcPr>
          <w:p w14:paraId="6032FB90"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49</w:t>
            </w:r>
          </w:p>
        </w:tc>
        <w:tc>
          <w:tcPr>
            <w:tcW w:w="1800" w:type="dxa"/>
            <w:vMerge/>
            <w:vAlign w:val="center"/>
          </w:tcPr>
          <w:p w14:paraId="1EE99AE8"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02E876B9"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Merge/>
            <w:vAlign w:val="center"/>
          </w:tcPr>
          <w:p w14:paraId="2B1F52C7"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610" w:type="dxa"/>
            <w:vAlign w:val="center"/>
          </w:tcPr>
          <w:p w14:paraId="6BB75F47" w14:textId="77777777" w:rsidR="00520FA2" w:rsidRPr="002C43F7" w:rsidRDefault="00520FA2" w:rsidP="000A5328">
            <w:pPr>
              <w:spacing w:before="120" w:after="120"/>
              <w:jc w:val="center"/>
              <w:rPr>
                <w:rFonts w:ascii="Times New Roman" w:hAnsi="Times New Roman" w:cs="Times New Roman"/>
                <w:i/>
                <w:iCs/>
                <w:color w:val="000000" w:themeColor="text1"/>
              </w:rPr>
            </w:pPr>
            <w:proofErr w:type="spellStart"/>
            <w:r w:rsidRPr="002C43F7">
              <w:rPr>
                <w:rFonts w:ascii="Times New Roman" w:hAnsi="Times New Roman" w:cs="Times New Roman"/>
                <w:i/>
                <w:iCs/>
                <w:color w:val="000000" w:themeColor="text1"/>
              </w:rPr>
              <w:t>Chirocentrus</w:t>
            </w:r>
            <w:proofErr w:type="spellEnd"/>
            <w:r w:rsidRPr="002C43F7">
              <w:rPr>
                <w:rFonts w:ascii="Times New Roman" w:hAnsi="Times New Roman" w:cs="Times New Roman"/>
                <w:i/>
                <w:iCs/>
                <w:color w:val="000000" w:themeColor="text1"/>
              </w:rPr>
              <w:t xml:space="preserve"> </w:t>
            </w:r>
            <w:proofErr w:type="spellStart"/>
            <w:r w:rsidRPr="002C43F7">
              <w:rPr>
                <w:rFonts w:ascii="Times New Roman" w:hAnsi="Times New Roman" w:cs="Times New Roman"/>
                <w:i/>
                <w:iCs/>
                <w:color w:val="000000" w:themeColor="text1"/>
              </w:rPr>
              <w:t>nudus</w:t>
            </w:r>
            <w:proofErr w:type="spellEnd"/>
            <w:r w:rsidRPr="002C43F7">
              <w:rPr>
                <w:rFonts w:ascii="Times New Roman" w:hAnsi="Times New Roman" w:cs="Times New Roman"/>
                <w:color w:val="000000" w:themeColor="text1"/>
              </w:rPr>
              <w:t> Swainson, 1839</w:t>
            </w:r>
          </w:p>
        </w:tc>
        <w:tc>
          <w:tcPr>
            <w:tcW w:w="1710" w:type="dxa"/>
            <w:vAlign w:val="center"/>
          </w:tcPr>
          <w:p w14:paraId="16268C66" w14:textId="64B43B65" w:rsidR="00520FA2" w:rsidRPr="002C43F7" w:rsidRDefault="00520FA2"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Wolf herring</w:t>
            </w:r>
          </w:p>
        </w:tc>
        <w:tc>
          <w:tcPr>
            <w:tcW w:w="1350" w:type="dxa"/>
            <w:vAlign w:val="center"/>
          </w:tcPr>
          <w:p w14:paraId="74CF2678" w14:textId="06FF95E8" w:rsidR="00520FA2" w:rsidRPr="002C43F7" w:rsidRDefault="00520FA2" w:rsidP="000A5328">
            <w:pPr>
              <w:spacing w:before="120" w:after="120"/>
              <w:jc w:val="center"/>
              <w:rPr>
                <w:rFonts w:ascii="Times New Roman" w:hAnsi="Times New Roman" w:cs="Times New Roman"/>
                <w:b/>
                <w:bCs/>
                <w:color w:val="000000" w:themeColor="text1"/>
              </w:rPr>
            </w:pPr>
            <w:proofErr w:type="spellStart"/>
            <w:r w:rsidRPr="002C43F7">
              <w:rPr>
                <w:rFonts w:ascii="Times New Roman" w:hAnsi="Times New Roman" w:cs="Times New Roman"/>
                <w:color w:val="000000"/>
              </w:rPr>
              <w:t>Daai</w:t>
            </w:r>
            <w:proofErr w:type="spellEnd"/>
          </w:p>
        </w:tc>
        <w:tc>
          <w:tcPr>
            <w:tcW w:w="895" w:type="dxa"/>
            <w:vAlign w:val="center"/>
          </w:tcPr>
          <w:p w14:paraId="5ABCD155" w14:textId="33AA7B6B"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5BA89D0B" w14:textId="5A7D565A"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4.4</w:t>
            </w:r>
          </w:p>
        </w:tc>
      </w:tr>
      <w:tr w:rsidR="00520FA2" w:rsidRPr="002C43F7" w14:paraId="29D48863" w14:textId="77777777" w:rsidTr="000920E5">
        <w:trPr>
          <w:trHeight w:val="113"/>
          <w:jc w:val="center"/>
        </w:trPr>
        <w:tc>
          <w:tcPr>
            <w:tcW w:w="625" w:type="dxa"/>
            <w:vAlign w:val="center"/>
          </w:tcPr>
          <w:p w14:paraId="75C9E507"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50</w:t>
            </w:r>
          </w:p>
        </w:tc>
        <w:tc>
          <w:tcPr>
            <w:tcW w:w="1800" w:type="dxa"/>
            <w:vMerge/>
            <w:vAlign w:val="center"/>
          </w:tcPr>
          <w:p w14:paraId="5D644430"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6A98CF02"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Merge w:val="restart"/>
            <w:vAlign w:val="center"/>
          </w:tcPr>
          <w:p w14:paraId="034A7D4F" w14:textId="77777777" w:rsidR="00520FA2" w:rsidRPr="002C43F7" w:rsidRDefault="00520FA2"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color w:val="000000"/>
              </w:rPr>
              <w:t>Dorosomatidae</w:t>
            </w:r>
            <w:proofErr w:type="spellEnd"/>
          </w:p>
        </w:tc>
        <w:tc>
          <w:tcPr>
            <w:tcW w:w="2610" w:type="dxa"/>
            <w:vAlign w:val="center"/>
          </w:tcPr>
          <w:p w14:paraId="5BB603A8" w14:textId="77777777" w:rsidR="00520FA2" w:rsidRPr="002C43F7" w:rsidRDefault="00520FA2" w:rsidP="000A5328">
            <w:pPr>
              <w:spacing w:before="120" w:after="120"/>
              <w:jc w:val="center"/>
              <w:rPr>
                <w:rFonts w:ascii="Times New Roman" w:hAnsi="Times New Roman" w:cs="Times New Roman"/>
                <w:i/>
                <w:iCs/>
                <w:color w:val="000000" w:themeColor="text1"/>
              </w:rPr>
            </w:pPr>
            <w:proofErr w:type="spellStart"/>
            <w:r w:rsidRPr="002C43F7">
              <w:rPr>
                <w:rFonts w:ascii="Times New Roman" w:hAnsi="Times New Roman" w:cs="Times New Roman"/>
                <w:i/>
                <w:iCs/>
                <w:color w:val="000000" w:themeColor="text1"/>
              </w:rPr>
              <w:t>Anodontostoma</w:t>
            </w:r>
            <w:proofErr w:type="spellEnd"/>
            <w:r w:rsidRPr="002C43F7">
              <w:rPr>
                <w:rFonts w:ascii="Times New Roman" w:hAnsi="Times New Roman" w:cs="Times New Roman"/>
                <w:i/>
                <w:iCs/>
                <w:color w:val="000000" w:themeColor="text1"/>
              </w:rPr>
              <w:t xml:space="preserve"> </w:t>
            </w:r>
            <w:proofErr w:type="spellStart"/>
            <w:r w:rsidRPr="002C43F7">
              <w:rPr>
                <w:rFonts w:ascii="Times New Roman" w:hAnsi="Times New Roman" w:cs="Times New Roman"/>
                <w:i/>
                <w:iCs/>
                <w:color w:val="000000" w:themeColor="text1"/>
              </w:rPr>
              <w:t>chacunda</w:t>
            </w:r>
            <w:proofErr w:type="spellEnd"/>
            <w:r w:rsidRPr="002C43F7">
              <w:rPr>
                <w:rFonts w:ascii="Times New Roman" w:hAnsi="Times New Roman" w:cs="Times New Roman"/>
                <w:color w:val="000000" w:themeColor="text1"/>
              </w:rPr>
              <w:t> (Hamilton, 1822)</w:t>
            </w:r>
          </w:p>
        </w:tc>
        <w:tc>
          <w:tcPr>
            <w:tcW w:w="1710" w:type="dxa"/>
            <w:vAlign w:val="center"/>
          </w:tcPr>
          <w:p w14:paraId="6845773C" w14:textId="332D01E8" w:rsidR="00520FA2" w:rsidRPr="002C43F7" w:rsidRDefault="00520FA2" w:rsidP="000A5328">
            <w:pPr>
              <w:spacing w:before="120" w:after="120"/>
              <w:jc w:val="center"/>
              <w:rPr>
                <w:rFonts w:ascii="Times New Roman" w:hAnsi="Times New Roman" w:cs="Times New Roman"/>
                <w:b/>
                <w:bCs/>
                <w:color w:val="000000" w:themeColor="text1"/>
              </w:rPr>
            </w:pPr>
            <w:proofErr w:type="spellStart"/>
            <w:r w:rsidRPr="002C43F7">
              <w:rPr>
                <w:rFonts w:ascii="Times New Roman" w:hAnsi="Times New Roman" w:cs="Times New Roman"/>
                <w:color w:val="000000"/>
              </w:rPr>
              <w:t>Chacunda</w:t>
            </w:r>
            <w:proofErr w:type="spellEnd"/>
            <w:r w:rsidRPr="002C43F7">
              <w:rPr>
                <w:rFonts w:ascii="Times New Roman" w:hAnsi="Times New Roman" w:cs="Times New Roman"/>
                <w:color w:val="000000"/>
              </w:rPr>
              <w:t xml:space="preserve"> gizzard shad</w:t>
            </w:r>
          </w:p>
        </w:tc>
        <w:tc>
          <w:tcPr>
            <w:tcW w:w="1350" w:type="dxa"/>
            <w:vAlign w:val="center"/>
          </w:tcPr>
          <w:p w14:paraId="70B73A91" w14:textId="5FE4D17C" w:rsidR="00520FA2" w:rsidRPr="002C43F7" w:rsidRDefault="00520FA2" w:rsidP="000A5328">
            <w:pPr>
              <w:spacing w:before="120" w:after="120"/>
              <w:jc w:val="center"/>
              <w:rPr>
                <w:rFonts w:ascii="Times New Roman" w:hAnsi="Times New Roman" w:cs="Times New Roman"/>
                <w:b/>
                <w:bCs/>
                <w:color w:val="000000" w:themeColor="text1"/>
              </w:rPr>
            </w:pPr>
          </w:p>
        </w:tc>
        <w:tc>
          <w:tcPr>
            <w:tcW w:w="895" w:type="dxa"/>
            <w:vAlign w:val="center"/>
          </w:tcPr>
          <w:p w14:paraId="52BDE198" w14:textId="2E4D9409"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2F350D48" w14:textId="6BECE535"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2.1</w:t>
            </w:r>
          </w:p>
        </w:tc>
      </w:tr>
      <w:tr w:rsidR="00520FA2" w:rsidRPr="002C43F7" w14:paraId="34E9979B" w14:textId="77777777" w:rsidTr="000920E5">
        <w:trPr>
          <w:trHeight w:val="113"/>
          <w:jc w:val="center"/>
        </w:trPr>
        <w:tc>
          <w:tcPr>
            <w:tcW w:w="625" w:type="dxa"/>
            <w:vAlign w:val="center"/>
          </w:tcPr>
          <w:p w14:paraId="5981030C"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51</w:t>
            </w:r>
          </w:p>
        </w:tc>
        <w:tc>
          <w:tcPr>
            <w:tcW w:w="1800" w:type="dxa"/>
            <w:vMerge/>
            <w:vAlign w:val="center"/>
          </w:tcPr>
          <w:p w14:paraId="455ECF55"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6144BFE7"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Merge/>
            <w:vAlign w:val="center"/>
          </w:tcPr>
          <w:p w14:paraId="2582DA76"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610" w:type="dxa"/>
            <w:vAlign w:val="center"/>
          </w:tcPr>
          <w:p w14:paraId="280396AB" w14:textId="77777777" w:rsidR="00520FA2" w:rsidRPr="002C43F7" w:rsidRDefault="00520FA2" w:rsidP="000A5328">
            <w:pPr>
              <w:spacing w:before="120" w:after="120"/>
              <w:jc w:val="center"/>
              <w:rPr>
                <w:rFonts w:ascii="Times New Roman" w:hAnsi="Times New Roman" w:cs="Times New Roman"/>
                <w:i/>
                <w:iCs/>
                <w:color w:val="000000" w:themeColor="text1"/>
              </w:rPr>
            </w:pPr>
            <w:proofErr w:type="spellStart"/>
            <w:r w:rsidRPr="002C43F7">
              <w:rPr>
                <w:rFonts w:ascii="Times New Roman" w:hAnsi="Times New Roman" w:cs="Times New Roman"/>
                <w:i/>
                <w:iCs/>
                <w:color w:val="000000" w:themeColor="text1"/>
              </w:rPr>
              <w:t>Tenualosa</w:t>
            </w:r>
            <w:proofErr w:type="spellEnd"/>
            <w:r w:rsidRPr="002C43F7">
              <w:rPr>
                <w:rFonts w:ascii="Times New Roman" w:hAnsi="Times New Roman" w:cs="Times New Roman"/>
                <w:i/>
                <w:iCs/>
                <w:color w:val="000000" w:themeColor="text1"/>
              </w:rPr>
              <w:t xml:space="preserve"> </w:t>
            </w:r>
            <w:proofErr w:type="spellStart"/>
            <w:r w:rsidRPr="002C43F7">
              <w:rPr>
                <w:rFonts w:ascii="Times New Roman" w:hAnsi="Times New Roman" w:cs="Times New Roman"/>
                <w:i/>
                <w:iCs/>
                <w:color w:val="000000" w:themeColor="text1"/>
              </w:rPr>
              <w:t>ilisha</w:t>
            </w:r>
            <w:proofErr w:type="spellEnd"/>
            <w:r w:rsidRPr="002C43F7">
              <w:rPr>
                <w:rFonts w:ascii="Times New Roman" w:hAnsi="Times New Roman" w:cs="Times New Roman"/>
                <w:color w:val="000000" w:themeColor="text1"/>
              </w:rPr>
              <w:t> (Hamilton, 1822)</w:t>
            </w:r>
          </w:p>
        </w:tc>
        <w:tc>
          <w:tcPr>
            <w:tcW w:w="1710" w:type="dxa"/>
            <w:vAlign w:val="center"/>
          </w:tcPr>
          <w:p w14:paraId="20E24333" w14:textId="1CA1C668" w:rsidR="00520FA2" w:rsidRPr="002C43F7" w:rsidRDefault="00520FA2"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Hilsa shad</w:t>
            </w:r>
          </w:p>
        </w:tc>
        <w:tc>
          <w:tcPr>
            <w:tcW w:w="1350" w:type="dxa"/>
            <w:vAlign w:val="center"/>
          </w:tcPr>
          <w:p w14:paraId="2CB7E1A2" w14:textId="4BFC15EF" w:rsidR="00520FA2" w:rsidRPr="002C43F7" w:rsidRDefault="00520FA2" w:rsidP="000A5328">
            <w:pPr>
              <w:spacing w:before="120" w:after="120"/>
              <w:jc w:val="center"/>
              <w:rPr>
                <w:rFonts w:ascii="Times New Roman" w:hAnsi="Times New Roman" w:cs="Times New Roman"/>
                <w:b/>
                <w:bCs/>
                <w:color w:val="000000" w:themeColor="text1"/>
              </w:rPr>
            </w:pPr>
            <w:proofErr w:type="spellStart"/>
            <w:r w:rsidRPr="002C43F7">
              <w:rPr>
                <w:rFonts w:ascii="Times New Roman" w:hAnsi="Times New Roman" w:cs="Times New Roman"/>
                <w:color w:val="000000"/>
              </w:rPr>
              <w:t>Jaksi</w:t>
            </w:r>
            <w:proofErr w:type="spellEnd"/>
            <w:r w:rsidRPr="002C43F7">
              <w:rPr>
                <w:rFonts w:ascii="Times New Roman" w:hAnsi="Times New Roman" w:cs="Times New Roman"/>
                <w:color w:val="000000"/>
              </w:rPr>
              <w:t xml:space="preserve">, </w:t>
            </w:r>
            <w:proofErr w:type="spellStart"/>
            <w:r w:rsidRPr="002C43F7">
              <w:rPr>
                <w:rFonts w:ascii="Times New Roman" w:hAnsi="Times New Roman" w:cs="Times New Roman"/>
                <w:color w:val="000000"/>
              </w:rPr>
              <w:t>pavla</w:t>
            </w:r>
            <w:proofErr w:type="spellEnd"/>
            <w:r w:rsidRPr="002C43F7">
              <w:rPr>
                <w:rFonts w:ascii="Times New Roman" w:hAnsi="Times New Roman" w:cs="Times New Roman"/>
                <w:color w:val="000000"/>
              </w:rPr>
              <w:t xml:space="preserve">, </w:t>
            </w:r>
            <w:proofErr w:type="spellStart"/>
            <w:r w:rsidRPr="002C43F7">
              <w:rPr>
                <w:rFonts w:ascii="Times New Roman" w:hAnsi="Times New Roman" w:cs="Times New Roman"/>
                <w:color w:val="000000"/>
              </w:rPr>
              <w:t>modar</w:t>
            </w:r>
            <w:proofErr w:type="spellEnd"/>
            <w:r w:rsidRPr="002C43F7">
              <w:rPr>
                <w:rFonts w:ascii="Times New Roman" w:hAnsi="Times New Roman" w:cs="Times New Roman"/>
                <w:color w:val="000000"/>
              </w:rPr>
              <w:t>,</w:t>
            </w:r>
          </w:p>
        </w:tc>
        <w:tc>
          <w:tcPr>
            <w:tcW w:w="895" w:type="dxa"/>
            <w:vAlign w:val="center"/>
          </w:tcPr>
          <w:p w14:paraId="464FD4AA" w14:textId="7134E0C7"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6301F6E5" w14:textId="5F4DD973"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2.6</w:t>
            </w:r>
          </w:p>
        </w:tc>
      </w:tr>
      <w:tr w:rsidR="00520FA2" w:rsidRPr="002C43F7" w14:paraId="3F626BC1" w14:textId="77777777" w:rsidTr="000920E5">
        <w:trPr>
          <w:trHeight w:val="113"/>
          <w:jc w:val="center"/>
        </w:trPr>
        <w:tc>
          <w:tcPr>
            <w:tcW w:w="625" w:type="dxa"/>
            <w:vAlign w:val="center"/>
          </w:tcPr>
          <w:p w14:paraId="0069E6FC"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52</w:t>
            </w:r>
          </w:p>
        </w:tc>
        <w:tc>
          <w:tcPr>
            <w:tcW w:w="1800" w:type="dxa"/>
            <w:vMerge/>
            <w:vAlign w:val="center"/>
          </w:tcPr>
          <w:p w14:paraId="79CF0492"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15EF49A2"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Align w:val="center"/>
          </w:tcPr>
          <w:p w14:paraId="17E87FA1" w14:textId="77777777" w:rsidR="00520FA2" w:rsidRPr="002C43F7" w:rsidRDefault="00520FA2"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color w:val="000000"/>
              </w:rPr>
              <w:t>Dussumieriidae</w:t>
            </w:r>
            <w:proofErr w:type="spellEnd"/>
          </w:p>
        </w:tc>
        <w:tc>
          <w:tcPr>
            <w:tcW w:w="2610" w:type="dxa"/>
            <w:vAlign w:val="center"/>
          </w:tcPr>
          <w:p w14:paraId="4D750AAB" w14:textId="77777777" w:rsidR="00520FA2" w:rsidRPr="002C43F7" w:rsidRDefault="00520FA2" w:rsidP="000A5328">
            <w:pPr>
              <w:spacing w:before="120" w:after="120"/>
              <w:jc w:val="center"/>
              <w:rPr>
                <w:rFonts w:ascii="Times New Roman" w:hAnsi="Times New Roman" w:cs="Times New Roman"/>
                <w:i/>
                <w:iCs/>
                <w:color w:val="000000" w:themeColor="text1"/>
              </w:rPr>
            </w:pPr>
            <w:proofErr w:type="spellStart"/>
            <w:r w:rsidRPr="002C43F7">
              <w:rPr>
                <w:rFonts w:ascii="Times New Roman" w:hAnsi="Times New Roman" w:cs="Times New Roman"/>
                <w:i/>
                <w:iCs/>
                <w:color w:val="000000" w:themeColor="text1"/>
              </w:rPr>
              <w:t>Dussumieria</w:t>
            </w:r>
            <w:proofErr w:type="spellEnd"/>
            <w:r w:rsidRPr="002C43F7">
              <w:rPr>
                <w:rFonts w:ascii="Times New Roman" w:hAnsi="Times New Roman" w:cs="Times New Roman"/>
                <w:i/>
                <w:iCs/>
                <w:color w:val="000000" w:themeColor="text1"/>
              </w:rPr>
              <w:t xml:space="preserve"> acuta</w:t>
            </w:r>
            <w:r w:rsidRPr="002C43F7">
              <w:rPr>
                <w:rFonts w:ascii="Times New Roman" w:hAnsi="Times New Roman" w:cs="Times New Roman"/>
                <w:color w:val="000000" w:themeColor="text1"/>
              </w:rPr>
              <w:t> Valenciennes, 1847</w:t>
            </w:r>
          </w:p>
        </w:tc>
        <w:tc>
          <w:tcPr>
            <w:tcW w:w="1710" w:type="dxa"/>
            <w:vAlign w:val="center"/>
          </w:tcPr>
          <w:p w14:paraId="521FB9B4" w14:textId="0EFF2458" w:rsidR="00520FA2" w:rsidRPr="002C43F7" w:rsidRDefault="00520FA2"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Rainbow sardine</w:t>
            </w:r>
          </w:p>
        </w:tc>
        <w:tc>
          <w:tcPr>
            <w:tcW w:w="1350" w:type="dxa"/>
            <w:vAlign w:val="center"/>
          </w:tcPr>
          <w:p w14:paraId="1E273164" w14:textId="2338B90C" w:rsidR="00520FA2" w:rsidRPr="002C43F7" w:rsidRDefault="00520FA2" w:rsidP="000A5328">
            <w:pPr>
              <w:spacing w:before="120" w:after="120"/>
              <w:jc w:val="center"/>
              <w:rPr>
                <w:rFonts w:ascii="Times New Roman" w:hAnsi="Times New Roman" w:cs="Times New Roman"/>
                <w:b/>
                <w:bCs/>
                <w:color w:val="000000" w:themeColor="text1"/>
              </w:rPr>
            </w:pPr>
            <w:proofErr w:type="spellStart"/>
            <w:r w:rsidRPr="002C43F7">
              <w:rPr>
                <w:rFonts w:ascii="Times New Roman" w:hAnsi="Times New Roman" w:cs="Times New Roman"/>
                <w:color w:val="000000"/>
              </w:rPr>
              <w:t>Nurza</w:t>
            </w:r>
            <w:proofErr w:type="spellEnd"/>
          </w:p>
        </w:tc>
        <w:tc>
          <w:tcPr>
            <w:tcW w:w="895" w:type="dxa"/>
            <w:vAlign w:val="center"/>
          </w:tcPr>
          <w:p w14:paraId="7845BDBE" w14:textId="14A02563"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35840087" w14:textId="221F18A2"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3.2</w:t>
            </w:r>
          </w:p>
        </w:tc>
      </w:tr>
      <w:tr w:rsidR="00520FA2" w:rsidRPr="002C43F7" w14:paraId="0BA2B90E" w14:textId="77777777" w:rsidTr="000920E5">
        <w:trPr>
          <w:trHeight w:val="426"/>
          <w:jc w:val="center"/>
        </w:trPr>
        <w:tc>
          <w:tcPr>
            <w:tcW w:w="625" w:type="dxa"/>
            <w:vAlign w:val="center"/>
          </w:tcPr>
          <w:p w14:paraId="3DCC9165"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lastRenderedPageBreak/>
              <w:t>53</w:t>
            </w:r>
          </w:p>
        </w:tc>
        <w:tc>
          <w:tcPr>
            <w:tcW w:w="1800" w:type="dxa"/>
            <w:vMerge/>
            <w:vAlign w:val="center"/>
          </w:tcPr>
          <w:p w14:paraId="6BF2B810"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restart"/>
            <w:vAlign w:val="center"/>
          </w:tcPr>
          <w:p w14:paraId="598C3EFD" w14:textId="77777777" w:rsidR="00520FA2" w:rsidRPr="002C43F7" w:rsidRDefault="00520FA2"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color w:val="000000"/>
              </w:rPr>
              <w:t>Clupeiformes</w:t>
            </w:r>
            <w:proofErr w:type="spellEnd"/>
          </w:p>
          <w:p w14:paraId="74594F71"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Merge w:val="restart"/>
            <w:vAlign w:val="center"/>
          </w:tcPr>
          <w:p w14:paraId="21499298" w14:textId="77777777" w:rsidR="00520FA2" w:rsidRPr="002C43F7" w:rsidRDefault="00520FA2"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color w:val="000000"/>
              </w:rPr>
              <w:t>Engraulidae</w:t>
            </w:r>
            <w:proofErr w:type="spellEnd"/>
          </w:p>
        </w:tc>
        <w:tc>
          <w:tcPr>
            <w:tcW w:w="2610" w:type="dxa"/>
            <w:vAlign w:val="center"/>
          </w:tcPr>
          <w:p w14:paraId="1E89A477" w14:textId="77777777" w:rsidR="00520FA2" w:rsidRPr="002C43F7" w:rsidRDefault="00520FA2" w:rsidP="000A5328">
            <w:pPr>
              <w:spacing w:before="120" w:after="120"/>
              <w:jc w:val="center"/>
              <w:rPr>
                <w:rFonts w:ascii="Times New Roman" w:hAnsi="Times New Roman" w:cs="Times New Roman"/>
                <w:i/>
                <w:iCs/>
                <w:color w:val="000000" w:themeColor="text1"/>
              </w:rPr>
            </w:pPr>
            <w:proofErr w:type="spellStart"/>
            <w:r w:rsidRPr="002C43F7">
              <w:rPr>
                <w:rFonts w:ascii="Times New Roman" w:hAnsi="Times New Roman" w:cs="Times New Roman"/>
                <w:i/>
                <w:iCs/>
                <w:color w:val="000000" w:themeColor="text1"/>
              </w:rPr>
              <w:t>Coilia</w:t>
            </w:r>
            <w:proofErr w:type="spellEnd"/>
            <w:r w:rsidRPr="002C43F7">
              <w:rPr>
                <w:rFonts w:ascii="Times New Roman" w:hAnsi="Times New Roman" w:cs="Times New Roman"/>
                <w:i/>
                <w:iCs/>
                <w:color w:val="000000" w:themeColor="text1"/>
              </w:rPr>
              <w:t xml:space="preserve"> dussumieri</w:t>
            </w:r>
            <w:r w:rsidRPr="002C43F7">
              <w:rPr>
                <w:rFonts w:ascii="Times New Roman" w:hAnsi="Times New Roman" w:cs="Times New Roman"/>
                <w:color w:val="000000" w:themeColor="text1"/>
              </w:rPr>
              <w:t> Valenciennes, 1848</w:t>
            </w:r>
          </w:p>
        </w:tc>
        <w:tc>
          <w:tcPr>
            <w:tcW w:w="1710" w:type="dxa"/>
            <w:vAlign w:val="center"/>
          </w:tcPr>
          <w:p w14:paraId="52C669CA" w14:textId="37AA6319" w:rsidR="00520FA2" w:rsidRPr="002C43F7" w:rsidRDefault="00520FA2" w:rsidP="000A5328">
            <w:pPr>
              <w:spacing w:before="120" w:after="120"/>
              <w:jc w:val="center"/>
              <w:rPr>
                <w:rFonts w:ascii="Times New Roman" w:hAnsi="Times New Roman" w:cs="Times New Roman"/>
                <w:color w:val="000000"/>
              </w:rPr>
            </w:pPr>
            <w:proofErr w:type="spellStart"/>
            <w:r w:rsidRPr="002C43F7">
              <w:rPr>
                <w:rFonts w:ascii="Times New Roman" w:hAnsi="Times New Roman" w:cs="Times New Roman"/>
                <w:color w:val="000000"/>
              </w:rPr>
              <w:t>Goldspotted</w:t>
            </w:r>
            <w:proofErr w:type="spellEnd"/>
            <w:r w:rsidRPr="002C43F7">
              <w:rPr>
                <w:rFonts w:ascii="Times New Roman" w:hAnsi="Times New Roman" w:cs="Times New Roman"/>
                <w:color w:val="000000"/>
              </w:rPr>
              <w:t xml:space="preserve"> grenadier anchovy</w:t>
            </w:r>
          </w:p>
        </w:tc>
        <w:tc>
          <w:tcPr>
            <w:tcW w:w="1350" w:type="dxa"/>
            <w:vAlign w:val="center"/>
          </w:tcPr>
          <w:p w14:paraId="21773B81" w14:textId="26241F02" w:rsidR="00520FA2" w:rsidRPr="002C43F7" w:rsidRDefault="00520FA2" w:rsidP="000A5328">
            <w:pPr>
              <w:spacing w:before="120" w:after="120"/>
              <w:jc w:val="center"/>
              <w:rPr>
                <w:rFonts w:ascii="Times New Roman" w:hAnsi="Times New Roman" w:cs="Times New Roman"/>
                <w:b/>
                <w:bCs/>
                <w:color w:val="000000" w:themeColor="text1"/>
              </w:rPr>
            </w:pPr>
            <w:proofErr w:type="spellStart"/>
            <w:r w:rsidRPr="002C43F7">
              <w:rPr>
                <w:rFonts w:ascii="Times New Roman" w:hAnsi="Times New Roman" w:cs="Times New Roman"/>
                <w:color w:val="000000"/>
              </w:rPr>
              <w:t>Mendli</w:t>
            </w:r>
            <w:proofErr w:type="spellEnd"/>
          </w:p>
        </w:tc>
        <w:tc>
          <w:tcPr>
            <w:tcW w:w="895" w:type="dxa"/>
            <w:vAlign w:val="center"/>
          </w:tcPr>
          <w:p w14:paraId="0EC5E410" w14:textId="5EC6FA70"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54C116F3" w14:textId="1BC7AE51"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3.4</w:t>
            </w:r>
          </w:p>
        </w:tc>
      </w:tr>
      <w:tr w:rsidR="00520FA2" w:rsidRPr="002C43F7" w14:paraId="789FF6B5" w14:textId="77777777" w:rsidTr="000920E5">
        <w:trPr>
          <w:trHeight w:val="426"/>
          <w:jc w:val="center"/>
        </w:trPr>
        <w:tc>
          <w:tcPr>
            <w:tcW w:w="625" w:type="dxa"/>
            <w:vAlign w:val="center"/>
          </w:tcPr>
          <w:p w14:paraId="7CA1F678"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54</w:t>
            </w:r>
          </w:p>
        </w:tc>
        <w:tc>
          <w:tcPr>
            <w:tcW w:w="1800" w:type="dxa"/>
            <w:vMerge/>
            <w:vAlign w:val="center"/>
          </w:tcPr>
          <w:p w14:paraId="6C79561F"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05E9DF46"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Merge/>
            <w:vAlign w:val="center"/>
          </w:tcPr>
          <w:p w14:paraId="78272537"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610" w:type="dxa"/>
            <w:vAlign w:val="center"/>
          </w:tcPr>
          <w:p w14:paraId="10CBB64E" w14:textId="77777777" w:rsidR="00520FA2" w:rsidRPr="002C43F7" w:rsidRDefault="00520FA2" w:rsidP="000A5328">
            <w:pPr>
              <w:spacing w:before="120" w:after="120"/>
              <w:jc w:val="center"/>
              <w:rPr>
                <w:rFonts w:ascii="Times New Roman" w:hAnsi="Times New Roman" w:cs="Times New Roman"/>
                <w:i/>
                <w:iCs/>
                <w:color w:val="000000" w:themeColor="text1"/>
              </w:rPr>
            </w:pPr>
            <w:proofErr w:type="spellStart"/>
            <w:r w:rsidRPr="002C43F7">
              <w:rPr>
                <w:rFonts w:ascii="Times New Roman" w:hAnsi="Times New Roman" w:cs="Times New Roman"/>
                <w:i/>
                <w:iCs/>
                <w:color w:val="000000" w:themeColor="text1"/>
              </w:rPr>
              <w:t>Thryssa</w:t>
            </w:r>
            <w:proofErr w:type="spellEnd"/>
            <w:r w:rsidRPr="002C43F7">
              <w:rPr>
                <w:rFonts w:ascii="Times New Roman" w:hAnsi="Times New Roman" w:cs="Times New Roman"/>
                <w:i/>
                <w:iCs/>
                <w:color w:val="000000" w:themeColor="text1"/>
              </w:rPr>
              <w:t xml:space="preserve"> </w:t>
            </w:r>
            <w:proofErr w:type="spellStart"/>
            <w:r w:rsidRPr="002C43F7">
              <w:rPr>
                <w:rFonts w:ascii="Times New Roman" w:hAnsi="Times New Roman" w:cs="Times New Roman"/>
                <w:i/>
                <w:iCs/>
                <w:color w:val="000000" w:themeColor="text1"/>
              </w:rPr>
              <w:t>mystax</w:t>
            </w:r>
            <w:proofErr w:type="spellEnd"/>
            <w:r w:rsidRPr="002C43F7">
              <w:rPr>
                <w:rFonts w:ascii="Times New Roman" w:hAnsi="Times New Roman" w:cs="Times New Roman"/>
                <w:color w:val="000000" w:themeColor="text1"/>
              </w:rPr>
              <w:t> (Bloch &amp; Schneider, 1801)</w:t>
            </w:r>
          </w:p>
        </w:tc>
        <w:tc>
          <w:tcPr>
            <w:tcW w:w="1710" w:type="dxa"/>
            <w:vAlign w:val="center"/>
          </w:tcPr>
          <w:p w14:paraId="328FBA65" w14:textId="165BE630" w:rsidR="00520FA2" w:rsidRPr="002C43F7" w:rsidRDefault="00520FA2"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 xml:space="preserve">Moustached </w:t>
            </w:r>
            <w:proofErr w:type="spellStart"/>
            <w:r w:rsidRPr="002C43F7">
              <w:rPr>
                <w:rFonts w:ascii="Times New Roman" w:hAnsi="Times New Roman" w:cs="Times New Roman"/>
                <w:color w:val="000000"/>
              </w:rPr>
              <w:t>thryssa</w:t>
            </w:r>
            <w:proofErr w:type="spellEnd"/>
          </w:p>
        </w:tc>
        <w:tc>
          <w:tcPr>
            <w:tcW w:w="1350" w:type="dxa"/>
            <w:vAlign w:val="center"/>
          </w:tcPr>
          <w:p w14:paraId="721D839B" w14:textId="20D550F6" w:rsidR="00520FA2" w:rsidRPr="002C43F7" w:rsidRDefault="00520FA2" w:rsidP="000A5328">
            <w:pPr>
              <w:spacing w:before="120" w:after="120"/>
              <w:jc w:val="center"/>
              <w:rPr>
                <w:rFonts w:ascii="Times New Roman" w:hAnsi="Times New Roman" w:cs="Times New Roman"/>
                <w:b/>
                <w:bCs/>
                <w:color w:val="000000" w:themeColor="text1"/>
              </w:rPr>
            </w:pPr>
            <w:proofErr w:type="spellStart"/>
            <w:r w:rsidRPr="002C43F7">
              <w:rPr>
                <w:rFonts w:ascii="Times New Roman" w:hAnsi="Times New Roman" w:cs="Times New Roman"/>
                <w:color w:val="000000"/>
              </w:rPr>
              <w:t>Taalar</w:t>
            </w:r>
            <w:proofErr w:type="spellEnd"/>
          </w:p>
        </w:tc>
        <w:tc>
          <w:tcPr>
            <w:tcW w:w="895" w:type="dxa"/>
            <w:vAlign w:val="center"/>
          </w:tcPr>
          <w:p w14:paraId="7D0F1544" w14:textId="128292BA"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5017FCDC" w14:textId="589B7B8B"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3.4</w:t>
            </w:r>
          </w:p>
        </w:tc>
      </w:tr>
      <w:tr w:rsidR="00520FA2" w:rsidRPr="002C43F7" w14:paraId="1770DA40" w14:textId="77777777" w:rsidTr="000920E5">
        <w:trPr>
          <w:trHeight w:val="113"/>
          <w:jc w:val="center"/>
        </w:trPr>
        <w:tc>
          <w:tcPr>
            <w:tcW w:w="625" w:type="dxa"/>
            <w:vAlign w:val="center"/>
          </w:tcPr>
          <w:p w14:paraId="2BC88959"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55</w:t>
            </w:r>
          </w:p>
        </w:tc>
        <w:tc>
          <w:tcPr>
            <w:tcW w:w="1800" w:type="dxa"/>
            <w:vMerge/>
            <w:vAlign w:val="center"/>
          </w:tcPr>
          <w:p w14:paraId="4749DE18"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77DA127C"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Align w:val="center"/>
          </w:tcPr>
          <w:p w14:paraId="0404221A" w14:textId="77777777" w:rsidR="00520FA2" w:rsidRPr="002C43F7" w:rsidRDefault="00520FA2"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color w:val="000000"/>
              </w:rPr>
              <w:t>Pristigasteridae</w:t>
            </w:r>
            <w:proofErr w:type="spellEnd"/>
          </w:p>
        </w:tc>
        <w:tc>
          <w:tcPr>
            <w:tcW w:w="2610" w:type="dxa"/>
            <w:vAlign w:val="center"/>
          </w:tcPr>
          <w:p w14:paraId="2D9CE715" w14:textId="77777777" w:rsidR="00520FA2" w:rsidRPr="002C43F7" w:rsidRDefault="00520FA2" w:rsidP="000A5328">
            <w:pPr>
              <w:spacing w:before="120" w:after="120"/>
              <w:jc w:val="center"/>
              <w:rPr>
                <w:rFonts w:ascii="Times New Roman" w:hAnsi="Times New Roman" w:cs="Times New Roman"/>
                <w:i/>
                <w:iCs/>
                <w:color w:val="000000" w:themeColor="text1"/>
              </w:rPr>
            </w:pPr>
            <w:proofErr w:type="spellStart"/>
            <w:r w:rsidRPr="002C43F7">
              <w:rPr>
                <w:rFonts w:ascii="Times New Roman" w:hAnsi="Times New Roman" w:cs="Times New Roman"/>
                <w:i/>
                <w:iCs/>
                <w:color w:val="000000" w:themeColor="text1"/>
              </w:rPr>
              <w:t>Pellona</w:t>
            </w:r>
            <w:proofErr w:type="spellEnd"/>
            <w:r w:rsidRPr="002C43F7">
              <w:rPr>
                <w:rFonts w:ascii="Times New Roman" w:hAnsi="Times New Roman" w:cs="Times New Roman"/>
                <w:i/>
                <w:iCs/>
                <w:color w:val="000000" w:themeColor="text1"/>
              </w:rPr>
              <w:t xml:space="preserve"> </w:t>
            </w:r>
            <w:proofErr w:type="spellStart"/>
            <w:r w:rsidRPr="002C43F7">
              <w:rPr>
                <w:rFonts w:ascii="Times New Roman" w:hAnsi="Times New Roman" w:cs="Times New Roman"/>
                <w:i/>
                <w:iCs/>
                <w:color w:val="000000" w:themeColor="text1"/>
              </w:rPr>
              <w:t>ditchela</w:t>
            </w:r>
            <w:proofErr w:type="spellEnd"/>
            <w:r w:rsidRPr="002C43F7">
              <w:rPr>
                <w:rFonts w:ascii="Times New Roman" w:hAnsi="Times New Roman" w:cs="Times New Roman"/>
                <w:color w:val="000000" w:themeColor="text1"/>
              </w:rPr>
              <w:t> Valenciennes, 1847</w:t>
            </w:r>
          </w:p>
        </w:tc>
        <w:tc>
          <w:tcPr>
            <w:tcW w:w="1710" w:type="dxa"/>
            <w:vAlign w:val="center"/>
          </w:tcPr>
          <w:p w14:paraId="2F4C5B2F" w14:textId="6E77555C" w:rsidR="00520FA2" w:rsidRPr="002C43F7" w:rsidRDefault="00520FA2"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 xml:space="preserve">Indian </w:t>
            </w:r>
            <w:proofErr w:type="spellStart"/>
            <w:r w:rsidRPr="002C43F7">
              <w:rPr>
                <w:rFonts w:ascii="Times New Roman" w:hAnsi="Times New Roman" w:cs="Times New Roman"/>
                <w:color w:val="000000"/>
              </w:rPr>
              <w:t>pellona</w:t>
            </w:r>
            <w:proofErr w:type="spellEnd"/>
          </w:p>
        </w:tc>
        <w:tc>
          <w:tcPr>
            <w:tcW w:w="1350" w:type="dxa"/>
            <w:vAlign w:val="center"/>
          </w:tcPr>
          <w:p w14:paraId="7759EDD6" w14:textId="4EEE840A" w:rsidR="00520FA2" w:rsidRPr="002C43F7" w:rsidRDefault="00520FA2" w:rsidP="000A5328">
            <w:pPr>
              <w:spacing w:before="120" w:after="120"/>
              <w:jc w:val="center"/>
              <w:rPr>
                <w:rFonts w:ascii="Times New Roman" w:hAnsi="Times New Roman" w:cs="Times New Roman"/>
                <w:b/>
                <w:bCs/>
                <w:color w:val="000000" w:themeColor="text1"/>
              </w:rPr>
            </w:pPr>
            <w:proofErr w:type="spellStart"/>
            <w:r w:rsidRPr="002C43F7">
              <w:rPr>
                <w:rFonts w:ascii="Times New Roman" w:hAnsi="Times New Roman" w:cs="Times New Roman"/>
                <w:color w:val="000000"/>
              </w:rPr>
              <w:t>Taalar</w:t>
            </w:r>
            <w:proofErr w:type="spellEnd"/>
          </w:p>
        </w:tc>
        <w:tc>
          <w:tcPr>
            <w:tcW w:w="895" w:type="dxa"/>
            <w:vAlign w:val="center"/>
          </w:tcPr>
          <w:p w14:paraId="60D5714E" w14:textId="36439C99"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672B2BAD" w14:textId="05CC81DA"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3.5</w:t>
            </w:r>
          </w:p>
        </w:tc>
      </w:tr>
      <w:tr w:rsidR="00520FA2" w:rsidRPr="002C43F7" w14:paraId="174AA33A" w14:textId="77777777" w:rsidTr="000920E5">
        <w:trPr>
          <w:trHeight w:val="113"/>
          <w:jc w:val="center"/>
        </w:trPr>
        <w:tc>
          <w:tcPr>
            <w:tcW w:w="625" w:type="dxa"/>
            <w:vAlign w:val="center"/>
          </w:tcPr>
          <w:p w14:paraId="5F7188F0"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56</w:t>
            </w:r>
          </w:p>
        </w:tc>
        <w:tc>
          <w:tcPr>
            <w:tcW w:w="1800" w:type="dxa"/>
            <w:vMerge/>
            <w:vAlign w:val="center"/>
          </w:tcPr>
          <w:p w14:paraId="219F482A"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Align w:val="center"/>
          </w:tcPr>
          <w:p w14:paraId="76A03917" w14:textId="77777777" w:rsidR="00520FA2" w:rsidRPr="002C43F7" w:rsidRDefault="00520FA2"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color w:val="000000"/>
              </w:rPr>
              <w:t>Elopiformes</w:t>
            </w:r>
            <w:proofErr w:type="spellEnd"/>
          </w:p>
        </w:tc>
        <w:tc>
          <w:tcPr>
            <w:tcW w:w="1800" w:type="dxa"/>
            <w:vAlign w:val="center"/>
          </w:tcPr>
          <w:p w14:paraId="7BBB0C48" w14:textId="77777777" w:rsidR="00520FA2" w:rsidRPr="002C43F7" w:rsidRDefault="00520FA2"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color w:val="000000"/>
              </w:rPr>
              <w:t>Megalopidae</w:t>
            </w:r>
            <w:proofErr w:type="spellEnd"/>
          </w:p>
        </w:tc>
        <w:tc>
          <w:tcPr>
            <w:tcW w:w="2610" w:type="dxa"/>
            <w:vAlign w:val="center"/>
          </w:tcPr>
          <w:p w14:paraId="51D319C5" w14:textId="77777777" w:rsidR="00520FA2" w:rsidRPr="002C43F7" w:rsidRDefault="00520FA2" w:rsidP="000A5328">
            <w:pPr>
              <w:spacing w:before="120" w:after="120"/>
              <w:jc w:val="center"/>
              <w:rPr>
                <w:rFonts w:ascii="Times New Roman" w:hAnsi="Times New Roman" w:cs="Times New Roman"/>
                <w:i/>
                <w:iCs/>
                <w:color w:val="000000" w:themeColor="text1"/>
              </w:rPr>
            </w:pPr>
            <w:r w:rsidRPr="002C43F7">
              <w:rPr>
                <w:rFonts w:ascii="Times New Roman" w:hAnsi="Times New Roman" w:cs="Times New Roman"/>
                <w:i/>
                <w:iCs/>
                <w:color w:val="000000" w:themeColor="text1"/>
              </w:rPr>
              <w:t xml:space="preserve">Megalops </w:t>
            </w:r>
            <w:proofErr w:type="spellStart"/>
            <w:r w:rsidRPr="002C43F7">
              <w:rPr>
                <w:rFonts w:ascii="Times New Roman" w:hAnsi="Times New Roman" w:cs="Times New Roman"/>
                <w:i/>
                <w:iCs/>
                <w:color w:val="000000" w:themeColor="text1"/>
              </w:rPr>
              <w:t>cyprinoides</w:t>
            </w:r>
            <w:proofErr w:type="spellEnd"/>
            <w:r w:rsidRPr="002C43F7">
              <w:rPr>
                <w:rFonts w:ascii="Times New Roman" w:hAnsi="Times New Roman" w:cs="Times New Roman"/>
                <w:color w:val="000000" w:themeColor="text1"/>
              </w:rPr>
              <w:t> (</w:t>
            </w:r>
            <w:proofErr w:type="spellStart"/>
            <w:r w:rsidRPr="002C43F7">
              <w:rPr>
                <w:rFonts w:ascii="Times New Roman" w:hAnsi="Times New Roman" w:cs="Times New Roman"/>
                <w:color w:val="000000" w:themeColor="text1"/>
              </w:rPr>
              <w:t>Broussonet</w:t>
            </w:r>
            <w:proofErr w:type="spellEnd"/>
            <w:r w:rsidRPr="002C43F7">
              <w:rPr>
                <w:rFonts w:ascii="Times New Roman" w:hAnsi="Times New Roman" w:cs="Times New Roman"/>
                <w:color w:val="000000" w:themeColor="text1"/>
              </w:rPr>
              <w:t>, 1782)</w:t>
            </w:r>
          </w:p>
        </w:tc>
        <w:tc>
          <w:tcPr>
            <w:tcW w:w="1710" w:type="dxa"/>
            <w:vAlign w:val="center"/>
          </w:tcPr>
          <w:p w14:paraId="4C8C67DE" w14:textId="7DC333CD" w:rsidR="00520FA2" w:rsidRPr="002C43F7" w:rsidRDefault="00520FA2"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Indo-Pacific tarpon</w:t>
            </w:r>
          </w:p>
        </w:tc>
        <w:tc>
          <w:tcPr>
            <w:tcW w:w="1350" w:type="dxa"/>
            <w:vAlign w:val="center"/>
          </w:tcPr>
          <w:p w14:paraId="2A907EE6" w14:textId="1F52F4F7" w:rsidR="00520FA2" w:rsidRPr="002C43F7" w:rsidRDefault="00520FA2" w:rsidP="000A5328">
            <w:pPr>
              <w:spacing w:before="120" w:after="120"/>
              <w:jc w:val="center"/>
              <w:rPr>
                <w:rFonts w:ascii="Times New Roman" w:hAnsi="Times New Roman" w:cs="Times New Roman"/>
                <w:b/>
                <w:bCs/>
                <w:color w:val="000000" w:themeColor="text1"/>
              </w:rPr>
            </w:pPr>
            <w:r w:rsidRPr="002C43F7">
              <w:rPr>
                <w:rFonts w:ascii="Times New Roman" w:hAnsi="Times New Roman" w:cs="Times New Roman"/>
                <w:color w:val="000000"/>
              </w:rPr>
              <w:t>Kaati</w:t>
            </w:r>
          </w:p>
        </w:tc>
        <w:tc>
          <w:tcPr>
            <w:tcW w:w="895" w:type="dxa"/>
            <w:vAlign w:val="center"/>
          </w:tcPr>
          <w:p w14:paraId="07BACEA1" w14:textId="5ADB67CE"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(DD)</w:t>
            </w:r>
          </w:p>
        </w:tc>
        <w:tc>
          <w:tcPr>
            <w:tcW w:w="998" w:type="dxa"/>
            <w:vAlign w:val="center"/>
          </w:tcPr>
          <w:p w14:paraId="3374E6DD" w14:textId="65EFD611"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4.1</w:t>
            </w:r>
          </w:p>
        </w:tc>
      </w:tr>
      <w:tr w:rsidR="00520FA2" w:rsidRPr="002C43F7" w14:paraId="5982BEA1" w14:textId="77777777" w:rsidTr="000920E5">
        <w:trPr>
          <w:trHeight w:val="113"/>
          <w:jc w:val="center"/>
        </w:trPr>
        <w:tc>
          <w:tcPr>
            <w:tcW w:w="625" w:type="dxa"/>
            <w:vAlign w:val="center"/>
          </w:tcPr>
          <w:p w14:paraId="25649E05"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57</w:t>
            </w:r>
          </w:p>
        </w:tc>
        <w:tc>
          <w:tcPr>
            <w:tcW w:w="1800" w:type="dxa"/>
            <w:vMerge/>
            <w:vAlign w:val="center"/>
          </w:tcPr>
          <w:p w14:paraId="200EF744"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Align w:val="center"/>
          </w:tcPr>
          <w:p w14:paraId="7930B02F" w14:textId="77777777" w:rsidR="00520FA2" w:rsidRPr="002C43F7" w:rsidRDefault="00520FA2"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color w:val="000000"/>
              </w:rPr>
              <w:t>Mugiliformes</w:t>
            </w:r>
            <w:proofErr w:type="spellEnd"/>
          </w:p>
        </w:tc>
        <w:tc>
          <w:tcPr>
            <w:tcW w:w="1800" w:type="dxa"/>
            <w:vAlign w:val="center"/>
          </w:tcPr>
          <w:p w14:paraId="5BE3FC06" w14:textId="77777777" w:rsidR="00520FA2" w:rsidRPr="002C43F7" w:rsidRDefault="00520FA2"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color w:val="000000"/>
              </w:rPr>
              <w:t>Mugilidae</w:t>
            </w:r>
            <w:proofErr w:type="spellEnd"/>
          </w:p>
        </w:tc>
        <w:tc>
          <w:tcPr>
            <w:tcW w:w="2610" w:type="dxa"/>
            <w:vAlign w:val="center"/>
          </w:tcPr>
          <w:p w14:paraId="5448633F" w14:textId="77777777" w:rsidR="00520FA2" w:rsidRPr="002C43F7" w:rsidRDefault="00520FA2" w:rsidP="000A5328">
            <w:pPr>
              <w:spacing w:before="120" w:after="120"/>
              <w:jc w:val="center"/>
              <w:rPr>
                <w:rFonts w:ascii="Times New Roman" w:hAnsi="Times New Roman" w:cs="Times New Roman"/>
                <w:i/>
                <w:iCs/>
                <w:color w:val="000000" w:themeColor="text1"/>
              </w:rPr>
            </w:pPr>
            <w:r w:rsidRPr="002C43F7">
              <w:rPr>
                <w:rFonts w:ascii="Times New Roman" w:hAnsi="Times New Roman" w:cs="Times New Roman"/>
                <w:i/>
                <w:iCs/>
                <w:color w:val="000000" w:themeColor="text1"/>
              </w:rPr>
              <w:t>Mugil cephalus</w:t>
            </w:r>
            <w:r w:rsidRPr="002C43F7">
              <w:rPr>
                <w:rFonts w:ascii="Times New Roman" w:hAnsi="Times New Roman" w:cs="Times New Roman"/>
                <w:color w:val="000000" w:themeColor="text1"/>
              </w:rPr>
              <w:t> Linnaeus, 1758</w:t>
            </w:r>
          </w:p>
        </w:tc>
        <w:tc>
          <w:tcPr>
            <w:tcW w:w="1710" w:type="dxa"/>
            <w:vAlign w:val="center"/>
          </w:tcPr>
          <w:p w14:paraId="71653202" w14:textId="692993FD" w:rsidR="00520FA2" w:rsidRPr="002C43F7" w:rsidRDefault="00520FA2"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Grey mullet</w:t>
            </w:r>
          </w:p>
        </w:tc>
        <w:tc>
          <w:tcPr>
            <w:tcW w:w="1350" w:type="dxa"/>
            <w:vAlign w:val="center"/>
          </w:tcPr>
          <w:p w14:paraId="78144565" w14:textId="41799C12" w:rsidR="00520FA2" w:rsidRPr="002C43F7" w:rsidRDefault="00520FA2" w:rsidP="000A5328">
            <w:pPr>
              <w:spacing w:before="120" w:after="120"/>
              <w:jc w:val="center"/>
              <w:rPr>
                <w:rFonts w:ascii="Times New Roman" w:hAnsi="Times New Roman" w:cs="Times New Roman"/>
                <w:b/>
                <w:bCs/>
                <w:color w:val="000000" w:themeColor="text1"/>
              </w:rPr>
            </w:pPr>
            <w:r w:rsidRPr="002C43F7">
              <w:rPr>
                <w:rFonts w:ascii="Times New Roman" w:hAnsi="Times New Roman" w:cs="Times New Roman"/>
                <w:color w:val="000000"/>
              </w:rPr>
              <w:t>boy</w:t>
            </w:r>
          </w:p>
        </w:tc>
        <w:tc>
          <w:tcPr>
            <w:tcW w:w="895" w:type="dxa"/>
            <w:vAlign w:val="center"/>
          </w:tcPr>
          <w:p w14:paraId="1BA3860B" w14:textId="2E2A3BF4"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187C75B8" w14:textId="38C7EEE6"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2.1</w:t>
            </w:r>
          </w:p>
        </w:tc>
      </w:tr>
      <w:tr w:rsidR="00520FA2" w:rsidRPr="002C43F7" w14:paraId="6CF6BD39" w14:textId="77777777" w:rsidTr="000920E5">
        <w:trPr>
          <w:trHeight w:val="113"/>
          <w:jc w:val="center"/>
        </w:trPr>
        <w:tc>
          <w:tcPr>
            <w:tcW w:w="625" w:type="dxa"/>
            <w:vAlign w:val="center"/>
          </w:tcPr>
          <w:p w14:paraId="07D80E0B"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58</w:t>
            </w:r>
          </w:p>
        </w:tc>
        <w:tc>
          <w:tcPr>
            <w:tcW w:w="1800" w:type="dxa"/>
            <w:vMerge/>
            <w:vAlign w:val="center"/>
          </w:tcPr>
          <w:p w14:paraId="069F7086"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Align w:val="center"/>
          </w:tcPr>
          <w:p w14:paraId="2DAC84D2" w14:textId="77777777" w:rsidR="00520FA2" w:rsidRPr="002C43F7" w:rsidRDefault="00520FA2"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color w:val="000000"/>
              </w:rPr>
              <w:t>Mulliformes</w:t>
            </w:r>
            <w:proofErr w:type="spellEnd"/>
          </w:p>
        </w:tc>
        <w:tc>
          <w:tcPr>
            <w:tcW w:w="1800" w:type="dxa"/>
            <w:vAlign w:val="center"/>
          </w:tcPr>
          <w:p w14:paraId="4E703259" w14:textId="77777777" w:rsidR="00520FA2" w:rsidRPr="002C43F7" w:rsidRDefault="00520FA2"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color w:val="000000"/>
              </w:rPr>
              <w:t>Mullidae</w:t>
            </w:r>
            <w:proofErr w:type="spellEnd"/>
          </w:p>
        </w:tc>
        <w:tc>
          <w:tcPr>
            <w:tcW w:w="2610" w:type="dxa"/>
            <w:vAlign w:val="center"/>
          </w:tcPr>
          <w:p w14:paraId="414853CD" w14:textId="77777777" w:rsidR="00520FA2" w:rsidRPr="002C43F7" w:rsidRDefault="00520FA2" w:rsidP="000A5328">
            <w:pPr>
              <w:spacing w:before="120" w:after="120"/>
              <w:jc w:val="center"/>
              <w:rPr>
                <w:rFonts w:ascii="Times New Roman" w:hAnsi="Times New Roman" w:cs="Times New Roman"/>
                <w:i/>
                <w:iCs/>
                <w:color w:val="000000" w:themeColor="text1"/>
              </w:rPr>
            </w:pPr>
            <w:proofErr w:type="spellStart"/>
            <w:r w:rsidRPr="002C43F7">
              <w:rPr>
                <w:rFonts w:ascii="Times New Roman" w:hAnsi="Times New Roman" w:cs="Times New Roman"/>
                <w:i/>
                <w:iCs/>
                <w:color w:val="000000" w:themeColor="text1"/>
              </w:rPr>
              <w:t>Upeneus</w:t>
            </w:r>
            <w:proofErr w:type="spellEnd"/>
            <w:r w:rsidRPr="002C43F7">
              <w:rPr>
                <w:rFonts w:ascii="Times New Roman" w:hAnsi="Times New Roman" w:cs="Times New Roman"/>
                <w:i/>
                <w:iCs/>
                <w:color w:val="000000" w:themeColor="text1"/>
              </w:rPr>
              <w:t xml:space="preserve"> </w:t>
            </w:r>
            <w:proofErr w:type="spellStart"/>
            <w:r w:rsidRPr="002C43F7">
              <w:rPr>
                <w:rFonts w:ascii="Times New Roman" w:hAnsi="Times New Roman" w:cs="Times New Roman"/>
                <w:i/>
                <w:iCs/>
                <w:color w:val="000000" w:themeColor="text1"/>
              </w:rPr>
              <w:t>moluccensis</w:t>
            </w:r>
            <w:proofErr w:type="spellEnd"/>
            <w:r w:rsidRPr="002C43F7">
              <w:rPr>
                <w:rFonts w:ascii="Times New Roman" w:hAnsi="Times New Roman" w:cs="Times New Roman"/>
                <w:i/>
                <w:iCs/>
                <w:color w:val="000000" w:themeColor="text1"/>
              </w:rPr>
              <w:t xml:space="preserve"> (Bleeker, 1855)</w:t>
            </w:r>
          </w:p>
        </w:tc>
        <w:tc>
          <w:tcPr>
            <w:tcW w:w="1710" w:type="dxa"/>
            <w:vAlign w:val="center"/>
          </w:tcPr>
          <w:p w14:paraId="70EB4566" w14:textId="133F6192" w:rsidR="00520FA2" w:rsidRPr="002C43F7" w:rsidRDefault="00520FA2"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Goldband goatfish</w:t>
            </w:r>
          </w:p>
        </w:tc>
        <w:tc>
          <w:tcPr>
            <w:tcW w:w="1350" w:type="dxa"/>
            <w:vAlign w:val="center"/>
          </w:tcPr>
          <w:p w14:paraId="0EC3C6A7" w14:textId="523C5DE7" w:rsidR="00520FA2" w:rsidRPr="002C43F7" w:rsidRDefault="00520FA2" w:rsidP="000A5328">
            <w:pPr>
              <w:spacing w:before="120" w:after="120"/>
              <w:jc w:val="center"/>
              <w:rPr>
                <w:rFonts w:ascii="Times New Roman" w:hAnsi="Times New Roman" w:cs="Times New Roman"/>
                <w:b/>
                <w:bCs/>
                <w:color w:val="000000" w:themeColor="text1"/>
              </w:rPr>
            </w:pPr>
            <w:r w:rsidRPr="002C43F7">
              <w:rPr>
                <w:rFonts w:ascii="Times New Roman" w:hAnsi="Times New Roman" w:cs="Times New Roman"/>
                <w:color w:val="000000"/>
              </w:rPr>
              <w:t>Patta Rani</w:t>
            </w:r>
          </w:p>
        </w:tc>
        <w:tc>
          <w:tcPr>
            <w:tcW w:w="895" w:type="dxa"/>
            <w:vAlign w:val="center"/>
          </w:tcPr>
          <w:p w14:paraId="7BA3532C" w14:textId="254ACB9F"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5B7F17B7" w14:textId="73638B02"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3.6</w:t>
            </w:r>
          </w:p>
        </w:tc>
      </w:tr>
      <w:tr w:rsidR="00520FA2" w:rsidRPr="002C43F7" w14:paraId="232EA034" w14:textId="77777777" w:rsidTr="000920E5">
        <w:trPr>
          <w:trHeight w:val="113"/>
          <w:jc w:val="center"/>
        </w:trPr>
        <w:tc>
          <w:tcPr>
            <w:tcW w:w="625" w:type="dxa"/>
            <w:vAlign w:val="center"/>
          </w:tcPr>
          <w:p w14:paraId="50C61E41"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59</w:t>
            </w:r>
          </w:p>
        </w:tc>
        <w:tc>
          <w:tcPr>
            <w:tcW w:w="1800" w:type="dxa"/>
            <w:vMerge/>
            <w:vAlign w:val="center"/>
          </w:tcPr>
          <w:p w14:paraId="5B8388D7"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Align w:val="center"/>
          </w:tcPr>
          <w:p w14:paraId="60258927" w14:textId="77777777" w:rsidR="00520FA2" w:rsidRPr="002C43F7" w:rsidRDefault="00520FA2"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color w:val="000000"/>
              </w:rPr>
              <w:t>Ophidiiformes</w:t>
            </w:r>
            <w:proofErr w:type="spellEnd"/>
          </w:p>
        </w:tc>
        <w:tc>
          <w:tcPr>
            <w:tcW w:w="1800" w:type="dxa"/>
            <w:vAlign w:val="center"/>
          </w:tcPr>
          <w:p w14:paraId="1B0B9056" w14:textId="77777777" w:rsidR="00520FA2" w:rsidRPr="002C43F7" w:rsidRDefault="00520FA2"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color w:val="000000"/>
              </w:rPr>
              <w:t>Brotulidae</w:t>
            </w:r>
            <w:proofErr w:type="spellEnd"/>
          </w:p>
        </w:tc>
        <w:tc>
          <w:tcPr>
            <w:tcW w:w="2610" w:type="dxa"/>
            <w:vAlign w:val="center"/>
          </w:tcPr>
          <w:p w14:paraId="25ACEDB0" w14:textId="77777777" w:rsidR="00520FA2" w:rsidRPr="002C43F7" w:rsidRDefault="00520FA2" w:rsidP="000A5328">
            <w:pPr>
              <w:spacing w:before="120" w:after="120"/>
              <w:jc w:val="center"/>
              <w:rPr>
                <w:rFonts w:ascii="Times New Roman" w:hAnsi="Times New Roman" w:cs="Times New Roman"/>
                <w:i/>
                <w:iCs/>
                <w:color w:val="000000" w:themeColor="text1"/>
              </w:rPr>
            </w:pPr>
            <w:r w:rsidRPr="002C43F7">
              <w:rPr>
                <w:rFonts w:ascii="Times New Roman" w:hAnsi="Times New Roman" w:cs="Times New Roman"/>
                <w:i/>
                <w:iCs/>
                <w:color w:val="000000" w:themeColor="text1"/>
              </w:rPr>
              <w:t xml:space="preserve">Brotula </w:t>
            </w:r>
            <w:proofErr w:type="spellStart"/>
            <w:r w:rsidRPr="002C43F7">
              <w:rPr>
                <w:rFonts w:ascii="Times New Roman" w:hAnsi="Times New Roman" w:cs="Times New Roman"/>
                <w:i/>
                <w:iCs/>
                <w:color w:val="000000" w:themeColor="text1"/>
              </w:rPr>
              <w:t>multibarbata</w:t>
            </w:r>
            <w:proofErr w:type="spellEnd"/>
            <w:r w:rsidRPr="002C43F7">
              <w:rPr>
                <w:rFonts w:ascii="Times New Roman" w:hAnsi="Times New Roman" w:cs="Times New Roman"/>
                <w:color w:val="000000" w:themeColor="text1"/>
              </w:rPr>
              <w:t> Temminck &amp; Schlegel, 1846</w:t>
            </w:r>
          </w:p>
        </w:tc>
        <w:tc>
          <w:tcPr>
            <w:tcW w:w="1710" w:type="dxa"/>
            <w:vAlign w:val="center"/>
          </w:tcPr>
          <w:p w14:paraId="7D254469" w14:textId="518AC37C" w:rsidR="00520FA2" w:rsidRPr="002C43F7" w:rsidRDefault="00993B13" w:rsidP="000A5328">
            <w:pPr>
              <w:spacing w:before="120" w:after="120"/>
              <w:jc w:val="center"/>
              <w:rPr>
                <w:rFonts w:ascii="Times New Roman" w:hAnsi="Times New Roman" w:cs="Times New Roman"/>
                <w:b/>
                <w:bCs/>
                <w:color w:val="000000" w:themeColor="text1"/>
              </w:rPr>
            </w:pPr>
            <w:r w:rsidRPr="002C43F7">
              <w:rPr>
                <w:rFonts w:ascii="Times New Roman" w:hAnsi="Times New Roman" w:cs="Times New Roman"/>
                <w:color w:val="000000"/>
              </w:rPr>
              <w:t>C</w:t>
            </w:r>
            <w:r w:rsidR="00520FA2" w:rsidRPr="002C43F7">
              <w:rPr>
                <w:rFonts w:ascii="Times New Roman" w:hAnsi="Times New Roman" w:cs="Times New Roman"/>
                <w:color w:val="000000"/>
              </w:rPr>
              <w:t>usk-eel</w:t>
            </w:r>
          </w:p>
        </w:tc>
        <w:tc>
          <w:tcPr>
            <w:tcW w:w="1350" w:type="dxa"/>
            <w:vAlign w:val="center"/>
          </w:tcPr>
          <w:p w14:paraId="7627467C" w14:textId="0CD25C22" w:rsidR="00520FA2" w:rsidRPr="002C43F7" w:rsidRDefault="00520FA2" w:rsidP="000A5328">
            <w:pPr>
              <w:spacing w:before="120" w:after="120"/>
              <w:jc w:val="center"/>
              <w:rPr>
                <w:rFonts w:ascii="Times New Roman" w:hAnsi="Times New Roman" w:cs="Times New Roman"/>
                <w:b/>
                <w:bCs/>
                <w:color w:val="000000" w:themeColor="text1"/>
              </w:rPr>
            </w:pPr>
          </w:p>
        </w:tc>
        <w:tc>
          <w:tcPr>
            <w:tcW w:w="895" w:type="dxa"/>
            <w:vAlign w:val="center"/>
          </w:tcPr>
          <w:p w14:paraId="6DAFECE8" w14:textId="41724D48"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4B26E751" w14:textId="0F0A0B16"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3.9</w:t>
            </w:r>
          </w:p>
        </w:tc>
      </w:tr>
      <w:tr w:rsidR="00520FA2" w:rsidRPr="002C43F7" w14:paraId="60042B4F" w14:textId="77777777" w:rsidTr="000920E5">
        <w:trPr>
          <w:trHeight w:val="113"/>
          <w:jc w:val="center"/>
        </w:trPr>
        <w:tc>
          <w:tcPr>
            <w:tcW w:w="625" w:type="dxa"/>
            <w:vAlign w:val="center"/>
          </w:tcPr>
          <w:p w14:paraId="4EC4AFF9"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60</w:t>
            </w:r>
          </w:p>
        </w:tc>
        <w:tc>
          <w:tcPr>
            <w:tcW w:w="1800" w:type="dxa"/>
            <w:vMerge/>
            <w:vAlign w:val="center"/>
          </w:tcPr>
          <w:p w14:paraId="6A9FCF6D"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restart"/>
            <w:vAlign w:val="center"/>
          </w:tcPr>
          <w:p w14:paraId="39964BC5" w14:textId="77777777" w:rsidR="00520FA2" w:rsidRPr="002C43F7" w:rsidRDefault="00520FA2" w:rsidP="000A5328">
            <w:pPr>
              <w:spacing w:before="120" w:after="120"/>
              <w:jc w:val="center"/>
              <w:rPr>
                <w:rFonts w:ascii="Times New Roman" w:hAnsi="Times New Roman" w:cs="Times New Roman"/>
                <w:color w:val="000000"/>
                <w:lang w:val="pt-BR"/>
              </w:rPr>
            </w:pPr>
          </w:p>
          <w:p w14:paraId="6151B79D" w14:textId="77777777" w:rsidR="00520FA2" w:rsidRPr="002C43F7" w:rsidRDefault="00520FA2" w:rsidP="000A5328">
            <w:pPr>
              <w:spacing w:before="120" w:after="120"/>
              <w:jc w:val="center"/>
              <w:rPr>
                <w:rFonts w:ascii="Times New Roman" w:hAnsi="Times New Roman" w:cs="Times New Roman"/>
                <w:color w:val="000000"/>
                <w:lang w:val="pt-BR"/>
              </w:rPr>
            </w:pPr>
          </w:p>
          <w:p w14:paraId="23F47188" w14:textId="77777777" w:rsidR="00520FA2" w:rsidRPr="002C43F7" w:rsidRDefault="00520FA2" w:rsidP="000A5328">
            <w:pPr>
              <w:spacing w:before="120" w:after="120"/>
              <w:jc w:val="center"/>
              <w:rPr>
                <w:rFonts w:ascii="Times New Roman" w:hAnsi="Times New Roman" w:cs="Times New Roman"/>
                <w:color w:val="000000"/>
                <w:lang w:val="pt-BR"/>
              </w:rPr>
            </w:pPr>
          </w:p>
          <w:p w14:paraId="63BAC7C9" w14:textId="77777777" w:rsidR="00520FA2" w:rsidRPr="002C43F7" w:rsidRDefault="00520FA2" w:rsidP="000A5328">
            <w:pPr>
              <w:spacing w:before="120" w:after="120"/>
              <w:jc w:val="center"/>
              <w:rPr>
                <w:rFonts w:ascii="Times New Roman" w:hAnsi="Times New Roman" w:cs="Times New Roman"/>
                <w:color w:val="000000"/>
                <w:lang w:val="pt-BR"/>
              </w:rPr>
            </w:pPr>
          </w:p>
          <w:p w14:paraId="0FE57EFD" w14:textId="73B4374F" w:rsidR="00520FA2" w:rsidRPr="002C43F7" w:rsidRDefault="00520FA2" w:rsidP="000A5328">
            <w:pPr>
              <w:spacing w:before="120" w:after="120"/>
              <w:jc w:val="center"/>
              <w:rPr>
                <w:rFonts w:ascii="Times New Roman" w:hAnsi="Times New Roman" w:cs="Times New Roman"/>
                <w:color w:val="000000" w:themeColor="text1"/>
                <w:lang w:val="pt-BR"/>
              </w:rPr>
            </w:pPr>
            <w:r w:rsidRPr="002C43F7">
              <w:rPr>
                <w:rFonts w:ascii="Times New Roman" w:hAnsi="Times New Roman" w:cs="Times New Roman"/>
                <w:color w:val="000000"/>
                <w:lang w:val="pt-BR"/>
              </w:rPr>
              <w:lastRenderedPageBreak/>
              <w:t>Perciformes</w:t>
            </w:r>
          </w:p>
          <w:p w14:paraId="0B74B5EF" w14:textId="0DE43392" w:rsidR="00520FA2" w:rsidRPr="002C43F7" w:rsidRDefault="00520FA2" w:rsidP="000A5328">
            <w:pPr>
              <w:spacing w:before="120" w:after="120"/>
              <w:rPr>
                <w:rFonts w:ascii="Times New Roman" w:hAnsi="Times New Roman" w:cs="Times New Roman"/>
                <w:color w:val="000000" w:themeColor="text1"/>
              </w:rPr>
            </w:pPr>
          </w:p>
          <w:p w14:paraId="60C78156" w14:textId="77777777" w:rsidR="00520FA2" w:rsidRPr="002C43F7" w:rsidRDefault="00520FA2" w:rsidP="000A5328">
            <w:pPr>
              <w:spacing w:before="120" w:after="120"/>
              <w:jc w:val="center"/>
              <w:rPr>
                <w:rFonts w:ascii="Times New Roman" w:hAnsi="Times New Roman" w:cs="Times New Roman"/>
                <w:color w:val="000000" w:themeColor="text1"/>
              </w:rPr>
            </w:pPr>
          </w:p>
          <w:p w14:paraId="4C5B9DA9" w14:textId="77777777" w:rsidR="00520FA2" w:rsidRPr="002C43F7" w:rsidRDefault="00520FA2" w:rsidP="000A5328">
            <w:pPr>
              <w:spacing w:before="120" w:after="120"/>
              <w:jc w:val="center"/>
              <w:rPr>
                <w:rFonts w:ascii="Times New Roman" w:hAnsi="Times New Roman" w:cs="Times New Roman"/>
                <w:color w:val="000000" w:themeColor="text1"/>
              </w:rPr>
            </w:pPr>
          </w:p>
          <w:p w14:paraId="5E50D842" w14:textId="77777777" w:rsidR="00520FA2" w:rsidRPr="002C43F7" w:rsidRDefault="00520FA2" w:rsidP="000A5328">
            <w:pPr>
              <w:spacing w:before="120" w:after="120"/>
              <w:jc w:val="center"/>
              <w:rPr>
                <w:rFonts w:ascii="Times New Roman" w:hAnsi="Times New Roman" w:cs="Times New Roman"/>
                <w:color w:val="000000" w:themeColor="text1"/>
              </w:rPr>
            </w:pPr>
          </w:p>
          <w:p w14:paraId="72456315"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Merge w:val="restart"/>
            <w:vAlign w:val="center"/>
          </w:tcPr>
          <w:p w14:paraId="43811FF8" w14:textId="77777777" w:rsidR="00520FA2" w:rsidRPr="002C43F7" w:rsidRDefault="00520FA2" w:rsidP="000A5328">
            <w:pPr>
              <w:spacing w:before="120" w:after="120"/>
              <w:jc w:val="center"/>
              <w:rPr>
                <w:rFonts w:ascii="Times New Roman" w:hAnsi="Times New Roman" w:cs="Times New Roman"/>
                <w:color w:val="000000"/>
              </w:rPr>
            </w:pPr>
          </w:p>
          <w:p w14:paraId="604E16C2" w14:textId="77777777" w:rsidR="00520FA2" w:rsidRPr="002C43F7" w:rsidRDefault="00520FA2" w:rsidP="000A5328">
            <w:pPr>
              <w:spacing w:before="120" w:after="120"/>
              <w:jc w:val="center"/>
              <w:rPr>
                <w:rFonts w:ascii="Times New Roman" w:hAnsi="Times New Roman" w:cs="Times New Roman"/>
                <w:color w:val="000000"/>
              </w:rPr>
            </w:pPr>
          </w:p>
          <w:p w14:paraId="636CAE9E" w14:textId="77777777" w:rsidR="00520FA2" w:rsidRPr="002C43F7" w:rsidRDefault="00520FA2" w:rsidP="000A5328">
            <w:pPr>
              <w:spacing w:before="120" w:after="120"/>
              <w:jc w:val="center"/>
              <w:rPr>
                <w:rFonts w:ascii="Times New Roman" w:hAnsi="Times New Roman" w:cs="Times New Roman"/>
                <w:color w:val="000000"/>
              </w:rPr>
            </w:pPr>
          </w:p>
          <w:p w14:paraId="044926A7" w14:textId="77777777" w:rsidR="00520FA2" w:rsidRPr="002C43F7" w:rsidRDefault="00520FA2" w:rsidP="000A5328">
            <w:pPr>
              <w:spacing w:before="120" w:after="120"/>
              <w:jc w:val="center"/>
              <w:rPr>
                <w:rFonts w:ascii="Times New Roman" w:hAnsi="Times New Roman" w:cs="Times New Roman"/>
                <w:color w:val="000000"/>
              </w:rPr>
            </w:pPr>
          </w:p>
          <w:p w14:paraId="6AF71F27" w14:textId="5B73CB3F" w:rsidR="00520FA2" w:rsidRPr="002C43F7" w:rsidRDefault="00520FA2"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color w:val="000000"/>
              </w:rPr>
              <w:lastRenderedPageBreak/>
              <w:t>Epinephelidae</w:t>
            </w:r>
            <w:proofErr w:type="spellEnd"/>
          </w:p>
          <w:p w14:paraId="35429D43" w14:textId="77777777" w:rsidR="00520FA2" w:rsidRPr="002C43F7" w:rsidRDefault="00520FA2" w:rsidP="000A5328">
            <w:pPr>
              <w:spacing w:before="120" w:after="120"/>
              <w:jc w:val="center"/>
              <w:rPr>
                <w:rFonts w:ascii="Times New Roman" w:hAnsi="Times New Roman" w:cs="Times New Roman"/>
                <w:color w:val="000000" w:themeColor="text1"/>
              </w:rPr>
            </w:pPr>
          </w:p>
          <w:p w14:paraId="7BB4C0E5" w14:textId="77777777" w:rsidR="00520FA2" w:rsidRPr="002C43F7" w:rsidRDefault="00520FA2" w:rsidP="000A5328">
            <w:pPr>
              <w:spacing w:before="120" w:after="120"/>
              <w:jc w:val="center"/>
              <w:rPr>
                <w:rFonts w:ascii="Times New Roman" w:hAnsi="Times New Roman" w:cs="Times New Roman"/>
                <w:color w:val="000000" w:themeColor="text1"/>
              </w:rPr>
            </w:pPr>
          </w:p>
          <w:p w14:paraId="53BDE448" w14:textId="77777777" w:rsidR="00520FA2" w:rsidRPr="002C43F7" w:rsidRDefault="00520FA2" w:rsidP="000A5328">
            <w:pPr>
              <w:spacing w:before="120" w:after="120"/>
              <w:jc w:val="center"/>
              <w:rPr>
                <w:rFonts w:ascii="Times New Roman" w:hAnsi="Times New Roman" w:cs="Times New Roman"/>
                <w:color w:val="000000" w:themeColor="text1"/>
              </w:rPr>
            </w:pPr>
          </w:p>
          <w:p w14:paraId="79F161F9" w14:textId="65B536C0" w:rsidR="00520FA2" w:rsidRPr="002C43F7" w:rsidRDefault="00520FA2" w:rsidP="000A5328">
            <w:pPr>
              <w:spacing w:before="120" w:after="120"/>
              <w:rPr>
                <w:rFonts w:ascii="Times New Roman" w:hAnsi="Times New Roman" w:cs="Times New Roman"/>
                <w:color w:val="000000" w:themeColor="text1"/>
              </w:rPr>
            </w:pPr>
          </w:p>
          <w:p w14:paraId="25730532"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610" w:type="dxa"/>
            <w:vAlign w:val="center"/>
          </w:tcPr>
          <w:p w14:paraId="489B038A" w14:textId="77777777" w:rsidR="00520FA2" w:rsidRPr="002C43F7" w:rsidRDefault="00520FA2" w:rsidP="000A5328">
            <w:pPr>
              <w:spacing w:before="120" w:after="120"/>
              <w:jc w:val="center"/>
              <w:rPr>
                <w:rFonts w:ascii="Times New Roman" w:hAnsi="Times New Roman" w:cs="Times New Roman"/>
                <w:i/>
                <w:iCs/>
                <w:color w:val="000000" w:themeColor="text1"/>
              </w:rPr>
            </w:pPr>
            <w:proofErr w:type="spellStart"/>
            <w:r w:rsidRPr="002C43F7">
              <w:rPr>
                <w:rFonts w:ascii="Times New Roman" w:hAnsi="Times New Roman" w:cs="Times New Roman"/>
                <w:i/>
                <w:iCs/>
                <w:color w:val="000000" w:themeColor="text1"/>
              </w:rPr>
              <w:lastRenderedPageBreak/>
              <w:t>Cephalopholis</w:t>
            </w:r>
            <w:proofErr w:type="spellEnd"/>
            <w:r w:rsidRPr="002C43F7">
              <w:rPr>
                <w:rFonts w:ascii="Times New Roman" w:hAnsi="Times New Roman" w:cs="Times New Roman"/>
                <w:i/>
                <w:iCs/>
                <w:color w:val="000000" w:themeColor="text1"/>
              </w:rPr>
              <w:t xml:space="preserve"> </w:t>
            </w:r>
            <w:proofErr w:type="spellStart"/>
            <w:r w:rsidRPr="002C43F7">
              <w:rPr>
                <w:rFonts w:ascii="Times New Roman" w:hAnsi="Times New Roman" w:cs="Times New Roman"/>
                <w:i/>
                <w:iCs/>
                <w:color w:val="000000" w:themeColor="text1"/>
              </w:rPr>
              <w:t>formosa</w:t>
            </w:r>
            <w:proofErr w:type="spellEnd"/>
            <w:r w:rsidRPr="002C43F7">
              <w:rPr>
                <w:rFonts w:ascii="Times New Roman" w:hAnsi="Times New Roman" w:cs="Times New Roman"/>
                <w:color w:val="000000" w:themeColor="text1"/>
              </w:rPr>
              <w:t> (Shaw, 1812)</w:t>
            </w:r>
          </w:p>
        </w:tc>
        <w:tc>
          <w:tcPr>
            <w:tcW w:w="1710" w:type="dxa"/>
            <w:vAlign w:val="center"/>
          </w:tcPr>
          <w:p w14:paraId="3BA6641C" w14:textId="796B5D2D" w:rsidR="00520FA2" w:rsidRPr="002C43F7" w:rsidRDefault="00520FA2" w:rsidP="000A5328">
            <w:pPr>
              <w:spacing w:before="120" w:after="120"/>
              <w:jc w:val="center"/>
              <w:rPr>
                <w:rFonts w:ascii="Times New Roman" w:hAnsi="Times New Roman" w:cs="Times New Roman"/>
                <w:color w:val="000000"/>
              </w:rPr>
            </w:pPr>
            <w:proofErr w:type="spellStart"/>
            <w:r w:rsidRPr="002C43F7">
              <w:rPr>
                <w:rFonts w:ascii="Times New Roman" w:hAnsi="Times New Roman" w:cs="Times New Roman"/>
                <w:color w:val="000000"/>
              </w:rPr>
              <w:t>Bluelined</w:t>
            </w:r>
            <w:proofErr w:type="spellEnd"/>
            <w:r w:rsidRPr="002C43F7">
              <w:rPr>
                <w:rFonts w:ascii="Times New Roman" w:hAnsi="Times New Roman" w:cs="Times New Roman"/>
                <w:color w:val="000000"/>
              </w:rPr>
              <w:t xml:space="preserve"> hind</w:t>
            </w:r>
          </w:p>
        </w:tc>
        <w:tc>
          <w:tcPr>
            <w:tcW w:w="1350" w:type="dxa"/>
            <w:vAlign w:val="center"/>
          </w:tcPr>
          <w:p w14:paraId="7DE39DB2" w14:textId="19BE7BF7" w:rsidR="00520FA2" w:rsidRPr="002C43F7" w:rsidRDefault="00520FA2" w:rsidP="000A5328">
            <w:pPr>
              <w:spacing w:before="120" w:after="120"/>
              <w:jc w:val="center"/>
              <w:rPr>
                <w:rFonts w:ascii="Times New Roman" w:hAnsi="Times New Roman" w:cs="Times New Roman"/>
                <w:b/>
                <w:bCs/>
                <w:color w:val="000000" w:themeColor="text1"/>
              </w:rPr>
            </w:pPr>
            <w:proofErr w:type="spellStart"/>
            <w:r w:rsidRPr="002C43F7">
              <w:rPr>
                <w:rFonts w:ascii="Times New Roman" w:hAnsi="Times New Roman" w:cs="Times New Roman"/>
                <w:color w:val="000000"/>
              </w:rPr>
              <w:t>Vekhali</w:t>
            </w:r>
            <w:proofErr w:type="spellEnd"/>
          </w:p>
        </w:tc>
        <w:tc>
          <w:tcPr>
            <w:tcW w:w="895" w:type="dxa"/>
            <w:vAlign w:val="center"/>
          </w:tcPr>
          <w:p w14:paraId="25869709" w14:textId="590B97AD"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3CC67F41" w14:textId="3DD00866"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4.0</w:t>
            </w:r>
          </w:p>
        </w:tc>
      </w:tr>
      <w:tr w:rsidR="00520FA2" w:rsidRPr="002C43F7" w14:paraId="6FB1D6CE" w14:textId="77777777" w:rsidTr="000920E5">
        <w:trPr>
          <w:trHeight w:val="113"/>
          <w:jc w:val="center"/>
        </w:trPr>
        <w:tc>
          <w:tcPr>
            <w:tcW w:w="625" w:type="dxa"/>
            <w:vAlign w:val="center"/>
          </w:tcPr>
          <w:p w14:paraId="1AFE6AE4"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61</w:t>
            </w:r>
          </w:p>
        </w:tc>
        <w:tc>
          <w:tcPr>
            <w:tcW w:w="1800" w:type="dxa"/>
            <w:vMerge/>
            <w:vAlign w:val="center"/>
          </w:tcPr>
          <w:p w14:paraId="2D57639A"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0C94DC52"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Merge/>
            <w:vAlign w:val="center"/>
          </w:tcPr>
          <w:p w14:paraId="45D4F34E"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610" w:type="dxa"/>
            <w:vAlign w:val="center"/>
          </w:tcPr>
          <w:p w14:paraId="1586D60C" w14:textId="77777777" w:rsidR="00520FA2" w:rsidRPr="002C43F7" w:rsidRDefault="00520FA2" w:rsidP="000A5328">
            <w:pPr>
              <w:spacing w:before="120" w:after="120"/>
              <w:jc w:val="center"/>
              <w:rPr>
                <w:rFonts w:ascii="Times New Roman" w:hAnsi="Times New Roman" w:cs="Times New Roman"/>
                <w:i/>
                <w:iCs/>
                <w:color w:val="000000" w:themeColor="text1"/>
              </w:rPr>
            </w:pPr>
            <w:proofErr w:type="spellStart"/>
            <w:r w:rsidRPr="002C43F7">
              <w:rPr>
                <w:rFonts w:ascii="Times New Roman" w:hAnsi="Times New Roman" w:cs="Times New Roman"/>
                <w:i/>
                <w:iCs/>
                <w:color w:val="000000" w:themeColor="text1"/>
              </w:rPr>
              <w:t>Cephalopholis</w:t>
            </w:r>
            <w:proofErr w:type="spellEnd"/>
            <w:r w:rsidRPr="002C43F7">
              <w:rPr>
                <w:rFonts w:ascii="Times New Roman" w:hAnsi="Times New Roman" w:cs="Times New Roman"/>
                <w:i/>
                <w:iCs/>
                <w:color w:val="000000" w:themeColor="text1"/>
              </w:rPr>
              <w:t xml:space="preserve"> </w:t>
            </w:r>
            <w:proofErr w:type="spellStart"/>
            <w:r w:rsidRPr="002C43F7">
              <w:rPr>
                <w:rFonts w:ascii="Times New Roman" w:hAnsi="Times New Roman" w:cs="Times New Roman"/>
                <w:i/>
                <w:iCs/>
                <w:color w:val="000000" w:themeColor="text1"/>
              </w:rPr>
              <w:t>sonnerati</w:t>
            </w:r>
            <w:proofErr w:type="spellEnd"/>
            <w:r w:rsidRPr="002C43F7">
              <w:rPr>
                <w:rFonts w:ascii="Times New Roman" w:hAnsi="Times New Roman" w:cs="Times New Roman"/>
                <w:color w:val="000000" w:themeColor="text1"/>
              </w:rPr>
              <w:t> (Valenciennes, 1828)</w:t>
            </w:r>
          </w:p>
        </w:tc>
        <w:tc>
          <w:tcPr>
            <w:tcW w:w="1710" w:type="dxa"/>
            <w:vAlign w:val="center"/>
          </w:tcPr>
          <w:p w14:paraId="3FC7588D" w14:textId="17D005AB" w:rsidR="00520FA2" w:rsidRPr="002C43F7" w:rsidRDefault="00520FA2"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Tomato hind</w:t>
            </w:r>
          </w:p>
        </w:tc>
        <w:tc>
          <w:tcPr>
            <w:tcW w:w="1350" w:type="dxa"/>
            <w:vAlign w:val="center"/>
          </w:tcPr>
          <w:p w14:paraId="70CE549C" w14:textId="795B548B" w:rsidR="00520FA2" w:rsidRPr="002C43F7" w:rsidRDefault="00520FA2" w:rsidP="000A5328">
            <w:pPr>
              <w:spacing w:before="120" w:after="120"/>
              <w:jc w:val="center"/>
              <w:rPr>
                <w:rFonts w:ascii="Times New Roman" w:hAnsi="Times New Roman" w:cs="Times New Roman"/>
                <w:b/>
                <w:bCs/>
                <w:color w:val="000000" w:themeColor="text1"/>
              </w:rPr>
            </w:pPr>
            <w:proofErr w:type="spellStart"/>
            <w:r w:rsidRPr="002C43F7">
              <w:rPr>
                <w:rFonts w:ascii="Times New Roman" w:hAnsi="Times New Roman" w:cs="Times New Roman"/>
                <w:color w:val="000000"/>
              </w:rPr>
              <w:t>Vekhali</w:t>
            </w:r>
            <w:proofErr w:type="spellEnd"/>
          </w:p>
        </w:tc>
        <w:tc>
          <w:tcPr>
            <w:tcW w:w="895" w:type="dxa"/>
            <w:vAlign w:val="center"/>
          </w:tcPr>
          <w:p w14:paraId="06AE4876" w14:textId="2CC69D7E"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4FE9D65E" w14:textId="06561347"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4.1</w:t>
            </w:r>
          </w:p>
        </w:tc>
      </w:tr>
      <w:tr w:rsidR="00520FA2" w:rsidRPr="002C43F7" w14:paraId="4AD9C762" w14:textId="77777777" w:rsidTr="000920E5">
        <w:trPr>
          <w:trHeight w:val="113"/>
          <w:jc w:val="center"/>
        </w:trPr>
        <w:tc>
          <w:tcPr>
            <w:tcW w:w="625" w:type="dxa"/>
            <w:vAlign w:val="center"/>
          </w:tcPr>
          <w:p w14:paraId="148A9E2A"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lastRenderedPageBreak/>
              <w:t>62</w:t>
            </w:r>
          </w:p>
        </w:tc>
        <w:tc>
          <w:tcPr>
            <w:tcW w:w="1800" w:type="dxa"/>
            <w:vMerge/>
            <w:vAlign w:val="center"/>
          </w:tcPr>
          <w:p w14:paraId="24E27884"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1F362FD4"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Merge/>
            <w:vAlign w:val="center"/>
          </w:tcPr>
          <w:p w14:paraId="7CD5A39D"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610" w:type="dxa"/>
            <w:vAlign w:val="center"/>
          </w:tcPr>
          <w:p w14:paraId="2AF2C8CE" w14:textId="77777777" w:rsidR="00520FA2" w:rsidRPr="002C43F7" w:rsidRDefault="00520FA2" w:rsidP="000A5328">
            <w:pPr>
              <w:spacing w:before="120" w:after="120"/>
              <w:jc w:val="center"/>
              <w:rPr>
                <w:rFonts w:ascii="Times New Roman" w:hAnsi="Times New Roman" w:cs="Times New Roman"/>
                <w:i/>
                <w:iCs/>
                <w:color w:val="000000" w:themeColor="text1"/>
              </w:rPr>
            </w:pPr>
            <w:r w:rsidRPr="002C43F7">
              <w:rPr>
                <w:rFonts w:ascii="Times New Roman" w:hAnsi="Times New Roman" w:cs="Times New Roman"/>
                <w:i/>
                <w:iCs/>
                <w:color w:val="000000" w:themeColor="text1"/>
              </w:rPr>
              <w:t xml:space="preserve">Epinephelus </w:t>
            </w:r>
            <w:proofErr w:type="spellStart"/>
            <w:proofErr w:type="gramStart"/>
            <w:r w:rsidRPr="002C43F7">
              <w:rPr>
                <w:rFonts w:ascii="Times New Roman" w:hAnsi="Times New Roman" w:cs="Times New Roman"/>
                <w:i/>
                <w:iCs/>
                <w:color w:val="000000" w:themeColor="text1"/>
              </w:rPr>
              <w:t>coioides</w:t>
            </w:r>
            <w:proofErr w:type="spellEnd"/>
            <w:r w:rsidRPr="002C43F7">
              <w:rPr>
                <w:rFonts w:ascii="Times New Roman" w:hAnsi="Times New Roman" w:cs="Times New Roman"/>
                <w:i/>
                <w:iCs/>
                <w:color w:val="000000" w:themeColor="text1"/>
              </w:rPr>
              <w:t>(</w:t>
            </w:r>
            <w:proofErr w:type="gramEnd"/>
            <w:r w:rsidRPr="002C43F7">
              <w:rPr>
                <w:rFonts w:ascii="Times New Roman" w:hAnsi="Times New Roman" w:cs="Times New Roman"/>
                <w:i/>
                <w:iCs/>
                <w:color w:val="000000" w:themeColor="text1"/>
              </w:rPr>
              <w:t>Hamilton, 1822)</w:t>
            </w:r>
          </w:p>
        </w:tc>
        <w:tc>
          <w:tcPr>
            <w:tcW w:w="1710" w:type="dxa"/>
            <w:vAlign w:val="center"/>
          </w:tcPr>
          <w:p w14:paraId="65D86481" w14:textId="587D4A1C" w:rsidR="00520FA2" w:rsidRPr="002C43F7" w:rsidRDefault="00520FA2"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Orange-spotted grouper</w:t>
            </w:r>
          </w:p>
        </w:tc>
        <w:tc>
          <w:tcPr>
            <w:tcW w:w="1350" w:type="dxa"/>
            <w:vAlign w:val="center"/>
          </w:tcPr>
          <w:p w14:paraId="3F0E4999" w14:textId="5D9CDD08" w:rsidR="00520FA2" w:rsidRPr="002C43F7" w:rsidRDefault="00520FA2" w:rsidP="000A5328">
            <w:pPr>
              <w:spacing w:before="120" w:after="120"/>
              <w:jc w:val="center"/>
              <w:rPr>
                <w:rFonts w:ascii="Times New Roman" w:hAnsi="Times New Roman" w:cs="Times New Roman"/>
                <w:b/>
                <w:bCs/>
                <w:color w:val="000000" w:themeColor="text1"/>
              </w:rPr>
            </w:pPr>
            <w:proofErr w:type="spellStart"/>
            <w:r w:rsidRPr="002C43F7">
              <w:rPr>
                <w:rFonts w:ascii="Times New Roman" w:hAnsi="Times New Roman" w:cs="Times New Roman"/>
                <w:color w:val="000000"/>
              </w:rPr>
              <w:t>Vekhali</w:t>
            </w:r>
            <w:proofErr w:type="spellEnd"/>
          </w:p>
        </w:tc>
        <w:tc>
          <w:tcPr>
            <w:tcW w:w="895" w:type="dxa"/>
            <w:vAlign w:val="center"/>
          </w:tcPr>
          <w:p w14:paraId="1A68FB3D" w14:textId="5A94B5DA"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(NT)</w:t>
            </w:r>
          </w:p>
        </w:tc>
        <w:tc>
          <w:tcPr>
            <w:tcW w:w="998" w:type="dxa"/>
            <w:vAlign w:val="center"/>
          </w:tcPr>
          <w:p w14:paraId="7D8B65E9" w14:textId="034DB267"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4.2</w:t>
            </w:r>
          </w:p>
        </w:tc>
      </w:tr>
      <w:tr w:rsidR="00520FA2" w:rsidRPr="002C43F7" w14:paraId="473E130D" w14:textId="77777777" w:rsidTr="000920E5">
        <w:trPr>
          <w:trHeight w:val="113"/>
          <w:jc w:val="center"/>
        </w:trPr>
        <w:tc>
          <w:tcPr>
            <w:tcW w:w="625" w:type="dxa"/>
            <w:vAlign w:val="center"/>
          </w:tcPr>
          <w:p w14:paraId="1FC2C887"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63</w:t>
            </w:r>
          </w:p>
        </w:tc>
        <w:tc>
          <w:tcPr>
            <w:tcW w:w="1800" w:type="dxa"/>
            <w:vMerge/>
            <w:vAlign w:val="center"/>
          </w:tcPr>
          <w:p w14:paraId="0E93B94A"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543801FB"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Merge/>
            <w:vAlign w:val="center"/>
          </w:tcPr>
          <w:p w14:paraId="03B0D992"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610" w:type="dxa"/>
            <w:vAlign w:val="center"/>
          </w:tcPr>
          <w:p w14:paraId="32977248" w14:textId="77777777" w:rsidR="00520FA2" w:rsidRPr="002C43F7" w:rsidRDefault="00520FA2" w:rsidP="000A5328">
            <w:pPr>
              <w:spacing w:before="120" w:after="120"/>
              <w:jc w:val="center"/>
              <w:rPr>
                <w:rFonts w:ascii="Times New Roman" w:hAnsi="Times New Roman" w:cs="Times New Roman"/>
                <w:i/>
                <w:iCs/>
                <w:color w:val="000000" w:themeColor="text1"/>
              </w:rPr>
            </w:pPr>
            <w:r w:rsidRPr="002C43F7">
              <w:rPr>
                <w:rFonts w:ascii="Times New Roman" w:hAnsi="Times New Roman" w:cs="Times New Roman"/>
                <w:i/>
                <w:iCs/>
                <w:color w:val="000000" w:themeColor="text1"/>
              </w:rPr>
              <w:t xml:space="preserve">Epinephelus </w:t>
            </w:r>
            <w:proofErr w:type="spellStart"/>
            <w:r w:rsidRPr="002C43F7">
              <w:rPr>
                <w:rFonts w:ascii="Times New Roman" w:hAnsi="Times New Roman" w:cs="Times New Roman"/>
                <w:i/>
                <w:iCs/>
                <w:color w:val="000000" w:themeColor="text1"/>
              </w:rPr>
              <w:t>diacanthus</w:t>
            </w:r>
            <w:proofErr w:type="spellEnd"/>
            <w:r w:rsidRPr="002C43F7">
              <w:rPr>
                <w:rFonts w:ascii="Times New Roman" w:hAnsi="Times New Roman" w:cs="Times New Roman"/>
                <w:i/>
                <w:iCs/>
                <w:color w:val="000000" w:themeColor="text1"/>
              </w:rPr>
              <w:t xml:space="preserve"> </w:t>
            </w:r>
            <w:r w:rsidRPr="002C43F7">
              <w:rPr>
                <w:rFonts w:ascii="Times New Roman" w:hAnsi="Times New Roman" w:cs="Times New Roman"/>
                <w:color w:val="000000" w:themeColor="text1"/>
              </w:rPr>
              <w:t>(Valenciennes, 1828)</w:t>
            </w:r>
          </w:p>
        </w:tc>
        <w:tc>
          <w:tcPr>
            <w:tcW w:w="1710" w:type="dxa"/>
            <w:vAlign w:val="center"/>
          </w:tcPr>
          <w:p w14:paraId="14AE5F4D" w14:textId="07B166AE" w:rsidR="00520FA2" w:rsidRPr="002C43F7" w:rsidRDefault="00520FA2" w:rsidP="000A5328">
            <w:pPr>
              <w:spacing w:before="120" w:after="120"/>
              <w:jc w:val="center"/>
              <w:rPr>
                <w:rFonts w:ascii="Times New Roman" w:hAnsi="Times New Roman" w:cs="Times New Roman"/>
                <w:color w:val="000000"/>
              </w:rPr>
            </w:pPr>
            <w:proofErr w:type="spellStart"/>
            <w:r w:rsidRPr="002C43F7">
              <w:rPr>
                <w:rFonts w:ascii="Times New Roman" w:hAnsi="Times New Roman" w:cs="Times New Roman"/>
                <w:color w:val="000000"/>
              </w:rPr>
              <w:t>Spinycheek</w:t>
            </w:r>
            <w:proofErr w:type="spellEnd"/>
            <w:r w:rsidRPr="002C43F7">
              <w:rPr>
                <w:rFonts w:ascii="Times New Roman" w:hAnsi="Times New Roman" w:cs="Times New Roman"/>
                <w:color w:val="000000"/>
              </w:rPr>
              <w:t xml:space="preserve"> grouper</w:t>
            </w:r>
          </w:p>
        </w:tc>
        <w:tc>
          <w:tcPr>
            <w:tcW w:w="1350" w:type="dxa"/>
            <w:vAlign w:val="center"/>
          </w:tcPr>
          <w:p w14:paraId="77080F7E" w14:textId="39949895" w:rsidR="00520FA2" w:rsidRPr="002C43F7" w:rsidRDefault="00520FA2" w:rsidP="000A5328">
            <w:pPr>
              <w:spacing w:before="120" w:after="120"/>
              <w:jc w:val="center"/>
              <w:rPr>
                <w:rFonts w:ascii="Times New Roman" w:hAnsi="Times New Roman" w:cs="Times New Roman"/>
                <w:b/>
                <w:bCs/>
                <w:color w:val="000000" w:themeColor="text1"/>
              </w:rPr>
            </w:pPr>
            <w:proofErr w:type="spellStart"/>
            <w:r w:rsidRPr="002C43F7">
              <w:rPr>
                <w:rFonts w:ascii="Times New Roman" w:hAnsi="Times New Roman" w:cs="Times New Roman"/>
                <w:color w:val="000000"/>
              </w:rPr>
              <w:t>Vekhali</w:t>
            </w:r>
            <w:proofErr w:type="spellEnd"/>
          </w:p>
        </w:tc>
        <w:tc>
          <w:tcPr>
            <w:tcW w:w="895" w:type="dxa"/>
            <w:vAlign w:val="center"/>
          </w:tcPr>
          <w:p w14:paraId="32C30C80" w14:textId="16114630"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6BC84E72" w14:textId="30876170"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4.0</w:t>
            </w:r>
          </w:p>
        </w:tc>
      </w:tr>
      <w:tr w:rsidR="00520FA2" w:rsidRPr="002C43F7" w14:paraId="1EF18F3E" w14:textId="77777777" w:rsidTr="000920E5">
        <w:trPr>
          <w:trHeight w:val="113"/>
          <w:jc w:val="center"/>
        </w:trPr>
        <w:tc>
          <w:tcPr>
            <w:tcW w:w="625" w:type="dxa"/>
            <w:vAlign w:val="center"/>
          </w:tcPr>
          <w:p w14:paraId="336DBD61"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64</w:t>
            </w:r>
          </w:p>
        </w:tc>
        <w:tc>
          <w:tcPr>
            <w:tcW w:w="1800" w:type="dxa"/>
            <w:vMerge/>
            <w:vAlign w:val="center"/>
          </w:tcPr>
          <w:p w14:paraId="1406FC0C"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6B00089C"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Merge/>
            <w:vAlign w:val="center"/>
          </w:tcPr>
          <w:p w14:paraId="7B5747F9"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610" w:type="dxa"/>
            <w:vAlign w:val="center"/>
          </w:tcPr>
          <w:p w14:paraId="5E710CAC" w14:textId="77777777" w:rsidR="00520FA2" w:rsidRPr="002C43F7" w:rsidRDefault="00520FA2" w:rsidP="000A5328">
            <w:pPr>
              <w:spacing w:before="120" w:after="120"/>
              <w:jc w:val="center"/>
              <w:rPr>
                <w:rFonts w:ascii="Times New Roman" w:hAnsi="Times New Roman" w:cs="Times New Roman"/>
                <w:i/>
                <w:iCs/>
                <w:color w:val="000000" w:themeColor="text1"/>
              </w:rPr>
            </w:pPr>
            <w:r w:rsidRPr="002C43F7">
              <w:rPr>
                <w:rFonts w:ascii="Times New Roman" w:hAnsi="Times New Roman" w:cs="Times New Roman"/>
                <w:i/>
                <w:iCs/>
                <w:color w:val="000000" w:themeColor="text1"/>
              </w:rPr>
              <w:t xml:space="preserve">Epinephelus </w:t>
            </w:r>
            <w:proofErr w:type="spellStart"/>
            <w:r w:rsidRPr="002C43F7">
              <w:rPr>
                <w:rFonts w:ascii="Times New Roman" w:hAnsi="Times New Roman" w:cs="Times New Roman"/>
                <w:i/>
                <w:iCs/>
                <w:color w:val="000000" w:themeColor="text1"/>
              </w:rPr>
              <w:t>erythrurus</w:t>
            </w:r>
            <w:proofErr w:type="spellEnd"/>
            <w:r w:rsidRPr="002C43F7">
              <w:rPr>
                <w:rFonts w:ascii="Times New Roman" w:hAnsi="Times New Roman" w:cs="Times New Roman"/>
                <w:color w:val="000000" w:themeColor="text1"/>
              </w:rPr>
              <w:t> (Valenciennes, 1828)</w:t>
            </w:r>
          </w:p>
        </w:tc>
        <w:tc>
          <w:tcPr>
            <w:tcW w:w="1710" w:type="dxa"/>
            <w:vAlign w:val="center"/>
          </w:tcPr>
          <w:p w14:paraId="6997E452" w14:textId="24C92D81" w:rsidR="00520FA2" w:rsidRPr="002C43F7" w:rsidRDefault="00520FA2"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Cloudy grouper</w:t>
            </w:r>
          </w:p>
        </w:tc>
        <w:tc>
          <w:tcPr>
            <w:tcW w:w="1350" w:type="dxa"/>
            <w:vAlign w:val="center"/>
          </w:tcPr>
          <w:p w14:paraId="32000E02" w14:textId="008AD848" w:rsidR="00520FA2" w:rsidRPr="002C43F7" w:rsidRDefault="00520FA2" w:rsidP="000A5328">
            <w:pPr>
              <w:spacing w:before="120" w:after="120"/>
              <w:jc w:val="center"/>
              <w:rPr>
                <w:rFonts w:ascii="Times New Roman" w:hAnsi="Times New Roman" w:cs="Times New Roman"/>
                <w:b/>
                <w:bCs/>
                <w:color w:val="000000" w:themeColor="text1"/>
              </w:rPr>
            </w:pPr>
            <w:proofErr w:type="spellStart"/>
            <w:r w:rsidRPr="002C43F7">
              <w:rPr>
                <w:rFonts w:ascii="Times New Roman" w:hAnsi="Times New Roman" w:cs="Times New Roman"/>
                <w:color w:val="000000"/>
              </w:rPr>
              <w:t>Vekhali</w:t>
            </w:r>
            <w:proofErr w:type="spellEnd"/>
          </w:p>
        </w:tc>
        <w:tc>
          <w:tcPr>
            <w:tcW w:w="895" w:type="dxa"/>
            <w:vAlign w:val="center"/>
          </w:tcPr>
          <w:p w14:paraId="0401A565" w14:textId="2FBE58AF"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1AF538CF" w14:textId="24B6FECB"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4.0</w:t>
            </w:r>
          </w:p>
        </w:tc>
      </w:tr>
      <w:tr w:rsidR="00520FA2" w:rsidRPr="002C43F7" w14:paraId="280EEF89" w14:textId="77777777" w:rsidTr="000920E5">
        <w:trPr>
          <w:trHeight w:val="113"/>
          <w:jc w:val="center"/>
        </w:trPr>
        <w:tc>
          <w:tcPr>
            <w:tcW w:w="625" w:type="dxa"/>
            <w:vAlign w:val="center"/>
          </w:tcPr>
          <w:p w14:paraId="3410F113"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65</w:t>
            </w:r>
          </w:p>
        </w:tc>
        <w:tc>
          <w:tcPr>
            <w:tcW w:w="1800" w:type="dxa"/>
            <w:vMerge/>
            <w:vAlign w:val="center"/>
          </w:tcPr>
          <w:p w14:paraId="08FD3E8C"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76552FC3"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Merge/>
            <w:vAlign w:val="center"/>
          </w:tcPr>
          <w:p w14:paraId="3D1640CE"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610" w:type="dxa"/>
            <w:vAlign w:val="center"/>
          </w:tcPr>
          <w:p w14:paraId="19C0E725" w14:textId="77777777" w:rsidR="00520FA2" w:rsidRPr="002C43F7" w:rsidRDefault="00520FA2" w:rsidP="000A5328">
            <w:pPr>
              <w:spacing w:before="120" w:after="120"/>
              <w:jc w:val="center"/>
              <w:rPr>
                <w:rFonts w:ascii="Times New Roman" w:hAnsi="Times New Roman" w:cs="Times New Roman"/>
                <w:i/>
                <w:iCs/>
                <w:color w:val="000000" w:themeColor="text1"/>
              </w:rPr>
            </w:pPr>
            <w:r w:rsidRPr="002C43F7">
              <w:rPr>
                <w:rFonts w:ascii="Times New Roman" w:hAnsi="Times New Roman" w:cs="Times New Roman"/>
                <w:i/>
                <w:iCs/>
                <w:color w:val="000000" w:themeColor="text1"/>
              </w:rPr>
              <w:t xml:space="preserve">Epinephelus </w:t>
            </w:r>
            <w:proofErr w:type="spellStart"/>
            <w:r w:rsidRPr="002C43F7">
              <w:rPr>
                <w:rFonts w:ascii="Times New Roman" w:hAnsi="Times New Roman" w:cs="Times New Roman"/>
                <w:i/>
                <w:iCs/>
                <w:color w:val="000000" w:themeColor="text1"/>
              </w:rPr>
              <w:t>latifasciatus</w:t>
            </w:r>
            <w:proofErr w:type="spellEnd"/>
            <w:r w:rsidRPr="002C43F7">
              <w:rPr>
                <w:rFonts w:ascii="Times New Roman" w:hAnsi="Times New Roman" w:cs="Times New Roman"/>
                <w:color w:val="000000" w:themeColor="text1"/>
              </w:rPr>
              <w:t> (Temminck &amp; Schlegel, 1842)</w:t>
            </w:r>
          </w:p>
        </w:tc>
        <w:tc>
          <w:tcPr>
            <w:tcW w:w="1710" w:type="dxa"/>
            <w:vAlign w:val="center"/>
          </w:tcPr>
          <w:p w14:paraId="5AD181CA" w14:textId="54E366BC" w:rsidR="00520FA2" w:rsidRPr="002C43F7" w:rsidRDefault="00520FA2"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Striped grouper</w:t>
            </w:r>
          </w:p>
        </w:tc>
        <w:tc>
          <w:tcPr>
            <w:tcW w:w="1350" w:type="dxa"/>
            <w:vAlign w:val="center"/>
          </w:tcPr>
          <w:p w14:paraId="187034C9" w14:textId="031F1767" w:rsidR="00520FA2" w:rsidRPr="002C43F7" w:rsidRDefault="00520FA2" w:rsidP="000A5328">
            <w:pPr>
              <w:spacing w:before="120" w:after="120"/>
              <w:jc w:val="center"/>
              <w:rPr>
                <w:rFonts w:ascii="Times New Roman" w:hAnsi="Times New Roman" w:cs="Times New Roman"/>
                <w:b/>
                <w:bCs/>
                <w:color w:val="000000" w:themeColor="text1"/>
              </w:rPr>
            </w:pPr>
            <w:proofErr w:type="spellStart"/>
            <w:r w:rsidRPr="002C43F7">
              <w:rPr>
                <w:rFonts w:ascii="Times New Roman" w:hAnsi="Times New Roman" w:cs="Times New Roman"/>
                <w:color w:val="000000"/>
              </w:rPr>
              <w:t>Vekhalu</w:t>
            </w:r>
            <w:proofErr w:type="spellEnd"/>
          </w:p>
        </w:tc>
        <w:tc>
          <w:tcPr>
            <w:tcW w:w="895" w:type="dxa"/>
            <w:vAlign w:val="center"/>
          </w:tcPr>
          <w:p w14:paraId="0F207680" w14:textId="345D02B9"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74508D7B" w14:textId="532B4447"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4.1</w:t>
            </w:r>
          </w:p>
        </w:tc>
      </w:tr>
      <w:tr w:rsidR="00520FA2" w:rsidRPr="002C43F7" w14:paraId="5D526101" w14:textId="77777777" w:rsidTr="000920E5">
        <w:trPr>
          <w:trHeight w:val="113"/>
          <w:jc w:val="center"/>
        </w:trPr>
        <w:tc>
          <w:tcPr>
            <w:tcW w:w="625" w:type="dxa"/>
            <w:vAlign w:val="center"/>
          </w:tcPr>
          <w:p w14:paraId="60081297"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66</w:t>
            </w:r>
          </w:p>
        </w:tc>
        <w:tc>
          <w:tcPr>
            <w:tcW w:w="1800" w:type="dxa"/>
            <w:vMerge/>
            <w:vAlign w:val="center"/>
          </w:tcPr>
          <w:p w14:paraId="30BE110F"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06A13D00"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Merge/>
            <w:vAlign w:val="center"/>
          </w:tcPr>
          <w:p w14:paraId="72ADE697"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610" w:type="dxa"/>
            <w:vAlign w:val="center"/>
          </w:tcPr>
          <w:p w14:paraId="14741489" w14:textId="77777777" w:rsidR="00520FA2" w:rsidRPr="002C43F7" w:rsidRDefault="00520FA2" w:rsidP="000A5328">
            <w:pPr>
              <w:spacing w:before="120" w:after="120"/>
              <w:jc w:val="center"/>
              <w:rPr>
                <w:rFonts w:ascii="Times New Roman" w:hAnsi="Times New Roman" w:cs="Times New Roman"/>
                <w:i/>
                <w:iCs/>
                <w:color w:val="000000" w:themeColor="text1"/>
              </w:rPr>
            </w:pPr>
            <w:r w:rsidRPr="002C43F7">
              <w:rPr>
                <w:rFonts w:ascii="Times New Roman" w:hAnsi="Times New Roman" w:cs="Times New Roman"/>
                <w:i/>
                <w:iCs/>
                <w:color w:val="000000" w:themeColor="text1"/>
              </w:rPr>
              <w:t>Epinephelus malabaricus</w:t>
            </w:r>
            <w:r w:rsidRPr="002C43F7">
              <w:rPr>
                <w:rFonts w:ascii="Times New Roman" w:hAnsi="Times New Roman" w:cs="Times New Roman"/>
                <w:color w:val="000000" w:themeColor="text1"/>
              </w:rPr>
              <w:t> (Bloch &amp; Schneider, 1801)</w:t>
            </w:r>
          </w:p>
        </w:tc>
        <w:tc>
          <w:tcPr>
            <w:tcW w:w="1710" w:type="dxa"/>
            <w:vAlign w:val="center"/>
          </w:tcPr>
          <w:p w14:paraId="1B6B0FFF" w14:textId="09361AC5" w:rsidR="00520FA2" w:rsidRPr="002C43F7" w:rsidRDefault="00520FA2"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Malabar grouper</w:t>
            </w:r>
          </w:p>
        </w:tc>
        <w:tc>
          <w:tcPr>
            <w:tcW w:w="1350" w:type="dxa"/>
            <w:vAlign w:val="center"/>
          </w:tcPr>
          <w:p w14:paraId="444491FA" w14:textId="326D0524" w:rsidR="00520FA2" w:rsidRPr="002C43F7" w:rsidRDefault="00520FA2" w:rsidP="000A5328">
            <w:pPr>
              <w:spacing w:before="120" w:after="120"/>
              <w:jc w:val="center"/>
              <w:rPr>
                <w:rFonts w:ascii="Times New Roman" w:hAnsi="Times New Roman" w:cs="Times New Roman"/>
                <w:b/>
                <w:bCs/>
                <w:color w:val="000000" w:themeColor="text1"/>
              </w:rPr>
            </w:pPr>
            <w:proofErr w:type="spellStart"/>
            <w:r w:rsidRPr="002C43F7">
              <w:rPr>
                <w:rFonts w:ascii="Times New Roman" w:hAnsi="Times New Roman" w:cs="Times New Roman"/>
                <w:color w:val="000000"/>
              </w:rPr>
              <w:t>Vekhali</w:t>
            </w:r>
            <w:proofErr w:type="spellEnd"/>
          </w:p>
        </w:tc>
        <w:tc>
          <w:tcPr>
            <w:tcW w:w="895" w:type="dxa"/>
            <w:vAlign w:val="center"/>
          </w:tcPr>
          <w:p w14:paraId="140F5CC1" w14:textId="6F3E422E"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1F0338AE" w14:textId="5D083D3D"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4.3</w:t>
            </w:r>
          </w:p>
        </w:tc>
      </w:tr>
      <w:tr w:rsidR="00520FA2" w:rsidRPr="002C43F7" w14:paraId="1C9E07FF" w14:textId="77777777" w:rsidTr="000920E5">
        <w:trPr>
          <w:trHeight w:val="113"/>
          <w:jc w:val="center"/>
        </w:trPr>
        <w:tc>
          <w:tcPr>
            <w:tcW w:w="625" w:type="dxa"/>
            <w:vAlign w:val="center"/>
          </w:tcPr>
          <w:p w14:paraId="3C604286"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67</w:t>
            </w:r>
          </w:p>
        </w:tc>
        <w:tc>
          <w:tcPr>
            <w:tcW w:w="1800" w:type="dxa"/>
            <w:vMerge/>
            <w:vAlign w:val="center"/>
          </w:tcPr>
          <w:p w14:paraId="53E4DC61"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0DE75CF1"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Align w:val="center"/>
          </w:tcPr>
          <w:p w14:paraId="7FE54C02" w14:textId="77777777" w:rsidR="00520FA2" w:rsidRPr="002C43F7" w:rsidRDefault="00520FA2"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color w:val="000000"/>
              </w:rPr>
              <w:t>Gerreidae</w:t>
            </w:r>
            <w:proofErr w:type="spellEnd"/>
          </w:p>
        </w:tc>
        <w:tc>
          <w:tcPr>
            <w:tcW w:w="2610" w:type="dxa"/>
            <w:vAlign w:val="center"/>
          </w:tcPr>
          <w:p w14:paraId="1AA1ED5A" w14:textId="77777777" w:rsidR="00520FA2" w:rsidRPr="002C43F7" w:rsidRDefault="00520FA2" w:rsidP="000A5328">
            <w:pPr>
              <w:spacing w:before="120" w:after="120"/>
              <w:jc w:val="center"/>
              <w:rPr>
                <w:rFonts w:ascii="Times New Roman" w:hAnsi="Times New Roman" w:cs="Times New Roman"/>
                <w:i/>
                <w:iCs/>
                <w:color w:val="000000" w:themeColor="text1"/>
              </w:rPr>
            </w:pPr>
            <w:r w:rsidRPr="002C43F7">
              <w:rPr>
                <w:rFonts w:ascii="Times New Roman" w:hAnsi="Times New Roman" w:cs="Times New Roman"/>
                <w:i/>
                <w:iCs/>
                <w:color w:val="000000" w:themeColor="text1"/>
              </w:rPr>
              <w:t xml:space="preserve">Gerres </w:t>
            </w:r>
            <w:proofErr w:type="spellStart"/>
            <w:r w:rsidRPr="002C43F7">
              <w:rPr>
                <w:rFonts w:ascii="Times New Roman" w:hAnsi="Times New Roman" w:cs="Times New Roman"/>
                <w:i/>
                <w:iCs/>
                <w:color w:val="000000" w:themeColor="text1"/>
              </w:rPr>
              <w:t>filamentosus</w:t>
            </w:r>
            <w:proofErr w:type="spellEnd"/>
            <w:r w:rsidRPr="002C43F7">
              <w:rPr>
                <w:rFonts w:ascii="Times New Roman" w:hAnsi="Times New Roman" w:cs="Times New Roman"/>
                <w:color w:val="000000" w:themeColor="text1"/>
              </w:rPr>
              <w:t> Cuvier, 1829</w:t>
            </w:r>
          </w:p>
        </w:tc>
        <w:tc>
          <w:tcPr>
            <w:tcW w:w="1710" w:type="dxa"/>
            <w:vAlign w:val="center"/>
          </w:tcPr>
          <w:p w14:paraId="4D3FF547" w14:textId="7BADAD96" w:rsidR="00520FA2" w:rsidRPr="002C43F7" w:rsidRDefault="00520FA2" w:rsidP="000A5328">
            <w:pPr>
              <w:spacing w:before="120" w:after="120"/>
              <w:jc w:val="center"/>
              <w:rPr>
                <w:rFonts w:ascii="Times New Roman" w:hAnsi="Times New Roman" w:cs="Times New Roman"/>
                <w:color w:val="000000"/>
              </w:rPr>
            </w:pPr>
            <w:proofErr w:type="spellStart"/>
            <w:r w:rsidRPr="002C43F7">
              <w:rPr>
                <w:rFonts w:ascii="Times New Roman" w:hAnsi="Times New Roman" w:cs="Times New Roman"/>
                <w:color w:val="000000"/>
              </w:rPr>
              <w:t>Whipfin</w:t>
            </w:r>
            <w:proofErr w:type="spellEnd"/>
            <w:r w:rsidRPr="002C43F7">
              <w:rPr>
                <w:rFonts w:ascii="Times New Roman" w:hAnsi="Times New Roman" w:cs="Times New Roman"/>
                <w:color w:val="000000"/>
              </w:rPr>
              <w:t xml:space="preserve"> silver-biddy</w:t>
            </w:r>
          </w:p>
        </w:tc>
        <w:tc>
          <w:tcPr>
            <w:tcW w:w="1350" w:type="dxa"/>
            <w:vAlign w:val="center"/>
          </w:tcPr>
          <w:p w14:paraId="511B5CA7" w14:textId="75515BE9" w:rsidR="00520FA2" w:rsidRPr="002C43F7" w:rsidRDefault="00520FA2" w:rsidP="000A5328">
            <w:pPr>
              <w:spacing w:before="120" w:after="120"/>
              <w:jc w:val="center"/>
              <w:rPr>
                <w:rFonts w:ascii="Times New Roman" w:hAnsi="Times New Roman" w:cs="Times New Roman"/>
                <w:b/>
                <w:bCs/>
                <w:color w:val="000000" w:themeColor="text1"/>
              </w:rPr>
            </w:pPr>
            <w:proofErr w:type="spellStart"/>
            <w:r w:rsidRPr="002C43F7">
              <w:rPr>
                <w:rFonts w:ascii="Times New Roman" w:hAnsi="Times New Roman" w:cs="Times New Roman"/>
                <w:color w:val="000000"/>
              </w:rPr>
              <w:t>Mosangi</w:t>
            </w:r>
            <w:proofErr w:type="spellEnd"/>
          </w:p>
        </w:tc>
        <w:tc>
          <w:tcPr>
            <w:tcW w:w="895" w:type="dxa"/>
            <w:vAlign w:val="center"/>
          </w:tcPr>
          <w:p w14:paraId="605C0299" w14:textId="427DC9C9"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3BF5F24F" w14:textId="1B70B781"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3.3</w:t>
            </w:r>
          </w:p>
        </w:tc>
      </w:tr>
      <w:tr w:rsidR="00520FA2" w:rsidRPr="002C43F7" w14:paraId="4C40CFF6" w14:textId="77777777" w:rsidTr="000920E5">
        <w:trPr>
          <w:trHeight w:val="113"/>
          <w:jc w:val="center"/>
        </w:trPr>
        <w:tc>
          <w:tcPr>
            <w:tcW w:w="625" w:type="dxa"/>
            <w:vAlign w:val="center"/>
          </w:tcPr>
          <w:p w14:paraId="75A57E2D"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68</w:t>
            </w:r>
          </w:p>
        </w:tc>
        <w:tc>
          <w:tcPr>
            <w:tcW w:w="1800" w:type="dxa"/>
            <w:vMerge/>
            <w:vAlign w:val="center"/>
          </w:tcPr>
          <w:p w14:paraId="68E67B8E"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6D1EF67C"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Merge w:val="restart"/>
            <w:vAlign w:val="center"/>
          </w:tcPr>
          <w:p w14:paraId="57E2F592" w14:textId="77777777" w:rsidR="00520FA2" w:rsidRPr="002C43F7" w:rsidRDefault="00520FA2"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color w:val="000000"/>
              </w:rPr>
              <w:t>Haemulidae</w:t>
            </w:r>
            <w:proofErr w:type="spellEnd"/>
          </w:p>
          <w:p w14:paraId="38F3CC10"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610" w:type="dxa"/>
            <w:vAlign w:val="center"/>
          </w:tcPr>
          <w:p w14:paraId="7BE85C79" w14:textId="77777777" w:rsidR="00520FA2" w:rsidRPr="002C43F7" w:rsidRDefault="00520FA2" w:rsidP="000A5328">
            <w:pPr>
              <w:spacing w:before="120" w:after="120"/>
              <w:jc w:val="center"/>
              <w:rPr>
                <w:rFonts w:ascii="Times New Roman" w:hAnsi="Times New Roman" w:cs="Times New Roman"/>
                <w:i/>
                <w:iCs/>
                <w:color w:val="000000" w:themeColor="text1"/>
              </w:rPr>
            </w:pPr>
            <w:proofErr w:type="spellStart"/>
            <w:r w:rsidRPr="002C43F7">
              <w:rPr>
                <w:rFonts w:ascii="Times New Roman" w:hAnsi="Times New Roman" w:cs="Times New Roman"/>
                <w:i/>
                <w:iCs/>
                <w:color w:val="000000" w:themeColor="text1"/>
              </w:rPr>
              <w:t>Diagramma</w:t>
            </w:r>
            <w:proofErr w:type="spellEnd"/>
            <w:r w:rsidRPr="002C43F7">
              <w:rPr>
                <w:rFonts w:ascii="Times New Roman" w:hAnsi="Times New Roman" w:cs="Times New Roman"/>
                <w:i/>
                <w:iCs/>
                <w:color w:val="000000" w:themeColor="text1"/>
              </w:rPr>
              <w:t xml:space="preserve"> </w:t>
            </w:r>
            <w:proofErr w:type="spellStart"/>
            <w:r w:rsidRPr="002C43F7">
              <w:rPr>
                <w:rFonts w:ascii="Times New Roman" w:hAnsi="Times New Roman" w:cs="Times New Roman"/>
                <w:i/>
                <w:iCs/>
                <w:color w:val="000000" w:themeColor="text1"/>
              </w:rPr>
              <w:t>pictum</w:t>
            </w:r>
            <w:proofErr w:type="spellEnd"/>
            <w:r w:rsidRPr="002C43F7">
              <w:rPr>
                <w:rFonts w:ascii="Times New Roman" w:hAnsi="Times New Roman" w:cs="Times New Roman"/>
                <w:color w:val="000000" w:themeColor="text1"/>
              </w:rPr>
              <w:t> (Thunberg, 1792)</w:t>
            </w:r>
          </w:p>
        </w:tc>
        <w:tc>
          <w:tcPr>
            <w:tcW w:w="1710" w:type="dxa"/>
            <w:vAlign w:val="center"/>
          </w:tcPr>
          <w:p w14:paraId="17AA71AB" w14:textId="1FA7A82E" w:rsidR="00520FA2" w:rsidRPr="002C43F7" w:rsidRDefault="00520FA2" w:rsidP="000A5328">
            <w:pPr>
              <w:spacing w:before="120" w:after="120"/>
              <w:jc w:val="center"/>
              <w:rPr>
                <w:rFonts w:ascii="Times New Roman" w:hAnsi="Times New Roman" w:cs="Times New Roman"/>
                <w:b/>
                <w:bCs/>
                <w:color w:val="000000" w:themeColor="text1"/>
              </w:rPr>
            </w:pPr>
            <w:r w:rsidRPr="002C43F7">
              <w:rPr>
                <w:rFonts w:ascii="Times New Roman" w:hAnsi="Times New Roman" w:cs="Times New Roman"/>
                <w:color w:val="000000"/>
              </w:rPr>
              <w:t>Painted sweetlips</w:t>
            </w:r>
          </w:p>
        </w:tc>
        <w:tc>
          <w:tcPr>
            <w:tcW w:w="1350" w:type="dxa"/>
            <w:vAlign w:val="center"/>
          </w:tcPr>
          <w:p w14:paraId="1C3085EB" w14:textId="29B1738B" w:rsidR="00520FA2" w:rsidRPr="002C43F7" w:rsidRDefault="00520FA2" w:rsidP="000A5328">
            <w:pPr>
              <w:spacing w:before="120" w:after="120"/>
              <w:jc w:val="center"/>
              <w:rPr>
                <w:rFonts w:ascii="Times New Roman" w:hAnsi="Times New Roman" w:cs="Times New Roman"/>
                <w:b/>
                <w:bCs/>
                <w:color w:val="000000" w:themeColor="text1"/>
              </w:rPr>
            </w:pPr>
          </w:p>
        </w:tc>
        <w:tc>
          <w:tcPr>
            <w:tcW w:w="895" w:type="dxa"/>
            <w:vAlign w:val="center"/>
          </w:tcPr>
          <w:p w14:paraId="5B5512C8" w14:textId="6EB2ED39"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509A2D5A" w14:textId="03988444"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3.5</w:t>
            </w:r>
          </w:p>
        </w:tc>
      </w:tr>
      <w:tr w:rsidR="00520FA2" w:rsidRPr="002C43F7" w14:paraId="176E9845" w14:textId="77777777" w:rsidTr="000920E5">
        <w:trPr>
          <w:trHeight w:val="61"/>
          <w:jc w:val="center"/>
        </w:trPr>
        <w:tc>
          <w:tcPr>
            <w:tcW w:w="625" w:type="dxa"/>
            <w:vAlign w:val="center"/>
          </w:tcPr>
          <w:p w14:paraId="6D76FDFC"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69</w:t>
            </w:r>
          </w:p>
        </w:tc>
        <w:tc>
          <w:tcPr>
            <w:tcW w:w="1800" w:type="dxa"/>
            <w:vMerge/>
            <w:vAlign w:val="center"/>
          </w:tcPr>
          <w:p w14:paraId="08FAA2CA"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1243C4C6"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Merge/>
            <w:vAlign w:val="center"/>
          </w:tcPr>
          <w:p w14:paraId="4CE0ABE8"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610" w:type="dxa"/>
            <w:vAlign w:val="center"/>
          </w:tcPr>
          <w:p w14:paraId="622FC429" w14:textId="77777777" w:rsidR="00520FA2" w:rsidRPr="002C43F7" w:rsidRDefault="00520FA2" w:rsidP="000A5328">
            <w:pPr>
              <w:spacing w:before="120" w:after="120"/>
              <w:jc w:val="center"/>
              <w:rPr>
                <w:rFonts w:ascii="Times New Roman" w:hAnsi="Times New Roman" w:cs="Times New Roman"/>
                <w:i/>
                <w:iCs/>
                <w:color w:val="000000" w:themeColor="text1"/>
              </w:rPr>
            </w:pPr>
            <w:proofErr w:type="spellStart"/>
            <w:r w:rsidRPr="002C43F7">
              <w:rPr>
                <w:rFonts w:ascii="Times New Roman" w:hAnsi="Times New Roman" w:cs="Times New Roman"/>
                <w:i/>
                <w:iCs/>
                <w:color w:val="000000" w:themeColor="text1"/>
              </w:rPr>
              <w:t>Plectorhinchus</w:t>
            </w:r>
            <w:proofErr w:type="spellEnd"/>
            <w:r w:rsidRPr="002C43F7">
              <w:rPr>
                <w:rFonts w:ascii="Times New Roman" w:hAnsi="Times New Roman" w:cs="Times New Roman"/>
                <w:i/>
                <w:iCs/>
                <w:color w:val="000000" w:themeColor="text1"/>
              </w:rPr>
              <w:t xml:space="preserve"> </w:t>
            </w:r>
            <w:proofErr w:type="spellStart"/>
            <w:r w:rsidRPr="002C43F7">
              <w:rPr>
                <w:rFonts w:ascii="Times New Roman" w:hAnsi="Times New Roman" w:cs="Times New Roman"/>
                <w:i/>
                <w:iCs/>
                <w:color w:val="000000" w:themeColor="text1"/>
              </w:rPr>
              <w:t>schotaf</w:t>
            </w:r>
            <w:proofErr w:type="spellEnd"/>
            <w:r w:rsidRPr="002C43F7">
              <w:rPr>
                <w:rFonts w:ascii="Times New Roman" w:hAnsi="Times New Roman" w:cs="Times New Roman"/>
                <w:color w:val="000000" w:themeColor="text1"/>
              </w:rPr>
              <w:t> (</w:t>
            </w:r>
            <w:proofErr w:type="spellStart"/>
            <w:r w:rsidRPr="002C43F7">
              <w:rPr>
                <w:rFonts w:ascii="Times New Roman" w:hAnsi="Times New Roman" w:cs="Times New Roman"/>
                <w:color w:val="000000" w:themeColor="text1"/>
              </w:rPr>
              <w:t>Forsskål</w:t>
            </w:r>
            <w:proofErr w:type="spellEnd"/>
            <w:r w:rsidRPr="002C43F7">
              <w:rPr>
                <w:rFonts w:ascii="Times New Roman" w:hAnsi="Times New Roman" w:cs="Times New Roman"/>
                <w:color w:val="000000" w:themeColor="text1"/>
              </w:rPr>
              <w:t>, 1775)</w:t>
            </w:r>
          </w:p>
        </w:tc>
        <w:tc>
          <w:tcPr>
            <w:tcW w:w="1710" w:type="dxa"/>
            <w:vAlign w:val="center"/>
          </w:tcPr>
          <w:p w14:paraId="60FAE6C1" w14:textId="7DEBB9E2" w:rsidR="00520FA2" w:rsidRPr="002C43F7" w:rsidRDefault="00520FA2"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Sombre sweetlips</w:t>
            </w:r>
          </w:p>
        </w:tc>
        <w:tc>
          <w:tcPr>
            <w:tcW w:w="1350" w:type="dxa"/>
            <w:vAlign w:val="center"/>
          </w:tcPr>
          <w:p w14:paraId="5D8553C7" w14:textId="00D75C41" w:rsidR="00520FA2" w:rsidRPr="002C43F7" w:rsidRDefault="00520FA2" w:rsidP="000A5328">
            <w:pPr>
              <w:spacing w:before="120" w:after="120"/>
              <w:jc w:val="center"/>
              <w:rPr>
                <w:rFonts w:ascii="Times New Roman" w:hAnsi="Times New Roman" w:cs="Times New Roman"/>
                <w:b/>
                <w:bCs/>
                <w:color w:val="000000" w:themeColor="text1"/>
              </w:rPr>
            </w:pPr>
            <w:r w:rsidRPr="002C43F7">
              <w:rPr>
                <w:rFonts w:ascii="Times New Roman" w:hAnsi="Times New Roman" w:cs="Times New Roman"/>
                <w:color w:val="000000"/>
              </w:rPr>
              <w:t>Raja</w:t>
            </w:r>
          </w:p>
        </w:tc>
        <w:tc>
          <w:tcPr>
            <w:tcW w:w="895" w:type="dxa"/>
            <w:vAlign w:val="center"/>
          </w:tcPr>
          <w:p w14:paraId="4B3F1426" w14:textId="61438F4D"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0AFC551C" w14:textId="55634FA6"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3.6</w:t>
            </w:r>
          </w:p>
        </w:tc>
      </w:tr>
      <w:tr w:rsidR="00520FA2" w:rsidRPr="002C43F7" w14:paraId="3BBABCE7" w14:textId="77777777" w:rsidTr="000920E5">
        <w:trPr>
          <w:trHeight w:val="410"/>
          <w:jc w:val="center"/>
        </w:trPr>
        <w:tc>
          <w:tcPr>
            <w:tcW w:w="625" w:type="dxa"/>
            <w:vAlign w:val="center"/>
          </w:tcPr>
          <w:p w14:paraId="08D442B2"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lastRenderedPageBreak/>
              <w:t>70</w:t>
            </w:r>
          </w:p>
        </w:tc>
        <w:tc>
          <w:tcPr>
            <w:tcW w:w="1800" w:type="dxa"/>
            <w:vMerge/>
            <w:vAlign w:val="center"/>
          </w:tcPr>
          <w:p w14:paraId="520F5FE9"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restart"/>
            <w:vAlign w:val="center"/>
          </w:tcPr>
          <w:p w14:paraId="32DF3ECB" w14:textId="77777777" w:rsidR="00520FA2" w:rsidRPr="002C43F7" w:rsidRDefault="00520FA2" w:rsidP="000A5328">
            <w:pPr>
              <w:spacing w:before="120" w:after="120"/>
              <w:jc w:val="center"/>
              <w:rPr>
                <w:rFonts w:ascii="Times New Roman" w:hAnsi="Times New Roman" w:cs="Times New Roman"/>
                <w:color w:val="000000" w:themeColor="text1"/>
              </w:rPr>
            </w:pPr>
          </w:p>
          <w:p w14:paraId="3892D1C3" w14:textId="77777777" w:rsidR="00520FA2" w:rsidRPr="002C43F7" w:rsidRDefault="00520FA2" w:rsidP="000A5328">
            <w:pPr>
              <w:spacing w:before="120" w:after="120"/>
              <w:jc w:val="center"/>
              <w:rPr>
                <w:rFonts w:ascii="Times New Roman" w:hAnsi="Times New Roman" w:cs="Times New Roman"/>
                <w:color w:val="000000" w:themeColor="text1"/>
              </w:rPr>
            </w:pPr>
          </w:p>
          <w:p w14:paraId="74F10764" w14:textId="77777777" w:rsidR="00520FA2" w:rsidRPr="002C43F7" w:rsidRDefault="00520FA2" w:rsidP="000A5328">
            <w:pPr>
              <w:spacing w:before="120" w:after="120"/>
              <w:jc w:val="center"/>
              <w:rPr>
                <w:rFonts w:ascii="Times New Roman" w:hAnsi="Times New Roman" w:cs="Times New Roman"/>
                <w:color w:val="000000" w:themeColor="text1"/>
              </w:rPr>
            </w:pPr>
          </w:p>
          <w:p w14:paraId="14D5E3EB" w14:textId="77777777" w:rsidR="00520FA2" w:rsidRPr="002C43F7" w:rsidRDefault="00520FA2" w:rsidP="000A5328">
            <w:pPr>
              <w:spacing w:before="120" w:after="120"/>
              <w:jc w:val="center"/>
              <w:rPr>
                <w:rFonts w:ascii="Times New Roman" w:hAnsi="Times New Roman" w:cs="Times New Roman"/>
                <w:color w:val="000000" w:themeColor="text1"/>
              </w:rPr>
            </w:pPr>
          </w:p>
          <w:p w14:paraId="3CEE0FF1" w14:textId="77777777" w:rsidR="00520FA2" w:rsidRPr="002C43F7" w:rsidRDefault="00520FA2" w:rsidP="000A5328">
            <w:pPr>
              <w:spacing w:before="120" w:after="120"/>
              <w:jc w:val="center"/>
              <w:rPr>
                <w:rFonts w:ascii="Times New Roman" w:hAnsi="Times New Roman" w:cs="Times New Roman"/>
                <w:color w:val="000000" w:themeColor="text1"/>
              </w:rPr>
            </w:pPr>
          </w:p>
          <w:p w14:paraId="0661B479" w14:textId="77777777" w:rsidR="00520FA2" w:rsidRPr="002C43F7" w:rsidRDefault="00520FA2" w:rsidP="000A5328">
            <w:pPr>
              <w:spacing w:before="120" w:after="120"/>
              <w:jc w:val="center"/>
              <w:rPr>
                <w:rFonts w:ascii="Times New Roman" w:hAnsi="Times New Roman" w:cs="Times New Roman"/>
                <w:color w:val="000000" w:themeColor="text1"/>
              </w:rPr>
            </w:pPr>
          </w:p>
          <w:p w14:paraId="7B27165F" w14:textId="77777777" w:rsidR="00520FA2" w:rsidRPr="002C43F7" w:rsidRDefault="00520FA2" w:rsidP="000A5328">
            <w:pPr>
              <w:spacing w:before="120" w:after="120"/>
              <w:jc w:val="center"/>
              <w:rPr>
                <w:rFonts w:ascii="Times New Roman" w:hAnsi="Times New Roman" w:cs="Times New Roman"/>
                <w:color w:val="000000" w:themeColor="text1"/>
              </w:rPr>
            </w:pPr>
          </w:p>
          <w:p w14:paraId="5EF9F37C" w14:textId="77777777" w:rsidR="0059228A" w:rsidRPr="002C43F7" w:rsidRDefault="0059228A" w:rsidP="000A5328">
            <w:pPr>
              <w:spacing w:before="120" w:after="120"/>
              <w:jc w:val="center"/>
              <w:rPr>
                <w:rFonts w:ascii="Times New Roman" w:hAnsi="Times New Roman" w:cs="Times New Roman"/>
                <w:color w:val="000000"/>
              </w:rPr>
            </w:pPr>
          </w:p>
          <w:p w14:paraId="086C3BD4" w14:textId="77777777" w:rsidR="0059228A" w:rsidRPr="002C43F7" w:rsidRDefault="0059228A" w:rsidP="000A5328">
            <w:pPr>
              <w:spacing w:before="120" w:after="120"/>
              <w:jc w:val="center"/>
              <w:rPr>
                <w:rFonts w:ascii="Times New Roman" w:hAnsi="Times New Roman" w:cs="Times New Roman"/>
                <w:color w:val="000000"/>
              </w:rPr>
            </w:pPr>
          </w:p>
          <w:p w14:paraId="1C840B40" w14:textId="77777777" w:rsidR="0059228A" w:rsidRPr="002C43F7" w:rsidRDefault="0059228A" w:rsidP="000A5328">
            <w:pPr>
              <w:spacing w:before="120" w:after="120"/>
              <w:jc w:val="center"/>
              <w:rPr>
                <w:rFonts w:ascii="Times New Roman" w:hAnsi="Times New Roman" w:cs="Times New Roman"/>
                <w:color w:val="000000"/>
              </w:rPr>
            </w:pPr>
          </w:p>
          <w:p w14:paraId="599E2CFC" w14:textId="77777777" w:rsidR="0059228A" w:rsidRPr="002C43F7" w:rsidRDefault="0059228A" w:rsidP="000A5328">
            <w:pPr>
              <w:spacing w:before="120" w:after="120"/>
              <w:jc w:val="center"/>
              <w:rPr>
                <w:rFonts w:ascii="Times New Roman" w:hAnsi="Times New Roman" w:cs="Times New Roman"/>
                <w:color w:val="000000"/>
              </w:rPr>
            </w:pPr>
          </w:p>
          <w:p w14:paraId="7B9DECEA" w14:textId="77777777" w:rsidR="0059228A" w:rsidRPr="002C43F7" w:rsidRDefault="0059228A" w:rsidP="000A5328">
            <w:pPr>
              <w:spacing w:before="120" w:after="120"/>
              <w:jc w:val="center"/>
              <w:rPr>
                <w:rFonts w:ascii="Times New Roman" w:hAnsi="Times New Roman" w:cs="Times New Roman"/>
                <w:color w:val="000000"/>
              </w:rPr>
            </w:pPr>
          </w:p>
          <w:p w14:paraId="548E2D81" w14:textId="77777777" w:rsidR="0059228A" w:rsidRPr="002C43F7" w:rsidRDefault="0059228A" w:rsidP="000A5328">
            <w:pPr>
              <w:spacing w:before="120" w:after="120"/>
              <w:jc w:val="center"/>
              <w:rPr>
                <w:rFonts w:ascii="Times New Roman" w:hAnsi="Times New Roman" w:cs="Times New Roman"/>
                <w:color w:val="000000"/>
              </w:rPr>
            </w:pPr>
          </w:p>
          <w:p w14:paraId="2B3ECDCA" w14:textId="77777777" w:rsidR="0059228A" w:rsidRPr="002C43F7" w:rsidRDefault="0059228A" w:rsidP="000A5328">
            <w:pPr>
              <w:spacing w:before="120" w:after="120"/>
              <w:jc w:val="center"/>
              <w:rPr>
                <w:rFonts w:ascii="Times New Roman" w:hAnsi="Times New Roman" w:cs="Times New Roman"/>
                <w:color w:val="000000"/>
              </w:rPr>
            </w:pPr>
          </w:p>
          <w:p w14:paraId="1FEE4ED6" w14:textId="77777777" w:rsidR="0059228A" w:rsidRPr="002C43F7" w:rsidRDefault="0059228A" w:rsidP="000A5328">
            <w:pPr>
              <w:spacing w:before="120" w:after="120"/>
              <w:jc w:val="center"/>
              <w:rPr>
                <w:rFonts w:ascii="Times New Roman" w:hAnsi="Times New Roman" w:cs="Times New Roman"/>
                <w:color w:val="000000"/>
              </w:rPr>
            </w:pPr>
          </w:p>
          <w:p w14:paraId="56672110" w14:textId="77777777" w:rsidR="0059228A" w:rsidRPr="002C43F7" w:rsidRDefault="0059228A" w:rsidP="000A5328">
            <w:pPr>
              <w:spacing w:before="120" w:after="120"/>
              <w:jc w:val="center"/>
              <w:rPr>
                <w:rFonts w:ascii="Times New Roman" w:hAnsi="Times New Roman" w:cs="Times New Roman"/>
                <w:color w:val="000000"/>
              </w:rPr>
            </w:pPr>
          </w:p>
          <w:p w14:paraId="4D179C10" w14:textId="77777777" w:rsidR="0059228A" w:rsidRPr="002C43F7" w:rsidRDefault="0059228A" w:rsidP="000A5328">
            <w:pPr>
              <w:spacing w:before="120" w:after="120"/>
              <w:jc w:val="center"/>
              <w:rPr>
                <w:rFonts w:ascii="Times New Roman" w:hAnsi="Times New Roman" w:cs="Times New Roman"/>
                <w:color w:val="000000"/>
              </w:rPr>
            </w:pPr>
          </w:p>
          <w:p w14:paraId="0D65EFD8" w14:textId="77777777" w:rsidR="0059228A" w:rsidRPr="002C43F7" w:rsidRDefault="0059228A" w:rsidP="000A5328">
            <w:pPr>
              <w:spacing w:before="120" w:after="120"/>
              <w:jc w:val="center"/>
              <w:rPr>
                <w:rFonts w:ascii="Times New Roman" w:hAnsi="Times New Roman" w:cs="Times New Roman"/>
                <w:color w:val="000000"/>
              </w:rPr>
            </w:pPr>
          </w:p>
          <w:p w14:paraId="412D799F" w14:textId="77777777" w:rsidR="0059228A" w:rsidRPr="002C43F7" w:rsidRDefault="0059228A" w:rsidP="000A5328">
            <w:pPr>
              <w:spacing w:before="120" w:after="120"/>
              <w:jc w:val="center"/>
              <w:rPr>
                <w:rFonts w:ascii="Times New Roman" w:hAnsi="Times New Roman" w:cs="Times New Roman"/>
                <w:color w:val="000000"/>
              </w:rPr>
            </w:pPr>
          </w:p>
          <w:p w14:paraId="3978C0B9" w14:textId="1AAEDBA8" w:rsidR="00520FA2" w:rsidRPr="002C43F7" w:rsidRDefault="00520FA2"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Perciforme</w:t>
            </w:r>
            <w:r w:rsidR="0059228A" w:rsidRPr="002C43F7">
              <w:rPr>
                <w:rFonts w:ascii="Times New Roman" w:hAnsi="Times New Roman" w:cs="Times New Roman"/>
                <w:color w:val="000000"/>
              </w:rPr>
              <w:t>s</w:t>
            </w:r>
          </w:p>
        </w:tc>
        <w:tc>
          <w:tcPr>
            <w:tcW w:w="1800" w:type="dxa"/>
            <w:vMerge/>
            <w:vAlign w:val="center"/>
          </w:tcPr>
          <w:p w14:paraId="68863DEA"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610" w:type="dxa"/>
            <w:vAlign w:val="center"/>
          </w:tcPr>
          <w:p w14:paraId="01022981" w14:textId="77777777" w:rsidR="00520FA2" w:rsidRPr="002C43F7" w:rsidRDefault="00520FA2" w:rsidP="000A5328">
            <w:pPr>
              <w:spacing w:before="120" w:after="120"/>
              <w:jc w:val="center"/>
              <w:rPr>
                <w:rFonts w:ascii="Times New Roman" w:hAnsi="Times New Roman" w:cs="Times New Roman"/>
                <w:i/>
                <w:iCs/>
                <w:color w:val="000000" w:themeColor="text1"/>
              </w:rPr>
            </w:pPr>
            <w:proofErr w:type="spellStart"/>
            <w:r w:rsidRPr="002C43F7">
              <w:rPr>
                <w:rFonts w:ascii="Times New Roman" w:hAnsi="Times New Roman" w:cs="Times New Roman"/>
                <w:i/>
                <w:iCs/>
                <w:color w:val="000000" w:themeColor="text1"/>
              </w:rPr>
              <w:t>Pomadasys</w:t>
            </w:r>
            <w:proofErr w:type="spellEnd"/>
            <w:r w:rsidRPr="002C43F7">
              <w:rPr>
                <w:rFonts w:ascii="Times New Roman" w:hAnsi="Times New Roman" w:cs="Times New Roman"/>
                <w:i/>
                <w:iCs/>
                <w:color w:val="000000" w:themeColor="text1"/>
              </w:rPr>
              <w:t xml:space="preserve"> furcatus</w:t>
            </w:r>
            <w:r w:rsidRPr="002C43F7">
              <w:rPr>
                <w:rFonts w:ascii="Times New Roman" w:hAnsi="Times New Roman" w:cs="Times New Roman"/>
                <w:color w:val="000000" w:themeColor="text1"/>
              </w:rPr>
              <w:t> (Bloch &amp; Schneider, 1801)</w:t>
            </w:r>
          </w:p>
        </w:tc>
        <w:tc>
          <w:tcPr>
            <w:tcW w:w="1710" w:type="dxa"/>
            <w:vAlign w:val="center"/>
          </w:tcPr>
          <w:p w14:paraId="28AA864B" w14:textId="3CCD3AC3" w:rsidR="00520FA2" w:rsidRPr="002C43F7" w:rsidRDefault="00520FA2"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Banded grunter</w:t>
            </w:r>
          </w:p>
        </w:tc>
        <w:tc>
          <w:tcPr>
            <w:tcW w:w="1350" w:type="dxa"/>
            <w:vAlign w:val="center"/>
          </w:tcPr>
          <w:p w14:paraId="4AFEF821" w14:textId="14735C59" w:rsidR="00520FA2" w:rsidRPr="002C43F7" w:rsidRDefault="00520FA2" w:rsidP="000A5328">
            <w:pPr>
              <w:spacing w:before="120" w:after="120"/>
              <w:jc w:val="center"/>
              <w:rPr>
                <w:rFonts w:ascii="Times New Roman" w:hAnsi="Times New Roman" w:cs="Times New Roman"/>
                <w:b/>
                <w:bCs/>
                <w:color w:val="000000" w:themeColor="text1"/>
              </w:rPr>
            </w:pPr>
            <w:r w:rsidRPr="002C43F7">
              <w:rPr>
                <w:rFonts w:ascii="Times New Roman" w:hAnsi="Times New Roman" w:cs="Times New Roman"/>
                <w:color w:val="000000"/>
              </w:rPr>
              <w:t>Raja</w:t>
            </w:r>
          </w:p>
        </w:tc>
        <w:tc>
          <w:tcPr>
            <w:tcW w:w="895" w:type="dxa"/>
            <w:vAlign w:val="center"/>
          </w:tcPr>
          <w:p w14:paraId="424D8FF1" w14:textId="77DD76E1"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4937B3B1" w14:textId="4B5523A3"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3.5</w:t>
            </w:r>
          </w:p>
        </w:tc>
      </w:tr>
      <w:tr w:rsidR="00520FA2" w:rsidRPr="002C43F7" w14:paraId="41D20A5D" w14:textId="77777777" w:rsidTr="000920E5">
        <w:trPr>
          <w:trHeight w:val="426"/>
          <w:jc w:val="center"/>
        </w:trPr>
        <w:tc>
          <w:tcPr>
            <w:tcW w:w="625" w:type="dxa"/>
            <w:vAlign w:val="center"/>
          </w:tcPr>
          <w:p w14:paraId="05EDBFB7"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71</w:t>
            </w:r>
          </w:p>
        </w:tc>
        <w:tc>
          <w:tcPr>
            <w:tcW w:w="1800" w:type="dxa"/>
            <w:vMerge/>
            <w:vAlign w:val="center"/>
          </w:tcPr>
          <w:p w14:paraId="0CE08223"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1BED241A"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Merge/>
            <w:vAlign w:val="center"/>
          </w:tcPr>
          <w:p w14:paraId="738EB370"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610" w:type="dxa"/>
            <w:vAlign w:val="center"/>
          </w:tcPr>
          <w:p w14:paraId="4486C028" w14:textId="77777777" w:rsidR="00520FA2" w:rsidRPr="002C43F7" w:rsidRDefault="00520FA2" w:rsidP="000A5328">
            <w:pPr>
              <w:spacing w:before="120" w:after="120"/>
              <w:jc w:val="center"/>
              <w:rPr>
                <w:rFonts w:ascii="Times New Roman" w:hAnsi="Times New Roman" w:cs="Times New Roman"/>
                <w:i/>
                <w:iCs/>
                <w:color w:val="000000" w:themeColor="text1"/>
              </w:rPr>
            </w:pPr>
            <w:proofErr w:type="spellStart"/>
            <w:r w:rsidRPr="002C43F7">
              <w:rPr>
                <w:rFonts w:ascii="Times New Roman" w:hAnsi="Times New Roman" w:cs="Times New Roman"/>
                <w:i/>
                <w:iCs/>
                <w:color w:val="000000" w:themeColor="text1"/>
              </w:rPr>
              <w:t>Pomadasys</w:t>
            </w:r>
            <w:proofErr w:type="spellEnd"/>
            <w:r w:rsidRPr="002C43F7">
              <w:rPr>
                <w:rFonts w:ascii="Times New Roman" w:hAnsi="Times New Roman" w:cs="Times New Roman"/>
                <w:i/>
                <w:iCs/>
                <w:color w:val="000000" w:themeColor="text1"/>
              </w:rPr>
              <w:t xml:space="preserve"> maculatus (Bloch, 1793)</w:t>
            </w:r>
          </w:p>
        </w:tc>
        <w:tc>
          <w:tcPr>
            <w:tcW w:w="1710" w:type="dxa"/>
            <w:vAlign w:val="center"/>
          </w:tcPr>
          <w:p w14:paraId="5198DF59" w14:textId="28541FE3" w:rsidR="00520FA2" w:rsidRPr="002C43F7" w:rsidRDefault="00520FA2"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Saddle grunt</w:t>
            </w:r>
          </w:p>
        </w:tc>
        <w:tc>
          <w:tcPr>
            <w:tcW w:w="1350" w:type="dxa"/>
            <w:vAlign w:val="center"/>
          </w:tcPr>
          <w:p w14:paraId="00868ABD" w14:textId="30EEBB6C" w:rsidR="00520FA2" w:rsidRPr="002C43F7" w:rsidRDefault="00520FA2" w:rsidP="000A5328">
            <w:pPr>
              <w:spacing w:before="120" w:after="120"/>
              <w:jc w:val="center"/>
              <w:rPr>
                <w:rFonts w:ascii="Times New Roman" w:hAnsi="Times New Roman" w:cs="Times New Roman"/>
                <w:b/>
                <w:bCs/>
                <w:color w:val="000000" w:themeColor="text1"/>
              </w:rPr>
            </w:pPr>
            <w:r w:rsidRPr="002C43F7">
              <w:rPr>
                <w:rFonts w:ascii="Times New Roman" w:hAnsi="Times New Roman" w:cs="Times New Roman"/>
                <w:color w:val="000000"/>
              </w:rPr>
              <w:t>Raja</w:t>
            </w:r>
          </w:p>
        </w:tc>
        <w:tc>
          <w:tcPr>
            <w:tcW w:w="895" w:type="dxa"/>
            <w:vAlign w:val="center"/>
          </w:tcPr>
          <w:p w14:paraId="453B36A7" w14:textId="062683E3"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7843901A" w14:textId="06AB9159"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3.4</w:t>
            </w:r>
          </w:p>
        </w:tc>
      </w:tr>
      <w:tr w:rsidR="00520FA2" w:rsidRPr="002C43F7" w14:paraId="35C4C8A9" w14:textId="77777777" w:rsidTr="000920E5">
        <w:trPr>
          <w:trHeight w:val="113"/>
          <w:jc w:val="center"/>
        </w:trPr>
        <w:tc>
          <w:tcPr>
            <w:tcW w:w="625" w:type="dxa"/>
            <w:vAlign w:val="center"/>
          </w:tcPr>
          <w:p w14:paraId="31E47404"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72</w:t>
            </w:r>
          </w:p>
        </w:tc>
        <w:tc>
          <w:tcPr>
            <w:tcW w:w="1800" w:type="dxa"/>
            <w:vMerge/>
            <w:vAlign w:val="center"/>
          </w:tcPr>
          <w:p w14:paraId="24439C50"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50D08141"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Align w:val="center"/>
          </w:tcPr>
          <w:p w14:paraId="69FB6C6F" w14:textId="77777777" w:rsidR="00520FA2" w:rsidRPr="002C43F7" w:rsidRDefault="00520FA2"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color w:val="000000"/>
              </w:rPr>
              <w:t>Lactariidae</w:t>
            </w:r>
            <w:proofErr w:type="spellEnd"/>
          </w:p>
        </w:tc>
        <w:tc>
          <w:tcPr>
            <w:tcW w:w="2610" w:type="dxa"/>
            <w:vAlign w:val="center"/>
          </w:tcPr>
          <w:p w14:paraId="6D7BC5A6" w14:textId="77777777" w:rsidR="00520FA2" w:rsidRPr="002C43F7" w:rsidRDefault="00520FA2" w:rsidP="000A5328">
            <w:pPr>
              <w:spacing w:before="120" w:after="120"/>
              <w:jc w:val="center"/>
              <w:rPr>
                <w:rFonts w:ascii="Times New Roman" w:hAnsi="Times New Roman" w:cs="Times New Roman"/>
                <w:i/>
                <w:iCs/>
                <w:color w:val="000000" w:themeColor="text1"/>
              </w:rPr>
            </w:pPr>
            <w:proofErr w:type="spellStart"/>
            <w:r w:rsidRPr="002C43F7">
              <w:rPr>
                <w:rFonts w:ascii="Times New Roman" w:hAnsi="Times New Roman" w:cs="Times New Roman"/>
                <w:i/>
                <w:iCs/>
                <w:color w:val="000000" w:themeColor="text1"/>
              </w:rPr>
              <w:t>Lactarius</w:t>
            </w:r>
            <w:proofErr w:type="spellEnd"/>
            <w:r w:rsidRPr="002C43F7">
              <w:rPr>
                <w:rFonts w:ascii="Times New Roman" w:hAnsi="Times New Roman" w:cs="Times New Roman"/>
                <w:i/>
                <w:iCs/>
                <w:color w:val="000000" w:themeColor="text1"/>
              </w:rPr>
              <w:t xml:space="preserve"> </w:t>
            </w:r>
            <w:proofErr w:type="spellStart"/>
            <w:r w:rsidRPr="002C43F7">
              <w:rPr>
                <w:rFonts w:ascii="Times New Roman" w:hAnsi="Times New Roman" w:cs="Times New Roman"/>
                <w:i/>
                <w:iCs/>
                <w:color w:val="000000" w:themeColor="text1"/>
              </w:rPr>
              <w:t>lactarius</w:t>
            </w:r>
            <w:proofErr w:type="spellEnd"/>
            <w:r w:rsidRPr="002C43F7">
              <w:rPr>
                <w:rFonts w:ascii="Times New Roman" w:hAnsi="Times New Roman" w:cs="Times New Roman"/>
                <w:color w:val="000000" w:themeColor="text1"/>
              </w:rPr>
              <w:t> (Bloch &amp; Schneider, 1801)</w:t>
            </w:r>
          </w:p>
        </w:tc>
        <w:tc>
          <w:tcPr>
            <w:tcW w:w="1710" w:type="dxa"/>
            <w:vAlign w:val="center"/>
          </w:tcPr>
          <w:p w14:paraId="247DDAE0" w14:textId="3F84C2A6" w:rsidR="00520FA2" w:rsidRPr="002C43F7" w:rsidRDefault="00520FA2" w:rsidP="000A5328">
            <w:pPr>
              <w:spacing w:before="120" w:after="120"/>
              <w:jc w:val="center"/>
              <w:rPr>
                <w:rFonts w:ascii="Times New Roman" w:hAnsi="Times New Roman" w:cs="Times New Roman"/>
                <w:b/>
                <w:bCs/>
                <w:color w:val="000000" w:themeColor="text1"/>
              </w:rPr>
            </w:pPr>
            <w:r w:rsidRPr="002C43F7">
              <w:rPr>
                <w:rFonts w:ascii="Times New Roman" w:hAnsi="Times New Roman" w:cs="Times New Roman"/>
                <w:color w:val="000000"/>
              </w:rPr>
              <w:t>False trevally (whitefish)</w:t>
            </w:r>
          </w:p>
        </w:tc>
        <w:tc>
          <w:tcPr>
            <w:tcW w:w="1350" w:type="dxa"/>
            <w:vAlign w:val="center"/>
          </w:tcPr>
          <w:p w14:paraId="405A5DA7" w14:textId="70BD2D40" w:rsidR="00520FA2" w:rsidRPr="002C43F7" w:rsidRDefault="00520FA2" w:rsidP="000A5328">
            <w:pPr>
              <w:spacing w:before="120" w:after="120"/>
              <w:jc w:val="center"/>
              <w:rPr>
                <w:rFonts w:ascii="Times New Roman" w:hAnsi="Times New Roman" w:cs="Times New Roman"/>
                <w:b/>
                <w:bCs/>
                <w:color w:val="000000" w:themeColor="text1"/>
              </w:rPr>
            </w:pPr>
          </w:p>
        </w:tc>
        <w:tc>
          <w:tcPr>
            <w:tcW w:w="895" w:type="dxa"/>
            <w:vAlign w:val="center"/>
          </w:tcPr>
          <w:p w14:paraId="731C574B" w14:textId="0E9E4F8B"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302478BE" w14:textId="319B46C5"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3.9</w:t>
            </w:r>
          </w:p>
        </w:tc>
      </w:tr>
      <w:tr w:rsidR="00520FA2" w:rsidRPr="002C43F7" w14:paraId="223AB57B" w14:textId="77777777" w:rsidTr="000920E5">
        <w:trPr>
          <w:trHeight w:val="113"/>
          <w:jc w:val="center"/>
        </w:trPr>
        <w:tc>
          <w:tcPr>
            <w:tcW w:w="625" w:type="dxa"/>
            <w:vAlign w:val="center"/>
          </w:tcPr>
          <w:p w14:paraId="5952D130"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73</w:t>
            </w:r>
          </w:p>
        </w:tc>
        <w:tc>
          <w:tcPr>
            <w:tcW w:w="1800" w:type="dxa"/>
            <w:vMerge/>
            <w:vAlign w:val="center"/>
          </w:tcPr>
          <w:p w14:paraId="592FF773"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2034EEE4"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Align w:val="center"/>
          </w:tcPr>
          <w:p w14:paraId="29BD5AD3" w14:textId="77777777" w:rsidR="00520FA2" w:rsidRPr="002C43F7" w:rsidRDefault="00520FA2"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color w:val="000000"/>
              </w:rPr>
              <w:t>Lethrinidae</w:t>
            </w:r>
            <w:proofErr w:type="spellEnd"/>
          </w:p>
        </w:tc>
        <w:tc>
          <w:tcPr>
            <w:tcW w:w="2610" w:type="dxa"/>
            <w:vAlign w:val="center"/>
          </w:tcPr>
          <w:p w14:paraId="60521AC1" w14:textId="77777777" w:rsidR="00520FA2" w:rsidRPr="002C43F7" w:rsidRDefault="00520FA2" w:rsidP="000A5328">
            <w:pPr>
              <w:spacing w:before="120" w:after="120"/>
              <w:jc w:val="center"/>
              <w:rPr>
                <w:rFonts w:ascii="Times New Roman" w:hAnsi="Times New Roman" w:cs="Times New Roman"/>
                <w:i/>
                <w:iCs/>
                <w:color w:val="000000" w:themeColor="text1"/>
              </w:rPr>
            </w:pPr>
            <w:r w:rsidRPr="002C43F7">
              <w:rPr>
                <w:rFonts w:ascii="Times New Roman" w:hAnsi="Times New Roman" w:cs="Times New Roman"/>
                <w:i/>
                <w:iCs/>
                <w:color w:val="000000" w:themeColor="text1"/>
              </w:rPr>
              <w:t>Lethrinus nebulosus</w:t>
            </w:r>
            <w:r w:rsidRPr="002C43F7">
              <w:rPr>
                <w:rFonts w:ascii="Times New Roman" w:hAnsi="Times New Roman" w:cs="Times New Roman"/>
                <w:color w:val="000000" w:themeColor="text1"/>
              </w:rPr>
              <w:t> (</w:t>
            </w:r>
            <w:proofErr w:type="spellStart"/>
            <w:r w:rsidRPr="002C43F7">
              <w:rPr>
                <w:rFonts w:ascii="Times New Roman" w:hAnsi="Times New Roman" w:cs="Times New Roman"/>
                <w:color w:val="000000" w:themeColor="text1"/>
              </w:rPr>
              <w:t>Forsskål</w:t>
            </w:r>
            <w:proofErr w:type="spellEnd"/>
            <w:r w:rsidRPr="002C43F7">
              <w:rPr>
                <w:rFonts w:ascii="Times New Roman" w:hAnsi="Times New Roman" w:cs="Times New Roman"/>
                <w:color w:val="000000" w:themeColor="text1"/>
              </w:rPr>
              <w:t>, 1775)</w:t>
            </w:r>
          </w:p>
        </w:tc>
        <w:tc>
          <w:tcPr>
            <w:tcW w:w="1710" w:type="dxa"/>
            <w:vAlign w:val="center"/>
          </w:tcPr>
          <w:p w14:paraId="1293BB51" w14:textId="632C2754" w:rsidR="00520FA2" w:rsidRPr="002C43F7" w:rsidRDefault="00520FA2"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Spangled emperor</w:t>
            </w:r>
          </w:p>
        </w:tc>
        <w:tc>
          <w:tcPr>
            <w:tcW w:w="1350" w:type="dxa"/>
            <w:vAlign w:val="center"/>
          </w:tcPr>
          <w:p w14:paraId="48D9509A" w14:textId="0B428923" w:rsidR="00520FA2" w:rsidRPr="002C43F7" w:rsidRDefault="00520FA2" w:rsidP="000A5328">
            <w:pPr>
              <w:spacing w:before="120" w:after="120"/>
              <w:jc w:val="center"/>
              <w:rPr>
                <w:rFonts w:ascii="Times New Roman" w:hAnsi="Times New Roman" w:cs="Times New Roman"/>
                <w:b/>
                <w:bCs/>
                <w:color w:val="000000" w:themeColor="text1"/>
              </w:rPr>
            </w:pPr>
            <w:proofErr w:type="spellStart"/>
            <w:r w:rsidRPr="002C43F7">
              <w:rPr>
                <w:rFonts w:ascii="Times New Roman" w:hAnsi="Times New Roman" w:cs="Times New Roman"/>
                <w:color w:val="000000"/>
              </w:rPr>
              <w:t>Marghi</w:t>
            </w:r>
            <w:proofErr w:type="spellEnd"/>
            <w:r w:rsidRPr="002C43F7">
              <w:rPr>
                <w:rFonts w:ascii="Times New Roman" w:hAnsi="Times New Roman" w:cs="Times New Roman"/>
                <w:color w:val="000000"/>
              </w:rPr>
              <w:t xml:space="preserve"> </w:t>
            </w:r>
            <w:proofErr w:type="spellStart"/>
            <w:r w:rsidRPr="002C43F7">
              <w:rPr>
                <w:rFonts w:ascii="Times New Roman" w:hAnsi="Times New Roman" w:cs="Times New Roman"/>
                <w:color w:val="000000"/>
              </w:rPr>
              <w:t>machli</w:t>
            </w:r>
            <w:proofErr w:type="spellEnd"/>
          </w:p>
        </w:tc>
        <w:tc>
          <w:tcPr>
            <w:tcW w:w="895" w:type="dxa"/>
            <w:vAlign w:val="center"/>
          </w:tcPr>
          <w:p w14:paraId="40649D52" w14:textId="6A5E4430"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5BFE98CF" w14:textId="0EB595CA"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3.9</w:t>
            </w:r>
          </w:p>
        </w:tc>
      </w:tr>
      <w:tr w:rsidR="00520FA2" w:rsidRPr="002C43F7" w14:paraId="0E3BD734" w14:textId="77777777" w:rsidTr="000920E5">
        <w:trPr>
          <w:trHeight w:val="113"/>
          <w:jc w:val="center"/>
        </w:trPr>
        <w:tc>
          <w:tcPr>
            <w:tcW w:w="625" w:type="dxa"/>
            <w:vAlign w:val="center"/>
          </w:tcPr>
          <w:p w14:paraId="41510613"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74</w:t>
            </w:r>
          </w:p>
        </w:tc>
        <w:tc>
          <w:tcPr>
            <w:tcW w:w="1800" w:type="dxa"/>
            <w:vMerge/>
            <w:vAlign w:val="center"/>
          </w:tcPr>
          <w:p w14:paraId="5C62F14D"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5ACFEE1D"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Merge w:val="restart"/>
            <w:vAlign w:val="center"/>
          </w:tcPr>
          <w:p w14:paraId="0E4F918D" w14:textId="77777777" w:rsidR="00520FA2" w:rsidRPr="002C43F7" w:rsidRDefault="00520FA2" w:rsidP="000A5328">
            <w:pPr>
              <w:spacing w:before="120" w:after="120"/>
              <w:jc w:val="center"/>
              <w:rPr>
                <w:rFonts w:ascii="Times New Roman" w:hAnsi="Times New Roman" w:cs="Times New Roman"/>
                <w:color w:val="000000"/>
              </w:rPr>
            </w:pPr>
          </w:p>
          <w:p w14:paraId="27218E2C" w14:textId="77777777" w:rsidR="00520FA2" w:rsidRPr="002C43F7" w:rsidRDefault="00520FA2" w:rsidP="000A5328">
            <w:pPr>
              <w:spacing w:before="120" w:after="120"/>
              <w:jc w:val="center"/>
              <w:rPr>
                <w:rFonts w:ascii="Times New Roman" w:hAnsi="Times New Roman" w:cs="Times New Roman"/>
                <w:color w:val="000000"/>
              </w:rPr>
            </w:pPr>
          </w:p>
          <w:p w14:paraId="75EEB1E3" w14:textId="1D8F8D04"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rPr>
              <w:t>Lutjanidae</w:t>
            </w:r>
          </w:p>
          <w:p w14:paraId="0204A839" w14:textId="77777777" w:rsidR="00520FA2" w:rsidRPr="002C43F7" w:rsidRDefault="00520FA2" w:rsidP="000A5328">
            <w:pPr>
              <w:spacing w:before="120" w:after="120"/>
              <w:jc w:val="center"/>
              <w:rPr>
                <w:rFonts w:ascii="Times New Roman" w:hAnsi="Times New Roman" w:cs="Times New Roman"/>
                <w:color w:val="000000" w:themeColor="text1"/>
              </w:rPr>
            </w:pPr>
          </w:p>
          <w:p w14:paraId="75FA32E5" w14:textId="77777777" w:rsidR="00520FA2" w:rsidRPr="002C43F7" w:rsidRDefault="00520FA2" w:rsidP="000A5328">
            <w:pPr>
              <w:spacing w:before="120" w:after="120"/>
              <w:jc w:val="center"/>
              <w:rPr>
                <w:rFonts w:ascii="Times New Roman" w:hAnsi="Times New Roman" w:cs="Times New Roman"/>
                <w:color w:val="000000" w:themeColor="text1"/>
              </w:rPr>
            </w:pPr>
          </w:p>
          <w:p w14:paraId="23F8B21B" w14:textId="77777777" w:rsidR="00520FA2" w:rsidRPr="002C43F7" w:rsidRDefault="00520FA2" w:rsidP="000A5328">
            <w:pPr>
              <w:spacing w:before="120" w:after="120"/>
              <w:jc w:val="center"/>
              <w:rPr>
                <w:rFonts w:ascii="Times New Roman" w:hAnsi="Times New Roman" w:cs="Times New Roman"/>
                <w:color w:val="000000" w:themeColor="text1"/>
              </w:rPr>
            </w:pPr>
          </w:p>
          <w:p w14:paraId="1773A1D2" w14:textId="77777777" w:rsidR="00520FA2" w:rsidRPr="002C43F7" w:rsidRDefault="00520FA2" w:rsidP="000A5328">
            <w:pPr>
              <w:spacing w:before="120" w:after="120"/>
              <w:jc w:val="center"/>
              <w:rPr>
                <w:rFonts w:ascii="Times New Roman" w:hAnsi="Times New Roman" w:cs="Times New Roman"/>
                <w:color w:val="000000" w:themeColor="text1"/>
              </w:rPr>
            </w:pPr>
          </w:p>
          <w:p w14:paraId="6EEADC9F" w14:textId="3AE46221"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Lutjanidae</w:t>
            </w:r>
          </w:p>
          <w:p w14:paraId="612B4C1F"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610" w:type="dxa"/>
            <w:vAlign w:val="center"/>
          </w:tcPr>
          <w:p w14:paraId="55142870" w14:textId="77777777" w:rsidR="00520FA2" w:rsidRPr="002C43F7" w:rsidRDefault="00520FA2" w:rsidP="000A5328">
            <w:pPr>
              <w:spacing w:before="120" w:after="120"/>
              <w:jc w:val="center"/>
              <w:rPr>
                <w:rFonts w:ascii="Times New Roman" w:hAnsi="Times New Roman" w:cs="Times New Roman"/>
                <w:i/>
                <w:iCs/>
                <w:color w:val="000000" w:themeColor="text1"/>
              </w:rPr>
            </w:pPr>
            <w:r w:rsidRPr="002C43F7">
              <w:rPr>
                <w:rFonts w:ascii="Times New Roman" w:hAnsi="Times New Roman" w:cs="Times New Roman"/>
                <w:i/>
                <w:iCs/>
                <w:color w:val="000000" w:themeColor="text1"/>
              </w:rPr>
              <w:t xml:space="preserve">Lutjanus </w:t>
            </w:r>
            <w:proofErr w:type="spellStart"/>
            <w:r w:rsidRPr="002C43F7">
              <w:rPr>
                <w:rFonts w:ascii="Times New Roman" w:hAnsi="Times New Roman" w:cs="Times New Roman"/>
                <w:i/>
                <w:iCs/>
                <w:color w:val="000000" w:themeColor="text1"/>
              </w:rPr>
              <w:t>fulviflamma</w:t>
            </w:r>
            <w:proofErr w:type="spellEnd"/>
            <w:r w:rsidRPr="002C43F7">
              <w:rPr>
                <w:rFonts w:ascii="Times New Roman" w:hAnsi="Times New Roman" w:cs="Times New Roman"/>
                <w:color w:val="000000" w:themeColor="text1"/>
              </w:rPr>
              <w:t> (</w:t>
            </w:r>
            <w:proofErr w:type="spellStart"/>
            <w:r w:rsidRPr="002C43F7">
              <w:rPr>
                <w:rFonts w:ascii="Times New Roman" w:hAnsi="Times New Roman" w:cs="Times New Roman"/>
                <w:color w:val="000000" w:themeColor="text1"/>
              </w:rPr>
              <w:t>Forsskål</w:t>
            </w:r>
            <w:proofErr w:type="spellEnd"/>
            <w:r w:rsidRPr="002C43F7">
              <w:rPr>
                <w:rFonts w:ascii="Times New Roman" w:hAnsi="Times New Roman" w:cs="Times New Roman"/>
                <w:color w:val="000000" w:themeColor="text1"/>
              </w:rPr>
              <w:t>, 1775)</w:t>
            </w:r>
          </w:p>
        </w:tc>
        <w:tc>
          <w:tcPr>
            <w:tcW w:w="1710" w:type="dxa"/>
            <w:vAlign w:val="center"/>
          </w:tcPr>
          <w:p w14:paraId="4DBE4F55" w14:textId="2EC2BF27" w:rsidR="00520FA2" w:rsidRPr="002C43F7" w:rsidRDefault="00520FA2"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Blackspot snapper (Dory snapper)</w:t>
            </w:r>
          </w:p>
        </w:tc>
        <w:tc>
          <w:tcPr>
            <w:tcW w:w="1350" w:type="dxa"/>
            <w:vAlign w:val="center"/>
          </w:tcPr>
          <w:p w14:paraId="01602F1A" w14:textId="4885BD5C" w:rsidR="00520FA2" w:rsidRPr="002C43F7" w:rsidRDefault="00520FA2" w:rsidP="000A5328">
            <w:pPr>
              <w:spacing w:before="120" w:after="120"/>
              <w:jc w:val="center"/>
              <w:rPr>
                <w:rFonts w:ascii="Times New Roman" w:hAnsi="Times New Roman" w:cs="Times New Roman"/>
                <w:b/>
                <w:bCs/>
                <w:color w:val="000000" w:themeColor="text1"/>
              </w:rPr>
            </w:pPr>
            <w:r w:rsidRPr="002C43F7">
              <w:rPr>
                <w:rFonts w:ascii="Times New Roman" w:hAnsi="Times New Roman" w:cs="Times New Roman"/>
                <w:color w:val="000000"/>
              </w:rPr>
              <w:t>Raja</w:t>
            </w:r>
          </w:p>
        </w:tc>
        <w:tc>
          <w:tcPr>
            <w:tcW w:w="895" w:type="dxa"/>
            <w:vAlign w:val="center"/>
          </w:tcPr>
          <w:p w14:paraId="2802126E" w14:textId="3D6AC439"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1A20F62D" w14:textId="538964E3"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4.0</w:t>
            </w:r>
          </w:p>
        </w:tc>
      </w:tr>
      <w:tr w:rsidR="00520FA2" w:rsidRPr="002C43F7" w14:paraId="2A356FD2" w14:textId="77777777" w:rsidTr="000920E5">
        <w:trPr>
          <w:trHeight w:val="113"/>
          <w:jc w:val="center"/>
        </w:trPr>
        <w:tc>
          <w:tcPr>
            <w:tcW w:w="625" w:type="dxa"/>
            <w:vAlign w:val="center"/>
          </w:tcPr>
          <w:p w14:paraId="28BBB012"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75</w:t>
            </w:r>
          </w:p>
        </w:tc>
        <w:tc>
          <w:tcPr>
            <w:tcW w:w="1800" w:type="dxa"/>
            <w:vMerge/>
            <w:vAlign w:val="center"/>
          </w:tcPr>
          <w:p w14:paraId="435E75A2"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19D3B28D"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Merge/>
            <w:vAlign w:val="center"/>
          </w:tcPr>
          <w:p w14:paraId="697597DF"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610" w:type="dxa"/>
            <w:vAlign w:val="center"/>
          </w:tcPr>
          <w:p w14:paraId="5F503F3E" w14:textId="77777777" w:rsidR="00520FA2" w:rsidRPr="002C43F7" w:rsidRDefault="00520FA2" w:rsidP="000A5328">
            <w:pPr>
              <w:spacing w:before="120" w:after="120"/>
              <w:jc w:val="center"/>
              <w:rPr>
                <w:rFonts w:ascii="Times New Roman" w:hAnsi="Times New Roman" w:cs="Times New Roman"/>
                <w:i/>
                <w:iCs/>
                <w:color w:val="000000" w:themeColor="text1"/>
              </w:rPr>
            </w:pPr>
            <w:r w:rsidRPr="002C43F7">
              <w:rPr>
                <w:rFonts w:ascii="Times New Roman" w:hAnsi="Times New Roman" w:cs="Times New Roman"/>
                <w:i/>
                <w:iCs/>
                <w:color w:val="000000" w:themeColor="text1"/>
              </w:rPr>
              <w:t xml:space="preserve">Lutjanus </w:t>
            </w:r>
            <w:proofErr w:type="spellStart"/>
            <w:r w:rsidRPr="002C43F7">
              <w:rPr>
                <w:rFonts w:ascii="Times New Roman" w:hAnsi="Times New Roman" w:cs="Times New Roman"/>
                <w:i/>
                <w:iCs/>
                <w:color w:val="000000" w:themeColor="text1"/>
              </w:rPr>
              <w:t>johnii</w:t>
            </w:r>
            <w:proofErr w:type="spellEnd"/>
            <w:r w:rsidRPr="002C43F7">
              <w:rPr>
                <w:rFonts w:ascii="Times New Roman" w:hAnsi="Times New Roman" w:cs="Times New Roman"/>
                <w:color w:val="000000" w:themeColor="text1"/>
              </w:rPr>
              <w:t> (Bloch, 1792)</w:t>
            </w:r>
          </w:p>
        </w:tc>
        <w:tc>
          <w:tcPr>
            <w:tcW w:w="1710" w:type="dxa"/>
            <w:vAlign w:val="center"/>
          </w:tcPr>
          <w:p w14:paraId="3CCFD9FF" w14:textId="002C05F3" w:rsidR="00520FA2" w:rsidRPr="002C43F7" w:rsidRDefault="00520FA2"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Golden snapper</w:t>
            </w:r>
          </w:p>
        </w:tc>
        <w:tc>
          <w:tcPr>
            <w:tcW w:w="1350" w:type="dxa"/>
            <w:vAlign w:val="center"/>
          </w:tcPr>
          <w:p w14:paraId="249729AE" w14:textId="18F652B6" w:rsidR="00520FA2" w:rsidRPr="002C43F7" w:rsidRDefault="00520FA2" w:rsidP="000A5328">
            <w:pPr>
              <w:spacing w:before="120" w:after="120"/>
              <w:jc w:val="center"/>
              <w:rPr>
                <w:rFonts w:ascii="Times New Roman" w:hAnsi="Times New Roman" w:cs="Times New Roman"/>
                <w:b/>
                <w:bCs/>
                <w:color w:val="000000" w:themeColor="text1"/>
              </w:rPr>
            </w:pPr>
            <w:r w:rsidRPr="002C43F7">
              <w:rPr>
                <w:rFonts w:ascii="Times New Roman" w:hAnsi="Times New Roman" w:cs="Times New Roman"/>
                <w:color w:val="000000"/>
              </w:rPr>
              <w:t>Raja</w:t>
            </w:r>
          </w:p>
        </w:tc>
        <w:tc>
          <w:tcPr>
            <w:tcW w:w="895" w:type="dxa"/>
            <w:vAlign w:val="center"/>
          </w:tcPr>
          <w:p w14:paraId="2BAF6BED" w14:textId="43F68FEE"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3902D1FF" w14:textId="60ACE478"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4.1</w:t>
            </w:r>
          </w:p>
        </w:tc>
      </w:tr>
      <w:tr w:rsidR="00520FA2" w:rsidRPr="002C43F7" w14:paraId="36A7D3CB" w14:textId="77777777" w:rsidTr="000920E5">
        <w:trPr>
          <w:trHeight w:val="113"/>
          <w:jc w:val="center"/>
        </w:trPr>
        <w:tc>
          <w:tcPr>
            <w:tcW w:w="625" w:type="dxa"/>
            <w:vAlign w:val="center"/>
          </w:tcPr>
          <w:p w14:paraId="5F0F8548"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76</w:t>
            </w:r>
          </w:p>
        </w:tc>
        <w:tc>
          <w:tcPr>
            <w:tcW w:w="1800" w:type="dxa"/>
            <w:vMerge/>
            <w:vAlign w:val="center"/>
          </w:tcPr>
          <w:p w14:paraId="71790B9F"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4BBFC540"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Merge/>
            <w:vAlign w:val="center"/>
          </w:tcPr>
          <w:p w14:paraId="16FF1712"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610" w:type="dxa"/>
            <w:vAlign w:val="center"/>
          </w:tcPr>
          <w:p w14:paraId="5324D9D1" w14:textId="77777777" w:rsidR="00520FA2" w:rsidRPr="002C43F7" w:rsidRDefault="00520FA2" w:rsidP="000A5328">
            <w:pPr>
              <w:spacing w:before="120" w:after="120"/>
              <w:jc w:val="center"/>
              <w:rPr>
                <w:rFonts w:ascii="Times New Roman" w:hAnsi="Times New Roman" w:cs="Times New Roman"/>
                <w:i/>
                <w:iCs/>
                <w:color w:val="000000" w:themeColor="text1"/>
              </w:rPr>
            </w:pPr>
            <w:r w:rsidRPr="002C43F7">
              <w:rPr>
                <w:rFonts w:ascii="Times New Roman" w:hAnsi="Times New Roman" w:cs="Times New Roman"/>
                <w:i/>
                <w:iCs/>
                <w:color w:val="000000" w:themeColor="text1"/>
              </w:rPr>
              <w:t xml:space="preserve">Lutjanus </w:t>
            </w:r>
            <w:proofErr w:type="spellStart"/>
            <w:r w:rsidRPr="002C43F7">
              <w:rPr>
                <w:rFonts w:ascii="Times New Roman" w:hAnsi="Times New Roman" w:cs="Times New Roman"/>
                <w:i/>
                <w:iCs/>
                <w:color w:val="000000" w:themeColor="text1"/>
              </w:rPr>
              <w:t>lemniscatus</w:t>
            </w:r>
            <w:proofErr w:type="spellEnd"/>
            <w:r w:rsidRPr="002C43F7">
              <w:rPr>
                <w:rFonts w:ascii="Times New Roman" w:hAnsi="Times New Roman" w:cs="Times New Roman"/>
                <w:color w:val="000000" w:themeColor="text1"/>
              </w:rPr>
              <w:t> (Valenciennes, 1828)</w:t>
            </w:r>
          </w:p>
        </w:tc>
        <w:tc>
          <w:tcPr>
            <w:tcW w:w="1710" w:type="dxa"/>
            <w:vAlign w:val="center"/>
          </w:tcPr>
          <w:p w14:paraId="2B020487" w14:textId="5EABF214" w:rsidR="00520FA2" w:rsidRPr="002C43F7" w:rsidRDefault="00520FA2" w:rsidP="000A5328">
            <w:pPr>
              <w:spacing w:before="120" w:after="120"/>
              <w:jc w:val="center"/>
              <w:rPr>
                <w:rFonts w:ascii="Times New Roman" w:hAnsi="Times New Roman" w:cs="Times New Roman"/>
                <w:color w:val="000000"/>
              </w:rPr>
            </w:pPr>
            <w:proofErr w:type="spellStart"/>
            <w:r w:rsidRPr="002C43F7">
              <w:rPr>
                <w:rFonts w:ascii="Times New Roman" w:hAnsi="Times New Roman" w:cs="Times New Roman"/>
                <w:color w:val="000000"/>
              </w:rPr>
              <w:t>Yellowstreaked</w:t>
            </w:r>
            <w:proofErr w:type="spellEnd"/>
            <w:r w:rsidRPr="002C43F7">
              <w:rPr>
                <w:rFonts w:ascii="Times New Roman" w:hAnsi="Times New Roman" w:cs="Times New Roman"/>
                <w:color w:val="000000"/>
              </w:rPr>
              <w:t xml:space="preserve"> snapper</w:t>
            </w:r>
          </w:p>
        </w:tc>
        <w:tc>
          <w:tcPr>
            <w:tcW w:w="1350" w:type="dxa"/>
            <w:vAlign w:val="center"/>
          </w:tcPr>
          <w:p w14:paraId="47C4FD51" w14:textId="0CEAE93A" w:rsidR="00520FA2" w:rsidRPr="002C43F7" w:rsidRDefault="00520FA2" w:rsidP="000A5328">
            <w:pPr>
              <w:spacing w:before="120" w:after="120"/>
              <w:jc w:val="center"/>
              <w:rPr>
                <w:rFonts w:ascii="Times New Roman" w:hAnsi="Times New Roman" w:cs="Times New Roman"/>
                <w:b/>
                <w:bCs/>
                <w:color w:val="000000" w:themeColor="text1"/>
              </w:rPr>
            </w:pPr>
            <w:r w:rsidRPr="002C43F7">
              <w:rPr>
                <w:rFonts w:ascii="Times New Roman" w:hAnsi="Times New Roman" w:cs="Times New Roman"/>
                <w:color w:val="000000"/>
              </w:rPr>
              <w:t>Raja</w:t>
            </w:r>
          </w:p>
        </w:tc>
        <w:tc>
          <w:tcPr>
            <w:tcW w:w="895" w:type="dxa"/>
            <w:vAlign w:val="center"/>
          </w:tcPr>
          <w:p w14:paraId="4ABB3258" w14:textId="64FC7367"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55391DE4" w14:textId="228C46CA"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4.0</w:t>
            </w:r>
          </w:p>
        </w:tc>
      </w:tr>
      <w:tr w:rsidR="00520FA2" w:rsidRPr="002C43F7" w14:paraId="1C6055DF" w14:textId="77777777" w:rsidTr="000920E5">
        <w:trPr>
          <w:trHeight w:val="113"/>
          <w:jc w:val="center"/>
        </w:trPr>
        <w:tc>
          <w:tcPr>
            <w:tcW w:w="625" w:type="dxa"/>
            <w:vAlign w:val="center"/>
          </w:tcPr>
          <w:p w14:paraId="5F74F62D"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77</w:t>
            </w:r>
          </w:p>
        </w:tc>
        <w:tc>
          <w:tcPr>
            <w:tcW w:w="1800" w:type="dxa"/>
            <w:vMerge/>
            <w:vAlign w:val="center"/>
          </w:tcPr>
          <w:p w14:paraId="2514F79D"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306BFEA7"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Merge/>
            <w:vAlign w:val="center"/>
          </w:tcPr>
          <w:p w14:paraId="3A15247C"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610" w:type="dxa"/>
            <w:vAlign w:val="center"/>
          </w:tcPr>
          <w:p w14:paraId="58257E64" w14:textId="77777777" w:rsidR="00520FA2" w:rsidRPr="002C43F7" w:rsidRDefault="00520FA2" w:rsidP="000A5328">
            <w:pPr>
              <w:spacing w:before="120" w:after="120"/>
              <w:jc w:val="center"/>
              <w:rPr>
                <w:rFonts w:ascii="Times New Roman" w:hAnsi="Times New Roman" w:cs="Times New Roman"/>
                <w:i/>
                <w:iCs/>
                <w:color w:val="000000" w:themeColor="text1"/>
              </w:rPr>
            </w:pPr>
            <w:r w:rsidRPr="002C43F7">
              <w:rPr>
                <w:rFonts w:ascii="Times New Roman" w:hAnsi="Times New Roman" w:cs="Times New Roman"/>
                <w:i/>
                <w:iCs/>
                <w:color w:val="000000" w:themeColor="text1"/>
              </w:rPr>
              <w:t xml:space="preserve">Lutjanus </w:t>
            </w:r>
            <w:proofErr w:type="spellStart"/>
            <w:r w:rsidRPr="002C43F7">
              <w:rPr>
                <w:rFonts w:ascii="Times New Roman" w:hAnsi="Times New Roman" w:cs="Times New Roman"/>
                <w:i/>
                <w:iCs/>
                <w:color w:val="000000" w:themeColor="text1"/>
              </w:rPr>
              <w:t>russellii</w:t>
            </w:r>
            <w:proofErr w:type="spellEnd"/>
            <w:r w:rsidRPr="002C43F7">
              <w:rPr>
                <w:rFonts w:ascii="Times New Roman" w:hAnsi="Times New Roman" w:cs="Times New Roman"/>
                <w:color w:val="000000" w:themeColor="text1"/>
              </w:rPr>
              <w:t> (Bleeker, 1849)</w:t>
            </w:r>
          </w:p>
        </w:tc>
        <w:tc>
          <w:tcPr>
            <w:tcW w:w="1710" w:type="dxa"/>
            <w:vAlign w:val="center"/>
          </w:tcPr>
          <w:p w14:paraId="1A80B120" w14:textId="54009AE6" w:rsidR="00520FA2" w:rsidRPr="002C43F7" w:rsidRDefault="00520FA2"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Russell's snapper</w:t>
            </w:r>
          </w:p>
        </w:tc>
        <w:tc>
          <w:tcPr>
            <w:tcW w:w="1350" w:type="dxa"/>
            <w:vAlign w:val="center"/>
          </w:tcPr>
          <w:p w14:paraId="316E97E6" w14:textId="07747A33" w:rsidR="00520FA2" w:rsidRPr="002C43F7" w:rsidRDefault="00520FA2" w:rsidP="000A5328">
            <w:pPr>
              <w:spacing w:before="120" w:after="120"/>
              <w:jc w:val="center"/>
              <w:rPr>
                <w:rFonts w:ascii="Times New Roman" w:hAnsi="Times New Roman" w:cs="Times New Roman"/>
                <w:b/>
                <w:bCs/>
                <w:color w:val="000000" w:themeColor="text1"/>
              </w:rPr>
            </w:pPr>
            <w:r w:rsidRPr="002C43F7">
              <w:rPr>
                <w:rFonts w:ascii="Times New Roman" w:hAnsi="Times New Roman" w:cs="Times New Roman"/>
                <w:color w:val="000000"/>
              </w:rPr>
              <w:t>Raja</w:t>
            </w:r>
          </w:p>
        </w:tc>
        <w:tc>
          <w:tcPr>
            <w:tcW w:w="895" w:type="dxa"/>
            <w:vAlign w:val="center"/>
          </w:tcPr>
          <w:p w14:paraId="029E7E10" w14:textId="43E41D5F"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2EFC54CF" w14:textId="35A8C866"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3.9</w:t>
            </w:r>
          </w:p>
        </w:tc>
      </w:tr>
      <w:tr w:rsidR="00520FA2" w:rsidRPr="002C43F7" w14:paraId="7ADF6B6C" w14:textId="77777777" w:rsidTr="000920E5">
        <w:trPr>
          <w:trHeight w:val="113"/>
          <w:jc w:val="center"/>
        </w:trPr>
        <w:tc>
          <w:tcPr>
            <w:tcW w:w="625" w:type="dxa"/>
            <w:vAlign w:val="center"/>
          </w:tcPr>
          <w:p w14:paraId="36CB04E2"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78</w:t>
            </w:r>
          </w:p>
        </w:tc>
        <w:tc>
          <w:tcPr>
            <w:tcW w:w="1800" w:type="dxa"/>
            <w:vMerge/>
            <w:vAlign w:val="center"/>
          </w:tcPr>
          <w:p w14:paraId="258726C6"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4CE73725"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Merge w:val="restart"/>
            <w:vAlign w:val="center"/>
          </w:tcPr>
          <w:p w14:paraId="5D3B6FA4" w14:textId="77777777" w:rsidR="00520FA2" w:rsidRPr="002C43F7" w:rsidRDefault="00520FA2"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color w:val="000000"/>
              </w:rPr>
              <w:t>Nemipteridae</w:t>
            </w:r>
            <w:proofErr w:type="spellEnd"/>
          </w:p>
          <w:p w14:paraId="4C36C151"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610" w:type="dxa"/>
            <w:vAlign w:val="center"/>
          </w:tcPr>
          <w:p w14:paraId="6BA318FD" w14:textId="77777777" w:rsidR="00520FA2" w:rsidRPr="002C43F7" w:rsidRDefault="00520FA2" w:rsidP="000A5328">
            <w:pPr>
              <w:spacing w:before="120" w:after="120"/>
              <w:jc w:val="center"/>
              <w:rPr>
                <w:rFonts w:ascii="Times New Roman" w:hAnsi="Times New Roman" w:cs="Times New Roman"/>
                <w:i/>
                <w:iCs/>
                <w:color w:val="000000" w:themeColor="text1"/>
              </w:rPr>
            </w:pPr>
            <w:proofErr w:type="spellStart"/>
            <w:r w:rsidRPr="002C43F7">
              <w:rPr>
                <w:rFonts w:ascii="Times New Roman" w:hAnsi="Times New Roman" w:cs="Times New Roman"/>
                <w:i/>
                <w:iCs/>
                <w:color w:val="000000" w:themeColor="text1"/>
              </w:rPr>
              <w:t>Nemipterus</w:t>
            </w:r>
            <w:proofErr w:type="spellEnd"/>
            <w:r w:rsidRPr="002C43F7">
              <w:rPr>
                <w:rFonts w:ascii="Times New Roman" w:hAnsi="Times New Roman" w:cs="Times New Roman"/>
                <w:i/>
                <w:iCs/>
                <w:color w:val="000000" w:themeColor="text1"/>
              </w:rPr>
              <w:t xml:space="preserve"> </w:t>
            </w:r>
            <w:proofErr w:type="spellStart"/>
            <w:r w:rsidRPr="002C43F7">
              <w:rPr>
                <w:rFonts w:ascii="Times New Roman" w:hAnsi="Times New Roman" w:cs="Times New Roman"/>
                <w:i/>
                <w:iCs/>
                <w:color w:val="000000" w:themeColor="text1"/>
              </w:rPr>
              <w:t>bipunctatus</w:t>
            </w:r>
            <w:proofErr w:type="spellEnd"/>
            <w:r w:rsidRPr="002C43F7">
              <w:rPr>
                <w:rFonts w:ascii="Times New Roman" w:hAnsi="Times New Roman" w:cs="Times New Roman"/>
                <w:i/>
                <w:iCs/>
                <w:color w:val="000000" w:themeColor="text1"/>
              </w:rPr>
              <w:t xml:space="preserve"> (Valenciennes, 1830)</w:t>
            </w:r>
          </w:p>
        </w:tc>
        <w:tc>
          <w:tcPr>
            <w:tcW w:w="1710" w:type="dxa"/>
            <w:vAlign w:val="center"/>
          </w:tcPr>
          <w:p w14:paraId="6A3D1045" w14:textId="36434A4A" w:rsidR="00520FA2" w:rsidRPr="002C43F7" w:rsidRDefault="00520FA2"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Delagoa threadfin bream</w:t>
            </w:r>
          </w:p>
        </w:tc>
        <w:tc>
          <w:tcPr>
            <w:tcW w:w="1350" w:type="dxa"/>
            <w:vAlign w:val="center"/>
          </w:tcPr>
          <w:p w14:paraId="6B029692" w14:textId="5617CDC0" w:rsidR="00520FA2" w:rsidRPr="002C43F7" w:rsidRDefault="00520FA2" w:rsidP="000A5328">
            <w:pPr>
              <w:spacing w:before="120" w:after="120"/>
              <w:jc w:val="center"/>
              <w:rPr>
                <w:rFonts w:ascii="Times New Roman" w:hAnsi="Times New Roman" w:cs="Times New Roman"/>
                <w:b/>
                <w:bCs/>
                <w:color w:val="000000" w:themeColor="text1"/>
              </w:rPr>
            </w:pPr>
            <w:r w:rsidRPr="002C43F7">
              <w:rPr>
                <w:rFonts w:ascii="Times New Roman" w:hAnsi="Times New Roman" w:cs="Times New Roman"/>
                <w:color w:val="000000"/>
              </w:rPr>
              <w:t>Raani</w:t>
            </w:r>
          </w:p>
        </w:tc>
        <w:tc>
          <w:tcPr>
            <w:tcW w:w="895" w:type="dxa"/>
            <w:vAlign w:val="center"/>
          </w:tcPr>
          <w:p w14:paraId="3E3D0887" w14:textId="21478F05"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55A7DA69" w14:textId="3E842DFA"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3.5</w:t>
            </w:r>
          </w:p>
        </w:tc>
      </w:tr>
      <w:tr w:rsidR="00520FA2" w:rsidRPr="002C43F7" w14:paraId="64267735" w14:textId="77777777" w:rsidTr="000920E5">
        <w:trPr>
          <w:trHeight w:val="113"/>
          <w:jc w:val="center"/>
        </w:trPr>
        <w:tc>
          <w:tcPr>
            <w:tcW w:w="625" w:type="dxa"/>
            <w:vAlign w:val="center"/>
          </w:tcPr>
          <w:p w14:paraId="682918B3"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lastRenderedPageBreak/>
              <w:t>79</w:t>
            </w:r>
          </w:p>
        </w:tc>
        <w:tc>
          <w:tcPr>
            <w:tcW w:w="1800" w:type="dxa"/>
            <w:vMerge/>
            <w:vAlign w:val="center"/>
          </w:tcPr>
          <w:p w14:paraId="0BA57EA5"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66F83DD5"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Merge/>
            <w:vAlign w:val="center"/>
          </w:tcPr>
          <w:p w14:paraId="5C68EF91"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610" w:type="dxa"/>
            <w:vAlign w:val="center"/>
          </w:tcPr>
          <w:p w14:paraId="40BB69B0" w14:textId="77777777" w:rsidR="00520FA2" w:rsidRPr="002C43F7" w:rsidRDefault="00520FA2" w:rsidP="000A5328">
            <w:pPr>
              <w:spacing w:before="120" w:after="120"/>
              <w:jc w:val="center"/>
              <w:rPr>
                <w:rFonts w:ascii="Times New Roman" w:hAnsi="Times New Roman" w:cs="Times New Roman"/>
                <w:i/>
                <w:iCs/>
                <w:color w:val="000000" w:themeColor="text1"/>
              </w:rPr>
            </w:pPr>
            <w:proofErr w:type="spellStart"/>
            <w:r w:rsidRPr="002C43F7">
              <w:rPr>
                <w:rFonts w:ascii="Times New Roman" w:hAnsi="Times New Roman" w:cs="Times New Roman"/>
                <w:i/>
                <w:iCs/>
                <w:color w:val="000000" w:themeColor="text1"/>
              </w:rPr>
              <w:t>Nemipterus</w:t>
            </w:r>
            <w:proofErr w:type="spellEnd"/>
            <w:r w:rsidRPr="002C43F7">
              <w:rPr>
                <w:rFonts w:ascii="Times New Roman" w:hAnsi="Times New Roman" w:cs="Times New Roman"/>
                <w:i/>
                <w:iCs/>
                <w:color w:val="000000" w:themeColor="text1"/>
              </w:rPr>
              <w:t xml:space="preserve"> japonicus (Bloch, 1791)</w:t>
            </w:r>
          </w:p>
        </w:tc>
        <w:tc>
          <w:tcPr>
            <w:tcW w:w="1710" w:type="dxa"/>
            <w:vAlign w:val="center"/>
          </w:tcPr>
          <w:p w14:paraId="56156C91" w14:textId="0669AF19" w:rsidR="00520FA2" w:rsidRPr="002C43F7" w:rsidRDefault="00520FA2"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Japanese threadfin bream</w:t>
            </w:r>
          </w:p>
        </w:tc>
        <w:tc>
          <w:tcPr>
            <w:tcW w:w="1350" w:type="dxa"/>
            <w:vAlign w:val="center"/>
          </w:tcPr>
          <w:p w14:paraId="70D260DF" w14:textId="43A618E2" w:rsidR="00520FA2" w:rsidRPr="002C43F7" w:rsidRDefault="00520FA2" w:rsidP="000A5328">
            <w:pPr>
              <w:spacing w:before="120" w:after="120"/>
              <w:jc w:val="center"/>
              <w:rPr>
                <w:rFonts w:ascii="Times New Roman" w:hAnsi="Times New Roman" w:cs="Times New Roman"/>
                <w:b/>
                <w:bCs/>
                <w:color w:val="000000" w:themeColor="text1"/>
              </w:rPr>
            </w:pPr>
            <w:r w:rsidRPr="002C43F7">
              <w:rPr>
                <w:rFonts w:ascii="Times New Roman" w:hAnsi="Times New Roman" w:cs="Times New Roman"/>
                <w:color w:val="000000"/>
              </w:rPr>
              <w:t>Raani</w:t>
            </w:r>
          </w:p>
        </w:tc>
        <w:tc>
          <w:tcPr>
            <w:tcW w:w="895" w:type="dxa"/>
            <w:vAlign w:val="center"/>
          </w:tcPr>
          <w:p w14:paraId="41FBB2EC" w14:textId="51466D8F"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05971E69" w14:textId="0767EE27"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3.6</w:t>
            </w:r>
          </w:p>
        </w:tc>
      </w:tr>
      <w:tr w:rsidR="00520FA2" w:rsidRPr="002C43F7" w14:paraId="30EF6B02" w14:textId="77777777" w:rsidTr="000920E5">
        <w:trPr>
          <w:trHeight w:val="113"/>
          <w:jc w:val="center"/>
        </w:trPr>
        <w:tc>
          <w:tcPr>
            <w:tcW w:w="625" w:type="dxa"/>
            <w:vAlign w:val="center"/>
          </w:tcPr>
          <w:p w14:paraId="32B812E8"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80</w:t>
            </w:r>
          </w:p>
        </w:tc>
        <w:tc>
          <w:tcPr>
            <w:tcW w:w="1800" w:type="dxa"/>
            <w:vMerge/>
            <w:vAlign w:val="center"/>
          </w:tcPr>
          <w:p w14:paraId="5ABA2246"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31C1C906"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Merge/>
            <w:vAlign w:val="center"/>
          </w:tcPr>
          <w:p w14:paraId="7249ACBD"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610" w:type="dxa"/>
            <w:vAlign w:val="center"/>
          </w:tcPr>
          <w:p w14:paraId="0F74CC65" w14:textId="77777777" w:rsidR="00520FA2" w:rsidRPr="002C43F7" w:rsidRDefault="00520FA2" w:rsidP="000A5328">
            <w:pPr>
              <w:spacing w:before="120" w:after="120"/>
              <w:jc w:val="center"/>
              <w:rPr>
                <w:rFonts w:ascii="Times New Roman" w:hAnsi="Times New Roman" w:cs="Times New Roman"/>
                <w:i/>
                <w:iCs/>
                <w:color w:val="000000" w:themeColor="text1"/>
              </w:rPr>
            </w:pPr>
            <w:proofErr w:type="spellStart"/>
            <w:r w:rsidRPr="002C43F7">
              <w:rPr>
                <w:rFonts w:ascii="Times New Roman" w:hAnsi="Times New Roman" w:cs="Times New Roman"/>
                <w:i/>
                <w:iCs/>
                <w:color w:val="000000" w:themeColor="text1"/>
              </w:rPr>
              <w:t>Scolopsis</w:t>
            </w:r>
            <w:proofErr w:type="spellEnd"/>
            <w:r w:rsidRPr="002C43F7">
              <w:rPr>
                <w:rFonts w:ascii="Times New Roman" w:hAnsi="Times New Roman" w:cs="Times New Roman"/>
                <w:i/>
                <w:iCs/>
                <w:color w:val="000000" w:themeColor="text1"/>
              </w:rPr>
              <w:t xml:space="preserve"> </w:t>
            </w:r>
            <w:proofErr w:type="spellStart"/>
            <w:r w:rsidRPr="002C43F7">
              <w:rPr>
                <w:rFonts w:ascii="Times New Roman" w:hAnsi="Times New Roman" w:cs="Times New Roman"/>
                <w:i/>
                <w:iCs/>
                <w:color w:val="000000" w:themeColor="text1"/>
              </w:rPr>
              <w:t>vosmeri</w:t>
            </w:r>
            <w:proofErr w:type="spellEnd"/>
            <w:r w:rsidRPr="002C43F7">
              <w:rPr>
                <w:rFonts w:ascii="Times New Roman" w:hAnsi="Times New Roman" w:cs="Times New Roman"/>
                <w:color w:val="000000" w:themeColor="text1"/>
              </w:rPr>
              <w:t> (Bloch, 1792)</w:t>
            </w:r>
          </w:p>
        </w:tc>
        <w:tc>
          <w:tcPr>
            <w:tcW w:w="1710" w:type="dxa"/>
            <w:vAlign w:val="center"/>
          </w:tcPr>
          <w:p w14:paraId="17BCC105" w14:textId="1F6F1286" w:rsidR="00520FA2" w:rsidRPr="002C43F7" w:rsidRDefault="00520FA2" w:rsidP="000A5328">
            <w:pPr>
              <w:spacing w:before="120" w:after="120"/>
              <w:jc w:val="center"/>
              <w:rPr>
                <w:rFonts w:ascii="Times New Roman" w:hAnsi="Times New Roman" w:cs="Times New Roman"/>
                <w:color w:val="000000"/>
              </w:rPr>
            </w:pPr>
            <w:proofErr w:type="spellStart"/>
            <w:r w:rsidRPr="002C43F7">
              <w:rPr>
                <w:rFonts w:ascii="Times New Roman" w:hAnsi="Times New Roman" w:cs="Times New Roman"/>
                <w:color w:val="000000"/>
              </w:rPr>
              <w:t>Whitecheek</w:t>
            </w:r>
            <w:proofErr w:type="spellEnd"/>
            <w:r w:rsidRPr="002C43F7">
              <w:rPr>
                <w:rFonts w:ascii="Times New Roman" w:hAnsi="Times New Roman" w:cs="Times New Roman"/>
                <w:color w:val="000000"/>
              </w:rPr>
              <w:t xml:space="preserve"> monocle bream</w:t>
            </w:r>
          </w:p>
        </w:tc>
        <w:tc>
          <w:tcPr>
            <w:tcW w:w="1350" w:type="dxa"/>
            <w:vAlign w:val="center"/>
          </w:tcPr>
          <w:p w14:paraId="0ED1EA61" w14:textId="0EF2E80C" w:rsidR="00520FA2" w:rsidRPr="002C43F7" w:rsidRDefault="00520FA2" w:rsidP="000A5328">
            <w:pPr>
              <w:spacing w:before="120" w:after="120"/>
              <w:jc w:val="center"/>
              <w:rPr>
                <w:rFonts w:ascii="Times New Roman" w:hAnsi="Times New Roman" w:cs="Times New Roman"/>
                <w:b/>
                <w:bCs/>
                <w:color w:val="000000" w:themeColor="text1"/>
              </w:rPr>
            </w:pPr>
            <w:r w:rsidRPr="002C43F7">
              <w:rPr>
                <w:rFonts w:ascii="Times New Roman" w:hAnsi="Times New Roman" w:cs="Times New Roman"/>
                <w:color w:val="000000"/>
              </w:rPr>
              <w:t>Raani</w:t>
            </w:r>
          </w:p>
        </w:tc>
        <w:tc>
          <w:tcPr>
            <w:tcW w:w="895" w:type="dxa"/>
            <w:vAlign w:val="center"/>
          </w:tcPr>
          <w:p w14:paraId="1418A7B9" w14:textId="15E5F060"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0688665D" w14:textId="4C614337"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3.4</w:t>
            </w:r>
          </w:p>
        </w:tc>
      </w:tr>
      <w:tr w:rsidR="00520FA2" w:rsidRPr="002C43F7" w14:paraId="5EA10BB9" w14:textId="77777777" w:rsidTr="000920E5">
        <w:trPr>
          <w:trHeight w:val="113"/>
          <w:jc w:val="center"/>
        </w:trPr>
        <w:tc>
          <w:tcPr>
            <w:tcW w:w="625" w:type="dxa"/>
            <w:vAlign w:val="center"/>
          </w:tcPr>
          <w:p w14:paraId="6BE8F95A"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81</w:t>
            </w:r>
          </w:p>
        </w:tc>
        <w:tc>
          <w:tcPr>
            <w:tcW w:w="1800" w:type="dxa"/>
            <w:vMerge/>
            <w:vAlign w:val="center"/>
          </w:tcPr>
          <w:p w14:paraId="63B2D26D"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5E3F8C9E"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Merge w:val="restart"/>
            <w:vAlign w:val="center"/>
          </w:tcPr>
          <w:p w14:paraId="47026E40" w14:textId="77777777" w:rsidR="00520FA2" w:rsidRPr="002C43F7" w:rsidRDefault="00520FA2"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color w:val="000000"/>
              </w:rPr>
              <w:t>Platycephalidae</w:t>
            </w:r>
            <w:proofErr w:type="spellEnd"/>
          </w:p>
          <w:p w14:paraId="434C79D2"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610" w:type="dxa"/>
            <w:vAlign w:val="center"/>
          </w:tcPr>
          <w:p w14:paraId="67EA4EB2" w14:textId="77777777" w:rsidR="00520FA2" w:rsidRPr="002C43F7" w:rsidRDefault="00520FA2" w:rsidP="000A5328">
            <w:pPr>
              <w:spacing w:before="120" w:after="120"/>
              <w:jc w:val="center"/>
              <w:rPr>
                <w:rFonts w:ascii="Times New Roman" w:hAnsi="Times New Roman" w:cs="Times New Roman"/>
                <w:i/>
                <w:iCs/>
                <w:color w:val="000000" w:themeColor="text1"/>
              </w:rPr>
            </w:pPr>
            <w:proofErr w:type="spellStart"/>
            <w:r w:rsidRPr="002C43F7">
              <w:rPr>
                <w:rFonts w:ascii="Times New Roman" w:hAnsi="Times New Roman" w:cs="Times New Roman"/>
                <w:i/>
                <w:iCs/>
                <w:color w:val="000000" w:themeColor="text1"/>
              </w:rPr>
              <w:t>Grammoplites</w:t>
            </w:r>
            <w:proofErr w:type="spellEnd"/>
            <w:r w:rsidRPr="002C43F7">
              <w:rPr>
                <w:rFonts w:ascii="Times New Roman" w:hAnsi="Times New Roman" w:cs="Times New Roman"/>
                <w:i/>
                <w:iCs/>
                <w:color w:val="000000" w:themeColor="text1"/>
              </w:rPr>
              <w:t xml:space="preserve"> </w:t>
            </w:r>
            <w:proofErr w:type="spellStart"/>
            <w:r w:rsidRPr="002C43F7">
              <w:rPr>
                <w:rFonts w:ascii="Times New Roman" w:hAnsi="Times New Roman" w:cs="Times New Roman"/>
                <w:i/>
                <w:iCs/>
                <w:color w:val="000000" w:themeColor="text1"/>
              </w:rPr>
              <w:t>suppositus</w:t>
            </w:r>
            <w:proofErr w:type="spellEnd"/>
            <w:r w:rsidRPr="002C43F7">
              <w:rPr>
                <w:rFonts w:ascii="Times New Roman" w:hAnsi="Times New Roman" w:cs="Times New Roman"/>
                <w:color w:val="000000" w:themeColor="text1"/>
              </w:rPr>
              <w:t> (</w:t>
            </w:r>
            <w:proofErr w:type="spellStart"/>
            <w:r w:rsidRPr="002C43F7">
              <w:rPr>
                <w:rFonts w:ascii="Times New Roman" w:hAnsi="Times New Roman" w:cs="Times New Roman"/>
                <w:color w:val="000000" w:themeColor="text1"/>
              </w:rPr>
              <w:t>Troschel</w:t>
            </w:r>
            <w:proofErr w:type="spellEnd"/>
            <w:r w:rsidRPr="002C43F7">
              <w:rPr>
                <w:rFonts w:ascii="Times New Roman" w:hAnsi="Times New Roman" w:cs="Times New Roman"/>
                <w:color w:val="000000" w:themeColor="text1"/>
              </w:rPr>
              <w:t>, 1840)</w:t>
            </w:r>
          </w:p>
        </w:tc>
        <w:tc>
          <w:tcPr>
            <w:tcW w:w="1710" w:type="dxa"/>
            <w:vAlign w:val="center"/>
          </w:tcPr>
          <w:p w14:paraId="6C38CDD8" w14:textId="7F8C7ED5" w:rsidR="00520FA2" w:rsidRPr="002C43F7" w:rsidRDefault="00520FA2"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flathead</w:t>
            </w:r>
          </w:p>
        </w:tc>
        <w:tc>
          <w:tcPr>
            <w:tcW w:w="1350" w:type="dxa"/>
            <w:vAlign w:val="center"/>
          </w:tcPr>
          <w:p w14:paraId="22D9E19A" w14:textId="3F459A2F" w:rsidR="00520FA2" w:rsidRPr="002C43F7" w:rsidRDefault="00520FA2" w:rsidP="000A5328">
            <w:pPr>
              <w:spacing w:before="120" w:after="120"/>
              <w:jc w:val="center"/>
              <w:rPr>
                <w:rFonts w:ascii="Times New Roman" w:hAnsi="Times New Roman" w:cs="Times New Roman"/>
                <w:b/>
                <w:bCs/>
                <w:color w:val="000000" w:themeColor="text1"/>
              </w:rPr>
            </w:pPr>
            <w:proofErr w:type="spellStart"/>
            <w:r w:rsidRPr="002C43F7">
              <w:rPr>
                <w:rFonts w:ascii="Times New Roman" w:hAnsi="Times New Roman" w:cs="Times New Roman"/>
                <w:color w:val="000000"/>
              </w:rPr>
              <w:t>gokhar</w:t>
            </w:r>
            <w:proofErr w:type="spellEnd"/>
          </w:p>
        </w:tc>
        <w:tc>
          <w:tcPr>
            <w:tcW w:w="895" w:type="dxa"/>
            <w:vAlign w:val="center"/>
          </w:tcPr>
          <w:p w14:paraId="0CE621DA" w14:textId="31435C28"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585BD1FE" w14:textId="150412B5"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3.9</w:t>
            </w:r>
          </w:p>
        </w:tc>
      </w:tr>
      <w:tr w:rsidR="00520FA2" w:rsidRPr="002C43F7" w14:paraId="04D52372" w14:textId="77777777" w:rsidTr="000920E5">
        <w:trPr>
          <w:trHeight w:val="113"/>
          <w:jc w:val="center"/>
        </w:trPr>
        <w:tc>
          <w:tcPr>
            <w:tcW w:w="625" w:type="dxa"/>
            <w:vAlign w:val="center"/>
          </w:tcPr>
          <w:p w14:paraId="634B9FE8"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82</w:t>
            </w:r>
          </w:p>
        </w:tc>
        <w:tc>
          <w:tcPr>
            <w:tcW w:w="1800" w:type="dxa"/>
            <w:vMerge/>
            <w:vAlign w:val="center"/>
          </w:tcPr>
          <w:p w14:paraId="6742701B"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7AD39A11"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Merge/>
            <w:vAlign w:val="center"/>
          </w:tcPr>
          <w:p w14:paraId="22CA6B59"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610" w:type="dxa"/>
            <w:vAlign w:val="center"/>
          </w:tcPr>
          <w:p w14:paraId="4A8501D5" w14:textId="77777777" w:rsidR="00520FA2" w:rsidRPr="002C43F7" w:rsidRDefault="00520FA2" w:rsidP="000A5328">
            <w:pPr>
              <w:spacing w:before="120" w:after="120"/>
              <w:jc w:val="center"/>
              <w:rPr>
                <w:rFonts w:ascii="Times New Roman" w:hAnsi="Times New Roman" w:cs="Times New Roman"/>
                <w:i/>
                <w:iCs/>
                <w:color w:val="000000" w:themeColor="text1"/>
              </w:rPr>
            </w:pPr>
            <w:proofErr w:type="spellStart"/>
            <w:r w:rsidRPr="002C43F7">
              <w:rPr>
                <w:rFonts w:ascii="Times New Roman" w:hAnsi="Times New Roman" w:cs="Times New Roman"/>
                <w:i/>
                <w:iCs/>
                <w:color w:val="000000" w:themeColor="text1"/>
              </w:rPr>
              <w:t>Insidiator</w:t>
            </w:r>
            <w:proofErr w:type="spellEnd"/>
            <w:r w:rsidRPr="002C43F7">
              <w:rPr>
                <w:rFonts w:ascii="Times New Roman" w:hAnsi="Times New Roman" w:cs="Times New Roman"/>
                <w:i/>
                <w:iCs/>
                <w:color w:val="000000" w:themeColor="text1"/>
              </w:rPr>
              <w:t xml:space="preserve"> </w:t>
            </w:r>
            <w:proofErr w:type="spellStart"/>
            <w:r w:rsidRPr="002C43F7">
              <w:rPr>
                <w:rFonts w:ascii="Times New Roman" w:hAnsi="Times New Roman" w:cs="Times New Roman"/>
                <w:i/>
                <w:iCs/>
                <w:color w:val="000000" w:themeColor="text1"/>
              </w:rPr>
              <w:t>macracanthus</w:t>
            </w:r>
            <w:proofErr w:type="spellEnd"/>
            <w:r w:rsidRPr="002C43F7">
              <w:rPr>
                <w:rFonts w:ascii="Times New Roman" w:hAnsi="Times New Roman" w:cs="Times New Roman"/>
                <w:color w:val="000000" w:themeColor="text1"/>
              </w:rPr>
              <w:t> (Bleeker, 1869)</w:t>
            </w:r>
          </w:p>
        </w:tc>
        <w:tc>
          <w:tcPr>
            <w:tcW w:w="1710" w:type="dxa"/>
            <w:vAlign w:val="center"/>
          </w:tcPr>
          <w:p w14:paraId="106DFFE9" w14:textId="4BEA9D6D" w:rsidR="00520FA2" w:rsidRPr="002C43F7" w:rsidRDefault="00520FA2"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flathead</w:t>
            </w:r>
          </w:p>
        </w:tc>
        <w:tc>
          <w:tcPr>
            <w:tcW w:w="1350" w:type="dxa"/>
            <w:vAlign w:val="center"/>
          </w:tcPr>
          <w:p w14:paraId="6BA433AD" w14:textId="5A3DD054" w:rsidR="00520FA2" w:rsidRPr="002C43F7" w:rsidRDefault="00520FA2" w:rsidP="000A5328">
            <w:pPr>
              <w:spacing w:before="120" w:after="120"/>
              <w:jc w:val="center"/>
              <w:rPr>
                <w:rFonts w:ascii="Times New Roman" w:hAnsi="Times New Roman" w:cs="Times New Roman"/>
                <w:b/>
                <w:bCs/>
                <w:color w:val="000000" w:themeColor="text1"/>
              </w:rPr>
            </w:pPr>
            <w:proofErr w:type="spellStart"/>
            <w:r w:rsidRPr="002C43F7">
              <w:rPr>
                <w:rFonts w:ascii="Times New Roman" w:hAnsi="Times New Roman" w:cs="Times New Roman"/>
                <w:color w:val="000000"/>
              </w:rPr>
              <w:t>Gokhar</w:t>
            </w:r>
            <w:proofErr w:type="spellEnd"/>
          </w:p>
        </w:tc>
        <w:tc>
          <w:tcPr>
            <w:tcW w:w="895" w:type="dxa"/>
            <w:vAlign w:val="center"/>
          </w:tcPr>
          <w:p w14:paraId="5E9110E9" w14:textId="003336BD"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22ECCE01" w14:textId="50D3A975"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3.8</w:t>
            </w:r>
          </w:p>
        </w:tc>
      </w:tr>
      <w:tr w:rsidR="00520FA2" w:rsidRPr="002C43F7" w14:paraId="2BB9D6F7" w14:textId="77777777" w:rsidTr="000920E5">
        <w:trPr>
          <w:trHeight w:val="113"/>
          <w:jc w:val="center"/>
        </w:trPr>
        <w:tc>
          <w:tcPr>
            <w:tcW w:w="625" w:type="dxa"/>
            <w:vAlign w:val="center"/>
          </w:tcPr>
          <w:p w14:paraId="7FBD85CE"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83</w:t>
            </w:r>
          </w:p>
        </w:tc>
        <w:tc>
          <w:tcPr>
            <w:tcW w:w="1800" w:type="dxa"/>
            <w:vMerge/>
            <w:vAlign w:val="center"/>
          </w:tcPr>
          <w:p w14:paraId="24C33549"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6FDFF853"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Merge w:val="restart"/>
            <w:vAlign w:val="center"/>
          </w:tcPr>
          <w:p w14:paraId="7E467AF0" w14:textId="77777777" w:rsidR="00520FA2" w:rsidRPr="002C43F7" w:rsidRDefault="00520FA2"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color w:val="000000"/>
              </w:rPr>
              <w:t>Polynemidae</w:t>
            </w:r>
            <w:proofErr w:type="spellEnd"/>
          </w:p>
          <w:p w14:paraId="70E753E1"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610" w:type="dxa"/>
            <w:vAlign w:val="center"/>
          </w:tcPr>
          <w:p w14:paraId="7589C0F7" w14:textId="77777777" w:rsidR="00520FA2" w:rsidRPr="002C43F7" w:rsidRDefault="00520FA2" w:rsidP="000A5328">
            <w:pPr>
              <w:spacing w:before="120" w:after="120"/>
              <w:jc w:val="center"/>
              <w:rPr>
                <w:rFonts w:ascii="Times New Roman" w:hAnsi="Times New Roman" w:cs="Times New Roman"/>
                <w:i/>
                <w:iCs/>
                <w:color w:val="000000" w:themeColor="text1"/>
              </w:rPr>
            </w:pPr>
            <w:proofErr w:type="spellStart"/>
            <w:r w:rsidRPr="002C43F7">
              <w:rPr>
                <w:rFonts w:ascii="Times New Roman" w:hAnsi="Times New Roman" w:cs="Times New Roman"/>
                <w:i/>
                <w:iCs/>
                <w:color w:val="000000" w:themeColor="text1"/>
              </w:rPr>
              <w:t>Eleutheronema</w:t>
            </w:r>
            <w:proofErr w:type="spellEnd"/>
            <w:r w:rsidRPr="002C43F7">
              <w:rPr>
                <w:rFonts w:ascii="Times New Roman" w:hAnsi="Times New Roman" w:cs="Times New Roman"/>
                <w:i/>
                <w:iCs/>
                <w:color w:val="000000" w:themeColor="text1"/>
              </w:rPr>
              <w:t xml:space="preserve"> </w:t>
            </w:r>
            <w:proofErr w:type="spellStart"/>
            <w:r w:rsidRPr="002C43F7">
              <w:rPr>
                <w:rFonts w:ascii="Times New Roman" w:hAnsi="Times New Roman" w:cs="Times New Roman"/>
                <w:i/>
                <w:iCs/>
                <w:color w:val="000000" w:themeColor="text1"/>
              </w:rPr>
              <w:t>Tetradactylum</w:t>
            </w:r>
            <w:proofErr w:type="spellEnd"/>
            <w:r w:rsidRPr="002C43F7">
              <w:rPr>
                <w:rFonts w:ascii="Times New Roman" w:hAnsi="Times New Roman" w:cs="Times New Roman"/>
                <w:color w:val="000000" w:themeColor="text1"/>
              </w:rPr>
              <w:t> (Shaw, 1804)</w:t>
            </w:r>
          </w:p>
        </w:tc>
        <w:tc>
          <w:tcPr>
            <w:tcW w:w="1710" w:type="dxa"/>
            <w:vAlign w:val="center"/>
          </w:tcPr>
          <w:p w14:paraId="67B487FA" w14:textId="2FC58B24" w:rsidR="00520FA2" w:rsidRPr="002C43F7" w:rsidRDefault="00520FA2" w:rsidP="000A5328">
            <w:pPr>
              <w:spacing w:before="120" w:after="120"/>
              <w:jc w:val="center"/>
              <w:rPr>
                <w:rFonts w:ascii="Times New Roman" w:hAnsi="Times New Roman" w:cs="Times New Roman"/>
                <w:color w:val="000000"/>
              </w:rPr>
            </w:pPr>
            <w:proofErr w:type="spellStart"/>
            <w:r w:rsidRPr="002C43F7">
              <w:rPr>
                <w:rFonts w:ascii="Times New Roman" w:hAnsi="Times New Roman" w:cs="Times New Roman"/>
                <w:color w:val="000000"/>
              </w:rPr>
              <w:t>Fourfinger</w:t>
            </w:r>
            <w:proofErr w:type="spellEnd"/>
            <w:r w:rsidRPr="002C43F7">
              <w:rPr>
                <w:rFonts w:ascii="Times New Roman" w:hAnsi="Times New Roman" w:cs="Times New Roman"/>
                <w:color w:val="000000"/>
              </w:rPr>
              <w:t xml:space="preserve"> threadfin</w:t>
            </w:r>
          </w:p>
        </w:tc>
        <w:tc>
          <w:tcPr>
            <w:tcW w:w="1350" w:type="dxa"/>
            <w:vAlign w:val="center"/>
          </w:tcPr>
          <w:p w14:paraId="40BCC907" w14:textId="66FF3581" w:rsidR="00520FA2" w:rsidRPr="002C43F7" w:rsidRDefault="00520FA2" w:rsidP="000A5328">
            <w:pPr>
              <w:spacing w:before="120" w:after="120"/>
              <w:jc w:val="center"/>
              <w:rPr>
                <w:rFonts w:ascii="Times New Roman" w:hAnsi="Times New Roman" w:cs="Times New Roman"/>
                <w:b/>
                <w:bCs/>
                <w:color w:val="000000" w:themeColor="text1"/>
              </w:rPr>
            </w:pPr>
            <w:proofErr w:type="spellStart"/>
            <w:r w:rsidRPr="002C43F7">
              <w:rPr>
                <w:rFonts w:ascii="Times New Roman" w:hAnsi="Times New Roman" w:cs="Times New Roman"/>
                <w:color w:val="000000"/>
              </w:rPr>
              <w:t>Raavas</w:t>
            </w:r>
            <w:proofErr w:type="spellEnd"/>
          </w:p>
        </w:tc>
        <w:tc>
          <w:tcPr>
            <w:tcW w:w="895" w:type="dxa"/>
            <w:vAlign w:val="center"/>
          </w:tcPr>
          <w:p w14:paraId="5E3E0893" w14:textId="47C799B9"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4AC0C961" w14:textId="4FC7E153"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4.1</w:t>
            </w:r>
          </w:p>
        </w:tc>
      </w:tr>
      <w:tr w:rsidR="00520FA2" w:rsidRPr="002C43F7" w14:paraId="5472F5C2" w14:textId="77777777" w:rsidTr="000920E5">
        <w:trPr>
          <w:trHeight w:val="113"/>
          <w:jc w:val="center"/>
        </w:trPr>
        <w:tc>
          <w:tcPr>
            <w:tcW w:w="625" w:type="dxa"/>
            <w:vAlign w:val="center"/>
          </w:tcPr>
          <w:p w14:paraId="13787EF3"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84</w:t>
            </w:r>
          </w:p>
        </w:tc>
        <w:tc>
          <w:tcPr>
            <w:tcW w:w="1800" w:type="dxa"/>
            <w:vMerge/>
            <w:vAlign w:val="center"/>
          </w:tcPr>
          <w:p w14:paraId="10AAF31E"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093D7A47"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Merge/>
            <w:vAlign w:val="center"/>
          </w:tcPr>
          <w:p w14:paraId="1688A7FF"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610" w:type="dxa"/>
            <w:vAlign w:val="center"/>
          </w:tcPr>
          <w:p w14:paraId="13A1AFF1" w14:textId="77777777" w:rsidR="00520FA2" w:rsidRPr="002C43F7" w:rsidRDefault="00520FA2" w:rsidP="000A5328">
            <w:pPr>
              <w:spacing w:before="120" w:after="120"/>
              <w:jc w:val="center"/>
              <w:rPr>
                <w:rFonts w:ascii="Times New Roman" w:hAnsi="Times New Roman" w:cs="Times New Roman"/>
                <w:i/>
                <w:iCs/>
                <w:color w:val="000000" w:themeColor="text1"/>
              </w:rPr>
            </w:pPr>
            <w:proofErr w:type="spellStart"/>
            <w:r w:rsidRPr="002C43F7">
              <w:rPr>
                <w:rFonts w:ascii="Times New Roman" w:hAnsi="Times New Roman" w:cs="Times New Roman"/>
                <w:i/>
                <w:iCs/>
                <w:color w:val="000000" w:themeColor="text1"/>
              </w:rPr>
              <w:t>Filimanus</w:t>
            </w:r>
            <w:proofErr w:type="spellEnd"/>
            <w:r w:rsidRPr="002C43F7">
              <w:rPr>
                <w:rFonts w:ascii="Times New Roman" w:hAnsi="Times New Roman" w:cs="Times New Roman"/>
                <w:i/>
                <w:iCs/>
                <w:color w:val="000000" w:themeColor="text1"/>
              </w:rPr>
              <w:t xml:space="preserve"> </w:t>
            </w:r>
            <w:proofErr w:type="spellStart"/>
            <w:r w:rsidRPr="002C43F7">
              <w:rPr>
                <w:rFonts w:ascii="Times New Roman" w:hAnsi="Times New Roman" w:cs="Times New Roman"/>
                <w:i/>
                <w:iCs/>
                <w:color w:val="000000" w:themeColor="text1"/>
              </w:rPr>
              <w:t>heptadactyla</w:t>
            </w:r>
            <w:proofErr w:type="spellEnd"/>
            <w:r w:rsidRPr="002C43F7">
              <w:rPr>
                <w:rFonts w:ascii="Times New Roman" w:hAnsi="Times New Roman" w:cs="Times New Roman"/>
                <w:color w:val="000000" w:themeColor="text1"/>
              </w:rPr>
              <w:t> (Cuvier, 1829)</w:t>
            </w:r>
          </w:p>
        </w:tc>
        <w:tc>
          <w:tcPr>
            <w:tcW w:w="1710" w:type="dxa"/>
            <w:vAlign w:val="center"/>
          </w:tcPr>
          <w:p w14:paraId="656229C6" w14:textId="4877BD9E" w:rsidR="00520FA2" w:rsidRPr="002C43F7" w:rsidRDefault="00520FA2" w:rsidP="000A5328">
            <w:pPr>
              <w:spacing w:before="120" w:after="120"/>
              <w:jc w:val="center"/>
              <w:rPr>
                <w:rFonts w:ascii="Times New Roman" w:hAnsi="Times New Roman" w:cs="Times New Roman"/>
                <w:color w:val="000000"/>
              </w:rPr>
            </w:pPr>
            <w:proofErr w:type="spellStart"/>
            <w:r w:rsidRPr="002C43F7">
              <w:rPr>
                <w:rFonts w:ascii="Times New Roman" w:hAnsi="Times New Roman" w:cs="Times New Roman"/>
                <w:color w:val="000000"/>
              </w:rPr>
              <w:t>Sevenfinger</w:t>
            </w:r>
            <w:proofErr w:type="spellEnd"/>
            <w:r w:rsidRPr="002C43F7">
              <w:rPr>
                <w:rFonts w:ascii="Times New Roman" w:hAnsi="Times New Roman" w:cs="Times New Roman"/>
                <w:color w:val="000000"/>
              </w:rPr>
              <w:t xml:space="preserve"> threadfin</w:t>
            </w:r>
          </w:p>
        </w:tc>
        <w:tc>
          <w:tcPr>
            <w:tcW w:w="1350" w:type="dxa"/>
            <w:vAlign w:val="center"/>
          </w:tcPr>
          <w:p w14:paraId="3CE75CE9" w14:textId="13D1742A" w:rsidR="00520FA2" w:rsidRPr="002C43F7" w:rsidRDefault="00520FA2" w:rsidP="000A5328">
            <w:pPr>
              <w:spacing w:before="120" w:after="120"/>
              <w:jc w:val="center"/>
              <w:rPr>
                <w:rFonts w:ascii="Times New Roman" w:hAnsi="Times New Roman" w:cs="Times New Roman"/>
                <w:b/>
                <w:bCs/>
                <w:color w:val="000000" w:themeColor="text1"/>
              </w:rPr>
            </w:pPr>
            <w:r w:rsidRPr="002C43F7">
              <w:rPr>
                <w:rFonts w:ascii="Times New Roman" w:hAnsi="Times New Roman" w:cs="Times New Roman"/>
                <w:color w:val="000000"/>
              </w:rPr>
              <w:t>Sandy</w:t>
            </w:r>
          </w:p>
        </w:tc>
        <w:tc>
          <w:tcPr>
            <w:tcW w:w="895" w:type="dxa"/>
            <w:vAlign w:val="center"/>
          </w:tcPr>
          <w:p w14:paraId="6A67774B" w14:textId="390A726D"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(VU)</w:t>
            </w:r>
          </w:p>
        </w:tc>
        <w:tc>
          <w:tcPr>
            <w:tcW w:w="998" w:type="dxa"/>
            <w:vAlign w:val="center"/>
          </w:tcPr>
          <w:p w14:paraId="00BFA138" w14:textId="55BA54F9"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3.7</w:t>
            </w:r>
          </w:p>
        </w:tc>
      </w:tr>
      <w:tr w:rsidR="00520FA2" w:rsidRPr="002C43F7" w14:paraId="42DE5904" w14:textId="77777777" w:rsidTr="000920E5">
        <w:trPr>
          <w:trHeight w:val="113"/>
          <w:jc w:val="center"/>
        </w:trPr>
        <w:tc>
          <w:tcPr>
            <w:tcW w:w="625" w:type="dxa"/>
            <w:vAlign w:val="center"/>
          </w:tcPr>
          <w:p w14:paraId="594AE479"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85</w:t>
            </w:r>
          </w:p>
        </w:tc>
        <w:tc>
          <w:tcPr>
            <w:tcW w:w="1800" w:type="dxa"/>
            <w:vMerge/>
            <w:vAlign w:val="center"/>
          </w:tcPr>
          <w:p w14:paraId="292BDD5C"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12D7DF60"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Align w:val="center"/>
          </w:tcPr>
          <w:p w14:paraId="7EA12E41" w14:textId="77777777" w:rsidR="00520FA2" w:rsidRPr="002C43F7" w:rsidRDefault="00520FA2"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color w:val="000000"/>
              </w:rPr>
              <w:t>Polynemidae</w:t>
            </w:r>
            <w:proofErr w:type="spellEnd"/>
          </w:p>
        </w:tc>
        <w:tc>
          <w:tcPr>
            <w:tcW w:w="2610" w:type="dxa"/>
            <w:vAlign w:val="center"/>
          </w:tcPr>
          <w:p w14:paraId="08785F4A" w14:textId="77777777" w:rsidR="00520FA2" w:rsidRPr="002C43F7" w:rsidRDefault="00520FA2" w:rsidP="000A5328">
            <w:pPr>
              <w:spacing w:before="120" w:after="120"/>
              <w:jc w:val="center"/>
              <w:rPr>
                <w:rFonts w:ascii="Times New Roman" w:hAnsi="Times New Roman" w:cs="Times New Roman"/>
                <w:i/>
                <w:iCs/>
                <w:color w:val="000000" w:themeColor="text1"/>
              </w:rPr>
            </w:pPr>
            <w:proofErr w:type="spellStart"/>
            <w:r w:rsidRPr="002C43F7">
              <w:rPr>
                <w:rFonts w:ascii="Times New Roman" w:hAnsi="Times New Roman" w:cs="Times New Roman"/>
                <w:i/>
                <w:iCs/>
                <w:color w:val="000000" w:themeColor="text1"/>
              </w:rPr>
              <w:t>Leptomelanosoma</w:t>
            </w:r>
            <w:proofErr w:type="spellEnd"/>
            <w:r w:rsidRPr="002C43F7">
              <w:rPr>
                <w:rFonts w:ascii="Times New Roman" w:hAnsi="Times New Roman" w:cs="Times New Roman"/>
                <w:i/>
                <w:iCs/>
                <w:color w:val="000000" w:themeColor="text1"/>
              </w:rPr>
              <w:t xml:space="preserve"> indicum</w:t>
            </w:r>
            <w:r w:rsidRPr="002C43F7">
              <w:rPr>
                <w:rFonts w:ascii="Times New Roman" w:hAnsi="Times New Roman" w:cs="Times New Roman"/>
                <w:color w:val="000000" w:themeColor="text1"/>
              </w:rPr>
              <w:t> (Shaw, 1804)</w:t>
            </w:r>
          </w:p>
        </w:tc>
        <w:tc>
          <w:tcPr>
            <w:tcW w:w="1710" w:type="dxa"/>
            <w:vAlign w:val="center"/>
          </w:tcPr>
          <w:p w14:paraId="77A58034" w14:textId="2304F998" w:rsidR="00520FA2" w:rsidRPr="002C43F7" w:rsidRDefault="00520FA2"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Indian threadfin</w:t>
            </w:r>
          </w:p>
        </w:tc>
        <w:tc>
          <w:tcPr>
            <w:tcW w:w="1350" w:type="dxa"/>
            <w:vAlign w:val="center"/>
          </w:tcPr>
          <w:p w14:paraId="0CEC4E1C" w14:textId="01E98BD1" w:rsidR="00520FA2" w:rsidRPr="002C43F7" w:rsidRDefault="00520FA2" w:rsidP="000A5328">
            <w:pPr>
              <w:spacing w:before="120" w:after="120"/>
              <w:jc w:val="center"/>
              <w:rPr>
                <w:rFonts w:ascii="Times New Roman" w:hAnsi="Times New Roman" w:cs="Times New Roman"/>
                <w:b/>
                <w:bCs/>
                <w:color w:val="000000" w:themeColor="text1"/>
              </w:rPr>
            </w:pPr>
            <w:proofErr w:type="spellStart"/>
            <w:r w:rsidRPr="002C43F7">
              <w:rPr>
                <w:rFonts w:ascii="Times New Roman" w:hAnsi="Times New Roman" w:cs="Times New Roman"/>
                <w:color w:val="000000"/>
              </w:rPr>
              <w:t>Cheriyu</w:t>
            </w:r>
            <w:proofErr w:type="spellEnd"/>
          </w:p>
        </w:tc>
        <w:tc>
          <w:tcPr>
            <w:tcW w:w="895" w:type="dxa"/>
            <w:vAlign w:val="center"/>
          </w:tcPr>
          <w:p w14:paraId="3E601B82" w14:textId="4F61165D"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41C8D704" w14:textId="24B704DD"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4.1</w:t>
            </w:r>
          </w:p>
        </w:tc>
      </w:tr>
      <w:tr w:rsidR="00520FA2" w:rsidRPr="002C43F7" w14:paraId="319ED3A2" w14:textId="77777777" w:rsidTr="000920E5">
        <w:trPr>
          <w:trHeight w:val="113"/>
          <w:jc w:val="center"/>
        </w:trPr>
        <w:tc>
          <w:tcPr>
            <w:tcW w:w="625" w:type="dxa"/>
            <w:vAlign w:val="center"/>
          </w:tcPr>
          <w:p w14:paraId="6709C06C"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86</w:t>
            </w:r>
          </w:p>
        </w:tc>
        <w:tc>
          <w:tcPr>
            <w:tcW w:w="1800" w:type="dxa"/>
            <w:vMerge/>
            <w:vAlign w:val="center"/>
          </w:tcPr>
          <w:p w14:paraId="7C27E47E"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2175C03E"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Align w:val="center"/>
          </w:tcPr>
          <w:p w14:paraId="3D5CD7C6"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rPr>
              <w:t>Priacanthidae</w:t>
            </w:r>
          </w:p>
        </w:tc>
        <w:tc>
          <w:tcPr>
            <w:tcW w:w="2610" w:type="dxa"/>
            <w:vAlign w:val="center"/>
          </w:tcPr>
          <w:p w14:paraId="2DCEAB2F" w14:textId="77777777" w:rsidR="00520FA2" w:rsidRPr="002C43F7" w:rsidRDefault="00520FA2" w:rsidP="000A5328">
            <w:pPr>
              <w:spacing w:before="120" w:after="120"/>
              <w:jc w:val="center"/>
              <w:rPr>
                <w:rFonts w:ascii="Times New Roman" w:hAnsi="Times New Roman" w:cs="Times New Roman"/>
                <w:i/>
                <w:iCs/>
                <w:color w:val="000000" w:themeColor="text1"/>
              </w:rPr>
            </w:pPr>
            <w:proofErr w:type="spellStart"/>
            <w:r w:rsidRPr="002C43F7">
              <w:rPr>
                <w:rFonts w:ascii="Times New Roman" w:hAnsi="Times New Roman" w:cs="Times New Roman"/>
                <w:i/>
                <w:iCs/>
                <w:color w:val="000000" w:themeColor="text1"/>
              </w:rPr>
              <w:t>Priacanthus</w:t>
            </w:r>
            <w:proofErr w:type="spellEnd"/>
            <w:r w:rsidRPr="002C43F7">
              <w:rPr>
                <w:rFonts w:ascii="Times New Roman" w:hAnsi="Times New Roman" w:cs="Times New Roman"/>
                <w:i/>
                <w:iCs/>
                <w:color w:val="000000" w:themeColor="text1"/>
              </w:rPr>
              <w:t xml:space="preserve"> </w:t>
            </w:r>
            <w:proofErr w:type="spellStart"/>
            <w:r w:rsidRPr="002C43F7">
              <w:rPr>
                <w:rFonts w:ascii="Times New Roman" w:hAnsi="Times New Roman" w:cs="Times New Roman"/>
                <w:i/>
                <w:iCs/>
                <w:color w:val="000000" w:themeColor="text1"/>
              </w:rPr>
              <w:t>hamrur</w:t>
            </w:r>
            <w:proofErr w:type="spellEnd"/>
            <w:r w:rsidRPr="002C43F7">
              <w:rPr>
                <w:rFonts w:ascii="Times New Roman" w:hAnsi="Times New Roman" w:cs="Times New Roman"/>
                <w:color w:val="000000" w:themeColor="text1"/>
              </w:rPr>
              <w:t> (</w:t>
            </w:r>
            <w:proofErr w:type="spellStart"/>
            <w:r w:rsidRPr="002C43F7">
              <w:rPr>
                <w:rFonts w:ascii="Times New Roman" w:hAnsi="Times New Roman" w:cs="Times New Roman"/>
                <w:color w:val="000000" w:themeColor="text1"/>
              </w:rPr>
              <w:t>Forsskål</w:t>
            </w:r>
            <w:proofErr w:type="spellEnd"/>
            <w:r w:rsidRPr="002C43F7">
              <w:rPr>
                <w:rFonts w:ascii="Times New Roman" w:hAnsi="Times New Roman" w:cs="Times New Roman"/>
                <w:color w:val="000000" w:themeColor="text1"/>
              </w:rPr>
              <w:t>, 1775)</w:t>
            </w:r>
          </w:p>
        </w:tc>
        <w:tc>
          <w:tcPr>
            <w:tcW w:w="1710" w:type="dxa"/>
            <w:vAlign w:val="center"/>
          </w:tcPr>
          <w:p w14:paraId="25FB79F3" w14:textId="10E80FD8" w:rsidR="00520FA2" w:rsidRPr="002C43F7" w:rsidRDefault="00520FA2"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Lunar tail bigeye</w:t>
            </w:r>
          </w:p>
        </w:tc>
        <w:tc>
          <w:tcPr>
            <w:tcW w:w="1350" w:type="dxa"/>
            <w:vAlign w:val="center"/>
          </w:tcPr>
          <w:p w14:paraId="6C8A0542" w14:textId="23343C56" w:rsidR="00520FA2" w:rsidRPr="002C43F7" w:rsidRDefault="00520FA2" w:rsidP="000A5328">
            <w:pPr>
              <w:spacing w:before="120" w:after="120"/>
              <w:jc w:val="center"/>
              <w:rPr>
                <w:rFonts w:ascii="Times New Roman" w:hAnsi="Times New Roman" w:cs="Times New Roman"/>
                <w:b/>
                <w:bCs/>
                <w:color w:val="000000" w:themeColor="text1"/>
              </w:rPr>
            </w:pPr>
            <w:r w:rsidRPr="002C43F7">
              <w:rPr>
                <w:rFonts w:ascii="Times New Roman" w:hAnsi="Times New Roman" w:cs="Times New Roman"/>
                <w:color w:val="000000"/>
              </w:rPr>
              <w:t>Lal</w:t>
            </w:r>
          </w:p>
        </w:tc>
        <w:tc>
          <w:tcPr>
            <w:tcW w:w="895" w:type="dxa"/>
            <w:vAlign w:val="center"/>
          </w:tcPr>
          <w:p w14:paraId="542F7917" w14:textId="56A1F446"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(VU)</w:t>
            </w:r>
          </w:p>
        </w:tc>
        <w:tc>
          <w:tcPr>
            <w:tcW w:w="998" w:type="dxa"/>
            <w:vAlign w:val="center"/>
          </w:tcPr>
          <w:p w14:paraId="435C11B9" w14:textId="78032263"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3.8</w:t>
            </w:r>
          </w:p>
        </w:tc>
      </w:tr>
      <w:tr w:rsidR="00520FA2" w:rsidRPr="002C43F7" w14:paraId="3D8245ED" w14:textId="77777777" w:rsidTr="000920E5">
        <w:trPr>
          <w:trHeight w:val="113"/>
          <w:jc w:val="center"/>
        </w:trPr>
        <w:tc>
          <w:tcPr>
            <w:tcW w:w="625" w:type="dxa"/>
            <w:vAlign w:val="center"/>
          </w:tcPr>
          <w:p w14:paraId="3529C2D2"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87</w:t>
            </w:r>
          </w:p>
        </w:tc>
        <w:tc>
          <w:tcPr>
            <w:tcW w:w="1800" w:type="dxa"/>
            <w:vMerge/>
            <w:vAlign w:val="center"/>
          </w:tcPr>
          <w:p w14:paraId="1E23CB62"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5E3E20F4"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Align w:val="center"/>
          </w:tcPr>
          <w:p w14:paraId="10830CE1"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rPr>
              <w:t>Sciaenidae</w:t>
            </w:r>
          </w:p>
        </w:tc>
        <w:tc>
          <w:tcPr>
            <w:tcW w:w="2610" w:type="dxa"/>
            <w:vAlign w:val="center"/>
          </w:tcPr>
          <w:p w14:paraId="0E91DE38" w14:textId="77777777" w:rsidR="00520FA2" w:rsidRPr="002C43F7" w:rsidRDefault="00520FA2" w:rsidP="000A5328">
            <w:pPr>
              <w:spacing w:before="120" w:after="120"/>
              <w:jc w:val="center"/>
              <w:rPr>
                <w:rFonts w:ascii="Times New Roman" w:hAnsi="Times New Roman" w:cs="Times New Roman"/>
                <w:i/>
                <w:iCs/>
                <w:color w:val="000000" w:themeColor="text1"/>
              </w:rPr>
            </w:pPr>
            <w:proofErr w:type="spellStart"/>
            <w:r w:rsidRPr="002C43F7">
              <w:rPr>
                <w:rFonts w:ascii="Times New Roman" w:hAnsi="Times New Roman" w:cs="Times New Roman"/>
                <w:i/>
                <w:iCs/>
                <w:color w:val="000000" w:themeColor="text1"/>
              </w:rPr>
              <w:t>Daysciaena</w:t>
            </w:r>
            <w:proofErr w:type="spellEnd"/>
            <w:r w:rsidRPr="002C43F7">
              <w:rPr>
                <w:rFonts w:ascii="Times New Roman" w:hAnsi="Times New Roman" w:cs="Times New Roman"/>
                <w:i/>
                <w:iCs/>
                <w:color w:val="000000" w:themeColor="text1"/>
              </w:rPr>
              <w:t xml:space="preserve"> albida</w:t>
            </w:r>
            <w:r w:rsidRPr="002C43F7">
              <w:rPr>
                <w:rFonts w:ascii="Times New Roman" w:hAnsi="Times New Roman" w:cs="Times New Roman"/>
                <w:color w:val="000000" w:themeColor="text1"/>
              </w:rPr>
              <w:t> (Cuvier, 1830)</w:t>
            </w:r>
          </w:p>
        </w:tc>
        <w:tc>
          <w:tcPr>
            <w:tcW w:w="1710" w:type="dxa"/>
            <w:vAlign w:val="center"/>
          </w:tcPr>
          <w:p w14:paraId="08A32174" w14:textId="3FD20C90" w:rsidR="00520FA2" w:rsidRPr="002C43F7" w:rsidRDefault="00520FA2"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 xml:space="preserve">Two bearded </w:t>
            </w:r>
            <w:proofErr w:type="gramStart"/>
            <w:r w:rsidRPr="002C43F7">
              <w:rPr>
                <w:rFonts w:ascii="Times New Roman" w:hAnsi="Times New Roman" w:cs="Times New Roman"/>
                <w:color w:val="000000"/>
              </w:rPr>
              <w:t>croaker</w:t>
            </w:r>
            <w:proofErr w:type="gramEnd"/>
          </w:p>
        </w:tc>
        <w:tc>
          <w:tcPr>
            <w:tcW w:w="1350" w:type="dxa"/>
            <w:vAlign w:val="center"/>
          </w:tcPr>
          <w:p w14:paraId="0D06D2F4" w14:textId="3B82166D" w:rsidR="00520FA2" w:rsidRPr="002C43F7" w:rsidRDefault="00520FA2" w:rsidP="000A5328">
            <w:pPr>
              <w:spacing w:before="120" w:after="120"/>
              <w:jc w:val="center"/>
              <w:rPr>
                <w:rFonts w:ascii="Times New Roman" w:hAnsi="Times New Roman" w:cs="Times New Roman"/>
                <w:b/>
                <w:bCs/>
                <w:color w:val="000000" w:themeColor="text1"/>
              </w:rPr>
            </w:pPr>
            <w:proofErr w:type="spellStart"/>
            <w:r w:rsidRPr="002C43F7">
              <w:rPr>
                <w:rFonts w:ascii="Times New Roman" w:hAnsi="Times New Roman" w:cs="Times New Roman"/>
                <w:color w:val="000000"/>
              </w:rPr>
              <w:t>Dhoma</w:t>
            </w:r>
            <w:proofErr w:type="spellEnd"/>
          </w:p>
        </w:tc>
        <w:tc>
          <w:tcPr>
            <w:tcW w:w="895" w:type="dxa"/>
            <w:vAlign w:val="center"/>
          </w:tcPr>
          <w:p w14:paraId="47E8AC94" w14:textId="5AA3D2F0"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074996FF" w14:textId="19D9325C"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3.7</w:t>
            </w:r>
          </w:p>
        </w:tc>
      </w:tr>
      <w:tr w:rsidR="00520FA2" w:rsidRPr="002C43F7" w14:paraId="73B0F3BE" w14:textId="77777777" w:rsidTr="000920E5">
        <w:trPr>
          <w:trHeight w:val="113"/>
          <w:jc w:val="center"/>
        </w:trPr>
        <w:tc>
          <w:tcPr>
            <w:tcW w:w="625" w:type="dxa"/>
            <w:vAlign w:val="center"/>
          </w:tcPr>
          <w:p w14:paraId="49C159E2"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lastRenderedPageBreak/>
              <w:t>88</w:t>
            </w:r>
          </w:p>
        </w:tc>
        <w:tc>
          <w:tcPr>
            <w:tcW w:w="1800" w:type="dxa"/>
            <w:vMerge/>
            <w:vAlign w:val="center"/>
          </w:tcPr>
          <w:p w14:paraId="19A20334"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restart"/>
            <w:vAlign w:val="center"/>
          </w:tcPr>
          <w:p w14:paraId="7E5B38B7" w14:textId="77777777" w:rsidR="0059228A" w:rsidRPr="002C43F7" w:rsidRDefault="0059228A" w:rsidP="000A5328">
            <w:pPr>
              <w:spacing w:before="120" w:after="120"/>
              <w:jc w:val="center"/>
              <w:rPr>
                <w:rFonts w:ascii="Times New Roman" w:hAnsi="Times New Roman" w:cs="Times New Roman"/>
                <w:color w:val="000000"/>
              </w:rPr>
            </w:pPr>
          </w:p>
          <w:p w14:paraId="77619C08" w14:textId="58924483"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rPr>
              <w:t>Perciformes</w:t>
            </w:r>
          </w:p>
          <w:p w14:paraId="76ABDD4F"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Align w:val="center"/>
          </w:tcPr>
          <w:p w14:paraId="3A560A06"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rPr>
              <w:t>Sciaenidae</w:t>
            </w:r>
          </w:p>
        </w:tc>
        <w:tc>
          <w:tcPr>
            <w:tcW w:w="2610" w:type="dxa"/>
            <w:vAlign w:val="center"/>
          </w:tcPr>
          <w:p w14:paraId="11CB586E" w14:textId="77777777" w:rsidR="00520FA2" w:rsidRPr="002C43F7" w:rsidRDefault="00520FA2" w:rsidP="000A5328">
            <w:pPr>
              <w:spacing w:before="120" w:after="120"/>
              <w:jc w:val="center"/>
              <w:rPr>
                <w:rFonts w:ascii="Times New Roman" w:hAnsi="Times New Roman" w:cs="Times New Roman"/>
                <w:i/>
                <w:iCs/>
                <w:color w:val="000000" w:themeColor="text1"/>
              </w:rPr>
            </w:pPr>
            <w:proofErr w:type="spellStart"/>
            <w:r w:rsidRPr="002C43F7">
              <w:rPr>
                <w:rFonts w:ascii="Times New Roman" w:hAnsi="Times New Roman" w:cs="Times New Roman"/>
                <w:i/>
                <w:iCs/>
                <w:color w:val="000000" w:themeColor="text1"/>
              </w:rPr>
              <w:t>Otolithes</w:t>
            </w:r>
            <w:proofErr w:type="spellEnd"/>
            <w:r w:rsidRPr="002C43F7">
              <w:rPr>
                <w:rFonts w:ascii="Times New Roman" w:hAnsi="Times New Roman" w:cs="Times New Roman"/>
                <w:i/>
                <w:iCs/>
                <w:color w:val="000000" w:themeColor="text1"/>
              </w:rPr>
              <w:t xml:space="preserve"> cuvieri</w:t>
            </w:r>
            <w:r w:rsidRPr="002C43F7">
              <w:rPr>
                <w:rFonts w:ascii="Times New Roman" w:hAnsi="Times New Roman" w:cs="Times New Roman"/>
                <w:color w:val="000000" w:themeColor="text1"/>
              </w:rPr>
              <w:t> Trewavas, 1974</w:t>
            </w:r>
          </w:p>
        </w:tc>
        <w:tc>
          <w:tcPr>
            <w:tcW w:w="1710" w:type="dxa"/>
            <w:vAlign w:val="center"/>
          </w:tcPr>
          <w:p w14:paraId="410CBB4E" w14:textId="7838C14F" w:rsidR="00520FA2" w:rsidRPr="002C43F7" w:rsidRDefault="00520FA2"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Lesser tiger-tooth croaker</w:t>
            </w:r>
          </w:p>
        </w:tc>
        <w:tc>
          <w:tcPr>
            <w:tcW w:w="1350" w:type="dxa"/>
            <w:vAlign w:val="center"/>
          </w:tcPr>
          <w:p w14:paraId="410C3C0B" w14:textId="7547080C" w:rsidR="00520FA2" w:rsidRPr="002C43F7" w:rsidRDefault="00520FA2" w:rsidP="000A5328">
            <w:pPr>
              <w:spacing w:before="120" w:after="120"/>
              <w:jc w:val="center"/>
              <w:rPr>
                <w:rFonts w:ascii="Times New Roman" w:hAnsi="Times New Roman" w:cs="Times New Roman"/>
                <w:b/>
                <w:bCs/>
                <w:color w:val="000000" w:themeColor="text1"/>
              </w:rPr>
            </w:pPr>
            <w:proofErr w:type="spellStart"/>
            <w:r w:rsidRPr="002C43F7">
              <w:rPr>
                <w:rFonts w:ascii="Times New Roman" w:hAnsi="Times New Roman" w:cs="Times New Roman"/>
                <w:color w:val="000000"/>
              </w:rPr>
              <w:t>Dhoma</w:t>
            </w:r>
            <w:proofErr w:type="spellEnd"/>
          </w:p>
        </w:tc>
        <w:tc>
          <w:tcPr>
            <w:tcW w:w="895" w:type="dxa"/>
            <w:vAlign w:val="center"/>
          </w:tcPr>
          <w:p w14:paraId="394531FC" w14:textId="59E02344"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0035E4B4" w14:textId="7CA5D526"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3.9</w:t>
            </w:r>
          </w:p>
        </w:tc>
      </w:tr>
      <w:tr w:rsidR="00520FA2" w:rsidRPr="002C43F7" w14:paraId="25CC249F" w14:textId="77777777" w:rsidTr="000920E5">
        <w:trPr>
          <w:trHeight w:val="410"/>
          <w:jc w:val="center"/>
        </w:trPr>
        <w:tc>
          <w:tcPr>
            <w:tcW w:w="625" w:type="dxa"/>
            <w:vAlign w:val="center"/>
          </w:tcPr>
          <w:p w14:paraId="6683A88C"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89</w:t>
            </w:r>
          </w:p>
        </w:tc>
        <w:tc>
          <w:tcPr>
            <w:tcW w:w="1800" w:type="dxa"/>
            <w:vMerge/>
            <w:vAlign w:val="center"/>
          </w:tcPr>
          <w:p w14:paraId="63E5EBAF"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068F76D6"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Align w:val="center"/>
          </w:tcPr>
          <w:p w14:paraId="48CEB68D"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rPr>
              <w:t>Sciaenidae</w:t>
            </w:r>
          </w:p>
        </w:tc>
        <w:tc>
          <w:tcPr>
            <w:tcW w:w="2610" w:type="dxa"/>
            <w:vAlign w:val="center"/>
          </w:tcPr>
          <w:p w14:paraId="3D3E0BA6" w14:textId="77777777" w:rsidR="00520FA2" w:rsidRPr="002C43F7" w:rsidRDefault="00520FA2" w:rsidP="000A5328">
            <w:pPr>
              <w:spacing w:before="120" w:after="120"/>
              <w:jc w:val="center"/>
              <w:rPr>
                <w:rFonts w:ascii="Times New Roman" w:hAnsi="Times New Roman" w:cs="Times New Roman"/>
                <w:i/>
                <w:iCs/>
                <w:color w:val="000000" w:themeColor="text1"/>
              </w:rPr>
            </w:pPr>
            <w:proofErr w:type="spellStart"/>
            <w:r w:rsidRPr="002C43F7">
              <w:rPr>
                <w:rFonts w:ascii="Times New Roman" w:hAnsi="Times New Roman" w:cs="Times New Roman"/>
                <w:i/>
                <w:iCs/>
                <w:color w:val="000000" w:themeColor="text1"/>
              </w:rPr>
              <w:t>Otolithes</w:t>
            </w:r>
            <w:proofErr w:type="spellEnd"/>
            <w:r w:rsidRPr="002C43F7">
              <w:rPr>
                <w:rFonts w:ascii="Times New Roman" w:hAnsi="Times New Roman" w:cs="Times New Roman"/>
                <w:i/>
                <w:iCs/>
                <w:color w:val="000000" w:themeColor="text1"/>
              </w:rPr>
              <w:t xml:space="preserve"> </w:t>
            </w:r>
            <w:proofErr w:type="spellStart"/>
            <w:r w:rsidRPr="002C43F7">
              <w:rPr>
                <w:rFonts w:ascii="Times New Roman" w:hAnsi="Times New Roman" w:cs="Times New Roman"/>
                <w:i/>
                <w:iCs/>
                <w:color w:val="000000" w:themeColor="text1"/>
              </w:rPr>
              <w:t>ruber</w:t>
            </w:r>
            <w:proofErr w:type="spellEnd"/>
            <w:r w:rsidRPr="002C43F7">
              <w:rPr>
                <w:rFonts w:ascii="Times New Roman" w:hAnsi="Times New Roman" w:cs="Times New Roman"/>
                <w:color w:val="000000" w:themeColor="text1"/>
              </w:rPr>
              <w:t> (Bloch &amp; Schneider, 1801)</w:t>
            </w:r>
          </w:p>
        </w:tc>
        <w:tc>
          <w:tcPr>
            <w:tcW w:w="1710" w:type="dxa"/>
            <w:vAlign w:val="center"/>
          </w:tcPr>
          <w:p w14:paraId="1650BBF8" w14:textId="44F57A21" w:rsidR="00520FA2" w:rsidRPr="002C43F7" w:rsidRDefault="00520FA2"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Tiger-tooth croaker</w:t>
            </w:r>
          </w:p>
        </w:tc>
        <w:tc>
          <w:tcPr>
            <w:tcW w:w="1350" w:type="dxa"/>
            <w:vAlign w:val="center"/>
          </w:tcPr>
          <w:p w14:paraId="1051C3A3" w14:textId="207A7E6C" w:rsidR="00520FA2" w:rsidRPr="002C43F7" w:rsidRDefault="00520FA2" w:rsidP="000A5328">
            <w:pPr>
              <w:spacing w:before="120" w:after="120"/>
              <w:jc w:val="center"/>
              <w:rPr>
                <w:rFonts w:ascii="Times New Roman" w:hAnsi="Times New Roman" w:cs="Times New Roman"/>
                <w:b/>
                <w:bCs/>
                <w:color w:val="000000" w:themeColor="text1"/>
              </w:rPr>
            </w:pPr>
            <w:proofErr w:type="spellStart"/>
            <w:r w:rsidRPr="002C43F7">
              <w:rPr>
                <w:rFonts w:ascii="Times New Roman" w:hAnsi="Times New Roman" w:cs="Times New Roman"/>
                <w:color w:val="000000"/>
              </w:rPr>
              <w:t>Dhoma</w:t>
            </w:r>
            <w:proofErr w:type="spellEnd"/>
          </w:p>
        </w:tc>
        <w:tc>
          <w:tcPr>
            <w:tcW w:w="895" w:type="dxa"/>
            <w:vAlign w:val="center"/>
          </w:tcPr>
          <w:p w14:paraId="18228E1C" w14:textId="06B5DEFE"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(NT)</w:t>
            </w:r>
          </w:p>
        </w:tc>
        <w:tc>
          <w:tcPr>
            <w:tcW w:w="998" w:type="dxa"/>
            <w:vAlign w:val="center"/>
          </w:tcPr>
          <w:p w14:paraId="6DC61F2C" w14:textId="2A203CD4"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4.1</w:t>
            </w:r>
          </w:p>
        </w:tc>
      </w:tr>
      <w:tr w:rsidR="00520FA2" w:rsidRPr="002C43F7" w14:paraId="71F5E6BD" w14:textId="77777777" w:rsidTr="000920E5">
        <w:trPr>
          <w:trHeight w:val="426"/>
          <w:jc w:val="center"/>
        </w:trPr>
        <w:tc>
          <w:tcPr>
            <w:tcW w:w="625" w:type="dxa"/>
            <w:vAlign w:val="center"/>
          </w:tcPr>
          <w:p w14:paraId="23A59DB6"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90</w:t>
            </w:r>
          </w:p>
        </w:tc>
        <w:tc>
          <w:tcPr>
            <w:tcW w:w="1800" w:type="dxa"/>
            <w:vMerge/>
            <w:vAlign w:val="center"/>
          </w:tcPr>
          <w:p w14:paraId="23A02091"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510E1F29"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Align w:val="center"/>
          </w:tcPr>
          <w:p w14:paraId="25CE427C"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rPr>
              <w:t>Sciaenidae</w:t>
            </w:r>
          </w:p>
        </w:tc>
        <w:tc>
          <w:tcPr>
            <w:tcW w:w="2610" w:type="dxa"/>
            <w:vAlign w:val="center"/>
          </w:tcPr>
          <w:p w14:paraId="74D959AC" w14:textId="77777777" w:rsidR="00520FA2" w:rsidRPr="002C43F7" w:rsidRDefault="00520FA2" w:rsidP="000A5328">
            <w:pPr>
              <w:spacing w:before="120" w:after="120"/>
              <w:jc w:val="center"/>
              <w:rPr>
                <w:rFonts w:ascii="Times New Roman" w:hAnsi="Times New Roman" w:cs="Times New Roman"/>
                <w:i/>
                <w:iCs/>
                <w:color w:val="000000" w:themeColor="text1"/>
              </w:rPr>
            </w:pPr>
            <w:proofErr w:type="spellStart"/>
            <w:r w:rsidRPr="002C43F7">
              <w:rPr>
                <w:rFonts w:ascii="Times New Roman" w:hAnsi="Times New Roman" w:cs="Times New Roman"/>
                <w:i/>
                <w:iCs/>
                <w:color w:val="000000" w:themeColor="text1"/>
              </w:rPr>
              <w:t>Otolithoides</w:t>
            </w:r>
            <w:proofErr w:type="spellEnd"/>
            <w:r w:rsidRPr="002C43F7">
              <w:rPr>
                <w:rFonts w:ascii="Times New Roman" w:hAnsi="Times New Roman" w:cs="Times New Roman"/>
                <w:i/>
                <w:iCs/>
                <w:color w:val="000000" w:themeColor="text1"/>
              </w:rPr>
              <w:t xml:space="preserve"> </w:t>
            </w:r>
            <w:proofErr w:type="spellStart"/>
            <w:r w:rsidRPr="002C43F7">
              <w:rPr>
                <w:rFonts w:ascii="Times New Roman" w:hAnsi="Times New Roman" w:cs="Times New Roman"/>
                <w:i/>
                <w:iCs/>
                <w:color w:val="000000" w:themeColor="text1"/>
              </w:rPr>
              <w:t>biauritus</w:t>
            </w:r>
            <w:proofErr w:type="spellEnd"/>
            <w:r w:rsidRPr="002C43F7">
              <w:rPr>
                <w:rFonts w:ascii="Times New Roman" w:hAnsi="Times New Roman" w:cs="Times New Roman"/>
                <w:color w:val="000000" w:themeColor="text1"/>
              </w:rPr>
              <w:t> (Cantor, 1849)</w:t>
            </w:r>
          </w:p>
        </w:tc>
        <w:tc>
          <w:tcPr>
            <w:tcW w:w="1710" w:type="dxa"/>
            <w:vAlign w:val="center"/>
          </w:tcPr>
          <w:p w14:paraId="0A31AFAD" w14:textId="185B2014" w:rsidR="00520FA2" w:rsidRPr="002C43F7" w:rsidRDefault="00520FA2"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Bronze croaker</w:t>
            </w:r>
          </w:p>
        </w:tc>
        <w:tc>
          <w:tcPr>
            <w:tcW w:w="1350" w:type="dxa"/>
            <w:vAlign w:val="center"/>
          </w:tcPr>
          <w:p w14:paraId="51521864" w14:textId="3247DE8E" w:rsidR="00520FA2" w:rsidRPr="002C43F7" w:rsidRDefault="00520FA2" w:rsidP="000A5328">
            <w:pPr>
              <w:spacing w:before="120" w:after="120"/>
              <w:jc w:val="center"/>
              <w:rPr>
                <w:rFonts w:ascii="Times New Roman" w:hAnsi="Times New Roman" w:cs="Times New Roman"/>
                <w:b/>
                <w:bCs/>
                <w:color w:val="000000" w:themeColor="text1"/>
              </w:rPr>
            </w:pPr>
            <w:proofErr w:type="spellStart"/>
            <w:r w:rsidRPr="002C43F7">
              <w:rPr>
                <w:rFonts w:ascii="Times New Roman" w:hAnsi="Times New Roman" w:cs="Times New Roman"/>
                <w:color w:val="000000"/>
              </w:rPr>
              <w:t>Dhoma</w:t>
            </w:r>
            <w:proofErr w:type="spellEnd"/>
          </w:p>
        </w:tc>
        <w:tc>
          <w:tcPr>
            <w:tcW w:w="895" w:type="dxa"/>
            <w:vAlign w:val="center"/>
          </w:tcPr>
          <w:p w14:paraId="5BDC4E5A" w14:textId="0A387059"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6B3A2B66" w14:textId="65B8B6DE"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4.2</w:t>
            </w:r>
          </w:p>
        </w:tc>
      </w:tr>
      <w:tr w:rsidR="00520FA2" w:rsidRPr="002C43F7" w14:paraId="405C6D95" w14:textId="77777777" w:rsidTr="000920E5">
        <w:trPr>
          <w:trHeight w:val="113"/>
          <w:jc w:val="center"/>
        </w:trPr>
        <w:tc>
          <w:tcPr>
            <w:tcW w:w="625" w:type="dxa"/>
            <w:vAlign w:val="center"/>
          </w:tcPr>
          <w:p w14:paraId="01A1E703"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91</w:t>
            </w:r>
          </w:p>
        </w:tc>
        <w:tc>
          <w:tcPr>
            <w:tcW w:w="1800" w:type="dxa"/>
            <w:vMerge/>
            <w:vAlign w:val="center"/>
          </w:tcPr>
          <w:p w14:paraId="3B28056E"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09650E4E"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Align w:val="center"/>
          </w:tcPr>
          <w:p w14:paraId="04E26DE7"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rPr>
              <w:t>Sciaenidae</w:t>
            </w:r>
          </w:p>
        </w:tc>
        <w:tc>
          <w:tcPr>
            <w:tcW w:w="2610" w:type="dxa"/>
            <w:vAlign w:val="center"/>
          </w:tcPr>
          <w:p w14:paraId="7D9EE6CB" w14:textId="77777777" w:rsidR="00520FA2" w:rsidRPr="002C43F7" w:rsidRDefault="00520FA2" w:rsidP="000A5328">
            <w:pPr>
              <w:spacing w:before="120" w:after="120"/>
              <w:jc w:val="center"/>
              <w:rPr>
                <w:rFonts w:ascii="Times New Roman" w:hAnsi="Times New Roman" w:cs="Times New Roman"/>
                <w:i/>
                <w:iCs/>
                <w:color w:val="000000" w:themeColor="text1"/>
              </w:rPr>
            </w:pPr>
            <w:proofErr w:type="spellStart"/>
            <w:r w:rsidRPr="002C43F7">
              <w:rPr>
                <w:rFonts w:ascii="Times New Roman" w:hAnsi="Times New Roman" w:cs="Times New Roman"/>
                <w:i/>
                <w:iCs/>
                <w:color w:val="000000" w:themeColor="text1"/>
              </w:rPr>
              <w:t>Otolithoides</w:t>
            </w:r>
            <w:proofErr w:type="spellEnd"/>
            <w:r w:rsidRPr="002C43F7">
              <w:rPr>
                <w:rFonts w:ascii="Times New Roman" w:hAnsi="Times New Roman" w:cs="Times New Roman"/>
                <w:i/>
                <w:iCs/>
                <w:color w:val="000000" w:themeColor="text1"/>
              </w:rPr>
              <w:t xml:space="preserve"> </w:t>
            </w:r>
            <w:proofErr w:type="spellStart"/>
            <w:r w:rsidRPr="002C43F7">
              <w:rPr>
                <w:rFonts w:ascii="Times New Roman" w:hAnsi="Times New Roman" w:cs="Times New Roman"/>
                <w:i/>
                <w:iCs/>
                <w:color w:val="000000" w:themeColor="text1"/>
              </w:rPr>
              <w:t>pama</w:t>
            </w:r>
            <w:proofErr w:type="spellEnd"/>
            <w:r w:rsidRPr="002C43F7">
              <w:rPr>
                <w:rFonts w:ascii="Times New Roman" w:hAnsi="Times New Roman" w:cs="Times New Roman"/>
                <w:color w:val="000000" w:themeColor="text1"/>
              </w:rPr>
              <w:t> (Hamilton, 1822)</w:t>
            </w:r>
          </w:p>
        </w:tc>
        <w:tc>
          <w:tcPr>
            <w:tcW w:w="1710" w:type="dxa"/>
            <w:vAlign w:val="center"/>
          </w:tcPr>
          <w:p w14:paraId="75477B1D" w14:textId="3F6FD080" w:rsidR="00520FA2" w:rsidRPr="002C43F7" w:rsidRDefault="00520FA2"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Pama Croaker</w:t>
            </w:r>
          </w:p>
        </w:tc>
        <w:tc>
          <w:tcPr>
            <w:tcW w:w="1350" w:type="dxa"/>
            <w:vAlign w:val="center"/>
          </w:tcPr>
          <w:p w14:paraId="5408FC92" w14:textId="2F2D3B44" w:rsidR="00520FA2" w:rsidRPr="002C43F7" w:rsidRDefault="00520FA2" w:rsidP="000A5328">
            <w:pPr>
              <w:spacing w:before="120" w:after="120"/>
              <w:jc w:val="center"/>
              <w:rPr>
                <w:rFonts w:ascii="Times New Roman" w:hAnsi="Times New Roman" w:cs="Times New Roman"/>
                <w:b/>
                <w:bCs/>
                <w:color w:val="000000" w:themeColor="text1"/>
              </w:rPr>
            </w:pPr>
            <w:proofErr w:type="spellStart"/>
            <w:r w:rsidRPr="002C43F7">
              <w:rPr>
                <w:rFonts w:ascii="Times New Roman" w:hAnsi="Times New Roman" w:cs="Times New Roman"/>
                <w:color w:val="000000"/>
              </w:rPr>
              <w:t>Dhoma</w:t>
            </w:r>
            <w:proofErr w:type="spellEnd"/>
          </w:p>
        </w:tc>
        <w:tc>
          <w:tcPr>
            <w:tcW w:w="895" w:type="dxa"/>
            <w:vAlign w:val="center"/>
          </w:tcPr>
          <w:p w14:paraId="57027E81" w14:textId="323AB10B"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5C2E39DC" w14:textId="5380085F"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3.9</w:t>
            </w:r>
          </w:p>
        </w:tc>
      </w:tr>
      <w:tr w:rsidR="00520FA2" w:rsidRPr="002C43F7" w14:paraId="30B79685" w14:textId="77777777" w:rsidTr="000920E5">
        <w:trPr>
          <w:trHeight w:val="113"/>
          <w:jc w:val="center"/>
        </w:trPr>
        <w:tc>
          <w:tcPr>
            <w:tcW w:w="625" w:type="dxa"/>
            <w:vAlign w:val="center"/>
          </w:tcPr>
          <w:p w14:paraId="34E4C060"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92</w:t>
            </w:r>
          </w:p>
        </w:tc>
        <w:tc>
          <w:tcPr>
            <w:tcW w:w="1800" w:type="dxa"/>
            <w:vMerge/>
            <w:vAlign w:val="center"/>
          </w:tcPr>
          <w:p w14:paraId="46B4F525"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272D7737"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Align w:val="center"/>
          </w:tcPr>
          <w:p w14:paraId="16434C9A"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rPr>
              <w:t>Sciaenidae</w:t>
            </w:r>
          </w:p>
        </w:tc>
        <w:tc>
          <w:tcPr>
            <w:tcW w:w="2610" w:type="dxa"/>
            <w:vAlign w:val="center"/>
          </w:tcPr>
          <w:p w14:paraId="2EDE7EB2" w14:textId="77777777" w:rsidR="00520FA2" w:rsidRPr="002C43F7" w:rsidRDefault="00520FA2" w:rsidP="000A5328">
            <w:pPr>
              <w:spacing w:before="120" w:after="120"/>
              <w:jc w:val="center"/>
              <w:rPr>
                <w:rFonts w:ascii="Times New Roman" w:hAnsi="Times New Roman" w:cs="Times New Roman"/>
                <w:i/>
                <w:iCs/>
                <w:color w:val="000000" w:themeColor="text1"/>
              </w:rPr>
            </w:pPr>
            <w:proofErr w:type="spellStart"/>
            <w:r w:rsidRPr="002C43F7">
              <w:rPr>
                <w:rFonts w:ascii="Times New Roman" w:hAnsi="Times New Roman" w:cs="Times New Roman"/>
                <w:i/>
                <w:iCs/>
                <w:color w:val="000000" w:themeColor="text1"/>
              </w:rPr>
              <w:t>Paranibea</w:t>
            </w:r>
            <w:proofErr w:type="spellEnd"/>
            <w:r w:rsidRPr="002C43F7">
              <w:rPr>
                <w:rFonts w:ascii="Times New Roman" w:hAnsi="Times New Roman" w:cs="Times New Roman"/>
                <w:i/>
                <w:iCs/>
                <w:color w:val="000000" w:themeColor="text1"/>
              </w:rPr>
              <w:t xml:space="preserve"> </w:t>
            </w:r>
            <w:proofErr w:type="spellStart"/>
            <w:r w:rsidRPr="002C43F7">
              <w:rPr>
                <w:rFonts w:ascii="Times New Roman" w:hAnsi="Times New Roman" w:cs="Times New Roman"/>
                <w:i/>
                <w:iCs/>
                <w:color w:val="000000" w:themeColor="text1"/>
              </w:rPr>
              <w:t>semiluctuosa</w:t>
            </w:r>
            <w:proofErr w:type="spellEnd"/>
            <w:r w:rsidRPr="002C43F7">
              <w:rPr>
                <w:rFonts w:ascii="Times New Roman" w:hAnsi="Times New Roman" w:cs="Times New Roman"/>
                <w:color w:val="000000" w:themeColor="text1"/>
              </w:rPr>
              <w:t> (Cuvier, 1830)</w:t>
            </w:r>
          </w:p>
        </w:tc>
        <w:tc>
          <w:tcPr>
            <w:tcW w:w="1710" w:type="dxa"/>
            <w:vAlign w:val="center"/>
          </w:tcPr>
          <w:p w14:paraId="212A49CB" w14:textId="3F9E9BA3" w:rsidR="00520FA2" w:rsidRPr="002C43F7" w:rsidRDefault="00520FA2"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Half-mourning croaker</w:t>
            </w:r>
          </w:p>
        </w:tc>
        <w:tc>
          <w:tcPr>
            <w:tcW w:w="1350" w:type="dxa"/>
            <w:vAlign w:val="center"/>
          </w:tcPr>
          <w:p w14:paraId="28AF48D5" w14:textId="524AF874" w:rsidR="00520FA2" w:rsidRPr="002C43F7" w:rsidRDefault="00520FA2" w:rsidP="000A5328">
            <w:pPr>
              <w:spacing w:before="120" w:after="120"/>
              <w:jc w:val="center"/>
              <w:rPr>
                <w:rFonts w:ascii="Times New Roman" w:hAnsi="Times New Roman" w:cs="Times New Roman"/>
                <w:b/>
                <w:bCs/>
                <w:color w:val="000000" w:themeColor="text1"/>
              </w:rPr>
            </w:pPr>
            <w:proofErr w:type="spellStart"/>
            <w:r w:rsidRPr="002C43F7">
              <w:rPr>
                <w:rFonts w:ascii="Times New Roman" w:hAnsi="Times New Roman" w:cs="Times New Roman"/>
                <w:color w:val="000000"/>
              </w:rPr>
              <w:t>Dhoma</w:t>
            </w:r>
            <w:proofErr w:type="spellEnd"/>
          </w:p>
        </w:tc>
        <w:tc>
          <w:tcPr>
            <w:tcW w:w="895" w:type="dxa"/>
            <w:vAlign w:val="center"/>
          </w:tcPr>
          <w:p w14:paraId="67D5417B" w14:textId="10A6BB01"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(NT)</w:t>
            </w:r>
          </w:p>
        </w:tc>
        <w:tc>
          <w:tcPr>
            <w:tcW w:w="998" w:type="dxa"/>
            <w:vAlign w:val="center"/>
          </w:tcPr>
          <w:p w14:paraId="53032CAB" w14:textId="016E3BBB"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3.6</w:t>
            </w:r>
          </w:p>
        </w:tc>
      </w:tr>
      <w:tr w:rsidR="00520FA2" w:rsidRPr="002C43F7" w14:paraId="097043B3" w14:textId="77777777" w:rsidTr="000920E5">
        <w:trPr>
          <w:trHeight w:val="113"/>
          <w:jc w:val="center"/>
        </w:trPr>
        <w:tc>
          <w:tcPr>
            <w:tcW w:w="625" w:type="dxa"/>
            <w:vAlign w:val="center"/>
          </w:tcPr>
          <w:p w14:paraId="0E162830"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93</w:t>
            </w:r>
          </w:p>
        </w:tc>
        <w:tc>
          <w:tcPr>
            <w:tcW w:w="1800" w:type="dxa"/>
            <w:vMerge/>
            <w:vAlign w:val="center"/>
          </w:tcPr>
          <w:p w14:paraId="031071F0"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28EFB604"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Align w:val="center"/>
          </w:tcPr>
          <w:p w14:paraId="0F268948"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rPr>
              <w:t>Sciaenidae</w:t>
            </w:r>
          </w:p>
        </w:tc>
        <w:tc>
          <w:tcPr>
            <w:tcW w:w="2610" w:type="dxa"/>
            <w:vAlign w:val="center"/>
          </w:tcPr>
          <w:p w14:paraId="546D40C2" w14:textId="77777777" w:rsidR="00520FA2" w:rsidRPr="002C43F7" w:rsidRDefault="00520FA2" w:rsidP="000A5328">
            <w:pPr>
              <w:spacing w:before="120" w:after="120"/>
              <w:jc w:val="center"/>
              <w:rPr>
                <w:rFonts w:ascii="Times New Roman" w:hAnsi="Times New Roman" w:cs="Times New Roman"/>
                <w:i/>
                <w:iCs/>
                <w:color w:val="000000" w:themeColor="text1"/>
              </w:rPr>
            </w:pPr>
            <w:proofErr w:type="spellStart"/>
            <w:r w:rsidRPr="002C43F7">
              <w:rPr>
                <w:rFonts w:ascii="Times New Roman" w:hAnsi="Times New Roman" w:cs="Times New Roman"/>
                <w:i/>
                <w:iCs/>
                <w:color w:val="000000" w:themeColor="text1"/>
              </w:rPr>
              <w:t>Protonibea</w:t>
            </w:r>
            <w:proofErr w:type="spellEnd"/>
            <w:r w:rsidRPr="002C43F7">
              <w:rPr>
                <w:rFonts w:ascii="Times New Roman" w:hAnsi="Times New Roman" w:cs="Times New Roman"/>
                <w:i/>
                <w:iCs/>
                <w:color w:val="000000" w:themeColor="text1"/>
              </w:rPr>
              <w:t xml:space="preserve"> </w:t>
            </w:r>
            <w:proofErr w:type="spellStart"/>
            <w:r w:rsidRPr="002C43F7">
              <w:rPr>
                <w:rFonts w:ascii="Times New Roman" w:hAnsi="Times New Roman" w:cs="Times New Roman"/>
                <w:i/>
                <w:iCs/>
                <w:color w:val="000000" w:themeColor="text1"/>
              </w:rPr>
              <w:t>diacanthus</w:t>
            </w:r>
            <w:proofErr w:type="spellEnd"/>
            <w:r w:rsidRPr="002C43F7">
              <w:rPr>
                <w:rFonts w:ascii="Times New Roman" w:hAnsi="Times New Roman" w:cs="Times New Roman"/>
                <w:color w:val="000000" w:themeColor="text1"/>
              </w:rPr>
              <w:t> (</w:t>
            </w:r>
            <w:proofErr w:type="spellStart"/>
            <w:r w:rsidRPr="002C43F7">
              <w:rPr>
                <w:rFonts w:ascii="Times New Roman" w:hAnsi="Times New Roman" w:cs="Times New Roman"/>
                <w:color w:val="000000" w:themeColor="text1"/>
              </w:rPr>
              <w:t>Lacepède</w:t>
            </w:r>
            <w:proofErr w:type="spellEnd"/>
            <w:r w:rsidRPr="002C43F7">
              <w:rPr>
                <w:rFonts w:ascii="Times New Roman" w:hAnsi="Times New Roman" w:cs="Times New Roman"/>
                <w:color w:val="000000" w:themeColor="text1"/>
              </w:rPr>
              <w:t>, 1802)</w:t>
            </w:r>
          </w:p>
        </w:tc>
        <w:tc>
          <w:tcPr>
            <w:tcW w:w="1710" w:type="dxa"/>
            <w:vAlign w:val="center"/>
          </w:tcPr>
          <w:p w14:paraId="19ED8AD2" w14:textId="3DD2399D" w:rsidR="00520FA2" w:rsidRPr="002C43F7" w:rsidRDefault="00520FA2"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Blackspotted croaker (</w:t>
            </w:r>
            <w:proofErr w:type="spellStart"/>
            <w:r w:rsidRPr="002C43F7">
              <w:rPr>
                <w:rFonts w:ascii="Times New Roman" w:hAnsi="Times New Roman" w:cs="Times New Roman"/>
                <w:color w:val="000000"/>
              </w:rPr>
              <w:t>Ghol</w:t>
            </w:r>
            <w:proofErr w:type="spellEnd"/>
            <w:r w:rsidRPr="002C43F7">
              <w:rPr>
                <w:rFonts w:ascii="Times New Roman" w:hAnsi="Times New Roman" w:cs="Times New Roman"/>
                <w:color w:val="000000"/>
              </w:rPr>
              <w:t>)</w:t>
            </w:r>
          </w:p>
        </w:tc>
        <w:tc>
          <w:tcPr>
            <w:tcW w:w="1350" w:type="dxa"/>
            <w:vAlign w:val="center"/>
          </w:tcPr>
          <w:p w14:paraId="7E5A35C1" w14:textId="6E5DA771" w:rsidR="00520FA2" w:rsidRPr="002C43F7" w:rsidRDefault="00520FA2" w:rsidP="000A5328">
            <w:pPr>
              <w:spacing w:before="120" w:after="120"/>
              <w:jc w:val="center"/>
              <w:rPr>
                <w:rFonts w:ascii="Times New Roman" w:hAnsi="Times New Roman" w:cs="Times New Roman"/>
                <w:b/>
                <w:bCs/>
                <w:color w:val="000000" w:themeColor="text1"/>
              </w:rPr>
            </w:pPr>
            <w:proofErr w:type="spellStart"/>
            <w:r w:rsidRPr="002C43F7">
              <w:rPr>
                <w:rFonts w:ascii="Times New Roman" w:hAnsi="Times New Roman" w:cs="Times New Roman"/>
                <w:color w:val="000000"/>
              </w:rPr>
              <w:t>Ghol</w:t>
            </w:r>
            <w:proofErr w:type="spellEnd"/>
            <w:r w:rsidRPr="002C43F7">
              <w:rPr>
                <w:rFonts w:ascii="Times New Roman" w:hAnsi="Times New Roman" w:cs="Times New Roman"/>
                <w:color w:val="000000"/>
              </w:rPr>
              <w:t xml:space="preserve">, </w:t>
            </w:r>
            <w:proofErr w:type="spellStart"/>
            <w:r w:rsidRPr="002C43F7">
              <w:rPr>
                <w:rFonts w:ascii="Times New Roman" w:hAnsi="Times New Roman" w:cs="Times New Roman"/>
                <w:color w:val="000000"/>
              </w:rPr>
              <w:t>dhoma</w:t>
            </w:r>
            <w:proofErr w:type="spellEnd"/>
          </w:p>
        </w:tc>
        <w:tc>
          <w:tcPr>
            <w:tcW w:w="895" w:type="dxa"/>
            <w:vAlign w:val="center"/>
          </w:tcPr>
          <w:p w14:paraId="14AE8869" w14:textId="6760DE31"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0A684A05" w14:textId="290E1343"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4.1</w:t>
            </w:r>
          </w:p>
        </w:tc>
      </w:tr>
      <w:tr w:rsidR="00520FA2" w:rsidRPr="002C43F7" w14:paraId="269AFD9E" w14:textId="77777777" w:rsidTr="000920E5">
        <w:trPr>
          <w:trHeight w:val="113"/>
          <w:jc w:val="center"/>
        </w:trPr>
        <w:tc>
          <w:tcPr>
            <w:tcW w:w="625" w:type="dxa"/>
            <w:vAlign w:val="center"/>
          </w:tcPr>
          <w:p w14:paraId="32E1DABB"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94</w:t>
            </w:r>
          </w:p>
        </w:tc>
        <w:tc>
          <w:tcPr>
            <w:tcW w:w="1800" w:type="dxa"/>
            <w:vMerge/>
            <w:vAlign w:val="center"/>
          </w:tcPr>
          <w:p w14:paraId="1D911453"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61C56634"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Align w:val="center"/>
          </w:tcPr>
          <w:p w14:paraId="6CEEBF9D" w14:textId="77777777" w:rsidR="00520FA2" w:rsidRPr="002C43F7" w:rsidRDefault="00520FA2"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color w:val="000000"/>
              </w:rPr>
              <w:t>Sillaginidae</w:t>
            </w:r>
            <w:proofErr w:type="spellEnd"/>
          </w:p>
        </w:tc>
        <w:tc>
          <w:tcPr>
            <w:tcW w:w="2610" w:type="dxa"/>
            <w:vAlign w:val="center"/>
          </w:tcPr>
          <w:p w14:paraId="1E39EB5D" w14:textId="77777777" w:rsidR="00520FA2" w:rsidRPr="002C43F7" w:rsidRDefault="00520FA2" w:rsidP="000A5328">
            <w:pPr>
              <w:spacing w:before="120" w:after="120"/>
              <w:jc w:val="center"/>
              <w:rPr>
                <w:rFonts w:ascii="Times New Roman" w:hAnsi="Times New Roman" w:cs="Times New Roman"/>
                <w:i/>
                <w:iCs/>
                <w:color w:val="000000" w:themeColor="text1"/>
              </w:rPr>
            </w:pPr>
            <w:proofErr w:type="spellStart"/>
            <w:r w:rsidRPr="002C43F7">
              <w:rPr>
                <w:rFonts w:ascii="Times New Roman" w:hAnsi="Times New Roman" w:cs="Times New Roman"/>
                <w:i/>
                <w:iCs/>
                <w:color w:val="000000" w:themeColor="text1"/>
              </w:rPr>
              <w:t>Sillago</w:t>
            </w:r>
            <w:proofErr w:type="spellEnd"/>
            <w:r w:rsidRPr="002C43F7">
              <w:rPr>
                <w:rFonts w:ascii="Times New Roman" w:hAnsi="Times New Roman" w:cs="Times New Roman"/>
                <w:i/>
                <w:iCs/>
                <w:color w:val="000000" w:themeColor="text1"/>
              </w:rPr>
              <w:t xml:space="preserve"> </w:t>
            </w:r>
            <w:proofErr w:type="spellStart"/>
            <w:r w:rsidRPr="002C43F7">
              <w:rPr>
                <w:rFonts w:ascii="Times New Roman" w:hAnsi="Times New Roman" w:cs="Times New Roman"/>
                <w:i/>
                <w:iCs/>
                <w:color w:val="000000" w:themeColor="text1"/>
              </w:rPr>
              <w:t>sihama</w:t>
            </w:r>
            <w:proofErr w:type="spellEnd"/>
            <w:r w:rsidRPr="002C43F7">
              <w:rPr>
                <w:rFonts w:ascii="Times New Roman" w:hAnsi="Times New Roman" w:cs="Times New Roman"/>
                <w:color w:val="000000" w:themeColor="text1"/>
              </w:rPr>
              <w:t> (</w:t>
            </w:r>
            <w:proofErr w:type="spellStart"/>
            <w:r w:rsidRPr="002C43F7">
              <w:rPr>
                <w:rFonts w:ascii="Times New Roman" w:hAnsi="Times New Roman" w:cs="Times New Roman"/>
                <w:color w:val="000000" w:themeColor="text1"/>
              </w:rPr>
              <w:t>Forsskål</w:t>
            </w:r>
            <w:proofErr w:type="spellEnd"/>
            <w:r w:rsidRPr="002C43F7">
              <w:rPr>
                <w:rFonts w:ascii="Times New Roman" w:hAnsi="Times New Roman" w:cs="Times New Roman"/>
                <w:color w:val="000000" w:themeColor="text1"/>
              </w:rPr>
              <w:t>, 1775)</w:t>
            </w:r>
          </w:p>
        </w:tc>
        <w:tc>
          <w:tcPr>
            <w:tcW w:w="1710" w:type="dxa"/>
            <w:vAlign w:val="center"/>
          </w:tcPr>
          <w:p w14:paraId="3B1D514E" w14:textId="44F91EF1" w:rsidR="00520FA2" w:rsidRPr="002C43F7" w:rsidRDefault="00520FA2"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 xml:space="preserve">Silver </w:t>
            </w:r>
            <w:proofErr w:type="spellStart"/>
            <w:r w:rsidRPr="002C43F7">
              <w:rPr>
                <w:rFonts w:ascii="Times New Roman" w:hAnsi="Times New Roman" w:cs="Times New Roman"/>
                <w:color w:val="000000"/>
              </w:rPr>
              <w:t>sillago</w:t>
            </w:r>
            <w:proofErr w:type="spellEnd"/>
            <w:r w:rsidRPr="002C43F7">
              <w:rPr>
                <w:rFonts w:ascii="Times New Roman" w:hAnsi="Times New Roman" w:cs="Times New Roman"/>
                <w:color w:val="000000"/>
              </w:rPr>
              <w:t xml:space="preserve"> (Ladyfish)</w:t>
            </w:r>
          </w:p>
        </w:tc>
        <w:tc>
          <w:tcPr>
            <w:tcW w:w="1350" w:type="dxa"/>
            <w:vAlign w:val="center"/>
          </w:tcPr>
          <w:p w14:paraId="2F07160B" w14:textId="48F35C00" w:rsidR="00520FA2" w:rsidRPr="002C43F7" w:rsidRDefault="00520FA2" w:rsidP="000A5328">
            <w:pPr>
              <w:spacing w:before="120" w:after="120"/>
              <w:jc w:val="center"/>
              <w:rPr>
                <w:rFonts w:ascii="Times New Roman" w:hAnsi="Times New Roman" w:cs="Times New Roman"/>
                <w:b/>
                <w:bCs/>
                <w:color w:val="000000" w:themeColor="text1"/>
              </w:rPr>
            </w:pPr>
            <w:proofErr w:type="spellStart"/>
            <w:r w:rsidRPr="002C43F7">
              <w:rPr>
                <w:rFonts w:ascii="Times New Roman" w:hAnsi="Times New Roman" w:cs="Times New Roman"/>
                <w:color w:val="000000"/>
              </w:rPr>
              <w:t>Kanchli</w:t>
            </w:r>
            <w:proofErr w:type="spellEnd"/>
            <w:r w:rsidRPr="002C43F7">
              <w:rPr>
                <w:rFonts w:ascii="Times New Roman" w:hAnsi="Times New Roman" w:cs="Times New Roman"/>
                <w:color w:val="000000"/>
              </w:rPr>
              <w:t xml:space="preserve">, </w:t>
            </w:r>
            <w:proofErr w:type="spellStart"/>
            <w:r w:rsidRPr="002C43F7">
              <w:rPr>
                <w:rFonts w:ascii="Times New Roman" w:hAnsi="Times New Roman" w:cs="Times New Roman"/>
                <w:color w:val="000000"/>
              </w:rPr>
              <w:t>jira</w:t>
            </w:r>
            <w:proofErr w:type="spellEnd"/>
            <w:r w:rsidRPr="002C43F7">
              <w:rPr>
                <w:rFonts w:ascii="Times New Roman" w:hAnsi="Times New Roman" w:cs="Times New Roman"/>
                <w:color w:val="000000"/>
              </w:rPr>
              <w:t xml:space="preserve">, </w:t>
            </w:r>
            <w:proofErr w:type="spellStart"/>
            <w:r w:rsidRPr="002C43F7">
              <w:rPr>
                <w:rFonts w:ascii="Times New Roman" w:hAnsi="Times New Roman" w:cs="Times New Roman"/>
                <w:color w:val="000000"/>
              </w:rPr>
              <w:t>kunga</w:t>
            </w:r>
            <w:proofErr w:type="spellEnd"/>
          </w:p>
        </w:tc>
        <w:tc>
          <w:tcPr>
            <w:tcW w:w="895" w:type="dxa"/>
            <w:vAlign w:val="center"/>
          </w:tcPr>
          <w:p w14:paraId="3C5E00B1" w14:textId="0A38ECEC"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50E6D504" w14:textId="32DCFAEF"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3.4</w:t>
            </w:r>
          </w:p>
        </w:tc>
      </w:tr>
      <w:tr w:rsidR="00520FA2" w:rsidRPr="002C43F7" w14:paraId="77649B16" w14:textId="77777777" w:rsidTr="000920E5">
        <w:trPr>
          <w:trHeight w:val="113"/>
          <w:jc w:val="center"/>
        </w:trPr>
        <w:tc>
          <w:tcPr>
            <w:tcW w:w="625" w:type="dxa"/>
            <w:vAlign w:val="center"/>
          </w:tcPr>
          <w:p w14:paraId="23005471"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95</w:t>
            </w:r>
          </w:p>
        </w:tc>
        <w:tc>
          <w:tcPr>
            <w:tcW w:w="1800" w:type="dxa"/>
            <w:vMerge/>
            <w:vAlign w:val="center"/>
          </w:tcPr>
          <w:p w14:paraId="5EB435CF"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42814055"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Align w:val="center"/>
          </w:tcPr>
          <w:p w14:paraId="738DD990"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rPr>
              <w:t>Sparidae</w:t>
            </w:r>
          </w:p>
        </w:tc>
        <w:tc>
          <w:tcPr>
            <w:tcW w:w="2610" w:type="dxa"/>
            <w:vAlign w:val="center"/>
          </w:tcPr>
          <w:p w14:paraId="23E05D9A" w14:textId="77777777" w:rsidR="00520FA2" w:rsidRPr="002C43F7" w:rsidRDefault="00520FA2" w:rsidP="000A5328">
            <w:pPr>
              <w:spacing w:before="120" w:after="120"/>
              <w:jc w:val="center"/>
              <w:rPr>
                <w:rFonts w:ascii="Times New Roman" w:hAnsi="Times New Roman" w:cs="Times New Roman"/>
                <w:i/>
                <w:iCs/>
                <w:color w:val="000000" w:themeColor="text1"/>
              </w:rPr>
            </w:pPr>
            <w:proofErr w:type="spellStart"/>
            <w:r w:rsidRPr="002C43F7">
              <w:rPr>
                <w:rFonts w:ascii="Times New Roman" w:hAnsi="Times New Roman" w:cs="Times New Roman"/>
                <w:i/>
                <w:iCs/>
                <w:color w:val="000000" w:themeColor="text1"/>
              </w:rPr>
              <w:t>Acanthopagrus</w:t>
            </w:r>
            <w:proofErr w:type="spellEnd"/>
            <w:r w:rsidRPr="002C43F7">
              <w:rPr>
                <w:rFonts w:ascii="Times New Roman" w:hAnsi="Times New Roman" w:cs="Times New Roman"/>
                <w:i/>
                <w:iCs/>
                <w:color w:val="000000" w:themeColor="text1"/>
              </w:rPr>
              <w:t xml:space="preserve"> </w:t>
            </w:r>
            <w:proofErr w:type="spellStart"/>
            <w:r w:rsidRPr="002C43F7">
              <w:rPr>
                <w:rFonts w:ascii="Times New Roman" w:hAnsi="Times New Roman" w:cs="Times New Roman"/>
                <w:i/>
                <w:iCs/>
                <w:color w:val="000000" w:themeColor="text1"/>
              </w:rPr>
              <w:t>berda</w:t>
            </w:r>
            <w:proofErr w:type="spellEnd"/>
            <w:r w:rsidRPr="002C43F7">
              <w:rPr>
                <w:rFonts w:ascii="Times New Roman" w:hAnsi="Times New Roman" w:cs="Times New Roman"/>
                <w:color w:val="000000" w:themeColor="text1"/>
              </w:rPr>
              <w:t> (</w:t>
            </w:r>
            <w:proofErr w:type="spellStart"/>
            <w:r w:rsidRPr="002C43F7">
              <w:rPr>
                <w:rFonts w:ascii="Times New Roman" w:hAnsi="Times New Roman" w:cs="Times New Roman"/>
                <w:color w:val="000000" w:themeColor="text1"/>
              </w:rPr>
              <w:t>Forsskål</w:t>
            </w:r>
            <w:proofErr w:type="spellEnd"/>
            <w:r w:rsidRPr="002C43F7">
              <w:rPr>
                <w:rFonts w:ascii="Times New Roman" w:hAnsi="Times New Roman" w:cs="Times New Roman"/>
                <w:color w:val="000000" w:themeColor="text1"/>
              </w:rPr>
              <w:t>, 1775)</w:t>
            </w:r>
          </w:p>
        </w:tc>
        <w:tc>
          <w:tcPr>
            <w:tcW w:w="1710" w:type="dxa"/>
            <w:vAlign w:val="center"/>
          </w:tcPr>
          <w:p w14:paraId="12DE66F5" w14:textId="25C9B06D" w:rsidR="00520FA2" w:rsidRPr="002C43F7" w:rsidRDefault="00520FA2" w:rsidP="000A5328">
            <w:pPr>
              <w:spacing w:before="120" w:after="120"/>
              <w:jc w:val="center"/>
              <w:rPr>
                <w:rFonts w:ascii="Times New Roman" w:hAnsi="Times New Roman" w:cs="Times New Roman"/>
                <w:color w:val="000000"/>
              </w:rPr>
            </w:pPr>
            <w:proofErr w:type="spellStart"/>
            <w:r w:rsidRPr="002C43F7">
              <w:rPr>
                <w:rFonts w:ascii="Times New Roman" w:hAnsi="Times New Roman" w:cs="Times New Roman"/>
                <w:color w:val="000000"/>
              </w:rPr>
              <w:t>Goldsilk</w:t>
            </w:r>
            <w:proofErr w:type="spellEnd"/>
            <w:r w:rsidRPr="002C43F7">
              <w:rPr>
                <w:rFonts w:ascii="Times New Roman" w:hAnsi="Times New Roman" w:cs="Times New Roman"/>
                <w:color w:val="000000"/>
              </w:rPr>
              <w:t xml:space="preserve"> seabream</w:t>
            </w:r>
          </w:p>
        </w:tc>
        <w:tc>
          <w:tcPr>
            <w:tcW w:w="1350" w:type="dxa"/>
            <w:vAlign w:val="center"/>
          </w:tcPr>
          <w:p w14:paraId="7173B32F" w14:textId="6EC4E6FD" w:rsidR="00520FA2" w:rsidRPr="002C43F7" w:rsidRDefault="00520FA2" w:rsidP="000A5328">
            <w:pPr>
              <w:spacing w:before="120" w:after="120"/>
              <w:jc w:val="center"/>
              <w:rPr>
                <w:rFonts w:ascii="Times New Roman" w:hAnsi="Times New Roman" w:cs="Times New Roman"/>
                <w:b/>
                <w:bCs/>
                <w:color w:val="000000" w:themeColor="text1"/>
              </w:rPr>
            </w:pPr>
            <w:proofErr w:type="spellStart"/>
            <w:r w:rsidRPr="002C43F7">
              <w:rPr>
                <w:rFonts w:ascii="Times New Roman" w:hAnsi="Times New Roman" w:cs="Times New Roman"/>
                <w:color w:val="000000"/>
              </w:rPr>
              <w:t>Bhavla</w:t>
            </w:r>
            <w:proofErr w:type="spellEnd"/>
          </w:p>
        </w:tc>
        <w:tc>
          <w:tcPr>
            <w:tcW w:w="895" w:type="dxa"/>
            <w:vAlign w:val="center"/>
          </w:tcPr>
          <w:p w14:paraId="1D99094D" w14:textId="44E5DB85"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4D3FA83D" w14:textId="4E26E011"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3.6</w:t>
            </w:r>
          </w:p>
        </w:tc>
      </w:tr>
      <w:tr w:rsidR="00520FA2" w:rsidRPr="002C43F7" w14:paraId="09F592EB" w14:textId="77777777" w:rsidTr="000920E5">
        <w:trPr>
          <w:trHeight w:val="113"/>
          <w:jc w:val="center"/>
        </w:trPr>
        <w:tc>
          <w:tcPr>
            <w:tcW w:w="625" w:type="dxa"/>
            <w:vAlign w:val="center"/>
          </w:tcPr>
          <w:p w14:paraId="699E8B9B"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96</w:t>
            </w:r>
          </w:p>
        </w:tc>
        <w:tc>
          <w:tcPr>
            <w:tcW w:w="1800" w:type="dxa"/>
            <w:vMerge/>
            <w:vAlign w:val="center"/>
          </w:tcPr>
          <w:p w14:paraId="025EB9D1"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070B27C0"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Align w:val="center"/>
          </w:tcPr>
          <w:p w14:paraId="5200934B"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rPr>
              <w:t>Sphyraenidae</w:t>
            </w:r>
          </w:p>
        </w:tc>
        <w:tc>
          <w:tcPr>
            <w:tcW w:w="2610" w:type="dxa"/>
            <w:vAlign w:val="center"/>
          </w:tcPr>
          <w:p w14:paraId="7B1F8AF6" w14:textId="77777777" w:rsidR="00520FA2" w:rsidRPr="002C43F7" w:rsidRDefault="00520FA2" w:rsidP="000A5328">
            <w:pPr>
              <w:spacing w:before="120" w:after="120"/>
              <w:jc w:val="center"/>
              <w:rPr>
                <w:rFonts w:ascii="Times New Roman" w:hAnsi="Times New Roman" w:cs="Times New Roman"/>
                <w:i/>
                <w:iCs/>
                <w:color w:val="000000" w:themeColor="text1"/>
              </w:rPr>
            </w:pPr>
            <w:r w:rsidRPr="002C43F7">
              <w:rPr>
                <w:rFonts w:ascii="Times New Roman" w:hAnsi="Times New Roman" w:cs="Times New Roman"/>
                <w:i/>
                <w:iCs/>
                <w:color w:val="000000" w:themeColor="text1"/>
              </w:rPr>
              <w:t xml:space="preserve">Sphyraena </w:t>
            </w:r>
            <w:proofErr w:type="spellStart"/>
            <w:r w:rsidRPr="002C43F7">
              <w:rPr>
                <w:rFonts w:ascii="Times New Roman" w:hAnsi="Times New Roman" w:cs="Times New Roman"/>
                <w:i/>
                <w:iCs/>
                <w:color w:val="000000" w:themeColor="text1"/>
              </w:rPr>
              <w:t>jello</w:t>
            </w:r>
            <w:proofErr w:type="spellEnd"/>
            <w:r w:rsidRPr="002C43F7">
              <w:rPr>
                <w:rFonts w:ascii="Times New Roman" w:hAnsi="Times New Roman" w:cs="Times New Roman"/>
                <w:color w:val="000000" w:themeColor="text1"/>
              </w:rPr>
              <w:t> Cuvier, 1829</w:t>
            </w:r>
          </w:p>
        </w:tc>
        <w:tc>
          <w:tcPr>
            <w:tcW w:w="1710" w:type="dxa"/>
            <w:vAlign w:val="center"/>
          </w:tcPr>
          <w:p w14:paraId="6EDA4B6C" w14:textId="5F49AE7E" w:rsidR="00520FA2" w:rsidRPr="002C43F7" w:rsidRDefault="00520FA2" w:rsidP="000A5328">
            <w:pPr>
              <w:spacing w:before="120" w:after="120"/>
              <w:jc w:val="center"/>
              <w:rPr>
                <w:rFonts w:ascii="Times New Roman" w:hAnsi="Times New Roman" w:cs="Times New Roman"/>
                <w:color w:val="000000"/>
              </w:rPr>
            </w:pPr>
            <w:proofErr w:type="spellStart"/>
            <w:r w:rsidRPr="002C43F7">
              <w:rPr>
                <w:rFonts w:ascii="Times New Roman" w:hAnsi="Times New Roman" w:cs="Times New Roman"/>
                <w:color w:val="000000"/>
              </w:rPr>
              <w:t>Pickhandle</w:t>
            </w:r>
            <w:proofErr w:type="spellEnd"/>
            <w:r w:rsidRPr="002C43F7">
              <w:rPr>
                <w:rFonts w:ascii="Times New Roman" w:hAnsi="Times New Roman" w:cs="Times New Roman"/>
                <w:color w:val="000000"/>
              </w:rPr>
              <w:t xml:space="preserve"> barracuda</w:t>
            </w:r>
          </w:p>
        </w:tc>
        <w:tc>
          <w:tcPr>
            <w:tcW w:w="1350" w:type="dxa"/>
            <w:vAlign w:val="center"/>
          </w:tcPr>
          <w:p w14:paraId="0422F169" w14:textId="79207FF8" w:rsidR="00520FA2" w:rsidRPr="002C43F7" w:rsidRDefault="00520FA2" w:rsidP="000A5328">
            <w:pPr>
              <w:spacing w:before="120" w:after="120"/>
              <w:jc w:val="center"/>
              <w:rPr>
                <w:rFonts w:ascii="Times New Roman" w:hAnsi="Times New Roman" w:cs="Times New Roman"/>
                <w:b/>
                <w:bCs/>
                <w:color w:val="000000" w:themeColor="text1"/>
              </w:rPr>
            </w:pPr>
            <w:proofErr w:type="spellStart"/>
            <w:r w:rsidRPr="002C43F7">
              <w:rPr>
                <w:rFonts w:ascii="Times New Roman" w:hAnsi="Times New Roman" w:cs="Times New Roman"/>
                <w:color w:val="000000"/>
              </w:rPr>
              <w:t>Kaancheli</w:t>
            </w:r>
            <w:proofErr w:type="spellEnd"/>
          </w:p>
        </w:tc>
        <w:tc>
          <w:tcPr>
            <w:tcW w:w="895" w:type="dxa"/>
            <w:vAlign w:val="center"/>
          </w:tcPr>
          <w:p w14:paraId="007E9123" w14:textId="4123699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(LC)</w:t>
            </w:r>
          </w:p>
        </w:tc>
        <w:tc>
          <w:tcPr>
            <w:tcW w:w="998" w:type="dxa"/>
            <w:vAlign w:val="center"/>
          </w:tcPr>
          <w:p w14:paraId="36DA5BFB" w14:textId="376A5392"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4.5</w:t>
            </w:r>
          </w:p>
        </w:tc>
      </w:tr>
      <w:tr w:rsidR="00520FA2" w:rsidRPr="002C43F7" w14:paraId="3B149683" w14:textId="77777777" w:rsidTr="000920E5">
        <w:trPr>
          <w:trHeight w:val="113"/>
          <w:jc w:val="center"/>
        </w:trPr>
        <w:tc>
          <w:tcPr>
            <w:tcW w:w="625" w:type="dxa"/>
            <w:vAlign w:val="center"/>
          </w:tcPr>
          <w:p w14:paraId="2D11E6E9"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97</w:t>
            </w:r>
          </w:p>
        </w:tc>
        <w:tc>
          <w:tcPr>
            <w:tcW w:w="1800" w:type="dxa"/>
            <w:vMerge/>
            <w:vAlign w:val="center"/>
          </w:tcPr>
          <w:p w14:paraId="22D45290"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46701097"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Align w:val="center"/>
          </w:tcPr>
          <w:p w14:paraId="5439461F"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rPr>
              <w:t>Sphyraenidae</w:t>
            </w:r>
          </w:p>
        </w:tc>
        <w:tc>
          <w:tcPr>
            <w:tcW w:w="2610" w:type="dxa"/>
            <w:vAlign w:val="center"/>
          </w:tcPr>
          <w:p w14:paraId="3444083A" w14:textId="77777777" w:rsidR="00520FA2" w:rsidRPr="002C43F7" w:rsidRDefault="00520FA2" w:rsidP="000A5328">
            <w:pPr>
              <w:spacing w:before="120" w:after="120"/>
              <w:jc w:val="center"/>
              <w:rPr>
                <w:rFonts w:ascii="Times New Roman" w:hAnsi="Times New Roman" w:cs="Times New Roman"/>
                <w:i/>
                <w:iCs/>
                <w:color w:val="000000" w:themeColor="text1"/>
              </w:rPr>
            </w:pPr>
            <w:r w:rsidRPr="002C43F7">
              <w:rPr>
                <w:rFonts w:ascii="Times New Roman" w:hAnsi="Times New Roman" w:cs="Times New Roman"/>
                <w:i/>
                <w:iCs/>
                <w:color w:val="000000" w:themeColor="text1"/>
              </w:rPr>
              <w:t xml:space="preserve">Sphyraena </w:t>
            </w:r>
            <w:proofErr w:type="spellStart"/>
            <w:r w:rsidRPr="002C43F7">
              <w:rPr>
                <w:rFonts w:ascii="Times New Roman" w:hAnsi="Times New Roman" w:cs="Times New Roman"/>
                <w:i/>
                <w:iCs/>
                <w:color w:val="000000" w:themeColor="text1"/>
              </w:rPr>
              <w:t>obtusata</w:t>
            </w:r>
            <w:proofErr w:type="spellEnd"/>
            <w:r w:rsidRPr="002C43F7">
              <w:rPr>
                <w:rFonts w:ascii="Times New Roman" w:hAnsi="Times New Roman" w:cs="Times New Roman"/>
                <w:color w:val="000000" w:themeColor="text1"/>
              </w:rPr>
              <w:t> Cuvier, 1829</w:t>
            </w:r>
          </w:p>
        </w:tc>
        <w:tc>
          <w:tcPr>
            <w:tcW w:w="1710" w:type="dxa"/>
            <w:vAlign w:val="center"/>
          </w:tcPr>
          <w:p w14:paraId="6D25C218" w14:textId="271BD75F" w:rsidR="00520FA2" w:rsidRPr="002C43F7" w:rsidRDefault="00520FA2"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Obtuse barracuda</w:t>
            </w:r>
          </w:p>
        </w:tc>
        <w:tc>
          <w:tcPr>
            <w:tcW w:w="1350" w:type="dxa"/>
            <w:vAlign w:val="center"/>
          </w:tcPr>
          <w:p w14:paraId="30FC614D" w14:textId="478C51AA" w:rsidR="00520FA2" w:rsidRPr="002C43F7" w:rsidRDefault="00520FA2" w:rsidP="000A5328">
            <w:pPr>
              <w:spacing w:before="120" w:after="120"/>
              <w:jc w:val="center"/>
              <w:rPr>
                <w:rFonts w:ascii="Times New Roman" w:hAnsi="Times New Roman" w:cs="Times New Roman"/>
                <w:b/>
                <w:bCs/>
                <w:color w:val="000000" w:themeColor="text1"/>
              </w:rPr>
            </w:pPr>
            <w:proofErr w:type="spellStart"/>
            <w:r w:rsidRPr="002C43F7">
              <w:rPr>
                <w:rFonts w:ascii="Times New Roman" w:hAnsi="Times New Roman" w:cs="Times New Roman"/>
                <w:color w:val="000000"/>
              </w:rPr>
              <w:t>Kaancheli</w:t>
            </w:r>
            <w:proofErr w:type="spellEnd"/>
          </w:p>
        </w:tc>
        <w:tc>
          <w:tcPr>
            <w:tcW w:w="895" w:type="dxa"/>
            <w:vAlign w:val="center"/>
          </w:tcPr>
          <w:p w14:paraId="1D343503" w14:textId="06968B65"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21E1D191" w14:textId="0EBF1637"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4.2</w:t>
            </w:r>
          </w:p>
        </w:tc>
      </w:tr>
      <w:tr w:rsidR="00520FA2" w:rsidRPr="002C43F7" w14:paraId="093A14AD" w14:textId="77777777" w:rsidTr="000920E5">
        <w:trPr>
          <w:trHeight w:val="113"/>
          <w:jc w:val="center"/>
        </w:trPr>
        <w:tc>
          <w:tcPr>
            <w:tcW w:w="625" w:type="dxa"/>
            <w:vAlign w:val="center"/>
          </w:tcPr>
          <w:p w14:paraId="1FDEE281"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lastRenderedPageBreak/>
              <w:t>98</w:t>
            </w:r>
          </w:p>
        </w:tc>
        <w:tc>
          <w:tcPr>
            <w:tcW w:w="1800" w:type="dxa"/>
            <w:vMerge/>
            <w:vAlign w:val="center"/>
          </w:tcPr>
          <w:p w14:paraId="44A42A35"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restart"/>
            <w:vAlign w:val="center"/>
          </w:tcPr>
          <w:p w14:paraId="68F407B2" w14:textId="77777777" w:rsidR="00520FA2" w:rsidRPr="002C43F7" w:rsidRDefault="00520FA2"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color w:val="000000"/>
              </w:rPr>
              <w:t>Pleuronectiformes</w:t>
            </w:r>
            <w:proofErr w:type="spellEnd"/>
          </w:p>
          <w:p w14:paraId="74D82CB3"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Align w:val="center"/>
          </w:tcPr>
          <w:p w14:paraId="2437C498" w14:textId="77777777" w:rsidR="00520FA2" w:rsidRPr="002C43F7" w:rsidRDefault="00520FA2"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color w:val="000000"/>
              </w:rPr>
              <w:t>Cynoglossidae</w:t>
            </w:r>
            <w:proofErr w:type="spellEnd"/>
          </w:p>
        </w:tc>
        <w:tc>
          <w:tcPr>
            <w:tcW w:w="2610" w:type="dxa"/>
            <w:vAlign w:val="center"/>
          </w:tcPr>
          <w:p w14:paraId="0A7DAE8C" w14:textId="77777777" w:rsidR="00520FA2" w:rsidRPr="002C43F7" w:rsidRDefault="00520FA2" w:rsidP="000A5328">
            <w:pPr>
              <w:spacing w:before="120" w:after="120"/>
              <w:jc w:val="center"/>
              <w:rPr>
                <w:rFonts w:ascii="Times New Roman" w:hAnsi="Times New Roman" w:cs="Times New Roman"/>
                <w:i/>
                <w:iCs/>
                <w:color w:val="000000" w:themeColor="text1"/>
              </w:rPr>
            </w:pPr>
            <w:proofErr w:type="spellStart"/>
            <w:r w:rsidRPr="002C43F7">
              <w:rPr>
                <w:rFonts w:ascii="Times New Roman" w:hAnsi="Times New Roman" w:cs="Times New Roman"/>
                <w:i/>
                <w:iCs/>
                <w:color w:val="000000" w:themeColor="text1"/>
              </w:rPr>
              <w:t>Cynoglossus</w:t>
            </w:r>
            <w:proofErr w:type="spellEnd"/>
            <w:r w:rsidRPr="002C43F7">
              <w:rPr>
                <w:rFonts w:ascii="Times New Roman" w:hAnsi="Times New Roman" w:cs="Times New Roman"/>
                <w:i/>
                <w:iCs/>
                <w:color w:val="000000" w:themeColor="text1"/>
              </w:rPr>
              <w:t xml:space="preserve"> </w:t>
            </w:r>
            <w:proofErr w:type="spellStart"/>
            <w:r w:rsidRPr="002C43F7">
              <w:rPr>
                <w:rFonts w:ascii="Times New Roman" w:hAnsi="Times New Roman" w:cs="Times New Roman"/>
                <w:i/>
                <w:iCs/>
                <w:color w:val="000000" w:themeColor="text1"/>
              </w:rPr>
              <w:t>arel</w:t>
            </w:r>
            <w:proofErr w:type="spellEnd"/>
            <w:r w:rsidRPr="002C43F7">
              <w:rPr>
                <w:rFonts w:ascii="Times New Roman" w:hAnsi="Times New Roman" w:cs="Times New Roman"/>
                <w:i/>
                <w:iCs/>
                <w:color w:val="000000" w:themeColor="text1"/>
              </w:rPr>
              <w:t xml:space="preserve"> (Bloch &amp; Schneider, 1801)</w:t>
            </w:r>
          </w:p>
        </w:tc>
        <w:tc>
          <w:tcPr>
            <w:tcW w:w="1710" w:type="dxa"/>
            <w:vAlign w:val="center"/>
          </w:tcPr>
          <w:p w14:paraId="3450FFF8" w14:textId="72222FB3" w:rsidR="00520FA2" w:rsidRPr="002C43F7" w:rsidRDefault="00520FA2"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 xml:space="preserve">Large-scale </w:t>
            </w:r>
            <w:proofErr w:type="spellStart"/>
            <w:r w:rsidRPr="002C43F7">
              <w:rPr>
                <w:rFonts w:ascii="Times New Roman" w:hAnsi="Times New Roman" w:cs="Times New Roman"/>
                <w:color w:val="000000"/>
              </w:rPr>
              <w:t>tonguesole</w:t>
            </w:r>
            <w:proofErr w:type="spellEnd"/>
          </w:p>
        </w:tc>
        <w:tc>
          <w:tcPr>
            <w:tcW w:w="1350" w:type="dxa"/>
            <w:vAlign w:val="center"/>
          </w:tcPr>
          <w:p w14:paraId="129DF499" w14:textId="5C93FCAA" w:rsidR="00520FA2" w:rsidRPr="002C43F7" w:rsidRDefault="00520FA2" w:rsidP="000A5328">
            <w:pPr>
              <w:spacing w:before="120" w:after="120"/>
              <w:jc w:val="center"/>
              <w:rPr>
                <w:rFonts w:ascii="Times New Roman" w:hAnsi="Times New Roman" w:cs="Times New Roman"/>
                <w:b/>
                <w:bCs/>
                <w:color w:val="000000" w:themeColor="text1"/>
              </w:rPr>
            </w:pPr>
            <w:proofErr w:type="spellStart"/>
            <w:r w:rsidRPr="002C43F7">
              <w:rPr>
                <w:rFonts w:ascii="Times New Roman" w:hAnsi="Times New Roman" w:cs="Times New Roman"/>
                <w:color w:val="000000"/>
              </w:rPr>
              <w:t>Jeepta</w:t>
            </w:r>
            <w:proofErr w:type="spellEnd"/>
          </w:p>
        </w:tc>
        <w:tc>
          <w:tcPr>
            <w:tcW w:w="895" w:type="dxa"/>
            <w:vAlign w:val="center"/>
          </w:tcPr>
          <w:p w14:paraId="68D82E52" w14:textId="586E4462"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5537A52E" w14:textId="0E088923"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3.3</w:t>
            </w:r>
          </w:p>
        </w:tc>
      </w:tr>
      <w:tr w:rsidR="00520FA2" w:rsidRPr="002C43F7" w14:paraId="2D52A6DA" w14:textId="77777777" w:rsidTr="000920E5">
        <w:trPr>
          <w:trHeight w:val="113"/>
          <w:jc w:val="center"/>
        </w:trPr>
        <w:tc>
          <w:tcPr>
            <w:tcW w:w="625" w:type="dxa"/>
            <w:vAlign w:val="center"/>
          </w:tcPr>
          <w:p w14:paraId="1437DD48"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99</w:t>
            </w:r>
          </w:p>
        </w:tc>
        <w:tc>
          <w:tcPr>
            <w:tcW w:w="1800" w:type="dxa"/>
            <w:vMerge/>
            <w:vAlign w:val="center"/>
          </w:tcPr>
          <w:p w14:paraId="3E30E1FB"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745A3751"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Align w:val="center"/>
          </w:tcPr>
          <w:p w14:paraId="44091629" w14:textId="77777777" w:rsidR="00520FA2" w:rsidRPr="002C43F7" w:rsidRDefault="00520FA2"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color w:val="000000"/>
              </w:rPr>
              <w:t>Paralichthyidae</w:t>
            </w:r>
            <w:proofErr w:type="spellEnd"/>
          </w:p>
        </w:tc>
        <w:tc>
          <w:tcPr>
            <w:tcW w:w="2610" w:type="dxa"/>
            <w:vAlign w:val="center"/>
          </w:tcPr>
          <w:p w14:paraId="2BA406ED" w14:textId="77777777" w:rsidR="00520FA2" w:rsidRPr="002C43F7" w:rsidRDefault="00520FA2" w:rsidP="000A5328">
            <w:pPr>
              <w:spacing w:before="120" w:after="120"/>
              <w:jc w:val="center"/>
              <w:rPr>
                <w:rFonts w:ascii="Times New Roman" w:hAnsi="Times New Roman" w:cs="Times New Roman"/>
                <w:i/>
                <w:iCs/>
                <w:color w:val="000000" w:themeColor="text1"/>
              </w:rPr>
            </w:pPr>
            <w:proofErr w:type="spellStart"/>
            <w:r w:rsidRPr="002C43F7">
              <w:rPr>
                <w:rFonts w:ascii="Times New Roman" w:hAnsi="Times New Roman" w:cs="Times New Roman"/>
                <w:i/>
                <w:iCs/>
                <w:color w:val="000000" w:themeColor="text1"/>
              </w:rPr>
              <w:t>Pseudorhombus</w:t>
            </w:r>
            <w:proofErr w:type="spellEnd"/>
            <w:r w:rsidRPr="002C43F7">
              <w:rPr>
                <w:rFonts w:ascii="Times New Roman" w:hAnsi="Times New Roman" w:cs="Times New Roman"/>
                <w:i/>
                <w:iCs/>
                <w:color w:val="000000" w:themeColor="text1"/>
              </w:rPr>
              <w:t xml:space="preserve"> </w:t>
            </w:r>
            <w:proofErr w:type="spellStart"/>
            <w:r w:rsidRPr="002C43F7">
              <w:rPr>
                <w:rFonts w:ascii="Times New Roman" w:hAnsi="Times New Roman" w:cs="Times New Roman"/>
                <w:i/>
                <w:iCs/>
                <w:color w:val="000000" w:themeColor="text1"/>
              </w:rPr>
              <w:t>arsius</w:t>
            </w:r>
            <w:proofErr w:type="spellEnd"/>
            <w:r w:rsidRPr="002C43F7">
              <w:rPr>
                <w:rFonts w:ascii="Times New Roman" w:hAnsi="Times New Roman" w:cs="Times New Roman"/>
                <w:color w:val="000000" w:themeColor="text1"/>
              </w:rPr>
              <w:t> (Hamilton, 1822)</w:t>
            </w:r>
          </w:p>
        </w:tc>
        <w:tc>
          <w:tcPr>
            <w:tcW w:w="1710" w:type="dxa"/>
            <w:vAlign w:val="center"/>
          </w:tcPr>
          <w:p w14:paraId="0561C1C6" w14:textId="5A6436DA" w:rsidR="00520FA2" w:rsidRPr="002C43F7" w:rsidRDefault="00520FA2"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Large-tooth flounder</w:t>
            </w:r>
          </w:p>
        </w:tc>
        <w:tc>
          <w:tcPr>
            <w:tcW w:w="1350" w:type="dxa"/>
            <w:vAlign w:val="center"/>
          </w:tcPr>
          <w:p w14:paraId="4EAA7861" w14:textId="22788A63" w:rsidR="00520FA2" w:rsidRPr="002C43F7" w:rsidRDefault="00520FA2" w:rsidP="000A5328">
            <w:pPr>
              <w:spacing w:before="120" w:after="120"/>
              <w:jc w:val="center"/>
              <w:rPr>
                <w:rFonts w:ascii="Times New Roman" w:hAnsi="Times New Roman" w:cs="Times New Roman"/>
                <w:b/>
                <w:bCs/>
                <w:color w:val="000000" w:themeColor="text1"/>
              </w:rPr>
            </w:pPr>
            <w:proofErr w:type="spellStart"/>
            <w:r w:rsidRPr="002C43F7">
              <w:rPr>
                <w:rFonts w:ascii="Times New Roman" w:hAnsi="Times New Roman" w:cs="Times New Roman"/>
                <w:color w:val="000000"/>
              </w:rPr>
              <w:t>Daatra</w:t>
            </w:r>
            <w:proofErr w:type="spellEnd"/>
          </w:p>
        </w:tc>
        <w:tc>
          <w:tcPr>
            <w:tcW w:w="895" w:type="dxa"/>
            <w:vAlign w:val="center"/>
          </w:tcPr>
          <w:p w14:paraId="7035989A" w14:textId="19424144"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7BD4D9EC" w14:textId="4C70A442"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3.9</w:t>
            </w:r>
          </w:p>
        </w:tc>
      </w:tr>
      <w:tr w:rsidR="00520FA2" w:rsidRPr="002C43F7" w14:paraId="3291C1AC" w14:textId="77777777" w:rsidTr="000920E5">
        <w:trPr>
          <w:trHeight w:val="113"/>
          <w:jc w:val="center"/>
        </w:trPr>
        <w:tc>
          <w:tcPr>
            <w:tcW w:w="625" w:type="dxa"/>
            <w:vAlign w:val="center"/>
          </w:tcPr>
          <w:p w14:paraId="56D7B25D"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100</w:t>
            </w:r>
          </w:p>
        </w:tc>
        <w:tc>
          <w:tcPr>
            <w:tcW w:w="1800" w:type="dxa"/>
            <w:vMerge/>
            <w:vAlign w:val="center"/>
          </w:tcPr>
          <w:p w14:paraId="2BE28A54"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2CE18B9D"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Align w:val="center"/>
          </w:tcPr>
          <w:p w14:paraId="63B5CA5E" w14:textId="77777777" w:rsidR="00520FA2" w:rsidRPr="002C43F7" w:rsidRDefault="00520FA2"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color w:val="000000"/>
              </w:rPr>
              <w:t>Psettodidiae</w:t>
            </w:r>
            <w:proofErr w:type="spellEnd"/>
          </w:p>
        </w:tc>
        <w:tc>
          <w:tcPr>
            <w:tcW w:w="2610" w:type="dxa"/>
            <w:vAlign w:val="center"/>
          </w:tcPr>
          <w:p w14:paraId="50216B2A" w14:textId="77777777" w:rsidR="00520FA2" w:rsidRPr="002C43F7" w:rsidRDefault="00520FA2" w:rsidP="000A5328">
            <w:pPr>
              <w:spacing w:before="120" w:after="120"/>
              <w:jc w:val="center"/>
              <w:rPr>
                <w:rFonts w:ascii="Times New Roman" w:hAnsi="Times New Roman" w:cs="Times New Roman"/>
                <w:i/>
                <w:iCs/>
                <w:color w:val="000000" w:themeColor="text1"/>
              </w:rPr>
            </w:pPr>
            <w:proofErr w:type="spellStart"/>
            <w:r w:rsidRPr="002C43F7">
              <w:rPr>
                <w:rFonts w:ascii="Times New Roman" w:hAnsi="Times New Roman" w:cs="Times New Roman"/>
                <w:i/>
                <w:iCs/>
                <w:color w:val="000000" w:themeColor="text1"/>
              </w:rPr>
              <w:t>Psettodes</w:t>
            </w:r>
            <w:proofErr w:type="spellEnd"/>
            <w:r w:rsidRPr="002C43F7">
              <w:rPr>
                <w:rFonts w:ascii="Times New Roman" w:hAnsi="Times New Roman" w:cs="Times New Roman"/>
                <w:i/>
                <w:iCs/>
                <w:color w:val="000000" w:themeColor="text1"/>
              </w:rPr>
              <w:t xml:space="preserve"> </w:t>
            </w:r>
            <w:proofErr w:type="spellStart"/>
            <w:r w:rsidRPr="002C43F7">
              <w:rPr>
                <w:rFonts w:ascii="Times New Roman" w:hAnsi="Times New Roman" w:cs="Times New Roman"/>
                <w:i/>
                <w:iCs/>
                <w:color w:val="000000" w:themeColor="text1"/>
              </w:rPr>
              <w:t>erumei</w:t>
            </w:r>
            <w:proofErr w:type="spellEnd"/>
            <w:r w:rsidRPr="002C43F7">
              <w:rPr>
                <w:rFonts w:ascii="Times New Roman" w:hAnsi="Times New Roman" w:cs="Times New Roman"/>
                <w:color w:val="000000" w:themeColor="text1"/>
              </w:rPr>
              <w:t> (Bloch &amp; Schneider, 1801)</w:t>
            </w:r>
          </w:p>
        </w:tc>
        <w:tc>
          <w:tcPr>
            <w:tcW w:w="1710" w:type="dxa"/>
            <w:vAlign w:val="center"/>
          </w:tcPr>
          <w:p w14:paraId="275CD904" w14:textId="6E9DBBE3" w:rsidR="00520FA2" w:rsidRPr="002C43F7" w:rsidRDefault="00520FA2"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Indian spiny turbot (Indian halibut)</w:t>
            </w:r>
          </w:p>
        </w:tc>
        <w:tc>
          <w:tcPr>
            <w:tcW w:w="1350" w:type="dxa"/>
            <w:vAlign w:val="center"/>
          </w:tcPr>
          <w:p w14:paraId="2D18FD21" w14:textId="12537930" w:rsidR="00520FA2" w:rsidRPr="002C43F7" w:rsidRDefault="00520FA2" w:rsidP="000A5328">
            <w:pPr>
              <w:spacing w:before="120" w:after="120"/>
              <w:jc w:val="center"/>
              <w:rPr>
                <w:rFonts w:ascii="Times New Roman" w:hAnsi="Times New Roman" w:cs="Times New Roman"/>
                <w:b/>
                <w:bCs/>
                <w:color w:val="000000" w:themeColor="text1"/>
              </w:rPr>
            </w:pPr>
            <w:proofErr w:type="spellStart"/>
            <w:r w:rsidRPr="002C43F7">
              <w:rPr>
                <w:rFonts w:ascii="Times New Roman" w:hAnsi="Times New Roman" w:cs="Times New Roman"/>
                <w:color w:val="000000"/>
              </w:rPr>
              <w:t>Favdo</w:t>
            </w:r>
            <w:proofErr w:type="spellEnd"/>
          </w:p>
        </w:tc>
        <w:tc>
          <w:tcPr>
            <w:tcW w:w="895" w:type="dxa"/>
            <w:vAlign w:val="center"/>
          </w:tcPr>
          <w:p w14:paraId="61840CD0" w14:textId="1DCE8321"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6BD0565E" w14:textId="2B689A75"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4.4</w:t>
            </w:r>
          </w:p>
        </w:tc>
      </w:tr>
      <w:tr w:rsidR="00520FA2" w:rsidRPr="002C43F7" w14:paraId="23964D8C" w14:textId="77777777" w:rsidTr="000920E5">
        <w:trPr>
          <w:trHeight w:val="113"/>
          <w:jc w:val="center"/>
        </w:trPr>
        <w:tc>
          <w:tcPr>
            <w:tcW w:w="625" w:type="dxa"/>
            <w:vAlign w:val="center"/>
          </w:tcPr>
          <w:p w14:paraId="1CBFB53C"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101</w:t>
            </w:r>
          </w:p>
        </w:tc>
        <w:tc>
          <w:tcPr>
            <w:tcW w:w="1800" w:type="dxa"/>
            <w:vMerge/>
            <w:vAlign w:val="center"/>
          </w:tcPr>
          <w:p w14:paraId="019878CC"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515ECDD9"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Align w:val="center"/>
          </w:tcPr>
          <w:p w14:paraId="3D0BF053"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rPr>
              <w:t>Soleidae</w:t>
            </w:r>
          </w:p>
        </w:tc>
        <w:tc>
          <w:tcPr>
            <w:tcW w:w="2610" w:type="dxa"/>
            <w:vAlign w:val="center"/>
          </w:tcPr>
          <w:p w14:paraId="0E0F7413" w14:textId="77777777" w:rsidR="00520FA2" w:rsidRPr="002C43F7" w:rsidRDefault="00520FA2" w:rsidP="000A5328">
            <w:pPr>
              <w:spacing w:before="120" w:after="120"/>
              <w:jc w:val="center"/>
              <w:rPr>
                <w:rFonts w:ascii="Times New Roman" w:hAnsi="Times New Roman" w:cs="Times New Roman"/>
                <w:i/>
                <w:iCs/>
                <w:color w:val="000000" w:themeColor="text1"/>
              </w:rPr>
            </w:pPr>
            <w:r w:rsidRPr="002C43F7">
              <w:rPr>
                <w:rFonts w:ascii="Times New Roman" w:hAnsi="Times New Roman" w:cs="Times New Roman"/>
                <w:i/>
                <w:iCs/>
                <w:color w:val="000000" w:themeColor="text1"/>
              </w:rPr>
              <w:t>Solea elongata</w:t>
            </w:r>
            <w:r w:rsidRPr="002C43F7">
              <w:rPr>
                <w:rFonts w:ascii="Times New Roman" w:hAnsi="Times New Roman" w:cs="Times New Roman"/>
                <w:color w:val="000000" w:themeColor="text1"/>
              </w:rPr>
              <w:t> Day, 1877</w:t>
            </w:r>
          </w:p>
        </w:tc>
        <w:tc>
          <w:tcPr>
            <w:tcW w:w="1710" w:type="dxa"/>
            <w:vAlign w:val="center"/>
          </w:tcPr>
          <w:p w14:paraId="46E670EA" w14:textId="2482F8B7" w:rsidR="00520FA2" w:rsidRPr="002C43F7" w:rsidRDefault="00520FA2"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Elongate sole</w:t>
            </w:r>
          </w:p>
        </w:tc>
        <w:tc>
          <w:tcPr>
            <w:tcW w:w="1350" w:type="dxa"/>
            <w:vAlign w:val="center"/>
          </w:tcPr>
          <w:p w14:paraId="01E4C12B" w14:textId="2FFE393C" w:rsidR="00520FA2" w:rsidRPr="002C43F7" w:rsidRDefault="00520FA2" w:rsidP="000A5328">
            <w:pPr>
              <w:spacing w:before="120" w:after="120"/>
              <w:jc w:val="center"/>
              <w:rPr>
                <w:rFonts w:ascii="Times New Roman" w:hAnsi="Times New Roman" w:cs="Times New Roman"/>
                <w:b/>
                <w:bCs/>
                <w:color w:val="000000" w:themeColor="text1"/>
              </w:rPr>
            </w:pPr>
            <w:proofErr w:type="spellStart"/>
            <w:r w:rsidRPr="002C43F7">
              <w:rPr>
                <w:rFonts w:ascii="Times New Roman" w:hAnsi="Times New Roman" w:cs="Times New Roman"/>
                <w:color w:val="000000"/>
              </w:rPr>
              <w:t>Jeepta</w:t>
            </w:r>
            <w:proofErr w:type="spellEnd"/>
          </w:p>
        </w:tc>
        <w:tc>
          <w:tcPr>
            <w:tcW w:w="895" w:type="dxa"/>
            <w:vAlign w:val="center"/>
          </w:tcPr>
          <w:p w14:paraId="08CB2B45" w14:textId="16895006"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16FF4CA0" w14:textId="6B4D3257"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3.2</w:t>
            </w:r>
          </w:p>
        </w:tc>
      </w:tr>
      <w:tr w:rsidR="00520FA2" w:rsidRPr="002C43F7" w14:paraId="1833B622" w14:textId="77777777" w:rsidTr="000920E5">
        <w:trPr>
          <w:trHeight w:val="113"/>
          <w:jc w:val="center"/>
        </w:trPr>
        <w:tc>
          <w:tcPr>
            <w:tcW w:w="625" w:type="dxa"/>
            <w:vAlign w:val="center"/>
          </w:tcPr>
          <w:p w14:paraId="5829B9EB"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102</w:t>
            </w:r>
          </w:p>
        </w:tc>
        <w:tc>
          <w:tcPr>
            <w:tcW w:w="1800" w:type="dxa"/>
            <w:vMerge/>
            <w:vAlign w:val="center"/>
          </w:tcPr>
          <w:p w14:paraId="53CE3FD7"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2A740249"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Align w:val="center"/>
          </w:tcPr>
          <w:p w14:paraId="3F886291"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rPr>
              <w:t>Soleidae</w:t>
            </w:r>
          </w:p>
        </w:tc>
        <w:tc>
          <w:tcPr>
            <w:tcW w:w="2610" w:type="dxa"/>
            <w:vAlign w:val="center"/>
          </w:tcPr>
          <w:p w14:paraId="6E3A296B" w14:textId="77777777" w:rsidR="00520FA2" w:rsidRPr="002C43F7" w:rsidRDefault="00520FA2" w:rsidP="000A5328">
            <w:pPr>
              <w:spacing w:before="120" w:after="120"/>
              <w:jc w:val="center"/>
              <w:rPr>
                <w:rFonts w:ascii="Times New Roman" w:hAnsi="Times New Roman" w:cs="Times New Roman"/>
                <w:i/>
                <w:iCs/>
                <w:color w:val="000000" w:themeColor="text1"/>
              </w:rPr>
            </w:pPr>
            <w:proofErr w:type="spellStart"/>
            <w:r w:rsidRPr="002C43F7">
              <w:rPr>
                <w:rFonts w:ascii="Times New Roman" w:hAnsi="Times New Roman" w:cs="Times New Roman"/>
                <w:i/>
                <w:iCs/>
                <w:color w:val="000000" w:themeColor="text1"/>
              </w:rPr>
              <w:t>Zebrias</w:t>
            </w:r>
            <w:proofErr w:type="spellEnd"/>
            <w:r w:rsidRPr="002C43F7">
              <w:rPr>
                <w:rFonts w:ascii="Times New Roman" w:hAnsi="Times New Roman" w:cs="Times New Roman"/>
                <w:i/>
                <w:iCs/>
                <w:color w:val="000000" w:themeColor="text1"/>
              </w:rPr>
              <w:t xml:space="preserve"> quagga</w:t>
            </w:r>
            <w:r w:rsidRPr="002C43F7">
              <w:rPr>
                <w:rFonts w:ascii="Times New Roman" w:hAnsi="Times New Roman" w:cs="Times New Roman"/>
                <w:color w:val="000000" w:themeColor="text1"/>
              </w:rPr>
              <w:t> (Kaup, 1858)</w:t>
            </w:r>
          </w:p>
        </w:tc>
        <w:tc>
          <w:tcPr>
            <w:tcW w:w="1710" w:type="dxa"/>
            <w:vAlign w:val="center"/>
          </w:tcPr>
          <w:p w14:paraId="7185444E" w14:textId="4F8C546E" w:rsidR="00520FA2" w:rsidRPr="002C43F7" w:rsidRDefault="00520FA2" w:rsidP="000A5328">
            <w:pPr>
              <w:spacing w:before="120" w:after="120"/>
              <w:jc w:val="center"/>
              <w:rPr>
                <w:rFonts w:ascii="Times New Roman" w:hAnsi="Times New Roman" w:cs="Times New Roman"/>
                <w:color w:val="000000"/>
              </w:rPr>
            </w:pPr>
            <w:proofErr w:type="spellStart"/>
            <w:r w:rsidRPr="002C43F7">
              <w:rPr>
                <w:rFonts w:ascii="Times New Roman" w:hAnsi="Times New Roman" w:cs="Times New Roman"/>
                <w:color w:val="000000"/>
              </w:rPr>
              <w:t>Fringefin</w:t>
            </w:r>
            <w:proofErr w:type="spellEnd"/>
            <w:r w:rsidRPr="002C43F7">
              <w:rPr>
                <w:rFonts w:ascii="Times New Roman" w:hAnsi="Times New Roman" w:cs="Times New Roman"/>
                <w:color w:val="000000"/>
              </w:rPr>
              <w:t xml:space="preserve"> zebra sole</w:t>
            </w:r>
          </w:p>
        </w:tc>
        <w:tc>
          <w:tcPr>
            <w:tcW w:w="1350" w:type="dxa"/>
            <w:vAlign w:val="center"/>
          </w:tcPr>
          <w:p w14:paraId="4853D86B" w14:textId="11868ABE" w:rsidR="00520FA2" w:rsidRPr="002C43F7" w:rsidRDefault="00520FA2" w:rsidP="000A5328">
            <w:pPr>
              <w:spacing w:before="120" w:after="120"/>
              <w:jc w:val="center"/>
              <w:rPr>
                <w:rFonts w:ascii="Times New Roman" w:hAnsi="Times New Roman" w:cs="Times New Roman"/>
                <w:b/>
                <w:bCs/>
                <w:color w:val="000000" w:themeColor="text1"/>
              </w:rPr>
            </w:pPr>
            <w:proofErr w:type="spellStart"/>
            <w:r w:rsidRPr="002C43F7">
              <w:rPr>
                <w:rFonts w:ascii="Times New Roman" w:hAnsi="Times New Roman" w:cs="Times New Roman"/>
                <w:color w:val="000000"/>
              </w:rPr>
              <w:t>Jeepta</w:t>
            </w:r>
            <w:proofErr w:type="spellEnd"/>
          </w:p>
        </w:tc>
        <w:tc>
          <w:tcPr>
            <w:tcW w:w="895" w:type="dxa"/>
            <w:vAlign w:val="center"/>
          </w:tcPr>
          <w:p w14:paraId="57EFBA4C" w14:textId="2CCFB126"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25859833" w14:textId="64E23637"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3.3</w:t>
            </w:r>
          </w:p>
        </w:tc>
      </w:tr>
      <w:tr w:rsidR="00520FA2" w:rsidRPr="002C43F7" w14:paraId="2FB277F4" w14:textId="77777777" w:rsidTr="000920E5">
        <w:trPr>
          <w:trHeight w:val="113"/>
          <w:jc w:val="center"/>
        </w:trPr>
        <w:tc>
          <w:tcPr>
            <w:tcW w:w="625" w:type="dxa"/>
            <w:vAlign w:val="center"/>
          </w:tcPr>
          <w:p w14:paraId="12DF0328"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103</w:t>
            </w:r>
          </w:p>
        </w:tc>
        <w:tc>
          <w:tcPr>
            <w:tcW w:w="1800" w:type="dxa"/>
            <w:vMerge/>
            <w:vAlign w:val="center"/>
          </w:tcPr>
          <w:p w14:paraId="1088CFFB"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6B9F775E"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Align w:val="center"/>
          </w:tcPr>
          <w:p w14:paraId="5FB35146"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rPr>
              <w:t>Soleidae</w:t>
            </w:r>
          </w:p>
        </w:tc>
        <w:tc>
          <w:tcPr>
            <w:tcW w:w="2610" w:type="dxa"/>
            <w:vAlign w:val="center"/>
          </w:tcPr>
          <w:p w14:paraId="7D41DBA5" w14:textId="77777777" w:rsidR="00520FA2" w:rsidRPr="002C43F7" w:rsidRDefault="00520FA2" w:rsidP="000A5328">
            <w:pPr>
              <w:spacing w:before="120" w:after="120"/>
              <w:jc w:val="center"/>
              <w:rPr>
                <w:rFonts w:ascii="Times New Roman" w:hAnsi="Times New Roman" w:cs="Times New Roman"/>
                <w:i/>
                <w:iCs/>
                <w:color w:val="000000" w:themeColor="text1"/>
              </w:rPr>
            </w:pPr>
            <w:proofErr w:type="spellStart"/>
            <w:r w:rsidRPr="002C43F7">
              <w:rPr>
                <w:rFonts w:ascii="Times New Roman" w:hAnsi="Times New Roman" w:cs="Times New Roman"/>
                <w:i/>
                <w:iCs/>
                <w:color w:val="000000" w:themeColor="text1"/>
              </w:rPr>
              <w:t>Zebrias</w:t>
            </w:r>
            <w:proofErr w:type="spellEnd"/>
            <w:r w:rsidRPr="002C43F7">
              <w:rPr>
                <w:rFonts w:ascii="Times New Roman" w:hAnsi="Times New Roman" w:cs="Times New Roman"/>
                <w:i/>
                <w:iCs/>
                <w:color w:val="000000" w:themeColor="text1"/>
              </w:rPr>
              <w:t xml:space="preserve"> </w:t>
            </w:r>
            <w:proofErr w:type="spellStart"/>
            <w:r w:rsidRPr="002C43F7">
              <w:rPr>
                <w:rFonts w:ascii="Times New Roman" w:hAnsi="Times New Roman" w:cs="Times New Roman"/>
                <w:i/>
                <w:iCs/>
                <w:color w:val="000000" w:themeColor="text1"/>
              </w:rPr>
              <w:t>synapturoides</w:t>
            </w:r>
            <w:proofErr w:type="spellEnd"/>
            <w:r w:rsidRPr="002C43F7">
              <w:rPr>
                <w:rFonts w:ascii="Times New Roman" w:hAnsi="Times New Roman" w:cs="Times New Roman"/>
                <w:color w:val="000000" w:themeColor="text1"/>
              </w:rPr>
              <w:t> (Jenkins, 1910)</w:t>
            </w:r>
          </w:p>
        </w:tc>
        <w:tc>
          <w:tcPr>
            <w:tcW w:w="1710" w:type="dxa"/>
            <w:vAlign w:val="center"/>
          </w:tcPr>
          <w:p w14:paraId="5E8B6E64" w14:textId="3B2458B5" w:rsidR="00520FA2" w:rsidRPr="002C43F7" w:rsidRDefault="00520FA2"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Zebra sole</w:t>
            </w:r>
          </w:p>
        </w:tc>
        <w:tc>
          <w:tcPr>
            <w:tcW w:w="1350" w:type="dxa"/>
            <w:vAlign w:val="center"/>
          </w:tcPr>
          <w:p w14:paraId="62943463" w14:textId="209A67C3" w:rsidR="00520FA2" w:rsidRPr="002C43F7" w:rsidRDefault="00520FA2" w:rsidP="000A5328">
            <w:pPr>
              <w:spacing w:before="120" w:after="120"/>
              <w:jc w:val="center"/>
              <w:rPr>
                <w:rFonts w:ascii="Times New Roman" w:hAnsi="Times New Roman" w:cs="Times New Roman"/>
                <w:b/>
                <w:bCs/>
                <w:color w:val="000000" w:themeColor="text1"/>
              </w:rPr>
            </w:pPr>
            <w:proofErr w:type="spellStart"/>
            <w:r w:rsidRPr="002C43F7">
              <w:rPr>
                <w:rFonts w:ascii="Times New Roman" w:hAnsi="Times New Roman" w:cs="Times New Roman"/>
                <w:color w:val="000000"/>
              </w:rPr>
              <w:t>Jeepta</w:t>
            </w:r>
            <w:proofErr w:type="spellEnd"/>
          </w:p>
        </w:tc>
        <w:tc>
          <w:tcPr>
            <w:tcW w:w="895" w:type="dxa"/>
            <w:vAlign w:val="center"/>
          </w:tcPr>
          <w:p w14:paraId="5CBB5B76" w14:textId="36CBD6C5"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77271650" w14:textId="14B827DC"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3.3</w:t>
            </w:r>
          </w:p>
        </w:tc>
      </w:tr>
      <w:tr w:rsidR="00520FA2" w:rsidRPr="002C43F7" w14:paraId="09CBFCE1" w14:textId="77777777" w:rsidTr="000920E5">
        <w:trPr>
          <w:trHeight w:val="113"/>
          <w:jc w:val="center"/>
        </w:trPr>
        <w:tc>
          <w:tcPr>
            <w:tcW w:w="625" w:type="dxa"/>
            <w:vAlign w:val="center"/>
          </w:tcPr>
          <w:p w14:paraId="6CB09CEF"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104</w:t>
            </w:r>
          </w:p>
        </w:tc>
        <w:tc>
          <w:tcPr>
            <w:tcW w:w="1800" w:type="dxa"/>
            <w:vMerge/>
            <w:vAlign w:val="center"/>
          </w:tcPr>
          <w:p w14:paraId="4E818019"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restart"/>
            <w:vAlign w:val="center"/>
          </w:tcPr>
          <w:p w14:paraId="464DDB47" w14:textId="77777777" w:rsidR="00520FA2" w:rsidRPr="002C43F7" w:rsidRDefault="00520FA2" w:rsidP="000A5328">
            <w:pPr>
              <w:spacing w:before="120" w:after="120"/>
              <w:rPr>
                <w:rFonts w:ascii="Times New Roman" w:hAnsi="Times New Roman" w:cs="Times New Roman"/>
                <w:color w:val="000000"/>
              </w:rPr>
            </w:pPr>
          </w:p>
          <w:p w14:paraId="33E21C5E" w14:textId="77777777" w:rsidR="00520FA2" w:rsidRPr="002C43F7" w:rsidRDefault="00520FA2" w:rsidP="000A5328">
            <w:pPr>
              <w:spacing w:before="120" w:after="120"/>
              <w:jc w:val="center"/>
              <w:rPr>
                <w:rFonts w:ascii="Times New Roman" w:hAnsi="Times New Roman" w:cs="Times New Roman"/>
                <w:color w:val="000000"/>
              </w:rPr>
            </w:pPr>
          </w:p>
          <w:p w14:paraId="0467195E" w14:textId="77777777" w:rsidR="00520FA2" w:rsidRPr="002C43F7" w:rsidRDefault="00520FA2"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color w:val="000000"/>
              </w:rPr>
              <w:t>Scombriformes</w:t>
            </w:r>
            <w:proofErr w:type="spellEnd"/>
          </w:p>
        </w:tc>
        <w:tc>
          <w:tcPr>
            <w:tcW w:w="1800" w:type="dxa"/>
            <w:vAlign w:val="center"/>
          </w:tcPr>
          <w:p w14:paraId="0244EF1D" w14:textId="77777777" w:rsidR="00520FA2" w:rsidRPr="002C43F7" w:rsidRDefault="00520FA2"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color w:val="000000"/>
              </w:rPr>
              <w:t>Ariommatidea</w:t>
            </w:r>
            <w:proofErr w:type="spellEnd"/>
          </w:p>
        </w:tc>
        <w:tc>
          <w:tcPr>
            <w:tcW w:w="2610" w:type="dxa"/>
            <w:vAlign w:val="center"/>
          </w:tcPr>
          <w:p w14:paraId="2995D559" w14:textId="77777777" w:rsidR="00520FA2" w:rsidRPr="002C43F7" w:rsidRDefault="00520FA2" w:rsidP="000A5328">
            <w:pPr>
              <w:spacing w:before="120" w:after="120"/>
              <w:jc w:val="center"/>
              <w:rPr>
                <w:rFonts w:ascii="Times New Roman" w:hAnsi="Times New Roman" w:cs="Times New Roman"/>
                <w:i/>
                <w:iCs/>
                <w:color w:val="000000" w:themeColor="text1"/>
              </w:rPr>
            </w:pPr>
            <w:proofErr w:type="spellStart"/>
            <w:r w:rsidRPr="002C43F7">
              <w:rPr>
                <w:rFonts w:ascii="Times New Roman" w:hAnsi="Times New Roman" w:cs="Times New Roman"/>
                <w:i/>
                <w:iCs/>
                <w:color w:val="000000" w:themeColor="text1"/>
              </w:rPr>
              <w:t>Ariomma</w:t>
            </w:r>
            <w:proofErr w:type="spellEnd"/>
            <w:r w:rsidRPr="002C43F7">
              <w:rPr>
                <w:rFonts w:ascii="Times New Roman" w:hAnsi="Times New Roman" w:cs="Times New Roman"/>
                <w:i/>
                <w:iCs/>
                <w:color w:val="000000" w:themeColor="text1"/>
              </w:rPr>
              <w:t xml:space="preserve"> indica</w:t>
            </w:r>
            <w:r w:rsidRPr="002C43F7">
              <w:rPr>
                <w:rFonts w:ascii="Times New Roman" w:hAnsi="Times New Roman" w:cs="Times New Roman"/>
                <w:color w:val="000000" w:themeColor="text1"/>
              </w:rPr>
              <w:t> (Day, 1871)</w:t>
            </w:r>
          </w:p>
        </w:tc>
        <w:tc>
          <w:tcPr>
            <w:tcW w:w="1710" w:type="dxa"/>
            <w:vAlign w:val="center"/>
          </w:tcPr>
          <w:p w14:paraId="57D94ECB" w14:textId="62F5F0D3" w:rsidR="00520FA2" w:rsidRPr="002C43F7" w:rsidRDefault="00520FA2" w:rsidP="000A5328">
            <w:pPr>
              <w:spacing w:before="120" w:after="120"/>
              <w:jc w:val="center"/>
              <w:rPr>
                <w:rFonts w:ascii="Times New Roman" w:hAnsi="Times New Roman" w:cs="Times New Roman"/>
                <w:b/>
                <w:bCs/>
                <w:color w:val="000000" w:themeColor="text1"/>
              </w:rPr>
            </w:pPr>
            <w:r w:rsidRPr="002C43F7">
              <w:rPr>
                <w:rFonts w:ascii="Times New Roman" w:hAnsi="Times New Roman" w:cs="Times New Roman"/>
                <w:color w:val="000000"/>
              </w:rPr>
              <w:t xml:space="preserve">Indian </w:t>
            </w:r>
            <w:proofErr w:type="spellStart"/>
            <w:r w:rsidRPr="002C43F7">
              <w:rPr>
                <w:rFonts w:ascii="Times New Roman" w:hAnsi="Times New Roman" w:cs="Times New Roman"/>
                <w:color w:val="000000"/>
              </w:rPr>
              <w:t>ariomma</w:t>
            </w:r>
            <w:proofErr w:type="spellEnd"/>
          </w:p>
        </w:tc>
        <w:tc>
          <w:tcPr>
            <w:tcW w:w="1350" w:type="dxa"/>
            <w:vAlign w:val="center"/>
          </w:tcPr>
          <w:p w14:paraId="74267872" w14:textId="2616E844" w:rsidR="00520FA2" w:rsidRPr="002C43F7" w:rsidRDefault="00520FA2" w:rsidP="000A5328">
            <w:pPr>
              <w:spacing w:before="120" w:after="120"/>
              <w:jc w:val="center"/>
              <w:rPr>
                <w:rFonts w:ascii="Times New Roman" w:hAnsi="Times New Roman" w:cs="Times New Roman"/>
                <w:b/>
                <w:bCs/>
                <w:color w:val="000000" w:themeColor="text1"/>
              </w:rPr>
            </w:pPr>
          </w:p>
        </w:tc>
        <w:tc>
          <w:tcPr>
            <w:tcW w:w="895" w:type="dxa"/>
            <w:vAlign w:val="center"/>
          </w:tcPr>
          <w:p w14:paraId="053FBAD7" w14:textId="44FB26D9"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7D36BF8C" w14:textId="03375775"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3.2</w:t>
            </w:r>
          </w:p>
        </w:tc>
      </w:tr>
      <w:tr w:rsidR="00520FA2" w:rsidRPr="002C43F7" w14:paraId="3349FDBB" w14:textId="77777777" w:rsidTr="000920E5">
        <w:trPr>
          <w:trHeight w:val="113"/>
          <w:jc w:val="center"/>
        </w:trPr>
        <w:tc>
          <w:tcPr>
            <w:tcW w:w="625" w:type="dxa"/>
            <w:vAlign w:val="center"/>
          </w:tcPr>
          <w:p w14:paraId="71B0EADA"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105</w:t>
            </w:r>
          </w:p>
        </w:tc>
        <w:tc>
          <w:tcPr>
            <w:tcW w:w="1800" w:type="dxa"/>
            <w:vMerge/>
            <w:vAlign w:val="center"/>
          </w:tcPr>
          <w:p w14:paraId="2B2E96FC"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35631E89"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Align w:val="center"/>
          </w:tcPr>
          <w:p w14:paraId="36973135"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rPr>
              <w:t>Scombridae</w:t>
            </w:r>
          </w:p>
        </w:tc>
        <w:tc>
          <w:tcPr>
            <w:tcW w:w="2610" w:type="dxa"/>
            <w:vAlign w:val="center"/>
          </w:tcPr>
          <w:p w14:paraId="61478403" w14:textId="77777777" w:rsidR="00520FA2" w:rsidRPr="002C43F7" w:rsidRDefault="00520FA2" w:rsidP="000A5328">
            <w:pPr>
              <w:spacing w:before="120" w:after="120"/>
              <w:jc w:val="center"/>
              <w:rPr>
                <w:rFonts w:ascii="Times New Roman" w:hAnsi="Times New Roman" w:cs="Times New Roman"/>
                <w:i/>
                <w:iCs/>
                <w:color w:val="000000" w:themeColor="text1"/>
              </w:rPr>
            </w:pPr>
            <w:proofErr w:type="spellStart"/>
            <w:r w:rsidRPr="002C43F7">
              <w:rPr>
                <w:rFonts w:ascii="Times New Roman" w:hAnsi="Times New Roman" w:cs="Times New Roman"/>
                <w:i/>
                <w:iCs/>
                <w:color w:val="000000" w:themeColor="text1"/>
              </w:rPr>
              <w:t>Auxis</w:t>
            </w:r>
            <w:proofErr w:type="spellEnd"/>
            <w:r w:rsidRPr="002C43F7">
              <w:rPr>
                <w:rFonts w:ascii="Times New Roman" w:hAnsi="Times New Roman" w:cs="Times New Roman"/>
                <w:i/>
                <w:iCs/>
                <w:color w:val="000000" w:themeColor="text1"/>
              </w:rPr>
              <w:t xml:space="preserve"> </w:t>
            </w:r>
            <w:proofErr w:type="spellStart"/>
            <w:r w:rsidRPr="002C43F7">
              <w:rPr>
                <w:rFonts w:ascii="Times New Roman" w:hAnsi="Times New Roman" w:cs="Times New Roman"/>
                <w:i/>
                <w:iCs/>
                <w:color w:val="000000" w:themeColor="text1"/>
              </w:rPr>
              <w:t>thazard</w:t>
            </w:r>
            <w:proofErr w:type="spellEnd"/>
            <w:r w:rsidRPr="002C43F7">
              <w:rPr>
                <w:rFonts w:ascii="Times New Roman" w:hAnsi="Times New Roman" w:cs="Times New Roman"/>
                <w:color w:val="000000" w:themeColor="text1"/>
              </w:rPr>
              <w:t> (</w:t>
            </w:r>
            <w:proofErr w:type="spellStart"/>
            <w:r w:rsidRPr="002C43F7">
              <w:rPr>
                <w:rFonts w:ascii="Times New Roman" w:hAnsi="Times New Roman" w:cs="Times New Roman"/>
                <w:color w:val="000000" w:themeColor="text1"/>
              </w:rPr>
              <w:t>Lacepède</w:t>
            </w:r>
            <w:proofErr w:type="spellEnd"/>
            <w:r w:rsidRPr="002C43F7">
              <w:rPr>
                <w:rFonts w:ascii="Times New Roman" w:hAnsi="Times New Roman" w:cs="Times New Roman"/>
                <w:color w:val="000000" w:themeColor="text1"/>
              </w:rPr>
              <w:t>, 1800)</w:t>
            </w:r>
          </w:p>
        </w:tc>
        <w:tc>
          <w:tcPr>
            <w:tcW w:w="1710" w:type="dxa"/>
            <w:vAlign w:val="center"/>
          </w:tcPr>
          <w:p w14:paraId="045B4C7B" w14:textId="7E807FB3" w:rsidR="00520FA2" w:rsidRPr="002C43F7" w:rsidRDefault="00520FA2" w:rsidP="000A5328">
            <w:pPr>
              <w:spacing w:before="120" w:after="120"/>
              <w:jc w:val="center"/>
              <w:rPr>
                <w:rFonts w:ascii="Times New Roman" w:hAnsi="Times New Roman" w:cs="Times New Roman"/>
                <w:b/>
                <w:bCs/>
                <w:color w:val="000000" w:themeColor="text1"/>
              </w:rPr>
            </w:pPr>
            <w:r w:rsidRPr="002C43F7">
              <w:rPr>
                <w:rFonts w:ascii="Times New Roman" w:hAnsi="Times New Roman" w:cs="Times New Roman"/>
                <w:color w:val="000000"/>
              </w:rPr>
              <w:t>Frigate tuna</w:t>
            </w:r>
          </w:p>
        </w:tc>
        <w:tc>
          <w:tcPr>
            <w:tcW w:w="1350" w:type="dxa"/>
            <w:vAlign w:val="center"/>
          </w:tcPr>
          <w:p w14:paraId="0FA0450E" w14:textId="46B0B6A2" w:rsidR="00520FA2" w:rsidRPr="002C43F7" w:rsidRDefault="00520FA2" w:rsidP="000A5328">
            <w:pPr>
              <w:spacing w:before="120" w:after="120"/>
              <w:jc w:val="center"/>
              <w:rPr>
                <w:rFonts w:ascii="Times New Roman" w:hAnsi="Times New Roman" w:cs="Times New Roman"/>
                <w:b/>
                <w:bCs/>
                <w:color w:val="000000" w:themeColor="text1"/>
              </w:rPr>
            </w:pPr>
          </w:p>
        </w:tc>
        <w:tc>
          <w:tcPr>
            <w:tcW w:w="895" w:type="dxa"/>
            <w:vAlign w:val="center"/>
          </w:tcPr>
          <w:p w14:paraId="18DF35B7" w14:textId="720E2028"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3A52A40B" w14:textId="1B0CA0D9"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4.3</w:t>
            </w:r>
          </w:p>
        </w:tc>
      </w:tr>
      <w:tr w:rsidR="00520FA2" w:rsidRPr="002C43F7" w14:paraId="7E57F5CA" w14:textId="77777777" w:rsidTr="000920E5">
        <w:trPr>
          <w:trHeight w:val="113"/>
          <w:jc w:val="center"/>
        </w:trPr>
        <w:tc>
          <w:tcPr>
            <w:tcW w:w="625" w:type="dxa"/>
            <w:vAlign w:val="center"/>
          </w:tcPr>
          <w:p w14:paraId="3897AB67"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106</w:t>
            </w:r>
          </w:p>
        </w:tc>
        <w:tc>
          <w:tcPr>
            <w:tcW w:w="1800" w:type="dxa"/>
            <w:vMerge/>
            <w:vAlign w:val="center"/>
          </w:tcPr>
          <w:p w14:paraId="2D97584C"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22233932"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Align w:val="center"/>
          </w:tcPr>
          <w:p w14:paraId="3C5607FC"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rPr>
              <w:t>Scombridae</w:t>
            </w:r>
          </w:p>
        </w:tc>
        <w:tc>
          <w:tcPr>
            <w:tcW w:w="2610" w:type="dxa"/>
            <w:vAlign w:val="center"/>
          </w:tcPr>
          <w:p w14:paraId="4B7D19B3" w14:textId="77777777" w:rsidR="00520FA2" w:rsidRPr="002C43F7" w:rsidRDefault="00520FA2" w:rsidP="000A5328">
            <w:pPr>
              <w:spacing w:before="120" w:after="120"/>
              <w:jc w:val="center"/>
              <w:rPr>
                <w:rFonts w:ascii="Times New Roman" w:hAnsi="Times New Roman" w:cs="Times New Roman"/>
                <w:i/>
                <w:iCs/>
                <w:color w:val="000000" w:themeColor="text1"/>
              </w:rPr>
            </w:pPr>
            <w:proofErr w:type="spellStart"/>
            <w:r w:rsidRPr="002C43F7">
              <w:rPr>
                <w:rFonts w:ascii="Times New Roman" w:hAnsi="Times New Roman" w:cs="Times New Roman"/>
                <w:i/>
                <w:iCs/>
                <w:color w:val="000000" w:themeColor="text1"/>
              </w:rPr>
              <w:t>Rastrelliger</w:t>
            </w:r>
            <w:proofErr w:type="spellEnd"/>
            <w:r w:rsidRPr="002C43F7">
              <w:rPr>
                <w:rFonts w:ascii="Times New Roman" w:hAnsi="Times New Roman" w:cs="Times New Roman"/>
                <w:i/>
                <w:iCs/>
                <w:color w:val="000000" w:themeColor="text1"/>
              </w:rPr>
              <w:t xml:space="preserve"> </w:t>
            </w:r>
            <w:proofErr w:type="spellStart"/>
            <w:r w:rsidRPr="002C43F7">
              <w:rPr>
                <w:rFonts w:ascii="Times New Roman" w:hAnsi="Times New Roman" w:cs="Times New Roman"/>
                <w:i/>
                <w:iCs/>
                <w:color w:val="000000" w:themeColor="text1"/>
              </w:rPr>
              <w:t>kanagurta</w:t>
            </w:r>
            <w:proofErr w:type="spellEnd"/>
            <w:r w:rsidRPr="002C43F7">
              <w:rPr>
                <w:rFonts w:ascii="Times New Roman" w:hAnsi="Times New Roman" w:cs="Times New Roman"/>
                <w:color w:val="000000" w:themeColor="text1"/>
              </w:rPr>
              <w:t> (Cuvier, 1816)</w:t>
            </w:r>
          </w:p>
        </w:tc>
        <w:tc>
          <w:tcPr>
            <w:tcW w:w="1710" w:type="dxa"/>
            <w:vAlign w:val="center"/>
          </w:tcPr>
          <w:p w14:paraId="1C6C8EBB" w14:textId="22AFF88E" w:rsidR="00520FA2" w:rsidRPr="002C43F7" w:rsidRDefault="00520FA2"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Indian mackerel</w:t>
            </w:r>
          </w:p>
        </w:tc>
        <w:tc>
          <w:tcPr>
            <w:tcW w:w="1350" w:type="dxa"/>
            <w:vAlign w:val="center"/>
          </w:tcPr>
          <w:p w14:paraId="194FC8FD" w14:textId="3D91C62D" w:rsidR="00520FA2" w:rsidRPr="002C43F7" w:rsidRDefault="00520FA2" w:rsidP="000A5328">
            <w:pPr>
              <w:spacing w:before="120" w:after="120"/>
              <w:jc w:val="center"/>
              <w:rPr>
                <w:rFonts w:ascii="Times New Roman" w:hAnsi="Times New Roman" w:cs="Times New Roman"/>
                <w:b/>
                <w:bCs/>
                <w:color w:val="000000" w:themeColor="text1"/>
              </w:rPr>
            </w:pPr>
            <w:proofErr w:type="spellStart"/>
            <w:r w:rsidRPr="002C43F7">
              <w:rPr>
                <w:rFonts w:ascii="Times New Roman" w:hAnsi="Times New Roman" w:cs="Times New Roman"/>
                <w:color w:val="000000"/>
              </w:rPr>
              <w:t>Bangada</w:t>
            </w:r>
            <w:proofErr w:type="spellEnd"/>
          </w:p>
        </w:tc>
        <w:tc>
          <w:tcPr>
            <w:tcW w:w="895" w:type="dxa"/>
            <w:vAlign w:val="center"/>
          </w:tcPr>
          <w:p w14:paraId="4A9ADED9" w14:textId="22F489C1"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41BA5979" w14:textId="7C927A8A"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3.2</w:t>
            </w:r>
          </w:p>
        </w:tc>
      </w:tr>
      <w:tr w:rsidR="00520FA2" w:rsidRPr="002C43F7" w14:paraId="485250C7" w14:textId="77777777" w:rsidTr="000920E5">
        <w:trPr>
          <w:trHeight w:val="113"/>
          <w:jc w:val="center"/>
        </w:trPr>
        <w:tc>
          <w:tcPr>
            <w:tcW w:w="625" w:type="dxa"/>
            <w:vAlign w:val="center"/>
          </w:tcPr>
          <w:p w14:paraId="0F7D3834"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lastRenderedPageBreak/>
              <w:t>107</w:t>
            </w:r>
          </w:p>
        </w:tc>
        <w:tc>
          <w:tcPr>
            <w:tcW w:w="1800" w:type="dxa"/>
            <w:vMerge/>
            <w:vAlign w:val="center"/>
          </w:tcPr>
          <w:p w14:paraId="51E1D312"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5F6B2B82"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Align w:val="center"/>
          </w:tcPr>
          <w:p w14:paraId="2D710F7E"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rPr>
              <w:t>Scombridae</w:t>
            </w:r>
          </w:p>
        </w:tc>
        <w:tc>
          <w:tcPr>
            <w:tcW w:w="2610" w:type="dxa"/>
            <w:vAlign w:val="center"/>
          </w:tcPr>
          <w:p w14:paraId="656C1283" w14:textId="77777777" w:rsidR="00520FA2" w:rsidRPr="002C43F7" w:rsidRDefault="00520FA2" w:rsidP="000A5328">
            <w:pPr>
              <w:spacing w:before="120" w:after="120"/>
              <w:jc w:val="center"/>
              <w:rPr>
                <w:rFonts w:ascii="Times New Roman" w:hAnsi="Times New Roman" w:cs="Times New Roman"/>
                <w:i/>
                <w:iCs/>
                <w:color w:val="000000" w:themeColor="text1"/>
              </w:rPr>
            </w:pPr>
            <w:proofErr w:type="spellStart"/>
            <w:r w:rsidRPr="002C43F7">
              <w:rPr>
                <w:rFonts w:ascii="Times New Roman" w:hAnsi="Times New Roman" w:cs="Times New Roman"/>
                <w:i/>
                <w:iCs/>
                <w:color w:val="000000" w:themeColor="text1"/>
              </w:rPr>
              <w:t>Rastrelliger</w:t>
            </w:r>
            <w:proofErr w:type="spellEnd"/>
            <w:r w:rsidRPr="002C43F7">
              <w:rPr>
                <w:rFonts w:ascii="Times New Roman" w:hAnsi="Times New Roman" w:cs="Times New Roman"/>
                <w:i/>
                <w:iCs/>
                <w:color w:val="000000" w:themeColor="text1"/>
              </w:rPr>
              <w:t xml:space="preserve"> </w:t>
            </w:r>
            <w:proofErr w:type="spellStart"/>
            <w:r w:rsidRPr="002C43F7">
              <w:rPr>
                <w:rFonts w:ascii="Times New Roman" w:hAnsi="Times New Roman" w:cs="Times New Roman"/>
                <w:i/>
                <w:iCs/>
                <w:color w:val="000000" w:themeColor="text1"/>
              </w:rPr>
              <w:t>brachysoma</w:t>
            </w:r>
            <w:proofErr w:type="spellEnd"/>
            <w:r w:rsidRPr="002C43F7">
              <w:rPr>
                <w:rFonts w:ascii="Times New Roman" w:hAnsi="Times New Roman" w:cs="Times New Roman"/>
                <w:color w:val="000000" w:themeColor="text1"/>
              </w:rPr>
              <w:t> (Bleeker, 1851)</w:t>
            </w:r>
          </w:p>
        </w:tc>
        <w:tc>
          <w:tcPr>
            <w:tcW w:w="1710" w:type="dxa"/>
            <w:vAlign w:val="center"/>
          </w:tcPr>
          <w:p w14:paraId="6F468018" w14:textId="052AA1F5" w:rsidR="00520FA2" w:rsidRPr="002C43F7" w:rsidRDefault="00520FA2"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Short mackerel</w:t>
            </w:r>
          </w:p>
        </w:tc>
        <w:tc>
          <w:tcPr>
            <w:tcW w:w="1350" w:type="dxa"/>
            <w:vAlign w:val="center"/>
          </w:tcPr>
          <w:p w14:paraId="7E0F1F33" w14:textId="0BAC625F" w:rsidR="00520FA2" w:rsidRPr="002C43F7" w:rsidRDefault="00520FA2" w:rsidP="000A5328">
            <w:pPr>
              <w:spacing w:before="120" w:after="120"/>
              <w:jc w:val="center"/>
              <w:rPr>
                <w:rFonts w:ascii="Times New Roman" w:hAnsi="Times New Roman" w:cs="Times New Roman"/>
                <w:b/>
                <w:bCs/>
                <w:color w:val="000000" w:themeColor="text1"/>
              </w:rPr>
            </w:pPr>
            <w:proofErr w:type="spellStart"/>
            <w:r w:rsidRPr="002C43F7">
              <w:rPr>
                <w:rFonts w:ascii="Times New Roman" w:hAnsi="Times New Roman" w:cs="Times New Roman"/>
                <w:color w:val="000000"/>
              </w:rPr>
              <w:t>Malbaar</w:t>
            </w:r>
            <w:proofErr w:type="spellEnd"/>
            <w:r w:rsidRPr="002C43F7">
              <w:rPr>
                <w:rFonts w:ascii="Times New Roman" w:hAnsi="Times New Roman" w:cs="Times New Roman"/>
                <w:color w:val="000000"/>
              </w:rPr>
              <w:t xml:space="preserve"> </w:t>
            </w:r>
            <w:proofErr w:type="spellStart"/>
            <w:r w:rsidRPr="002C43F7">
              <w:rPr>
                <w:rFonts w:ascii="Times New Roman" w:hAnsi="Times New Roman" w:cs="Times New Roman"/>
                <w:color w:val="000000"/>
              </w:rPr>
              <w:t>bangada</w:t>
            </w:r>
            <w:proofErr w:type="spellEnd"/>
          </w:p>
        </w:tc>
        <w:tc>
          <w:tcPr>
            <w:tcW w:w="895" w:type="dxa"/>
            <w:vAlign w:val="center"/>
          </w:tcPr>
          <w:p w14:paraId="411157CC" w14:textId="1A558842"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2437D958" w14:textId="7216686D"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3.1</w:t>
            </w:r>
          </w:p>
        </w:tc>
      </w:tr>
      <w:tr w:rsidR="00520FA2" w:rsidRPr="002C43F7" w14:paraId="0BFD54AA" w14:textId="77777777" w:rsidTr="000920E5">
        <w:trPr>
          <w:trHeight w:val="113"/>
          <w:jc w:val="center"/>
        </w:trPr>
        <w:tc>
          <w:tcPr>
            <w:tcW w:w="625" w:type="dxa"/>
            <w:vAlign w:val="center"/>
          </w:tcPr>
          <w:p w14:paraId="18F1CC3F"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108</w:t>
            </w:r>
          </w:p>
        </w:tc>
        <w:tc>
          <w:tcPr>
            <w:tcW w:w="1800" w:type="dxa"/>
            <w:vMerge/>
            <w:vAlign w:val="center"/>
          </w:tcPr>
          <w:p w14:paraId="0F353A39"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08074C11"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Align w:val="center"/>
          </w:tcPr>
          <w:p w14:paraId="1AFDD3DD"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rPr>
              <w:t>Scombridae</w:t>
            </w:r>
          </w:p>
        </w:tc>
        <w:tc>
          <w:tcPr>
            <w:tcW w:w="2610" w:type="dxa"/>
            <w:vAlign w:val="center"/>
          </w:tcPr>
          <w:p w14:paraId="16B574CB" w14:textId="77777777" w:rsidR="00520FA2" w:rsidRPr="002C43F7" w:rsidRDefault="00520FA2" w:rsidP="000A5328">
            <w:pPr>
              <w:spacing w:before="120" w:after="120"/>
              <w:jc w:val="center"/>
              <w:rPr>
                <w:rFonts w:ascii="Times New Roman" w:hAnsi="Times New Roman" w:cs="Times New Roman"/>
                <w:i/>
                <w:iCs/>
                <w:color w:val="000000" w:themeColor="text1"/>
              </w:rPr>
            </w:pPr>
            <w:r w:rsidRPr="002C43F7">
              <w:rPr>
                <w:rFonts w:ascii="Times New Roman" w:hAnsi="Times New Roman" w:cs="Times New Roman"/>
                <w:i/>
                <w:iCs/>
                <w:color w:val="000000" w:themeColor="text1"/>
              </w:rPr>
              <w:t xml:space="preserve">Scomberomorus </w:t>
            </w:r>
            <w:proofErr w:type="spellStart"/>
            <w:r w:rsidRPr="002C43F7">
              <w:rPr>
                <w:rFonts w:ascii="Times New Roman" w:hAnsi="Times New Roman" w:cs="Times New Roman"/>
                <w:i/>
                <w:iCs/>
                <w:color w:val="000000" w:themeColor="text1"/>
              </w:rPr>
              <w:t>koreanus</w:t>
            </w:r>
            <w:proofErr w:type="spellEnd"/>
            <w:r w:rsidRPr="002C43F7">
              <w:rPr>
                <w:rFonts w:ascii="Times New Roman" w:hAnsi="Times New Roman" w:cs="Times New Roman"/>
                <w:color w:val="000000" w:themeColor="text1"/>
              </w:rPr>
              <w:t> (</w:t>
            </w:r>
            <w:proofErr w:type="spellStart"/>
            <w:r w:rsidRPr="002C43F7">
              <w:rPr>
                <w:rFonts w:ascii="Times New Roman" w:hAnsi="Times New Roman" w:cs="Times New Roman"/>
                <w:color w:val="000000" w:themeColor="text1"/>
              </w:rPr>
              <w:t>Kishinouye</w:t>
            </w:r>
            <w:proofErr w:type="spellEnd"/>
            <w:r w:rsidRPr="002C43F7">
              <w:rPr>
                <w:rFonts w:ascii="Times New Roman" w:hAnsi="Times New Roman" w:cs="Times New Roman"/>
                <w:color w:val="000000" w:themeColor="text1"/>
              </w:rPr>
              <w:t>, 1915)</w:t>
            </w:r>
          </w:p>
        </w:tc>
        <w:tc>
          <w:tcPr>
            <w:tcW w:w="1710" w:type="dxa"/>
            <w:vAlign w:val="center"/>
          </w:tcPr>
          <w:p w14:paraId="508B141A" w14:textId="4F93D6B2" w:rsidR="00520FA2" w:rsidRPr="002C43F7" w:rsidRDefault="00520FA2"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 xml:space="preserve">Korean </w:t>
            </w:r>
            <w:proofErr w:type="spellStart"/>
            <w:r w:rsidRPr="002C43F7">
              <w:rPr>
                <w:rFonts w:ascii="Times New Roman" w:hAnsi="Times New Roman" w:cs="Times New Roman"/>
                <w:color w:val="000000"/>
              </w:rPr>
              <w:t>seerfish</w:t>
            </w:r>
            <w:proofErr w:type="spellEnd"/>
          </w:p>
        </w:tc>
        <w:tc>
          <w:tcPr>
            <w:tcW w:w="1350" w:type="dxa"/>
            <w:vAlign w:val="center"/>
          </w:tcPr>
          <w:p w14:paraId="4A4E495E" w14:textId="7EAD11A6" w:rsidR="00520FA2" w:rsidRPr="002C43F7" w:rsidRDefault="00520FA2" w:rsidP="000A5328">
            <w:pPr>
              <w:spacing w:before="120" w:after="120"/>
              <w:jc w:val="center"/>
              <w:rPr>
                <w:rFonts w:ascii="Times New Roman" w:hAnsi="Times New Roman" w:cs="Times New Roman"/>
                <w:b/>
                <w:bCs/>
                <w:color w:val="000000" w:themeColor="text1"/>
              </w:rPr>
            </w:pPr>
            <w:proofErr w:type="spellStart"/>
            <w:r w:rsidRPr="002C43F7">
              <w:rPr>
                <w:rFonts w:ascii="Times New Roman" w:hAnsi="Times New Roman" w:cs="Times New Roman"/>
                <w:color w:val="000000"/>
              </w:rPr>
              <w:t>Surmai</w:t>
            </w:r>
            <w:proofErr w:type="spellEnd"/>
          </w:p>
        </w:tc>
        <w:tc>
          <w:tcPr>
            <w:tcW w:w="895" w:type="dxa"/>
            <w:vAlign w:val="center"/>
          </w:tcPr>
          <w:p w14:paraId="36B780B6" w14:textId="5E5908F7"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(DD)</w:t>
            </w:r>
          </w:p>
        </w:tc>
        <w:tc>
          <w:tcPr>
            <w:tcW w:w="998" w:type="dxa"/>
            <w:vAlign w:val="center"/>
          </w:tcPr>
          <w:p w14:paraId="60C3B6DD" w14:textId="160AA972"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4.5</w:t>
            </w:r>
          </w:p>
        </w:tc>
      </w:tr>
      <w:tr w:rsidR="00520FA2" w:rsidRPr="002C43F7" w14:paraId="5B22CAEC" w14:textId="77777777" w:rsidTr="000920E5">
        <w:trPr>
          <w:trHeight w:val="205"/>
          <w:jc w:val="center"/>
        </w:trPr>
        <w:tc>
          <w:tcPr>
            <w:tcW w:w="625" w:type="dxa"/>
            <w:vAlign w:val="center"/>
          </w:tcPr>
          <w:p w14:paraId="10A5C458"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109</w:t>
            </w:r>
          </w:p>
        </w:tc>
        <w:tc>
          <w:tcPr>
            <w:tcW w:w="1800" w:type="dxa"/>
            <w:vMerge/>
            <w:vAlign w:val="center"/>
          </w:tcPr>
          <w:p w14:paraId="426A1B7E"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7BAD7B19"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Align w:val="center"/>
          </w:tcPr>
          <w:p w14:paraId="4958757A"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rPr>
              <w:t>Scombridae</w:t>
            </w:r>
          </w:p>
        </w:tc>
        <w:tc>
          <w:tcPr>
            <w:tcW w:w="2610" w:type="dxa"/>
            <w:vAlign w:val="center"/>
          </w:tcPr>
          <w:p w14:paraId="619FABD9" w14:textId="77777777" w:rsidR="00520FA2" w:rsidRPr="002C43F7" w:rsidRDefault="00520FA2" w:rsidP="000A5328">
            <w:pPr>
              <w:spacing w:before="120" w:after="120"/>
              <w:jc w:val="center"/>
              <w:rPr>
                <w:rFonts w:ascii="Times New Roman" w:hAnsi="Times New Roman" w:cs="Times New Roman"/>
                <w:i/>
                <w:iCs/>
                <w:color w:val="000000" w:themeColor="text1"/>
              </w:rPr>
            </w:pPr>
            <w:r w:rsidRPr="002C43F7">
              <w:rPr>
                <w:rFonts w:ascii="Times New Roman" w:hAnsi="Times New Roman" w:cs="Times New Roman"/>
                <w:i/>
                <w:iCs/>
                <w:color w:val="000000" w:themeColor="text1"/>
              </w:rPr>
              <w:t xml:space="preserve">Thunnus </w:t>
            </w:r>
            <w:proofErr w:type="spellStart"/>
            <w:r w:rsidRPr="002C43F7">
              <w:rPr>
                <w:rFonts w:ascii="Times New Roman" w:hAnsi="Times New Roman" w:cs="Times New Roman"/>
                <w:i/>
                <w:iCs/>
                <w:color w:val="000000" w:themeColor="text1"/>
              </w:rPr>
              <w:t>tonggol</w:t>
            </w:r>
            <w:proofErr w:type="spellEnd"/>
            <w:r w:rsidRPr="002C43F7">
              <w:rPr>
                <w:rFonts w:ascii="Times New Roman" w:hAnsi="Times New Roman" w:cs="Times New Roman"/>
                <w:color w:val="000000" w:themeColor="text1"/>
              </w:rPr>
              <w:t> (Bleeker, 1851)</w:t>
            </w:r>
          </w:p>
        </w:tc>
        <w:tc>
          <w:tcPr>
            <w:tcW w:w="1710" w:type="dxa"/>
            <w:vAlign w:val="center"/>
          </w:tcPr>
          <w:p w14:paraId="42306832" w14:textId="402AB80C" w:rsidR="00520FA2" w:rsidRPr="002C43F7" w:rsidRDefault="00520FA2" w:rsidP="000A5328">
            <w:pPr>
              <w:spacing w:before="120" w:after="120"/>
              <w:jc w:val="center"/>
              <w:rPr>
                <w:rFonts w:ascii="Times New Roman" w:hAnsi="Times New Roman" w:cs="Times New Roman"/>
                <w:b/>
                <w:bCs/>
                <w:color w:val="000000" w:themeColor="text1"/>
              </w:rPr>
            </w:pPr>
            <w:r w:rsidRPr="002C43F7">
              <w:rPr>
                <w:rFonts w:ascii="Times New Roman" w:hAnsi="Times New Roman" w:cs="Times New Roman"/>
                <w:color w:val="000000"/>
              </w:rPr>
              <w:t>Longtail tuna</w:t>
            </w:r>
          </w:p>
        </w:tc>
        <w:tc>
          <w:tcPr>
            <w:tcW w:w="1350" w:type="dxa"/>
            <w:vAlign w:val="center"/>
          </w:tcPr>
          <w:p w14:paraId="45909E91" w14:textId="028EFA99" w:rsidR="00520FA2" w:rsidRPr="002C43F7" w:rsidRDefault="00520FA2" w:rsidP="000A5328">
            <w:pPr>
              <w:spacing w:before="120" w:after="120"/>
              <w:jc w:val="center"/>
              <w:rPr>
                <w:rFonts w:ascii="Times New Roman" w:hAnsi="Times New Roman" w:cs="Times New Roman"/>
                <w:b/>
                <w:bCs/>
                <w:color w:val="000000" w:themeColor="text1"/>
              </w:rPr>
            </w:pPr>
          </w:p>
        </w:tc>
        <w:tc>
          <w:tcPr>
            <w:tcW w:w="895" w:type="dxa"/>
            <w:vAlign w:val="center"/>
          </w:tcPr>
          <w:p w14:paraId="5C5712A8" w14:textId="18B9E664"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11F254E4" w14:textId="5EF950E7"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4.5</w:t>
            </w:r>
          </w:p>
        </w:tc>
      </w:tr>
      <w:tr w:rsidR="00520FA2" w:rsidRPr="002C43F7" w14:paraId="575EBC14" w14:textId="77777777" w:rsidTr="000920E5">
        <w:trPr>
          <w:trHeight w:val="426"/>
          <w:jc w:val="center"/>
        </w:trPr>
        <w:tc>
          <w:tcPr>
            <w:tcW w:w="625" w:type="dxa"/>
            <w:vAlign w:val="center"/>
          </w:tcPr>
          <w:p w14:paraId="60CF98F9"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110</w:t>
            </w:r>
          </w:p>
        </w:tc>
        <w:tc>
          <w:tcPr>
            <w:tcW w:w="1800" w:type="dxa"/>
            <w:vMerge/>
            <w:vAlign w:val="center"/>
          </w:tcPr>
          <w:p w14:paraId="172C6F1D"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1EAF592B"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Align w:val="center"/>
          </w:tcPr>
          <w:p w14:paraId="47FC91D9" w14:textId="77777777" w:rsidR="00520FA2" w:rsidRPr="002C43F7" w:rsidRDefault="00520FA2"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color w:val="000000"/>
              </w:rPr>
              <w:t>Stromateidae</w:t>
            </w:r>
            <w:proofErr w:type="spellEnd"/>
          </w:p>
        </w:tc>
        <w:tc>
          <w:tcPr>
            <w:tcW w:w="2610" w:type="dxa"/>
            <w:vAlign w:val="center"/>
          </w:tcPr>
          <w:p w14:paraId="3F7419C2" w14:textId="77777777" w:rsidR="00520FA2" w:rsidRPr="002C43F7" w:rsidRDefault="00520FA2" w:rsidP="000A5328">
            <w:pPr>
              <w:spacing w:before="120" w:after="120"/>
              <w:jc w:val="center"/>
              <w:rPr>
                <w:rFonts w:ascii="Times New Roman" w:hAnsi="Times New Roman" w:cs="Times New Roman"/>
                <w:i/>
                <w:iCs/>
                <w:color w:val="000000" w:themeColor="text1"/>
              </w:rPr>
            </w:pPr>
            <w:proofErr w:type="spellStart"/>
            <w:r w:rsidRPr="002C43F7">
              <w:rPr>
                <w:rFonts w:ascii="Times New Roman" w:hAnsi="Times New Roman" w:cs="Times New Roman"/>
                <w:i/>
                <w:iCs/>
                <w:color w:val="000000" w:themeColor="text1"/>
              </w:rPr>
              <w:t>Pampus</w:t>
            </w:r>
            <w:proofErr w:type="spellEnd"/>
            <w:r w:rsidRPr="002C43F7">
              <w:rPr>
                <w:rFonts w:ascii="Times New Roman" w:hAnsi="Times New Roman" w:cs="Times New Roman"/>
                <w:i/>
                <w:iCs/>
                <w:color w:val="000000" w:themeColor="text1"/>
              </w:rPr>
              <w:t xml:space="preserve"> argenteus</w:t>
            </w:r>
            <w:r w:rsidRPr="002C43F7">
              <w:rPr>
                <w:rFonts w:ascii="Times New Roman" w:hAnsi="Times New Roman" w:cs="Times New Roman"/>
                <w:color w:val="000000" w:themeColor="text1"/>
              </w:rPr>
              <w:t> (Euphrasen, 1788)</w:t>
            </w:r>
          </w:p>
        </w:tc>
        <w:tc>
          <w:tcPr>
            <w:tcW w:w="1710" w:type="dxa"/>
            <w:vAlign w:val="center"/>
          </w:tcPr>
          <w:p w14:paraId="40201382" w14:textId="41E377FB" w:rsidR="00520FA2" w:rsidRPr="002C43F7" w:rsidRDefault="00520FA2"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Silver pomfret</w:t>
            </w:r>
          </w:p>
        </w:tc>
        <w:tc>
          <w:tcPr>
            <w:tcW w:w="1350" w:type="dxa"/>
            <w:vAlign w:val="center"/>
          </w:tcPr>
          <w:p w14:paraId="640CFED7" w14:textId="561A0AE0" w:rsidR="00520FA2" w:rsidRPr="002C43F7" w:rsidRDefault="00520FA2" w:rsidP="000A5328">
            <w:pPr>
              <w:spacing w:before="120" w:after="120"/>
              <w:jc w:val="center"/>
              <w:rPr>
                <w:rFonts w:ascii="Times New Roman" w:hAnsi="Times New Roman" w:cs="Times New Roman"/>
                <w:b/>
                <w:bCs/>
                <w:color w:val="000000" w:themeColor="text1"/>
              </w:rPr>
            </w:pPr>
            <w:proofErr w:type="spellStart"/>
            <w:r w:rsidRPr="002C43F7">
              <w:rPr>
                <w:rFonts w:ascii="Times New Roman" w:hAnsi="Times New Roman" w:cs="Times New Roman"/>
                <w:color w:val="000000"/>
              </w:rPr>
              <w:t>Paaplet</w:t>
            </w:r>
            <w:proofErr w:type="spellEnd"/>
          </w:p>
        </w:tc>
        <w:tc>
          <w:tcPr>
            <w:tcW w:w="895" w:type="dxa"/>
            <w:vAlign w:val="center"/>
          </w:tcPr>
          <w:p w14:paraId="5812D86F" w14:textId="2EC84B11"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1BD6B673" w14:textId="3916448C"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3.3</w:t>
            </w:r>
          </w:p>
        </w:tc>
      </w:tr>
      <w:tr w:rsidR="00520FA2" w:rsidRPr="002C43F7" w14:paraId="5FB23EEE" w14:textId="77777777" w:rsidTr="000920E5">
        <w:trPr>
          <w:trHeight w:val="113"/>
          <w:jc w:val="center"/>
        </w:trPr>
        <w:tc>
          <w:tcPr>
            <w:tcW w:w="625" w:type="dxa"/>
            <w:vAlign w:val="center"/>
          </w:tcPr>
          <w:p w14:paraId="6862337D"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111</w:t>
            </w:r>
          </w:p>
        </w:tc>
        <w:tc>
          <w:tcPr>
            <w:tcW w:w="1800" w:type="dxa"/>
            <w:vMerge/>
            <w:vAlign w:val="center"/>
          </w:tcPr>
          <w:p w14:paraId="1A5E35A7"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2B3D0915"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Align w:val="center"/>
          </w:tcPr>
          <w:p w14:paraId="5F92340F"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rPr>
              <w:t>Trichiuridae</w:t>
            </w:r>
          </w:p>
        </w:tc>
        <w:tc>
          <w:tcPr>
            <w:tcW w:w="2610" w:type="dxa"/>
            <w:vAlign w:val="center"/>
          </w:tcPr>
          <w:p w14:paraId="06E3FD97" w14:textId="77777777" w:rsidR="00520FA2" w:rsidRPr="002C43F7" w:rsidRDefault="00520FA2" w:rsidP="000A5328">
            <w:pPr>
              <w:spacing w:before="120" w:after="120"/>
              <w:jc w:val="center"/>
              <w:rPr>
                <w:rFonts w:ascii="Times New Roman" w:hAnsi="Times New Roman" w:cs="Times New Roman"/>
                <w:i/>
                <w:iCs/>
                <w:color w:val="000000" w:themeColor="text1"/>
              </w:rPr>
            </w:pPr>
            <w:proofErr w:type="spellStart"/>
            <w:r w:rsidRPr="002C43F7">
              <w:rPr>
                <w:rFonts w:ascii="Times New Roman" w:hAnsi="Times New Roman" w:cs="Times New Roman"/>
                <w:i/>
                <w:iCs/>
                <w:color w:val="000000" w:themeColor="text1"/>
              </w:rPr>
              <w:t>Lepturacanthus</w:t>
            </w:r>
            <w:proofErr w:type="spellEnd"/>
            <w:r w:rsidRPr="002C43F7">
              <w:rPr>
                <w:rFonts w:ascii="Times New Roman" w:hAnsi="Times New Roman" w:cs="Times New Roman"/>
                <w:i/>
                <w:iCs/>
                <w:color w:val="000000" w:themeColor="text1"/>
              </w:rPr>
              <w:t xml:space="preserve"> </w:t>
            </w:r>
            <w:proofErr w:type="spellStart"/>
            <w:r w:rsidRPr="002C43F7">
              <w:rPr>
                <w:rFonts w:ascii="Times New Roman" w:hAnsi="Times New Roman" w:cs="Times New Roman"/>
                <w:i/>
                <w:iCs/>
                <w:color w:val="000000" w:themeColor="text1"/>
              </w:rPr>
              <w:t>pantului</w:t>
            </w:r>
            <w:proofErr w:type="spellEnd"/>
            <w:r w:rsidRPr="002C43F7">
              <w:rPr>
                <w:rFonts w:ascii="Times New Roman" w:hAnsi="Times New Roman" w:cs="Times New Roman"/>
                <w:color w:val="000000" w:themeColor="text1"/>
              </w:rPr>
              <w:t> (Gupta, 1966)</w:t>
            </w:r>
          </w:p>
        </w:tc>
        <w:tc>
          <w:tcPr>
            <w:tcW w:w="1710" w:type="dxa"/>
            <w:vAlign w:val="center"/>
          </w:tcPr>
          <w:p w14:paraId="76E446DF" w14:textId="6AA5A671" w:rsidR="00520FA2" w:rsidRPr="002C43F7" w:rsidRDefault="00520FA2"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Coromandel hairtail</w:t>
            </w:r>
          </w:p>
        </w:tc>
        <w:tc>
          <w:tcPr>
            <w:tcW w:w="1350" w:type="dxa"/>
            <w:vAlign w:val="center"/>
          </w:tcPr>
          <w:p w14:paraId="73845109" w14:textId="29993DCA" w:rsidR="00520FA2" w:rsidRPr="002C43F7" w:rsidRDefault="00520FA2" w:rsidP="000A5328">
            <w:pPr>
              <w:spacing w:before="120" w:after="120"/>
              <w:jc w:val="center"/>
              <w:rPr>
                <w:rFonts w:ascii="Times New Roman" w:hAnsi="Times New Roman" w:cs="Times New Roman"/>
                <w:b/>
                <w:bCs/>
                <w:color w:val="000000" w:themeColor="text1"/>
              </w:rPr>
            </w:pPr>
            <w:proofErr w:type="spellStart"/>
            <w:r w:rsidRPr="002C43F7">
              <w:rPr>
                <w:rFonts w:ascii="Times New Roman" w:hAnsi="Times New Roman" w:cs="Times New Roman"/>
                <w:color w:val="000000"/>
              </w:rPr>
              <w:t>Taapi</w:t>
            </w:r>
            <w:proofErr w:type="spellEnd"/>
            <w:r w:rsidRPr="002C43F7">
              <w:rPr>
                <w:rFonts w:ascii="Times New Roman" w:hAnsi="Times New Roman" w:cs="Times New Roman"/>
                <w:color w:val="000000"/>
              </w:rPr>
              <w:t>, Baga</w:t>
            </w:r>
          </w:p>
        </w:tc>
        <w:tc>
          <w:tcPr>
            <w:tcW w:w="895" w:type="dxa"/>
            <w:vAlign w:val="center"/>
          </w:tcPr>
          <w:p w14:paraId="10D8D9E0" w14:textId="54F4A29E"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12828FD8" w14:textId="728CDB14"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4.1</w:t>
            </w:r>
          </w:p>
        </w:tc>
      </w:tr>
      <w:tr w:rsidR="00520FA2" w:rsidRPr="002C43F7" w14:paraId="4FAD781D" w14:textId="77777777" w:rsidTr="000920E5">
        <w:trPr>
          <w:trHeight w:val="113"/>
          <w:jc w:val="center"/>
        </w:trPr>
        <w:tc>
          <w:tcPr>
            <w:tcW w:w="625" w:type="dxa"/>
            <w:vAlign w:val="center"/>
          </w:tcPr>
          <w:p w14:paraId="54251B75"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112</w:t>
            </w:r>
          </w:p>
        </w:tc>
        <w:tc>
          <w:tcPr>
            <w:tcW w:w="1800" w:type="dxa"/>
            <w:vMerge/>
            <w:vAlign w:val="center"/>
          </w:tcPr>
          <w:p w14:paraId="2E9B4008"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14F4354C"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Align w:val="center"/>
          </w:tcPr>
          <w:p w14:paraId="77AD5589"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rPr>
              <w:t>Trichiuridae</w:t>
            </w:r>
          </w:p>
        </w:tc>
        <w:tc>
          <w:tcPr>
            <w:tcW w:w="2610" w:type="dxa"/>
            <w:vAlign w:val="center"/>
          </w:tcPr>
          <w:p w14:paraId="4FB75A0F" w14:textId="77777777" w:rsidR="00520FA2" w:rsidRPr="002C43F7" w:rsidRDefault="00520FA2" w:rsidP="000A5328">
            <w:pPr>
              <w:spacing w:before="120" w:after="120"/>
              <w:jc w:val="center"/>
              <w:rPr>
                <w:rFonts w:ascii="Times New Roman" w:hAnsi="Times New Roman" w:cs="Times New Roman"/>
                <w:i/>
                <w:iCs/>
                <w:color w:val="000000" w:themeColor="text1"/>
              </w:rPr>
            </w:pPr>
            <w:proofErr w:type="spellStart"/>
            <w:r w:rsidRPr="002C43F7">
              <w:rPr>
                <w:rFonts w:ascii="Times New Roman" w:hAnsi="Times New Roman" w:cs="Times New Roman"/>
                <w:i/>
                <w:iCs/>
                <w:color w:val="000000" w:themeColor="text1"/>
              </w:rPr>
              <w:t>Lepturacanthus</w:t>
            </w:r>
            <w:proofErr w:type="spellEnd"/>
            <w:r w:rsidRPr="002C43F7">
              <w:rPr>
                <w:rFonts w:ascii="Times New Roman" w:hAnsi="Times New Roman" w:cs="Times New Roman"/>
                <w:i/>
                <w:iCs/>
                <w:color w:val="000000" w:themeColor="text1"/>
              </w:rPr>
              <w:t xml:space="preserve"> </w:t>
            </w:r>
            <w:proofErr w:type="spellStart"/>
            <w:r w:rsidRPr="002C43F7">
              <w:rPr>
                <w:rFonts w:ascii="Times New Roman" w:hAnsi="Times New Roman" w:cs="Times New Roman"/>
                <w:i/>
                <w:iCs/>
                <w:color w:val="000000" w:themeColor="text1"/>
              </w:rPr>
              <w:t>savala</w:t>
            </w:r>
            <w:proofErr w:type="spellEnd"/>
            <w:r w:rsidRPr="002C43F7">
              <w:rPr>
                <w:rFonts w:ascii="Times New Roman" w:hAnsi="Times New Roman" w:cs="Times New Roman"/>
                <w:color w:val="000000" w:themeColor="text1"/>
              </w:rPr>
              <w:t> (Cuvier, 1829)</w:t>
            </w:r>
          </w:p>
        </w:tc>
        <w:tc>
          <w:tcPr>
            <w:tcW w:w="1710" w:type="dxa"/>
            <w:vAlign w:val="center"/>
          </w:tcPr>
          <w:p w14:paraId="76F6E498" w14:textId="78C48D1D" w:rsidR="00520FA2" w:rsidRPr="002C43F7" w:rsidRDefault="00520FA2" w:rsidP="000A5328">
            <w:pPr>
              <w:spacing w:before="120" w:after="120"/>
              <w:jc w:val="center"/>
              <w:rPr>
                <w:rFonts w:ascii="Times New Roman" w:hAnsi="Times New Roman" w:cs="Times New Roman"/>
                <w:color w:val="000000"/>
              </w:rPr>
            </w:pPr>
          </w:p>
        </w:tc>
        <w:tc>
          <w:tcPr>
            <w:tcW w:w="1350" w:type="dxa"/>
            <w:vAlign w:val="center"/>
          </w:tcPr>
          <w:p w14:paraId="4806E3DD" w14:textId="2E7FC6B5" w:rsidR="00520FA2" w:rsidRPr="002C43F7" w:rsidRDefault="00520FA2" w:rsidP="000A5328">
            <w:pPr>
              <w:spacing w:before="120" w:after="120"/>
              <w:jc w:val="center"/>
              <w:rPr>
                <w:rFonts w:ascii="Times New Roman" w:hAnsi="Times New Roman" w:cs="Times New Roman"/>
                <w:b/>
                <w:bCs/>
                <w:color w:val="000000" w:themeColor="text1"/>
              </w:rPr>
            </w:pPr>
            <w:proofErr w:type="spellStart"/>
            <w:r w:rsidRPr="002C43F7">
              <w:rPr>
                <w:rFonts w:ascii="Times New Roman" w:hAnsi="Times New Roman" w:cs="Times New Roman"/>
                <w:color w:val="000000"/>
              </w:rPr>
              <w:t>Taapi</w:t>
            </w:r>
            <w:proofErr w:type="spellEnd"/>
            <w:r w:rsidRPr="002C43F7">
              <w:rPr>
                <w:rFonts w:ascii="Times New Roman" w:hAnsi="Times New Roman" w:cs="Times New Roman"/>
                <w:color w:val="000000"/>
              </w:rPr>
              <w:t>, Baga</w:t>
            </w:r>
          </w:p>
        </w:tc>
        <w:tc>
          <w:tcPr>
            <w:tcW w:w="895" w:type="dxa"/>
            <w:vAlign w:val="center"/>
          </w:tcPr>
          <w:p w14:paraId="15B06DA9" w14:textId="480F6043"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4C1C7C31" w14:textId="75F446D3"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4.2</w:t>
            </w:r>
          </w:p>
        </w:tc>
      </w:tr>
      <w:tr w:rsidR="00520FA2" w:rsidRPr="002C43F7" w14:paraId="7ED55E5A" w14:textId="77777777" w:rsidTr="000920E5">
        <w:trPr>
          <w:trHeight w:val="113"/>
          <w:jc w:val="center"/>
        </w:trPr>
        <w:tc>
          <w:tcPr>
            <w:tcW w:w="625" w:type="dxa"/>
            <w:vAlign w:val="center"/>
          </w:tcPr>
          <w:p w14:paraId="4CE5C68D"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113</w:t>
            </w:r>
          </w:p>
        </w:tc>
        <w:tc>
          <w:tcPr>
            <w:tcW w:w="1800" w:type="dxa"/>
            <w:vMerge/>
            <w:vAlign w:val="center"/>
          </w:tcPr>
          <w:p w14:paraId="25FEFD25"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restart"/>
            <w:vAlign w:val="center"/>
          </w:tcPr>
          <w:p w14:paraId="424239D3" w14:textId="77777777" w:rsidR="00520FA2" w:rsidRPr="002C43F7" w:rsidRDefault="00520FA2"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color w:val="000000"/>
              </w:rPr>
              <w:t>Siluriformes</w:t>
            </w:r>
            <w:proofErr w:type="spellEnd"/>
          </w:p>
          <w:p w14:paraId="01B13523"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Align w:val="center"/>
          </w:tcPr>
          <w:p w14:paraId="06503F42" w14:textId="77777777" w:rsidR="00520FA2" w:rsidRPr="002C43F7" w:rsidRDefault="00520FA2"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color w:val="000000"/>
              </w:rPr>
              <w:t>Arridae</w:t>
            </w:r>
            <w:proofErr w:type="spellEnd"/>
          </w:p>
        </w:tc>
        <w:tc>
          <w:tcPr>
            <w:tcW w:w="2610" w:type="dxa"/>
            <w:vAlign w:val="center"/>
          </w:tcPr>
          <w:p w14:paraId="4F977BA7" w14:textId="77777777" w:rsidR="00520FA2" w:rsidRPr="002C43F7" w:rsidRDefault="00520FA2" w:rsidP="000A5328">
            <w:pPr>
              <w:spacing w:before="120" w:after="120"/>
              <w:jc w:val="center"/>
              <w:rPr>
                <w:rFonts w:ascii="Times New Roman" w:hAnsi="Times New Roman" w:cs="Times New Roman"/>
                <w:i/>
                <w:iCs/>
                <w:color w:val="000000" w:themeColor="text1"/>
              </w:rPr>
            </w:pPr>
            <w:proofErr w:type="spellStart"/>
            <w:r w:rsidRPr="002C43F7">
              <w:rPr>
                <w:rFonts w:ascii="Times New Roman" w:hAnsi="Times New Roman" w:cs="Times New Roman"/>
                <w:i/>
                <w:iCs/>
                <w:color w:val="000000" w:themeColor="text1"/>
              </w:rPr>
              <w:t>Nemapteryx</w:t>
            </w:r>
            <w:proofErr w:type="spellEnd"/>
            <w:r w:rsidRPr="002C43F7">
              <w:rPr>
                <w:rFonts w:ascii="Times New Roman" w:hAnsi="Times New Roman" w:cs="Times New Roman"/>
                <w:i/>
                <w:iCs/>
                <w:color w:val="000000" w:themeColor="text1"/>
              </w:rPr>
              <w:t xml:space="preserve"> </w:t>
            </w:r>
            <w:proofErr w:type="spellStart"/>
            <w:r w:rsidRPr="002C43F7">
              <w:rPr>
                <w:rFonts w:ascii="Times New Roman" w:hAnsi="Times New Roman" w:cs="Times New Roman"/>
                <w:i/>
                <w:iCs/>
                <w:color w:val="000000" w:themeColor="text1"/>
              </w:rPr>
              <w:t>caelata</w:t>
            </w:r>
            <w:proofErr w:type="spellEnd"/>
            <w:r w:rsidRPr="002C43F7">
              <w:rPr>
                <w:rFonts w:ascii="Times New Roman" w:hAnsi="Times New Roman" w:cs="Times New Roman"/>
                <w:color w:val="000000" w:themeColor="text1"/>
              </w:rPr>
              <w:t> (Valenciennes, 1840)</w:t>
            </w:r>
          </w:p>
        </w:tc>
        <w:tc>
          <w:tcPr>
            <w:tcW w:w="1710" w:type="dxa"/>
            <w:vAlign w:val="center"/>
          </w:tcPr>
          <w:p w14:paraId="0E130FBF" w14:textId="6DA52529" w:rsidR="00520FA2" w:rsidRPr="002C43F7" w:rsidRDefault="00520FA2"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Engraved catfish</w:t>
            </w:r>
          </w:p>
        </w:tc>
        <w:tc>
          <w:tcPr>
            <w:tcW w:w="1350" w:type="dxa"/>
            <w:vAlign w:val="center"/>
          </w:tcPr>
          <w:p w14:paraId="016F9ABE" w14:textId="78AC890F" w:rsidR="00520FA2" w:rsidRPr="002C43F7" w:rsidRDefault="00520FA2" w:rsidP="000A5328">
            <w:pPr>
              <w:spacing w:before="120" w:after="120"/>
              <w:jc w:val="center"/>
              <w:rPr>
                <w:rFonts w:ascii="Times New Roman" w:hAnsi="Times New Roman" w:cs="Times New Roman"/>
                <w:b/>
                <w:bCs/>
                <w:color w:val="000000" w:themeColor="text1"/>
              </w:rPr>
            </w:pPr>
            <w:proofErr w:type="spellStart"/>
            <w:proofErr w:type="gramStart"/>
            <w:r w:rsidRPr="002C43F7">
              <w:rPr>
                <w:rFonts w:ascii="Times New Roman" w:hAnsi="Times New Roman" w:cs="Times New Roman"/>
                <w:color w:val="000000"/>
              </w:rPr>
              <w:t>Shingada</w:t>
            </w:r>
            <w:proofErr w:type="spellEnd"/>
            <w:r w:rsidRPr="002C43F7">
              <w:rPr>
                <w:rFonts w:ascii="Times New Roman" w:hAnsi="Times New Roman" w:cs="Times New Roman"/>
                <w:color w:val="000000"/>
              </w:rPr>
              <w:t xml:space="preserve">,  </w:t>
            </w:r>
            <w:proofErr w:type="spellStart"/>
            <w:r w:rsidRPr="002C43F7">
              <w:rPr>
                <w:rFonts w:ascii="Times New Roman" w:hAnsi="Times New Roman" w:cs="Times New Roman"/>
                <w:color w:val="000000"/>
              </w:rPr>
              <w:t>khagi</w:t>
            </w:r>
            <w:proofErr w:type="spellEnd"/>
            <w:proofErr w:type="gramEnd"/>
          </w:p>
        </w:tc>
        <w:tc>
          <w:tcPr>
            <w:tcW w:w="895" w:type="dxa"/>
            <w:vAlign w:val="center"/>
          </w:tcPr>
          <w:p w14:paraId="375CC5A2" w14:textId="10ECD484"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404B5B7F" w14:textId="2EE42F1F"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3.8</w:t>
            </w:r>
          </w:p>
        </w:tc>
      </w:tr>
      <w:tr w:rsidR="00520FA2" w:rsidRPr="002C43F7" w14:paraId="7447BC3F" w14:textId="77777777" w:rsidTr="000920E5">
        <w:trPr>
          <w:trHeight w:val="113"/>
          <w:jc w:val="center"/>
        </w:trPr>
        <w:tc>
          <w:tcPr>
            <w:tcW w:w="625" w:type="dxa"/>
            <w:vAlign w:val="center"/>
          </w:tcPr>
          <w:p w14:paraId="5A91B152"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114</w:t>
            </w:r>
          </w:p>
        </w:tc>
        <w:tc>
          <w:tcPr>
            <w:tcW w:w="1800" w:type="dxa"/>
            <w:vMerge/>
            <w:vAlign w:val="center"/>
          </w:tcPr>
          <w:p w14:paraId="224C7A5F"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6AFF5158"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Align w:val="center"/>
          </w:tcPr>
          <w:p w14:paraId="5FE09E12" w14:textId="77777777" w:rsidR="00520FA2" w:rsidRPr="002C43F7" w:rsidRDefault="00520FA2"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color w:val="000000"/>
              </w:rPr>
              <w:t>Arridae</w:t>
            </w:r>
            <w:proofErr w:type="spellEnd"/>
          </w:p>
        </w:tc>
        <w:tc>
          <w:tcPr>
            <w:tcW w:w="2610" w:type="dxa"/>
            <w:vAlign w:val="center"/>
          </w:tcPr>
          <w:p w14:paraId="471CF12E" w14:textId="77777777" w:rsidR="00520FA2" w:rsidRPr="002C43F7" w:rsidRDefault="00520FA2" w:rsidP="000A5328">
            <w:pPr>
              <w:spacing w:before="120" w:after="120"/>
              <w:jc w:val="center"/>
              <w:rPr>
                <w:rFonts w:ascii="Times New Roman" w:hAnsi="Times New Roman" w:cs="Times New Roman"/>
                <w:i/>
                <w:iCs/>
                <w:color w:val="000000" w:themeColor="text1"/>
              </w:rPr>
            </w:pPr>
            <w:proofErr w:type="spellStart"/>
            <w:r w:rsidRPr="002C43F7">
              <w:rPr>
                <w:rFonts w:ascii="Times New Roman" w:hAnsi="Times New Roman" w:cs="Times New Roman"/>
                <w:i/>
                <w:iCs/>
                <w:color w:val="000000" w:themeColor="text1"/>
              </w:rPr>
              <w:t>Osteogeneiosus</w:t>
            </w:r>
            <w:proofErr w:type="spellEnd"/>
            <w:r w:rsidRPr="002C43F7">
              <w:rPr>
                <w:rFonts w:ascii="Times New Roman" w:hAnsi="Times New Roman" w:cs="Times New Roman"/>
                <w:i/>
                <w:iCs/>
                <w:color w:val="000000" w:themeColor="text1"/>
              </w:rPr>
              <w:t xml:space="preserve"> militaris</w:t>
            </w:r>
            <w:r w:rsidRPr="002C43F7">
              <w:rPr>
                <w:rFonts w:ascii="Times New Roman" w:hAnsi="Times New Roman" w:cs="Times New Roman"/>
                <w:color w:val="000000" w:themeColor="text1"/>
              </w:rPr>
              <w:t> (Linnaeus, 1758)</w:t>
            </w:r>
          </w:p>
        </w:tc>
        <w:tc>
          <w:tcPr>
            <w:tcW w:w="1710" w:type="dxa"/>
            <w:vAlign w:val="center"/>
          </w:tcPr>
          <w:p w14:paraId="698396AE" w14:textId="31FC249B" w:rsidR="00520FA2" w:rsidRPr="002C43F7" w:rsidRDefault="00520FA2"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Blacktip sea catfish</w:t>
            </w:r>
          </w:p>
        </w:tc>
        <w:tc>
          <w:tcPr>
            <w:tcW w:w="1350" w:type="dxa"/>
            <w:vAlign w:val="center"/>
          </w:tcPr>
          <w:p w14:paraId="3C5D46FB" w14:textId="0C4FB947" w:rsidR="00520FA2" w:rsidRPr="002C43F7" w:rsidRDefault="00520FA2" w:rsidP="000A5328">
            <w:pPr>
              <w:spacing w:before="120" w:after="120"/>
              <w:jc w:val="center"/>
              <w:rPr>
                <w:rFonts w:ascii="Times New Roman" w:hAnsi="Times New Roman" w:cs="Times New Roman"/>
                <w:b/>
                <w:bCs/>
                <w:color w:val="000000" w:themeColor="text1"/>
              </w:rPr>
            </w:pPr>
            <w:proofErr w:type="spellStart"/>
            <w:proofErr w:type="gramStart"/>
            <w:r w:rsidRPr="002C43F7">
              <w:rPr>
                <w:rFonts w:ascii="Times New Roman" w:hAnsi="Times New Roman" w:cs="Times New Roman"/>
                <w:color w:val="000000"/>
              </w:rPr>
              <w:t>Shingada</w:t>
            </w:r>
            <w:proofErr w:type="spellEnd"/>
            <w:r w:rsidRPr="002C43F7">
              <w:rPr>
                <w:rFonts w:ascii="Times New Roman" w:hAnsi="Times New Roman" w:cs="Times New Roman"/>
                <w:color w:val="000000"/>
              </w:rPr>
              <w:t xml:space="preserve">,  </w:t>
            </w:r>
            <w:proofErr w:type="spellStart"/>
            <w:r w:rsidRPr="002C43F7">
              <w:rPr>
                <w:rFonts w:ascii="Times New Roman" w:hAnsi="Times New Roman" w:cs="Times New Roman"/>
                <w:color w:val="000000"/>
              </w:rPr>
              <w:t>khagi</w:t>
            </w:r>
            <w:proofErr w:type="spellEnd"/>
            <w:proofErr w:type="gramEnd"/>
          </w:p>
        </w:tc>
        <w:tc>
          <w:tcPr>
            <w:tcW w:w="895" w:type="dxa"/>
            <w:vAlign w:val="center"/>
          </w:tcPr>
          <w:p w14:paraId="6A4429A0" w14:textId="68A18E30"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35E7DD13" w14:textId="1F1CD970"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3.7</w:t>
            </w:r>
          </w:p>
        </w:tc>
      </w:tr>
      <w:tr w:rsidR="00520FA2" w:rsidRPr="002C43F7" w14:paraId="4095035C" w14:textId="77777777" w:rsidTr="000920E5">
        <w:trPr>
          <w:trHeight w:val="113"/>
          <w:jc w:val="center"/>
        </w:trPr>
        <w:tc>
          <w:tcPr>
            <w:tcW w:w="625" w:type="dxa"/>
            <w:vAlign w:val="center"/>
          </w:tcPr>
          <w:p w14:paraId="7F0DC0FB"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115</w:t>
            </w:r>
          </w:p>
        </w:tc>
        <w:tc>
          <w:tcPr>
            <w:tcW w:w="1800" w:type="dxa"/>
            <w:vMerge/>
            <w:vAlign w:val="center"/>
          </w:tcPr>
          <w:p w14:paraId="4DB16660"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29B16132"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Align w:val="center"/>
          </w:tcPr>
          <w:p w14:paraId="14EA795C" w14:textId="77777777" w:rsidR="00520FA2" w:rsidRPr="002C43F7" w:rsidRDefault="00520FA2"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color w:val="000000"/>
              </w:rPr>
              <w:t>Arridae</w:t>
            </w:r>
            <w:proofErr w:type="spellEnd"/>
          </w:p>
        </w:tc>
        <w:tc>
          <w:tcPr>
            <w:tcW w:w="2610" w:type="dxa"/>
            <w:vAlign w:val="center"/>
          </w:tcPr>
          <w:p w14:paraId="023E68C3" w14:textId="77777777" w:rsidR="00520FA2" w:rsidRPr="002C43F7" w:rsidRDefault="00520FA2" w:rsidP="000A5328">
            <w:pPr>
              <w:spacing w:before="120" w:after="120"/>
              <w:jc w:val="center"/>
              <w:rPr>
                <w:rFonts w:ascii="Times New Roman" w:hAnsi="Times New Roman" w:cs="Times New Roman"/>
                <w:i/>
                <w:iCs/>
                <w:color w:val="000000" w:themeColor="text1"/>
              </w:rPr>
            </w:pPr>
            <w:proofErr w:type="spellStart"/>
            <w:r w:rsidRPr="002C43F7">
              <w:rPr>
                <w:rFonts w:ascii="Times New Roman" w:hAnsi="Times New Roman" w:cs="Times New Roman"/>
                <w:i/>
                <w:iCs/>
                <w:color w:val="000000" w:themeColor="text1"/>
              </w:rPr>
              <w:t>Plicofollis</w:t>
            </w:r>
            <w:proofErr w:type="spellEnd"/>
            <w:r w:rsidRPr="002C43F7">
              <w:rPr>
                <w:rFonts w:ascii="Times New Roman" w:hAnsi="Times New Roman" w:cs="Times New Roman"/>
                <w:i/>
                <w:iCs/>
                <w:color w:val="000000" w:themeColor="text1"/>
              </w:rPr>
              <w:t xml:space="preserve"> dussumieri</w:t>
            </w:r>
            <w:r w:rsidRPr="002C43F7">
              <w:rPr>
                <w:rFonts w:ascii="Times New Roman" w:hAnsi="Times New Roman" w:cs="Times New Roman"/>
                <w:color w:val="000000" w:themeColor="text1"/>
              </w:rPr>
              <w:t> (Valenciennes, 1840)</w:t>
            </w:r>
          </w:p>
        </w:tc>
        <w:tc>
          <w:tcPr>
            <w:tcW w:w="1710" w:type="dxa"/>
            <w:vAlign w:val="center"/>
          </w:tcPr>
          <w:p w14:paraId="2D631EDA" w14:textId="311521EE" w:rsidR="00520FA2" w:rsidRPr="002C43F7" w:rsidRDefault="00520FA2"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Soldier catfish</w:t>
            </w:r>
          </w:p>
        </w:tc>
        <w:tc>
          <w:tcPr>
            <w:tcW w:w="1350" w:type="dxa"/>
            <w:vAlign w:val="center"/>
          </w:tcPr>
          <w:p w14:paraId="2F45A601" w14:textId="783892C2" w:rsidR="00520FA2" w:rsidRPr="002C43F7" w:rsidRDefault="00520FA2" w:rsidP="000A5328">
            <w:pPr>
              <w:spacing w:before="120" w:after="120"/>
              <w:jc w:val="center"/>
              <w:rPr>
                <w:rFonts w:ascii="Times New Roman" w:hAnsi="Times New Roman" w:cs="Times New Roman"/>
                <w:b/>
                <w:bCs/>
                <w:color w:val="000000" w:themeColor="text1"/>
              </w:rPr>
            </w:pPr>
            <w:proofErr w:type="spellStart"/>
            <w:proofErr w:type="gramStart"/>
            <w:r w:rsidRPr="002C43F7">
              <w:rPr>
                <w:rFonts w:ascii="Times New Roman" w:hAnsi="Times New Roman" w:cs="Times New Roman"/>
                <w:color w:val="000000"/>
              </w:rPr>
              <w:t>Shingada</w:t>
            </w:r>
            <w:proofErr w:type="spellEnd"/>
            <w:r w:rsidRPr="002C43F7">
              <w:rPr>
                <w:rFonts w:ascii="Times New Roman" w:hAnsi="Times New Roman" w:cs="Times New Roman"/>
                <w:color w:val="000000"/>
              </w:rPr>
              <w:t xml:space="preserve">,  </w:t>
            </w:r>
            <w:proofErr w:type="spellStart"/>
            <w:r w:rsidRPr="002C43F7">
              <w:rPr>
                <w:rFonts w:ascii="Times New Roman" w:hAnsi="Times New Roman" w:cs="Times New Roman"/>
                <w:color w:val="000000"/>
              </w:rPr>
              <w:t>khagi</w:t>
            </w:r>
            <w:proofErr w:type="spellEnd"/>
            <w:proofErr w:type="gramEnd"/>
          </w:p>
        </w:tc>
        <w:tc>
          <w:tcPr>
            <w:tcW w:w="895" w:type="dxa"/>
            <w:vAlign w:val="center"/>
          </w:tcPr>
          <w:p w14:paraId="4C9E7480" w14:textId="18D8B729"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29BAAB79" w14:textId="420A7504"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3.9</w:t>
            </w:r>
          </w:p>
        </w:tc>
      </w:tr>
      <w:tr w:rsidR="00520FA2" w:rsidRPr="002C43F7" w14:paraId="0343A07D" w14:textId="77777777" w:rsidTr="000920E5">
        <w:trPr>
          <w:trHeight w:val="247"/>
          <w:jc w:val="center"/>
        </w:trPr>
        <w:tc>
          <w:tcPr>
            <w:tcW w:w="625" w:type="dxa"/>
            <w:vAlign w:val="center"/>
          </w:tcPr>
          <w:p w14:paraId="2FAEAAC1"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lastRenderedPageBreak/>
              <w:t>116</w:t>
            </w:r>
          </w:p>
        </w:tc>
        <w:tc>
          <w:tcPr>
            <w:tcW w:w="1800" w:type="dxa"/>
            <w:vMerge/>
            <w:vAlign w:val="center"/>
          </w:tcPr>
          <w:p w14:paraId="5AD968C8"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restart"/>
            <w:vAlign w:val="center"/>
          </w:tcPr>
          <w:p w14:paraId="6195A31C" w14:textId="77777777" w:rsidR="00520FA2" w:rsidRPr="002C43F7" w:rsidRDefault="00520FA2"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color w:val="000000"/>
              </w:rPr>
              <w:t>Tetraodontiformes</w:t>
            </w:r>
            <w:proofErr w:type="spellEnd"/>
          </w:p>
          <w:p w14:paraId="449F5CF0"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Align w:val="center"/>
          </w:tcPr>
          <w:p w14:paraId="30BD2F04" w14:textId="77777777" w:rsidR="00520FA2" w:rsidRPr="002C43F7" w:rsidRDefault="00520FA2"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color w:val="000000"/>
              </w:rPr>
              <w:t>Balistidae</w:t>
            </w:r>
            <w:proofErr w:type="spellEnd"/>
          </w:p>
        </w:tc>
        <w:tc>
          <w:tcPr>
            <w:tcW w:w="2610" w:type="dxa"/>
            <w:vAlign w:val="center"/>
          </w:tcPr>
          <w:p w14:paraId="64C17F66" w14:textId="77777777" w:rsidR="00520FA2" w:rsidRPr="002C43F7" w:rsidRDefault="00520FA2" w:rsidP="000A5328">
            <w:pPr>
              <w:spacing w:before="120" w:after="120"/>
              <w:jc w:val="center"/>
              <w:rPr>
                <w:rFonts w:ascii="Times New Roman" w:hAnsi="Times New Roman" w:cs="Times New Roman"/>
                <w:i/>
                <w:iCs/>
                <w:color w:val="000000" w:themeColor="text1"/>
              </w:rPr>
            </w:pPr>
            <w:proofErr w:type="spellStart"/>
            <w:r w:rsidRPr="002C43F7">
              <w:rPr>
                <w:rFonts w:ascii="Times New Roman" w:hAnsi="Times New Roman" w:cs="Times New Roman"/>
                <w:i/>
                <w:iCs/>
                <w:color w:val="000000" w:themeColor="text1"/>
              </w:rPr>
              <w:t>Odonus</w:t>
            </w:r>
            <w:proofErr w:type="spellEnd"/>
            <w:r w:rsidRPr="002C43F7">
              <w:rPr>
                <w:rFonts w:ascii="Times New Roman" w:hAnsi="Times New Roman" w:cs="Times New Roman"/>
                <w:i/>
                <w:iCs/>
                <w:color w:val="000000" w:themeColor="text1"/>
              </w:rPr>
              <w:t xml:space="preserve"> </w:t>
            </w:r>
            <w:proofErr w:type="spellStart"/>
            <w:r w:rsidRPr="002C43F7">
              <w:rPr>
                <w:rFonts w:ascii="Times New Roman" w:hAnsi="Times New Roman" w:cs="Times New Roman"/>
                <w:i/>
                <w:iCs/>
                <w:color w:val="000000" w:themeColor="text1"/>
              </w:rPr>
              <w:t>niger</w:t>
            </w:r>
            <w:proofErr w:type="spellEnd"/>
            <w:r w:rsidRPr="002C43F7">
              <w:rPr>
                <w:rFonts w:ascii="Times New Roman" w:hAnsi="Times New Roman" w:cs="Times New Roman"/>
                <w:color w:val="000000" w:themeColor="text1"/>
              </w:rPr>
              <w:t> (Rüppell, 1836)</w:t>
            </w:r>
          </w:p>
        </w:tc>
        <w:tc>
          <w:tcPr>
            <w:tcW w:w="1710" w:type="dxa"/>
            <w:vAlign w:val="center"/>
          </w:tcPr>
          <w:p w14:paraId="6E9E8651" w14:textId="1158435A" w:rsidR="00520FA2" w:rsidRPr="002C43F7" w:rsidRDefault="00520FA2" w:rsidP="000A5328">
            <w:pPr>
              <w:spacing w:before="120" w:after="120"/>
              <w:jc w:val="center"/>
              <w:rPr>
                <w:rFonts w:ascii="Times New Roman" w:hAnsi="Times New Roman" w:cs="Times New Roman"/>
                <w:b/>
                <w:bCs/>
                <w:color w:val="000000" w:themeColor="text1"/>
              </w:rPr>
            </w:pPr>
            <w:proofErr w:type="spellStart"/>
            <w:r w:rsidRPr="002C43F7">
              <w:rPr>
                <w:rFonts w:ascii="Times New Roman" w:hAnsi="Times New Roman" w:cs="Times New Roman"/>
                <w:color w:val="000000"/>
              </w:rPr>
              <w:t>Redtoothed</w:t>
            </w:r>
            <w:proofErr w:type="spellEnd"/>
            <w:r w:rsidRPr="002C43F7">
              <w:rPr>
                <w:rFonts w:ascii="Times New Roman" w:hAnsi="Times New Roman" w:cs="Times New Roman"/>
                <w:color w:val="000000"/>
              </w:rPr>
              <w:t xml:space="preserve"> triggerfish</w:t>
            </w:r>
          </w:p>
        </w:tc>
        <w:tc>
          <w:tcPr>
            <w:tcW w:w="1350" w:type="dxa"/>
            <w:vAlign w:val="center"/>
          </w:tcPr>
          <w:p w14:paraId="6E4148D0" w14:textId="4EA36D22" w:rsidR="00520FA2" w:rsidRPr="002C43F7" w:rsidRDefault="00520FA2" w:rsidP="000A5328">
            <w:pPr>
              <w:spacing w:before="120" w:after="120"/>
              <w:jc w:val="center"/>
              <w:rPr>
                <w:rFonts w:ascii="Times New Roman" w:hAnsi="Times New Roman" w:cs="Times New Roman"/>
                <w:b/>
                <w:bCs/>
                <w:color w:val="000000" w:themeColor="text1"/>
              </w:rPr>
            </w:pPr>
          </w:p>
        </w:tc>
        <w:tc>
          <w:tcPr>
            <w:tcW w:w="895" w:type="dxa"/>
            <w:vAlign w:val="center"/>
          </w:tcPr>
          <w:p w14:paraId="6561A9A4" w14:textId="4CF74CB4"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32BB0C9E" w14:textId="79DF5461"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3.4</w:t>
            </w:r>
          </w:p>
        </w:tc>
      </w:tr>
      <w:tr w:rsidR="00520FA2" w:rsidRPr="002C43F7" w14:paraId="282BDD99" w14:textId="77777777" w:rsidTr="000920E5">
        <w:trPr>
          <w:trHeight w:val="113"/>
          <w:jc w:val="center"/>
        </w:trPr>
        <w:tc>
          <w:tcPr>
            <w:tcW w:w="625" w:type="dxa"/>
            <w:vAlign w:val="center"/>
          </w:tcPr>
          <w:p w14:paraId="547098DA"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117</w:t>
            </w:r>
          </w:p>
        </w:tc>
        <w:tc>
          <w:tcPr>
            <w:tcW w:w="1800" w:type="dxa"/>
            <w:vMerge/>
            <w:vAlign w:val="center"/>
          </w:tcPr>
          <w:p w14:paraId="7EA4BAEF"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10A46E92"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Align w:val="center"/>
          </w:tcPr>
          <w:p w14:paraId="0F328160" w14:textId="77777777" w:rsidR="00520FA2" w:rsidRPr="002C43F7" w:rsidRDefault="00520FA2"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color w:val="000000"/>
              </w:rPr>
              <w:t>Monacanthidae</w:t>
            </w:r>
            <w:proofErr w:type="spellEnd"/>
          </w:p>
        </w:tc>
        <w:tc>
          <w:tcPr>
            <w:tcW w:w="2610" w:type="dxa"/>
            <w:vAlign w:val="center"/>
          </w:tcPr>
          <w:p w14:paraId="1F9A0B68" w14:textId="77777777" w:rsidR="00520FA2" w:rsidRPr="002C43F7" w:rsidRDefault="00520FA2" w:rsidP="000A5328">
            <w:pPr>
              <w:spacing w:before="120" w:after="120"/>
              <w:jc w:val="center"/>
              <w:rPr>
                <w:rFonts w:ascii="Times New Roman" w:hAnsi="Times New Roman" w:cs="Times New Roman"/>
                <w:i/>
                <w:iCs/>
                <w:color w:val="000000" w:themeColor="text1"/>
              </w:rPr>
            </w:pPr>
            <w:proofErr w:type="spellStart"/>
            <w:r w:rsidRPr="002C43F7">
              <w:rPr>
                <w:rFonts w:ascii="Times New Roman" w:hAnsi="Times New Roman" w:cs="Times New Roman"/>
                <w:i/>
                <w:iCs/>
                <w:color w:val="000000" w:themeColor="text1"/>
              </w:rPr>
              <w:t>Aluterus</w:t>
            </w:r>
            <w:proofErr w:type="spellEnd"/>
            <w:r w:rsidRPr="002C43F7">
              <w:rPr>
                <w:rFonts w:ascii="Times New Roman" w:hAnsi="Times New Roman" w:cs="Times New Roman"/>
                <w:i/>
                <w:iCs/>
                <w:color w:val="000000" w:themeColor="text1"/>
              </w:rPr>
              <w:t xml:space="preserve"> monoceros</w:t>
            </w:r>
            <w:r w:rsidRPr="002C43F7">
              <w:rPr>
                <w:rFonts w:ascii="Times New Roman" w:hAnsi="Times New Roman" w:cs="Times New Roman"/>
                <w:color w:val="000000" w:themeColor="text1"/>
              </w:rPr>
              <w:t> (Linnaeus, 1758)</w:t>
            </w:r>
          </w:p>
        </w:tc>
        <w:tc>
          <w:tcPr>
            <w:tcW w:w="1710" w:type="dxa"/>
            <w:vAlign w:val="center"/>
          </w:tcPr>
          <w:p w14:paraId="0BC12088" w14:textId="021C8DFE" w:rsidR="00520FA2" w:rsidRPr="002C43F7" w:rsidRDefault="00520FA2"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Unicorn leatherjacket</w:t>
            </w:r>
          </w:p>
        </w:tc>
        <w:tc>
          <w:tcPr>
            <w:tcW w:w="1350" w:type="dxa"/>
            <w:vAlign w:val="center"/>
          </w:tcPr>
          <w:p w14:paraId="73B44BDA" w14:textId="5293D0E1" w:rsidR="00520FA2" w:rsidRPr="002C43F7" w:rsidRDefault="00520FA2" w:rsidP="000A5328">
            <w:pPr>
              <w:spacing w:before="120" w:after="120"/>
              <w:jc w:val="center"/>
              <w:rPr>
                <w:rFonts w:ascii="Times New Roman" w:hAnsi="Times New Roman" w:cs="Times New Roman"/>
                <w:b/>
                <w:bCs/>
                <w:color w:val="000000" w:themeColor="text1"/>
              </w:rPr>
            </w:pPr>
            <w:r w:rsidRPr="002C43F7">
              <w:rPr>
                <w:rFonts w:ascii="Times New Roman" w:hAnsi="Times New Roman" w:cs="Times New Roman"/>
                <w:color w:val="000000"/>
              </w:rPr>
              <w:t>Don</w:t>
            </w:r>
          </w:p>
        </w:tc>
        <w:tc>
          <w:tcPr>
            <w:tcW w:w="895" w:type="dxa"/>
            <w:vAlign w:val="center"/>
          </w:tcPr>
          <w:p w14:paraId="51BA9481" w14:textId="464660B2"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41770B5A" w14:textId="096332AD"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2.9</w:t>
            </w:r>
          </w:p>
        </w:tc>
      </w:tr>
      <w:tr w:rsidR="00520FA2" w:rsidRPr="002C43F7" w14:paraId="11B60FCD" w14:textId="77777777" w:rsidTr="000920E5">
        <w:trPr>
          <w:trHeight w:val="113"/>
          <w:jc w:val="center"/>
        </w:trPr>
        <w:tc>
          <w:tcPr>
            <w:tcW w:w="625" w:type="dxa"/>
            <w:vAlign w:val="center"/>
          </w:tcPr>
          <w:p w14:paraId="35E0FE5D"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118</w:t>
            </w:r>
          </w:p>
        </w:tc>
        <w:tc>
          <w:tcPr>
            <w:tcW w:w="1800" w:type="dxa"/>
            <w:vMerge/>
            <w:vAlign w:val="center"/>
          </w:tcPr>
          <w:p w14:paraId="138B1014"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58F47E05"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Align w:val="center"/>
          </w:tcPr>
          <w:p w14:paraId="36936CD8"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rPr>
              <w:t>Tetraodontidae</w:t>
            </w:r>
          </w:p>
        </w:tc>
        <w:tc>
          <w:tcPr>
            <w:tcW w:w="2610" w:type="dxa"/>
            <w:vAlign w:val="center"/>
          </w:tcPr>
          <w:p w14:paraId="50C36AF1" w14:textId="77777777" w:rsidR="00520FA2" w:rsidRPr="002C43F7" w:rsidRDefault="00520FA2" w:rsidP="000A5328">
            <w:pPr>
              <w:spacing w:before="120" w:after="120"/>
              <w:jc w:val="center"/>
              <w:rPr>
                <w:rFonts w:ascii="Times New Roman" w:hAnsi="Times New Roman" w:cs="Times New Roman"/>
                <w:i/>
                <w:iCs/>
                <w:color w:val="000000" w:themeColor="text1"/>
              </w:rPr>
            </w:pPr>
            <w:proofErr w:type="spellStart"/>
            <w:r w:rsidRPr="002C43F7">
              <w:rPr>
                <w:rFonts w:ascii="Times New Roman" w:hAnsi="Times New Roman" w:cs="Times New Roman"/>
                <w:i/>
                <w:iCs/>
                <w:color w:val="000000" w:themeColor="text1"/>
              </w:rPr>
              <w:t>Lagocephalus</w:t>
            </w:r>
            <w:proofErr w:type="spellEnd"/>
            <w:r w:rsidRPr="002C43F7">
              <w:rPr>
                <w:rFonts w:ascii="Times New Roman" w:hAnsi="Times New Roman" w:cs="Times New Roman"/>
                <w:i/>
                <w:iCs/>
                <w:color w:val="000000" w:themeColor="text1"/>
              </w:rPr>
              <w:t xml:space="preserve"> </w:t>
            </w:r>
            <w:proofErr w:type="spellStart"/>
            <w:r w:rsidRPr="002C43F7">
              <w:rPr>
                <w:rFonts w:ascii="Times New Roman" w:hAnsi="Times New Roman" w:cs="Times New Roman"/>
                <w:i/>
                <w:iCs/>
                <w:color w:val="000000" w:themeColor="text1"/>
              </w:rPr>
              <w:t>lunaris</w:t>
            </w:r>
            <w:proofErr w:type="spellEnd"/>
            <w:r w:rsidRPr="002C43F7">
              <w:rPr>
                <w:rFonts w:ascii="Times New Roman" w:hAnsi="Times New Roman" w:cs="Times New Roman"/>
                <w:color w:val="000000" w:themeColor="text1"/>
              </w:rPr>
              <w:t> (Bloch &amp; Schneider, 1801)</w:t>
            </w:r>
          </w:p>
        </w:tc>
        <w:tc>
          <w:tcPr>
            <w:tcW w:w="1710" w:type="dxa"/>
            <w:vAlign w:val="center"/>
          </w:tcPr>
          <w:p w14:paraId="0FD4639C" w14:textId="0D6A444E" w:rsidR="00520FA2" w:rsidRPr="002C43F7" w:rsidRDefault="00520FA2"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Pufferfish</w:t>
            </w:r>
          </w:p>
        </w:tc>
        <w:tc>
          <w:tcPr>
            <w:tcW w:w="1350" w:type="dxa"/>
            <w:vAlign w:val="center"/>
          </w:tcPr>
          <w:p w14:paraId="73EA7C89" w14:textId="0B09BE40" w:rsidR="00520FA2" w:rsidRPr="002C43F7" w:rsidRDefault="00520FA2" w:rsidP="000A5328">
            <w:pPr>
              <w:spacing w:before="120" w:after="120"/>
              <w:jc w:val="center"/>
              <w:rPr>
                <w:rFonts w:ascii="Times New Roman" w:hAnsi="Times New Roman" w:cs="Times New Roman"/>
                <w:b/>
                <w:bCs/>
                <w:color w:val="000000" w:themeColor="text1"/>
              </w:rPr>
            </w:pPr>
            <w:proofErr w:type="spellStart"/>
            <w:r w:rsidRPr="002C43F7">
              <w:rPr>
                <w:rFonts w:ascii="Times New Roman" w:hAnsi="Times New Roman" w:cs="Times New Roman"/>
                <w:color w:val="000000"/>
              </w:rPr>
              <w:t>Popcha</w:t>
            </w:r>
            <w:proofErr w:type="spellEnd"/>
          </w:p>
        </w:tc>
        <w:tc>
          <w:tcPr>
            <w:tcW w:w="895" w:type="dxa"/>
            <w:vAlign w:val="center"/>
          </w:tcPr>
          <w:p w14:paraId="174B8894" w14:textId="14F85533"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5D0163F0" w14:textId="507EB162"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3.7</w:t>
            </w:r>
          </w:p>
        </w:tc>
      </w:tr>
      <w:tr w:rsidR="00520FA2" w:rsidRPr="002C43F7" w14:paraId="53626F0A" w14:textId="77777777" w:rsidTr="000920E5">
        <w:trPr>
          <w:trHeight w:val="113"/>
          <w:jc w:val="center"/>
        </w:trPr>
        <w:tc>
          <w:tcPr>
            <w:tcW w:w="625" w:type="dxa"/>
            <w:vAlign w:val="center"/>
          </w:tcPr>
          <w:p w14:paraId="1088E313"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119</w:t>
            </w:r>
          </w:p>
        </w:tc>
        <w:tc>
          <w:tcPr>
            <w:tcW w:w="1800" w:type="dxa"/>
            <w:vMerge/>
            <w:vAlign w:val="center"/>
          </w:tcPr>
          <w:p w14:paraId="6E7BFAD5"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2552C0A8"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Align w:val="center"/>
          </w:tcPr>
          <w:p w14:paraId="72B5A97F"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rPr>
              <w:t>Tetraodontidae</w:t>
            </w:r>
          </w:p>
        </w:tc>
        <w:tc>
          <w:tcPr>
            <w:tcW w:w="2610" w:type="dxa"/>
            <w:vAlign w:val="center"/>
          </w:tcPr>
          <w:p w14:paraId="3E345D61" w14:textId="77777777" w:rsidR="00520FA2" w:rsidRPr="002C43F7" w:rsidRDefault="00520FA2" w:rsidP="000A5328">
            <w:pPr>
              <w:spacing w:before="120" w:after="120"/>
              <w:jc w:val="center"/>
              <w:rPr>
                <w:rFonts w:ascii="Times New Roman" w:hAnsi="Times New Roman" w:cs="Times New Roman"/>
                <w:i/>
                <w:iCs/>
                <w:color w:val="000000" w:themeColor="text1"/>
              </w:rPr>
            </w:pPr>
            <w:proofErr w:type="spellStart"/>
            <w:r w:rsidRPr="002C43F7">
              <w:rPr>
                <w:rFonts w:ascii="Times New Roman" w:hAnsi="Times New Roman" w:cs="Times New Roman"/>
                <w:i/>
                <w:iCs/>
                <w:color w:val="000000" w:themeColor="text1"/>
              </w:rPr>
              <w:t>Lagocephalus</w:t>
            </w:r>
            <w:proofErr w:type="spellEnd"/>
            <w:r w:rsidRPr="002C43F7">
              <w:rPr>
                <w:rFonts w:ascii="Times New Roman" w:hAnsi="Times New Roman" w:cs="Times New Roman"/>
                <w:i/>
                <w:iCs/>
                <w:color w:val="000000" w:themeColor="text1"/>
              </w:rPr>
              <w:t xml:space="preserve"> </w:t>
            </w:r>
            <w:proofErr w:type="spellStart"/>
            <w:r w:rsidRPr="002C43F7">
              <w:rPr>
                <w:rFonts w:ascii="Times New Roman" w:hAnsi="Times New Roman" w:cs="Times New Roman"/>
                <w:i/>
                <w:iCs/>
                <w:color w:val="000000" w:themeColor="text1"/>
              </w:rPr>
              <w:t>spadiceus</w:t>
            </w:r>
            <w:proofErr w:type="spellEnd"/>
            <w:r w:rsidRPr="002C43F7">
              <w:rPr>
                <w:rFonts w:ascii="Times New Roman" w:hAnsi="Times New Roman" w:cs="Times New Roman"/>
                <w:i/>
                <w:iCs/>
                <w:color w:val="000000" w:themeColor="text1"/>
              </w:rPr>
              <w:t xml:space="preserve"> (Richardson, 1845)</w:t>
            </w:r>
          </w:p>
        </w:tc>
        <w:tc>
          <w:tcPr>
            <w:tcW w:w="1710" w:type="dxa"/>
            <w:vAlign w:val="center"/>
          </w:tcPr>
          <w:p w14:paraId="6D377D5C" w14:textId="40CB2FA4" w:rsidR="00520FA2" w:rsidRPr="002C43F7" w:rsidRDefault="00520FA2"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Pufferfish</w:t>
            </w:r>
          </w:p>
        </w:tc>
        <w:tc>
          <w:tcPr>
            <w:tcW w:w="1350" w:type="dxa"/>
            <w:vAlign w:val="center"/>
          </w:tcPr>
          <w:p w14:paraId="79EF2FF8" w14:textId="61FE20A6" w:rsidR="00520FA2" w:rsidRPr="002C43F7" w:rsidRDefault="00520FA2" w:rsidP="000A5328">
            <w:pPr>
              <w:spacing w:before="120" w:after="120"/>
              <w:jc w:val="center"/>
              <w:rPr>
                <w:rFonts w:ascii="Times New Roman" w:hAnsi="Times New Roman" w:cs="Times New Roman"/>
                <w:b/>
                <w:bCs/>
                <w:color w:val="000000" w:themeColor="text1"/>
              </w:rPr>
            </w:pPr>
            <w:proofErr w:type="spellStart"/>
            <w:r w:rsidRPr="002C43F7">
              <w:rPr>
                <w:rFonts w:ascii="Times New Roman" w:hAnsi="Times New Roman" w:cs="Times New Roman"/>
                <w:color w:val="000000"/>
              </w:rPr>
              <w:t>Popcha</w:t>
            </w:r>
            <w:proofErr w:type="spellEnd"/>
          </w:p>
        </w:tc>
        <w:tc>
          <w:tcPr>
            <w:tcW w:w="895" w:type="dxa"/>
            <w:vAlign w:val="center"/>
          </w:tcPr>
          <w:p w14:paraId="2A171E9C" w14:textId="15E9326A"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(LC)</w:t>
            </w:r>
          </w:p>
        </w:tc>
        <w:tc>
          <w:tcPr>
            <w:tcW w:w="998" w:type="dxa"/>
            <w:vAlign w:val="center"/>
          </w:tcPr>
          <w:p w14:paraId="25B2728F" w14:textId="7F6A0F44" w:rsidR="00520FA2" w:rsidRPr="002C43F7" w:rsidRDefault="00520FA2" w:rsidP="000A5328">
            <w:pPr>
              <w:spacing w:before="120" w:after="120"/>
              <w:jc w:val="center"/>
              <w:rPr>
                <w:rFonts w:ascii="Times New Roman" w:hAnsi="Times New Roman" w:cs="Times New Roman"/>
              </w:rPr>
            </w:pPr>
            <w:r w:rsidRPr="002C43F7">
              <w:rPr>
                <w:rFonts w:ascii="Times New Roman" w:hAnsi="Times New Roman" w:cs="Times New Roman"/>
              </w:rPr>
              <w:t>3.6</w:t>
            </w:r>
          </w:p>
        </w:tc>
      </w:tr>
      <w:tr w:rsidR="00520FA2" w:rsidRPr="002C43F7" w14:paraId="30EFBB66" w14:textId="77777777" w:rsidTr="000920E5">
        <w:trPr>
          <w:trHeight w:val="426"/>
          <w:jc w:val="center"/>
        </w:trPr>
        <w:tc>
          <w:tcPr>
            <w:tcW w:w="625" w:type="dxa"/>
            <w:vAlign w:val="center"/>
          </w:tcPr>
          <w:p w14:paraId="024AC248" w14:textId="7777777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120</w:t>
            </w:r>
          </w:p>
        </w:tc>
        <w:tc>
          <w:tcPr>
            <w:tcW w:w="1800" w:type="dxa"/>
            <w:vMerge/>
            <w:vAlign w:val="center"/>
          </w:tcPr>
          <w:p w14:paraId="090BEA00"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2160" w:type="dxa"/>
            <w:vMerge/>
            <w:vAlign w:val="center"/>
          </w:tcPr>
          <w:p w14:paraId="291CAB11" w14:textId="77777777" w:rsidR="00520FA2" w:rsidRPr="002C43F7" w:rsidRDefault="00520FA2" w:rsidP="000A5328">
            <w:pPr>
              <w:spacing w:before="120" w:after="120"/>
              <w:jc w:val="center"/>
              <w:rPr>
                <w:rFonts w:ascii="Times New Roman" w:hAnsi="Times New Roman" w:cs="Times New Roman"/>
                <w:color w:val="000000" w:themeColor="text1"/>
              </w:rPr>
            </w:pPr>
          </w:p>
        </w:tc>
        <w:tc>
          <w:tcPr>
            <w:tcW w:w="1800" w:type="dxa"/>
            <w:vAlign w:val="center"/>
          </w:tcPr>
          <w:p w14:paraId="4BDB63F6" w14:textId="77777777" w:rsidR="00520FA2" w:rsidRPr="002C43F7" w:rsidRDefault="00520FA2" w:rsidP="000A5328">
            <w:pPr>
              <w:spacing w:before="120" w:after="120"/>
              <w:jc w:val="center"/>
              <w:rPr>
                <w:rFonts w:ascii="Times New Roman" w:hAnsi="Times New Roman" w:cs="Times New Roman"/>
                <w:color w:val="000000" w:themeColor="text1"/>
              </w:rPr>
            </w:pPr>
            <w:proofErr w:type="spellStart"/>
            <w:r w:rsidRPr="002C43F7">
              <w:rPr>
                <w:rFonts w:ascii="Times New Roman" w:hAnsi="Times New Roman" w:cs="Times New Roman"/>
                <w:color w:val="000000"/>
              </w:rPr>
              <w:t>Triacanthidae</w:t>
            </w:r>
            <w:proofErr w:type="spellEnd"/>
          </w:p>
        </w:tc>
        <w:tc>
          <w:tcPr>
            <w:tcW w:w="2610" w:type="dxa"/>
            <w:vAlign w:val="center"/>
          </w:tcPr>
          <w:p w14:paraId="3A96B92F" w14:textId="77777777" w:rsidR="00520FA2" w:rsidRPr="002C43F7" w:rsidRDefault="00520FA2" w:rsidP="000A5328">
            <w:pPr>
              <w:spacing w:before="120" w:after="120"/>
              <w:jc w:val="center"/>
              <w:rPr>
                <w:rFonts w:ascii="Times New Roman" w:hAnsi="Times New Roman" w:cs="Times New Roman"/>
                <w:i/>
                <w:iCs/>
                <w:color w:val="000000" w:themeColor="text1"/>
              </w:rPr>
            </w:pPr>
            <w:proofErr w:type="spellStart"/>
            <w:r w:rsidRPr="002C43F7">
              <w:rPr>
                <w:rFonts w:ascii="Times New Roman" w:hAnsi="Times New Roman" w:cs="Times New Roman"/>
                <w:i/>
                <w:iCs/>
                <w:color w:val="000000" w:themeColor="text1"/>
              </w:rPr>
              <w:t>Triacanthus</w:t>
            </w:r>
            <w:proofErr w:type="spellEnd"/>
            <w:r w:rsidRPr="002C43F7">
              <w:rPr>
                <w:rFonts w:ascii="Times New Roman" w:hAnsi="Times New Roman" w:cs="Times New Roman"/>
                <w:i/>
                <w:iCs/>
                <w:color w:val="000000" w:themeColor="text1"/>
              </w:rPr>
              <w:t xml:space="preserve"> </w:t>
            </w:r>
            <w:proofErr w:type="spellStart"/>
            <w:r w:rsidRPr="002C43F7">
              <w:rPr>
                <w:rFonts w:ascii="Times New Roman" w:hAnsi="Times New Roman" w:cs="Times New Roman"/>
                <w:i/>
                <w:iCs/>
                <w:color w:val="000000" w:themeColor="text1"/>
              </w:rPr>
              <w:t>biaculeatus</w:t>
            </w:r>
            <w:proofErr w:type="spellEnd"/>
            <w:r w:rsidRPr="002C43F7">
              <w:rPr>
                <w:rFonts w:ascii="Times New Roman" w:hAnsi="Times New Roman" w:cs="Times New Roman"/>
                <w:color w:val="000000" w:themeColor="text1"/>
              </w:rPr>
              <w:t> (Bloch, 1786)</w:t>
            </w:r>
          </w:p>
        </w:tc>
        <w:tc>
          <w:tcPr>
            <w:tcW w:w="1710" w:type="dxa"/>
            <w:vAlign w:val="center"/>
          </w:tcPr>
          <w:p w14:paraId="63B90D89" w14:textId="3589195D" w:rsidR="00520FA2" w:rsidRPr="002C43F7" w:rsidRDefault="00520FA2" w:rsidP="000A5328">
            <w:pPr>
              <w:spacing w:before="120" w:after="120"/>
              <w:jc w:val="center"/>
              <w:rPr>
                <w:rFonts w:ascii="Times New Roman" w:hAnsi="Times New Roman" w:cs="Times New Roman"/>
                <w:color w:val="000000"/>
              </w:rPr>
            </w:pPr>
            <w:r w:rsidRPr="002C43F7">
              <w:rPr>
                <w:rFonts w:ascii="Times New Roman" w:hAnsi="Times New Roman" w:cs="Times New Roman"/>
                <w:color w:val="000000"/>
              </w:rPr>
              <w:t xml:space="preserve">Short-nosed </w:t>
            </w:r>
            <w:proofErr w:type="spellStart"/>
            <w:r w:rsidRPr="002C43F7">
              <w:rPr>
                <w:rFonts w:ascii="Times New Roman" w:hAnsi="Times New Roman" w:cs="Times New Roman"/>
                <w:color w:val="000000"/>
              </w:rPr>
              <w:t>tripodfish</w:t>
            </w:r>
            <w:proofErr w:type="spellEnd"/>
          </w:p>
        </w:tc>
        <w:tc>
          <w:tcPr>
            <w:tcW w:w="1350" w:type="dxa"/>
            <w:vAlign w:val="center"/>
          </w:tcPr>
          <w:p w14:paraId="434B15F1" w14:textId="70A9899D" w:rsidR="00520FA2" w:rsidRPr="002C43F7" w:rsidRDefault="00520FA2" w:rsidP="000A5328">
            <w:pPr>
              <w:spacing w:before="120" w:after="120"/>
              <w:jc w:val="center"/>
              <w:rPr>
                <w:rFonts w:ascii="Times New Roman" w:hAnsi="Times New Roman" w:cs="Times New Roman"/>
                <w:b/>
                <w:bCs/>
                <w:color w:val="000000" w:themeColor="text1"/>
              </w:rPr>
            </w:pPr>
            <w:proofErr w:type="spellStart"/>
            <w:r w:rsidRPr="002C43F7">
              <w:rPr>
                <w:rFonts w:ascii="Times New Roman" w:hAnsi="Times New Roman" w:cs="Times New Roman"/>
                <w:color w:val="000000"/>
              </w:rPr>
              <w:t>Dalamiyo</w:t>
            </w:r>
            <w:proofErr w:type="spellEnd"/>
            <w:r w:rsidRPr="002C43F7">
              <w:rPr>
                <w:rFonts w:ascii="Times New Roman" w:hAnsi="Times New Roman" w:cs="Times New Roman"/>
                <w:color w:val="000000"/>
              </w:rPr>
              <w:t>/</w:t>
            </w:r>
            <w:proofErr w:type="spellStart"/>
            <w:r w:rsidRPr="002C43F7">
              <w:rPr>
                <w:rFonts w:ascii="Times New Roman" w:hAnsi="Times New Roman" w:cs="Times New Roman"/>
                <w:color w:val="000000"/>
              </w:rPr>
              <w:t>chirkundo</w:t>
            </w:r>
            <w:proofErr w:type="spellEnd"/>
          </w:p>
        </w:tc>
        <w:tc>
          <w:tcPr>
            <w:tcW w:w="895" w:type="dxa"/>
            <w:vAlign w:val="center"/>
          </w:tcPr>
          <w:p w14:paraId="56465DDE" w14:textId="2E3FB86B"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(LC)</w:t>
            </w:r>
          </w:p>
        </w:tc>
        <w:tc>
          <w:tcPr>
            <w:tcW w:w="998" w:type="dxa"/>
            <w:vAlign w:val="center"/>
          </w:tcPr>
          <w:p w14:paraId="707A3A8E" w14:textId="7E8CDA37" w:rsidR="00520FA2" w:rsidRPr="002C43F7" w:rsidRDefault="00520FA2" w:rsidP="000A5328">
            <w:pPr>
              <w:spacing w:before="120" w:after="120"/>
              <w:jc w:val="center"/>
              <w:rPr>
                <w:rFonts w:ascii="Times New Roman" w:hAnsi="Times New Roman" w:cs="Times New Roman"/>
                <w:color w:val="000000" w:themeColor="text1"/>
              </w:rPr>
            </w:pPr>
            <w:r w:rsidRPr="002C43F7">
              <w:rPr>
                <w:rFonts w:ascii="Times New Roman" w:hAnsi="Times New Roman" w:cs="Times New Roman"/>
                <w:color w:val="000000" w:themeColor="text1"/>
              </w:rPr>
              <w:t>3.2</w:t>
            </w:r>
          </w:p>
        </w:tc>
      </w:tr>
    </w:tbl>
    <w:p w14:paraId="1CDDBD7F" w14:textId="77777777" w:rsidR="00C160BB" w:rsidRPr="002C43F7" w:rsidRDefault="00C160BB" w:rsidP="000A5328">
      <w:pPr>
        <w:tabs>
          <w:tab w:val="left" w:pos="5149"/>
        </w:tabs>
        <w:spacing w:before="120" w:after="120" w:line="240" w:lineRule="auto"/>
        <w:jc w:val="both"/>
        <w:rPr>
          <w:rFonts w:ascii="Times New Roman" w:hAnsi="Times New Roman" w:cs="Times New Roman"/>
        </w:rPr>
      </w:pPr>
    </w:p>
    <w:p w14:paraId="607D1106" w14:textId="77777777" w:rsidR="009A4A76" w:rsidRPr="002C43F7" w:rsidRDefault="009A4A76" w:rsidP="000A5328">
      <w:pPr>
        <w:tabs>
          <w:tab w:val="left" w:pos="5149"/>
        </w:tabs>
        <w:spacing w:before="120" w:after="120" w:line="240" w:lineRule="auto"/>
        <w:jc w:val="both"/>
        <w:rPr>
          <w:rFonts w:ascii="Times New Roman" w:hAnsi="Times New Roman" w:cs="Times New Roman"/>
        </w:rPr>
        <w:sectPr w:rsidR="009A4A76" w:rsidRPr="002C43F7" w:rsidSect="00C160BB">
          <w:pgSz w:w="16838" w:h="11906" w:orient="landscape"/>
          <w:pgMar w:top="1440" w:right="1440" w:bottom="1440" w:left="1440" w:header="706" w:footer="706" w:gutter="0"/>
          <w:cols w:space="708"/>
          <w:docGrid w:linePitch="360"/>
        </w:sectPr>
      </w:pPr>
    </w:p>
    <w:p w14:paraId="0B65F0EA" w14:textId="6CE87434" w:rsidR="00C160BB" w:rsidRPr="002C43F7" w:rsidRDefault="00C4292F" w:rsidP="000A5328">
      <w:pPr>
        <w:tabs>
          <w:tab w:val="left" w:pos="5149"/>
        </w:tabs>
        <w:spacing w:before="120" w:after="120" w:line="240" w:lineRule="auto"/>
        <w:jc w:val="both"/>
        <w:rPr>
          <w:rFonts w:ascii="Times New Roman" w:hAnsi="Times New Roman" w:cs="Times New Roman"/>
        </w:rPr>
      </w:pPr>
      <w:r>
        <w:rPr>
          <w:noProof/>
        </w:rPr>
        <w:lastRenderedPageBreak/>
        <w:drawing>
          <wp:inline distT="0" distB="0" distL="0" distR="0" wp14:anchorId="2CBEE14F" wp14:editId="31D65543">
            <wp:extent cx="3876675" cy="5257800"/>
            <wp:effectExtent l="0" t="0" r="9525" b="0"/>
            <wp:docPr id="11090819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081997" name=""/>
                    <pic:cNvPicPr/>
                  </pic:nvPicPr>
                  <pic:blipFill>
                    <a:blip r:embed="rId19"/>
                    <a:stretch>
                      <a:fillRect/>
                    </a:stretch>
                  </pic:blipFill>
                  <pic:spPr>
                    <a:xfrm>
                      <a:off x="0" y="0"/>
                      <a:ext cx="3876675" cy="5257800"/>
                    </a:xfrm>
                    <a:prstGeom prst="rect">
                      <a:avLst/>
                    </a:prstGeom>
                  </pic:spPr>
                </pic:pic>
              </a:graphicData>
            </a:graphic>
          </wp:inline>
        </w:drawing>
      </w:r>
    </w:p>
    <w:p w14:paraId="610ACEAD" w14:textId="5903AB12" w:rsidR="00B10258" w:rsidRDefault="00B10258" w:rsidP="00773704">
      <w:pPr>
        <w:tabs>
          <w:tab w:val="left" w:pos="5149"/>
        </w:tabs>
        <w:spacing w:before="120" w:after="120" w:line="240" w:lineRule="auto"/>
        <w:jc w:val="both"/>
        <w:rPr>
          <w:rFonts w:ascii="Times New Roman" w:hAnsi="Times New Roman" w:cs="Times New Roman"/>
          <w:b/>
          <w:bCs/>
          <w:lang w:val="pt-BR"/>
        </w:rPr>
      </w:pPr>
      <w:r w:rsidRPr="00B10258">
        <w:rPr>
          <w:rFonts w:ascii="Times New Roman" w:hAnsi="Times New Roman" w:cs="Times New Roman"/>
          <w:b/>
          <w:bCs/>
          <w:lang w:val="pt-BR"/>
        </w:rPr>
        <w:t>Figure 2: Different fish groups with their included species</w:t>
      </w:r>
    </w:p>
    <w:p w14:paraId="192CC6DA" w14:textId="77777777" w:rsidR="00B10258" w:rsidRDefault="00B10258" w:rsidP="00773704">
      <w:pPr>
        <w:tabs>
          <w:tab w:val="left" w:pos="5149"/>
        </w:tabs>
        <w:spacing w:before="120" w:after="120" w:line="240" w:lineRule="auto"/>
        <w:jc w:val="both"/>
        <w:rPr>
          <w:rFonts w:ascii="Times New Roman" w:hAnsi="Times New Roman" w:cs="Times New Roman"/>
          <w:b/>
          <w:bCs/>
          <w:lang w:val="pt-BR"/>
        </w:rPr>
      </w:pPr>
    </w:p>
    <w:p w14:paraId="052E4DE5" w14:textId="76A7A9DF" w:rsidR="00773704" w:rsidRPr="00773704" w:rsidRDefault="00773704" w:rsidP="00773704">
      <w:pPr>
        <w:tabs>
          <w:tab w:val="left" w:pos="5149"/>
        </w:tabs>
        <w:spacing w:before="120" w:after="120" w:line="240" w:lineRule="auto"/>
        <w:jc w:val="both"/>
        <w:rPr>
          <w:rFonts w:ascii="Times New Roman" w:hAnsi="Times New Roman" w:cs="Times New Roman"/>
          <w:b/>
          <w:bCs/>
          <w:lang w:val="pt-BR"/>
        </w:rPr>
      </w:pPr>
      <w:r w:rsidRPr="00773704">
        <w:rPr>
          <w:rFonts w:ascii="Times New Roman" w:hAnsi="Times New Roman" w:cs="Times New Roman"/>
          <w:b/>
          <w:bCs/>
          <w:lang w:val="pt-BR"/>
        </w:rPr>
        <w:t>COMPETING INTERESTS DISCLAIMER:</w:t>
      </w:r>
    </w:p>
    <w:p w14:paraId="21EB4E69" w14:textId="5C6EFE6B" w:rsidR="00773704" w:rsidRDefault="00773704" w:rsidP="00773704">
      <w:pPr>
        <w:tabs>
          <w:tab w:val="left" w:pos="5149"/>
        </w:tabs>
        <w:spacing w:before="120" w:after="120" w:line="240" w:lineRule="auto"/>
        <w:jc w:val="both"/>
        <w:rPr>
          <w:rFonts w:ascii="Times New Roman" w:hAnsi="Times New Roman" w:cs="Times New Roman"/>
          <w:b/>
          <w:bCs/>
          <w:lang w:val="pt-BR"/>
        </w:rPr>
      </w:pPr>
      <w:r w:rsidRPr="00773704">
        <w:rPr>
          <w:rFonts w:ascii="Times New Roman" w:hAnsi="Times New Roman" w:cs="Times New Roman"/>
          <w:b/>
          <w:bCs/>
          <w:lang w:val="pt-BR"/>
        </w:rPr>
        <w:t>Authors have declared that they have no known competing financial interests OR non-financial interests OR personal relationships that could have appeared to influence the work reported in this paper.</w:t>
      </w:r>
    </w:p>
    <w:p w14:paraId="30FE7839" w14:textId="77777777" w:rsidR="00773704" w:rsidRDefault="00773704" w:rsidP="000A5328">
      <w:pPr>
        <w:tabs>
          <w:tab w:val="left" w:pos="5149"/>
        </w:tabs>
        <w:spacing w:before="120" w:after="120" w:line="240" w:lineRule="auto"/>
        <w:jc w:val="both"/>
        <w:rPr>
          <w:rFonts w:ascii="Times New Roman" w:hAnsi="Times New Roman" w:cs="Times New Roman"/>
          <w:b/>
          <w:bCs/>
          <w:lang w:val="pt-BR"/>
        </w:rPr>
      </w:pPr>
    </w:p>
    <w:p w14:paraId="2B581DD8" w14:textId="6047791F" w:rsidR="00582A6F" w:rsidRPr="002C43F7" w:rsidRDefault="00A762E3" w:rsidP="000A5328">
      <w:pPr>
        <w:tabs>
          <w:tab w:val="left" w:pos="5149"/>
        </w:tabs>
        <w:spacing w:before="120" w:after="120" w:line="240" w:lineRule="auto"/>
        <w:jc w:val="both"/>
        <w:rPr>
          <w:rFonts w:ascii="Times New Roman" w:hAnsi="Times New Roman" w:cs="Times New Roman"/>
          <w:b/>
          <w:bCs/>
          <w:lang w:val="pt-BR"/>
        </w:rPr>
      </w:pPr>
      <w:r w:rsidRPr="002C43F7">
        <w:rPr>
          <w:rFonts w:ascii="Times New Roman" w:hAnsi="Times New Roman" w:cs="Times New Roman"/>
          <w:b/>
          <w:bCs/>
          <w:lang w:val="pt-BR"/>
        </w:rPr>
        <w:t>REFERENCES</w:t>
      </w:r>
    </w:p>
    <w:p w14:paraId="4DBB767E" w14:textId="77777777" w:rsidR="00730DA4" w:rsidRPr="002C43F7" w:rsidRDefault="00730DA4" w:rsidP="000A5328">
      <w:pPr>
        <w:pStyle w:val="ListParagraph"/>
        <w:tabs>
          <w:tab w:val="left" w:pos="1418"/>
        </w:tabs>
        <w:spacing w:before="120" w:after="120" w:line="240" w:lineRule="auto"/>
        <w:ind w:right="26" w:hanging="720"/>
        <w:jc w:val="both"/>
        <w:rPr>
          <w:rFonts w:ascii="Times New Roman" w:hAnsi="Times New Roman" w:cs="Times New Roman"/>
        </w:rPr>
      </w:pPr>
      <w:r w:rsidRPr="002C43F7">
        <w:rPr>
          <w:rFonts w:ascii="Times New Roman" w:hAnsi="Times New Roman" w:cs="Times New Roman"/>
          <w:lang w:val="pt-BR"/>
        </w:rPr>
        <w:t xml:space="preserve">Borichangar, R. V., Bharda, S. K., Vala, R. B., Solanki, H. G., Vanza, J. G., Patel, M. R., ... </w:t>
      </w:r>
      <w:r w:rsidRPr="002C43F7">
        <w:rPr>
          <w:rFonts w:ascii="Times New Roman" w:hAnsi="Times New Roman" w:cs="Times New Roman"/>
        </w:rPr>
        <w:t xml:space="preserve">&amp; Patel, K. (2022). Fin </w:t>
      </w:r>
      <w:proofErr w:type="spellStart"/>
      <w:r w:rsidRPr="002C43F7">
        <w:rPr>
          <w:rFonts w:ascii="Times New Roman" w:hAnsi="Times New Roman" w:cs="Times New Roman"/>
        </w:rPr>
        <w:t>sh</w:t>
      </w:r>
      <w:proofErr w:type="spellEnd"/>
      <w:r w:rsidRPr="002C43F7">
        <w:rPr>
          <w:rFonts w:ascii="Times New Roman" w:hAnsi="Times New Roman" w:cs="Times New Roman"/>
        </w:rPr>
        <w:t xml:space="preserve"> and shellfish diversity of </w:t>
      </w:r>
      <w:proofErr w:type="spellStart"/>
      <w:r w:rsidRPr="002C43F7">
        <w:rPr>
          <w:rFonts w:ascii="Times New Roman" w:hAnsi="Times New Roman" w:cs="Times New Roman"/>
        </w:rPr>
        <w:t>Dholai</w:t>
      </w:r>
      <w:proofErr w:type="spellEnd"/>
      <w:r w:rsidRPr="002C43F7">
        <w:rPr>
          <w:rFonts w:ascii="Times New Roman" w:hAnsi="Times New Roman" w:cs="Times New Roman"/>
        </w:rPr>
        <w:t xml:space="preserve"> Fishing Harbour, Gujarat: Biodiversity conservation status. </w:t>
      </w:r>
      <w:r w:rsidRPr="002C43F7">
        <w:rPr>
          <w:rFonts w:ascii="Times New Roman" w:hAnsi="Times New Roman" w:cs="Times New Roman"/>
          <w:i/>
          <w:iCs/>
        </w:rPr>
        <w:t>Journal of Indian Fisheries Association</w:t>
      </w:r>
      <w:r w:rsidRPr="002C43F7">
        <w:rPr>
          <w:rFonts w:ascii="Times New Roman" w:hAnsi="Times New Roman" w:cs="Times New Roman"/>
        </w:rPr>
        <w:t>, </w:t>
      </w:r>
      <w:r w:rsidRPr="002C43F7">
        <w:rPr>
          <w:rFonts w:ascii="Times New Roman" w:hAnsi="Times New Roman" w:cs="Times New Roman"/>
          <w:i/>
          <w:iCs/>
        </w:rPr>
        <w:t>49</w:t>
      </w:r>
      <w:r w:rsidRPr="002C43F7">
        <w:rPr>
          <w:rFonts w:ascii="Times New Roman" w:hAnsi="Times New Roman" w:cs="Times New Roman"/>
        </w:rPr>
        <w:t>, 2.</w:t>
      </w:r>
    </w:p>
    <w:p w14:paraId="2BBD9D83" w14:textId="77777777" w:rsidR="00730DA4" w:rsidRPr="002C43F7" w:rsidRDefault="00730DA4" w:rsidP="000A5328">
      <w:pPr>
        <w:pStyle w:val="BodyText"/>
        <w:tabs>
          <w:tab w:val="left" w:pos="709"/>
        </w:tabs>
        <w:spacing w:before="120" w:after="120"/>
        <w:ind w:left="720" w:right="26" w:hanging="720"/>
        <w:jc w:val="both"/>
        <w:rPr>
          <w:lang w:val="en-IN"/>
        </w:rPr>
      </w:pPr>
      <w:r w:rsidRPr="002C43F7">
        <w:rPr>
          <w:lang w:val="en-IN"/>
        </w:rPr>
        <w:t xml:space="preserve">Central Marine Fisheries Research Institute (CMFRI). (2022). </w:t>
      </w:r>
      <w:r w:rsidRPr="002C43F7">
        <w:rPr>
          <w:i/>
          <w:iCs/>
          <w:lang w:val="en-IN"/>
        </w:rPr>
        <w:t>Annual Marine Fish Landings Report</w:t>
      </w:r>
      <w:r w:rsidRPr="002C43F7">
        <w:rPr>
          <w:lang w:val="en-IN"/>
        </w:rPr>
        <w:t>. Kochi, India.</w:t>
      </w:r>
    </w:p>
    <w:p w14:paraId="245066FC" w14:textId="77777777" w:rsidR="00730DA4" w:rsidRPr="002C43F7" w:rsidRDefault="00730DA4" w:rsidP="000A5328">
      <w:pPr>
        <w:pStyle w:val="BodyText"/>
        <w:tabs>
          <w:tab w:val="left" w:pos="709"/>
        </w:tabs>
        <w:spacing w:before="120" w:after="120"/>
        <w:ind w:left="720" w:right="26" w:hanging="720"/>
        <w:jc w:val="both"/>
        <w:rPr>
          <w:lang w:val="en-IN"/>
        </w:rPr>
      </w:pPr>
      <w:r w:rsidRPr="002C43F7">
        <w:rPr>
          <w:lang w:val="en-IN"/>
        </w:rPr>
        <w:t xml:space="preserve">Central Marine Fisheries Research Institute (CMFRI). (2024). </w:t>
      </w:r>
      <w:r w:rsidRPr="002C43F7">
        <w:rPr>
          <w:i/>
          <w:iCs/>
          <w:lang w:val="en-IN"/>
        </w:rPr>
        <w:t>Annual marine fish landings in India – 2024</w:t>
      </w:r>
      <w:r w:rsidRPr="002C43F7">
        <w:rPr>
          <w:lang w:val="en-IN"/>
        </w:rPr>
        <w:t>. Indian Council of Agricultural Research (ICAR), Kochi, India.</w:t>
      </w:r>
    </w:p>
    <w:p w14:paraId="3B8B9475" w14:textId="77777777" w:rsidR="00730DA4" w:rsidRPr="002C43F7" w:rsidRDefault="00730DA4" w:rsidP="000A5328">
      <w:pPr>
        <w:pStyle w:val="BodyText"/>
        <w:tabs>
          <w:tab w:val="left" w:pos="709"/>
        </w:tabs>
        <w:spacing w:before="120" w:after="120"/>
        <w:ind w:left="720" w:right="26" w:hanging="720"/>
        <w:jc w:val="both"/>
        <w:rPr>
          <w:lang w:val="en-IN"/>
        </w:rPr>
      </w:pPr>
      <w:r w:rsidRPr="002C43F7">
        <w:t xml:space="preserve">Cortés, E. (1999). Standardized diet compositions and trophic levels of sharks. </w:t>
      </w:r>
      <w:r w:rsidRPr="002C43F7">
        <w:rPr>
          <w:i/>
          <w:iCs/>
        </w:rPr>
        <w:t xml:space="preserve">ICES Journal </w:t>
      </w:r>
      <w:r w:rsidRPr="002C43F7">
        <w:rPr>
          <w:i/>
          <w:iCs/>
        </w:rPr>
        <w:lastRenderedPageBreak/>
        <w:t>of Marine Science</w:t>
      </w:r>
      <w:r w:rsidRPr="002C43F7">
        <w:t xml:space="preserve">, </w:t>
      </w:r>
      <w:r w:rsidRPr="002C43F7">
        <w:rPr>
          <w:i/>
          <w:iCs/>
        </w:rPr>
        <w:t>56</w:t>
      </w:r>
      <w:r w:rsidRPr="002C43F7">
        <w:t xml:space="preserve">(5), 707–717. </w:t>
      </w:r>
    </w:p>
    <w:p w14:paraId="74CB2E35" w14:textId="77777777" w:rsidR="00730DA4" w:rsidRPr="002C43F7" w:rsidRDefault="00730DA4" w:rsidP="000A5328">
      <w:pPr>
        <w:pStyle w:val="ListParagraph"/>
        <w:tabs>
          <w:tab w:val="left" w:pos="1418"/>
        </w:tabs>
        <w:spacing w:before="120" w:after="120" w:line="240" w:lineRule="auto"/>
        <w:ind w:right="26" w:hanging="720"/>
        <w:jc w:val="both"/>
        <w:rPr>
          <w:rFonts w:ascii="Times New Roman" w:hAnsi="Times New Roman" w:cs="Times New Roman"/>
        </w:rPr>
      </w:pPr>
      <w:r w:rsidRPr="002C43F7">
        <w:rPr>
          <w:rFonts w:ascii="Times New Roman" w:hAnsi="Times New Roman" w:cs="Times New Roman"/>
        </w:rPr>
        <w:t xml:space="preserve">Fischer, W., &amp; Bianchi, G. (Eds.). (1984). </w:t>
      </w:r>
      <w:r w:rsidRPr="002C43F7">
        <w:rPr>
          <w:rFonts w:ascii="Times New Roman" w:hAnsi="Times New Roman" w:cs="Times New Roman"/>
          <w:i/>
          <w:iCs/>
        </w:rPr>
        <w:t>FAO species identification sheets for fishery purposes: Western Indian Ocean (Fishing Area 51), Vols. 1–6</w:t>
      </w:r>
      <w:r w:rsidRPr="002C43F7">
        <w:rPr>
          <w:rFonts w:ascii="Times New Roman" w:hAnsi="Times New Roman" w:cs="Times New Roman"/>
        </w:rPr>
        <w:t>. Food and Agriculture Organization of the United Nations.</w:t>
      </w:r>
    </w:p>
    <w:p w14:paraId="31B8A210" w14:textId="77777777" w:rsidR="00730DA4" w:rsidRPr="002C43F7" w:rsidRDefault="00730DA4" w:rsidP="000A5328">
      <w:pPr>
        <w:pStyle w:val="BodyText"/>
        <w:tabs>
          <w:tab w:val="left" w:pos="709"/>
        </w:tabs>
        <w:spacing w:before="120" w:after="120"/>
        <w:ind w:left="720" w:right="26" w:hanging="720"/>
        <w:jc w:val="both"/>
        <w:rPr>
          <w:lang w:val="en-IN"/>
        </w:rPr>
      </w:pPr>
      <w:r w:rsidRPr="002C43F7">
        <w:rPr>
          <w:lang w:val="en-IN"/>
        </w:rPr>
        <w:t xml:space="preserve">Food and Agriculture Organisation (FAO). (2020). </w:t>
      </w:r>
      <w:r w:rsidRPr="002C43F7">
        <w:rPr>
          <w:i/>
          <w:iCs/>
          <w:lang w:val="en-IN"/>
        </w:rPr>
        <w:t>The State of World Fisheries and Aquaculture 2020</w:t>
      </w:r>
      <w:r w:rsidRPr="002C43F7">
        <w:rPr>
          <w:lang w:val="en-IN"/>
        </w:rPr>
        <w:t xml:space="preserve">. Rome: FAO. </w:t>
      </w:r>
    </w:p>
    <w:p w14:paraId="132E0E91" w14:textId="77777777" w:rsidR="00730DA4" w:rsidRPr="002C43F7" w:rsidRDefault="00730DA4" w:rsidP="000A5328">
      <w:pPr>
        <w:pStyle w:val="ListParagraph"/>
        <w:tabs>
          <w:tab w:val="left" w:pos="1418"/>
        </w:tabs>
        <w:spacing w:before="120" w:after="120" w:line="240" w:lineRule="auto"/>
        <w:ind w:right="26" w:hanging="720"/>
        <w:jc w:val="both"/>
        <w:rPr>
          <w:rFonts w:ascii="Times New Roman" w:hAnsi="Times New Roman" w:cs="Times New Roman"/>
        </w:rPr>
      </w:pPr>
      <w:r w:rsidRPr="002C43F7">
        <w:rPr>
          <w:rFonts w:ascii="Times New Roman" w:hAnsi="Times New Roman" w:cs="Times New Roman"/>
        </w:rPr>
        <w:t xml:space="preserve">Froese, R., &amp; Pauly, D. (Eds.). (2024). </w:t>
      </w:r>
      <w:proofErr w:type="spellStart"/>
      <w:r w:rsidRPr="002C43F7">
        <w:rPr>
          <w:rFonts w:ascii="Times New Roman" w:hAnsi="Times New Roman" w:cs="Times New Roman"/>
          <w:i/>
          <w:iCs/>
        </w:rPr>
        <w:t>FishBase</w:t>
      </w:r>
      <w:proofErr w:type="spellEnd"/>
      <w:r w:rsidRPr="002C43F7">
        <w:rPr>
          <w:rFonts w:ascii="Times New Roman" w:hAnsi="Times New Roman" w:cs="Times New Roman"/>
        </w:rPr>
        <w:t>. Retrieved from https://www.fishbase.se</w:t>
      </w:r>
    </w:p>
    <w:p w14:paraId="68F1807A" w14:textId="77777777" w:rsidR="00730DA4" w:rsidRPr="002C43F7" w:rsidRDefault="00730DA4" w:rsidP="000A5328">
      <w:pPr>
        <w:pStyle w:val="BodyText"/>
        <w:tabs>
          <w:tab w:val="left" w:pos="709"/>
        </w:tabs>
        <w:spacing w:before="120" w:after="120"/>
        <w:ind w:left="720" w:right="26" w:hanging="720"/>
        <w:jc w:val="both"/>
        <w:rPr>
          <w:lang w:val="en-IN"/>
        </w:rPr>
      </w:pPr>
      <w:r w:rsidRPr="002C43F7">
        <w:rPr>
          <w:lang w:val="en-IN"/>
        </w:rPr>
        <w:t xml:space="preserve">Intergovernmental Panel on Climate Change (IPCC). (2021). </w:t>
      </w:r>
      <w:r w:rsidRPr="002C43F7">
        <w:rPr>
          <w:i/>
          <w:iCs/>
          <w:lang w:val="en-IN"/>
        </w:rPr>
        <w:t>Climate Change 2021: The Physical Science Basis</w:t>
      </w:r>
      <w:r w:rsidRPr="002C43F7">
        <w:rPr>
          <w:lang w:val="en-IN"/>
        </w:rPr>
        <w:t xml:space="preserve">. Cambridge University Press. </w:t>
      </w:r>
    </w:p>
    <w:p w14:paraId="13DAC42E" w14:textId="77777777" w:rsidR="00730DA4" w:rsidRPr="002C43F7" w:rsidRDefault="00730DA4" w:rsidP="000A5328">
      <w:pPr>
        <w:pStyle w:val="BodyText"/>
        <w:tabs>
          <w:tab w:val="left" w:pos="709"/>
        </w:tabs>
        <w:spacing w:before="120" w:after="120"/>
        <w:ind w:left="720" w:right="26" w:hanging="720"/>
        <w:jc w:val="both"/>
        <w:rPr>
          <w:lang w:val="en-IN"/>
        </w:rPr>
      </w:pPr>
      <w:r w:rsidRPr="002C43F7">
        <w:rPr>
          <w:lang w:val="en-IN"/>
        </w:rPr>
        <w:t xml:space="preserve">International Union for Conservation of Nature (IUCN). (2021). </w:t>
      </w:r>
      <w:r w:rsidRPr="002C43F7">
        <w:rPr>
          <w:i/>
          <w:iCs/>
          <w:lang w:val="en-IN"/>
        </w:rPr>
        <w:t>The IUCN Red List of Threatened Species</w:t>
      </w:r>
      <w:r w:rsidRPr="002C43F7">
        <w:rPr>
          <w:lang w:val="en-IN"/>
        </w:rPr>
        <w:t xml:space="preserve">. </w:t>
      </w:r>
    </w:p>
    <w:p w14:paraId="4AA4D5DA" w14:textId="77777777" w:rsidR="00730DA4" w:rsidRPr="002C43F7" w:rsidRDefault="00730DA4" w:rsidP="000A5328">
      <w:pPr>
        <w:pStyle w:val="BodyText"/>
        <w:tabs>
          <w:tab w:val="left" w:pos="709"/>
        </w:tabs>
        <w:spacing w:before="120" w:after="120"/>
        <w:ind w:left="720" w:right="26" w:hanging="720"/>
        <w:jc w:val="both"/>
        <w:rPr>
          <w:lang w:val="en-IN"/>
        </w:rPr>
      </w:pPr>
      <w:r w:rsidRPr="002C43F7">
        <w:rPr>
          <w:lang w:val="en-IN"/>
        </w:rPr>
        <w:t xml:space="preserve">Jeremy B.C. Gray. (1997). </w:t>
      </w:r>
      <w:r w:rsidRPr="002C43F7">
        <w:rPr>
          <w:i/>
          <w:iCs/>
          <w:lang w:val="en-IN"/>
        </w:rPr>
        <w:t>Marine biodiversity: Patterns, threats and conservation needs</w:t>
      </w:r>
      <w:r w:rsidRPr="002C43F7">
        <w:rPr>
          <w:lang w:val="en-IN"/>
        </w:rPr>
        <w:t xml:space="preserve">. </w:t>
      </w:r>
      <w:r w:rsidRPr="002C43F7">
        <w:rPr>
          <w:i/>
          <w:iCs/>
          <w:lang w:val="en-IN"/>
        </w:rPr>
        <w:t>Biodiversity and Conservation</w:t>
      </w:r>
      <w:r w:rsidRPr="002C43F7">
        <w:rPr>
          <w:lang w:val="en-IN"/>
        </w:rPr>
        <w:t xml:space="preserve">, 6(1), 153–175. </w:t>
      </w:r>
    </w:p>
    <w:p w14:paraId="30ACEE6D" w14:textId="77777777" w:rsidR="00730DA4" w:rsidRPr="002C43F7" w:rsidRDefault="00730DA4" w:rsidP="000A5328">
      <w:pPr>
        <w:pStyle w:val="BodyText"/>
        <w:tabs>
          <w:tab w:val="left" w:pos="709"/>
        </w:tabs>
        <w:spacing w:before="120" w:after="120"/>
        <w:ind w:left="720" w:right="26" w:hanging="720"/>
        <w:jc w:val="both"/>
        <w:rPr>
          <w:spacing w:val="-2"/>
        </w:rPr>
      </w:pPr>
      <w:r w:rsidRPr="002C43F7">
        <w:t>Kosygin,</w:t>
      </w:r>
      <w:r w:rsidRPr="002C43F7">
        <w:rPr>
          <w:spacing w:val="1"/>
        </w:rPr>
        <w:t xml:space="preserve"> </w:t>
      </w:r>
      <w:r w:rsidRPr="002C43F7">
        <w:t>L.,</w:t>
      </w:r>
      <w:r w:rsidRPr="002C43F7">
        <w:rPr>
          <w:spacing w:val="3"/>
        </w:rPr>
        <w:t xml:space="preserve"> </w:t>
      </w:r>
      <w:r w:rsidRPr="002C43F7">
        <w:t>Mohapatra,</w:t>
      </w:r>
      <w:r w:rsidRPr="002C43F7">
        <w:rPr>
          <w:spacing w:val="3"/>
        </w:rPr>
        <w:t xml:space="preserve"> </w:t>
      </w:r>
      <w:r w:rsidRPr="002C43F7">
        <w:t>A., Bineesh,</w:t>
      </w:r>
      <w:r w:rsidRPr="002C43F7">
        <w:rPr>
          <w:spacing w:val="1"/>
        </w:rPr>
        <w:t xml:space="preserve"> </w:t>
      </w:r>
      <w:r w:rsidRPr="002C43F7">
        <w:t>K.</w:t>
      </w:r>
      <w:r w:rsidRPr="002C43F7">
        <w:rPr>
          <w:spacing w:val="3"/>
        </w:rPr>
        <w:t xml:space="preserve"> </w:t>
      </w:r>
      <w:r w:rsidRPr="002C43F7">
        <w:t>K.,</w:t>
      </w:r>
      <w:r w:rsidRPr="002C43F7">
        <w:rPr>
          <w:spacing w:val="-1"/>
        </w:rPr>
        <w:t xml:space="preserve"> </w:t>
      </w:r>
      <w:r w:rsidRPr="002C43F7">
        <w:t>Sharma,</w:t>
      </w:r>
      <w:r w:rsidRPr="002C43F7">
        <w:rPr>
          <w:spacing w:val="3"/>
        </w:rPr>
        <w:t xml:space="preserve"> </w:t>
      </w:r>
      <w:r w:rsidRPr="002C43F7">
        <w:t>I.,</w:t>
      </w:r>
      <w:r w:rsidRPr="002C43F7">
        <w:rPr>
          <w:spacing w:val="1"/>
        </w:rPr>
        <w:t xml:space="preserve"> </w:t>
      </w:r>
      <w:r w:rsidRPr="002C43F7">
        <w:t>Jadhav,</w:t>
      </w:r>
      <w:r w:rsidRPr="002C43F7">
        <w:rPr>
          <w:spacing w:val="1"/>
        </w:rPr>
        <w:t xml:space="preserve"> </w:t>
      </w:r>
      <w:r w:rsidRPr="002C43F7">
        <w:t>S.</w:t>
      </w:r>
      <w:r w:rsidRPr="002C43F7">
        <w:rPr>
          <w:spacing w:val="1"/>
        </w:rPr>
        <w:t xml:space="preserve"> </w:t>
      </w:r>
      <w:r w:rsidRPr="002C43F7">
        <w:t>S.,</w:t>
      </w:r>
      <w:r w:rsidRPr="002C43F7">
        <w:rPr>
          <w:spacing w:val="3"/>
        </w:rPr>
        <w:t xml:space="preserve"> </w:t>
      </w:r>
      <w:r w:rsidRPr="002C43F7">
        <w:t>&amp;</w:t>
      </w:r>
      <w:r w:rsidRPr="002C43F7">
        <w:rPr>
          <w:spacing w:val="1"/>
        </w:rPr>
        <w:t xml:space="preserve"> </w:t>
      </w:r>
      <w:proofErr w:type="spellStart"/>
      <w:r w:rsidRPr="002C43F7">
        <w:rPr>
          <w:spacing w:val="-2"/>
        </w:rPr>
        <w:t>Khynriam</w:t>
      </w:r>
      <w:proofErr w:type="spellEnd"/>
      <w:r w:rsidRPr="002C43F7">
        <w:rPr>
          <w:spacing w:val="-2"/>
        </w:rPr>
        <w:t xml:space="preserve">, </w:t>
      </w:r>
      <w:r w:rsidRPr="002C43F7">
        <w:t>D.</w:t>
      </w:r>
      <w:r w:rsidRPr="002C43F7">
        <w:rPr>
          <w:spacing w:val="-4"/>
        </w:rPr>
        <w:t xml:space="preserve"> </w:t>
      </w:r>
      <w:r w:rsidRPr="002C43F7">
        <w:rPr>
          <w:i/>
        </w:rPr>
        <w:t xml:space="preserve">Fauna of India Checklist: Pisces. Version 1.0. Zoological Survey India </w:t>
      </w:r>
      <w:r w:rsidRPr="002C43F7">
        <w:rPr>
          <w:i/>
          <w:spacing w:val="-2"/>
        </w:rPr>
        <w:t>(2024)</w:t>
      </w:r>
      <w:r w:rsidRPr="002C43F7">
        <w:rPr>
          <w:spacing w:val="-2"/>
        </w:rPr>
        <w:t>.</w:t>
      </w:r>
    </w:p>
    <w:p w14:paraId="7543AA74" w14:textId="77777777" w:rsidR="00730DA4" w:rsidRPr="002C43F7" w:rsidRDefault="00730DA4" w:rsidP="000A5328">
      <w:pPr>
        <w:pStyle w:val="ListParagraph"/>
        <w:tabs>
          <w:tab w:val="left" w:pos="1418"/>
        </w:tabs>
        <w:spacing w:before="120" w:after="120" w:line="240" w:lineRule="auto"/>
        <w:ind w:right="26" w:hanging="720"/>
        <w:jc w:val="both"/>
        <w:rPr>
          <w:rFonts w:ascii="Times New Roman" w:hAnsi="Times New Roman" w:cs="Times New Roman"/>
        </w:rPr>
      </w:pPr>
      <w:proofErr w:type="spellStart"/>
      <w:r w:rsidRPr="002C43F7">
        <w:rPr>
          <w:rFonts w:ascii="Times New Roman" w:hAnsi="Times New Roman" w:cs="Times New Roman"/>
        </w:rPr>
        <w:t>Margalef</w:t>
      </w:r>
      <w:proofErr w:type="spellEnd"/>
      <w:r w:rsidRPr="002C43F7">
        <w:rPr>
          <w:rFonts w:ascii="Times New Roman" w:hAnsi="Times New Roman" w:cs="Times New Roman"/>
        </w:rPr>
        <w:t xml:space="preserve">, R. (1958). Information theory in ecology. </w:t>
      </w:r>
      <w:r w:rsidRPr="002C43F7">
        <w:rPr>
          <w:rFonts w:ascii="Times New Roman" w:hAnsi="Times New Roman" w:cs="Times New Roman"/>
          <w:i/>
          <w:iCs/>
        </w:rPr>
        <w:t>General Systems</w:t>
      </w:r>
      <w:r w:rsidRPr="002C43F7">
        <w:rPr>
          <w:rFonts w:ascii="Times New Roman" w:hAnsi="Times New Roman" w:cs="Times New Roman"/>
        </w:rPr>
        <w:t xml:space="preserve">, </w:t>
      </w:r>
      <w:r w:rsidRPr="002C43F7">
        <w:rPr>
          <w:rFonts w:ascii="Times New Roman" w:hAnsi="Times New Roman" w:cs="Times New Roman"/>
          <w:i/>
          <w:iCs/>
        </w:rPr>
        <w:t>3</w:t>
      </w:r>
      <w:r w:rsidRPr="002C43F7">
        <w:rPr>
          <w:rFonts w:ascii="Times New Roman" w:hAnsi="Times New Roman" w:cs="Times New Roman"/>
        </w:rPr>
        <w:t>, 36–71.</w:t>
      </w:r>
    </w:p>
    <w:p w14:paraId="3FEF22B2" w14:textId="77777777" w:rsidR="00730DA4" w:rsidRPr="002C43F7" w:rsidRDefault="00730DA4" w:rsidP="000A5328">
      <w:pPr>
        <w:pStyle w:val="BodyText"/>
        <w:tabs>
          <w:tab w:val="left" w:pos="709"/>
        </w:tabs>
        <w:spacing w:before="120" w:after="120"/>
        <w:ind w:left="720" w:right="26" w:hanging="720"/>
        <w:jc w:val="both"/>
        <w:rPr>
          <w:lang w:val="en-IN"/>
        </w:rPr>
      </w:pPr>
      <w:r w:rsidRPr="002C43F7">
        <w:rPr>
          <w:lang w:val="en-IN"/>
        </w:rPr>
        <w:t xml:space="preserve">Paul R. Ehrlich, &amp; Edward O. Wilson. (1991). </w:t>
      </w:r>
      <w:r w:rsidRPr="002C43F7">
        <w:rPr>
          <w:i/>
          <w:iCs/>
          <w:lang w:val="en-IN"/>
        </w:rPr>
        <w:t>Biodiversity studies: Science and policy</w:t>
      </w:r>
      <w:r w:rsidRPr="002C43F7">
        <w:rPr>
          <w:lang w:val="en-IN"/>
        </w:rPr>
        <w:t xml:space="preserve">. Science, 253(5021), 758–762. </w:t>
      </w:r>
    </w:p>
    <w:p w14:paraId="5412D88F" w14:textId="77777777" w:rsidR="00730DA4" w:rsidRPr="002C43F7" w:rsidRDefault="00730DA4" w:rsidP="000A5328">
      <w:pPr>
        <w:pStyle w:val="ListParagraph"/>
        <w:tabs>
          <w:tab w:val="left" w:pos="1418"/>
        </w:tabs>
        <w:spacing w:before="120" w:after="120" w:line="240" w:lineRule="auto"/>
        <w:ind w:right="26" w:hanging="720"/>
        <w:jc w:val="both"/>
        <w:rPr>
          <w:rFonts w:ascii="Times New Roman" w:hAnsi="Times New Roman" w:cs="Times New Roman"/>
        </w:rPr>
      </w:pPr>
      <w:r w:rsidRPr="002C43F7">
        <w:rPr>
          <w:rFonts w:ascii="Times New Roman" w:hAnsi="Times New Roman" w:cs="Times New Roman"/>
        </w:rPr>
        <w:t xml:space="preserve">Pauly, D., Christensen, V., Dalsgaard, J., Froese, R., &amp; Torres, F., Jr. (1998). Fishing down marine food webs. </w:t>
      </w:r>
      <w:r w:rsidRPr="002C43F7">
        <w:rPr>
          <w:rFonts w:ascii="Times New Roman" w:hAnsi="Times New Roman" w:cs="Times New Roman"/>
          <w:i/>
          <w:iCs/>
        </w:rPr>
        <w:t>Science</w:t>
      </w:r>
      <w:r w:rsidRPr="002C43F7">
        <w:rPr>
          <w:rFonts w:ascii="Times New Roman" w:hAnsi="Times New Roman" w:cs="Times New Roman"/>
        </w:rPr>
        <w:t xml:space="preserve">, </w:t>
      </w:r>
      <w:r w:rsidRPr="002C43F7">
        <w:rPr>
          <w:rFonts w:ascii="Times New Roman" w:hAnsi="Times New Roman" w:cs="Times New Roman"/>
          <w:i/>
          <w:iCs/>
        </w:rPr>
        <w:t>279</w:t>
      </w:r>
      <w:r w:rsidRPr="002C43F7">
        <w:rPr>
          <w:rFonts w:ascii="Times New Roman" w:hAnsi="Times New Roman" w:cs="Times New Roman"/>
        </w:rPr>
        <w:t xml:space="preserve">(5352), 860–863. </w:t>
      </w:r>
    </w:p>
    <w:p w14:paraId="720AD43E" w14:textId="77777777" w:rsidR="00730DA4" w:rsidRPr="002C43F7" w:rsidRDefault="00730DA4" w:rsidP="000A5328">
      <w:pPr>
        <w:pStyle w:val="ListParagraph"/>
        <w:tabs>
          <w:tab w:val="left" w:pos="1418"/>
        </w:tabs>
        <w:spacing w:before="120" w:after="120" w:line="240" w:lineRule="auto"/>
        <w:ind w:right="26" w:hanging="720"/>
        <w:jc w:val="both"/>
        <w:rPr>
          <w:rFonts w:ascii="Times New Roman" w:hAnsi="Times New Roman" w:cs="Times New Roman"/>
        </w:rPr>
      </w:pPr>
      <w:r w:rsidRPr="002C43F7">
        <w:rPr>
          <w:rFonts w:ascii="Times New Roman" w:hAnsi="Times New Roman" w:cs="Times New Roman"/>
        </w:rPr>
        <w:t xml:space="preserve">Pielou, E. C. (1966). The measurement of diversity in different types of biological collections. </w:t>
      </w:r>
      <w:r w:rsidRPr="002C43F7">
        <w:rPr>
          <w:rFonts w:ascii="Times New Roman" w:hAnsi="Times New Roman" w:cs="Times New Roman"/>
          <w:i/>
          <w:iCs/>
        </w:rPr>
        <w:t>Journal of Theoretical Biology</w:t>
      </w:r>
      <w:r w:rsidRPr="002C43F7">
        <w:rPr>
          <w:rFonts w:ascii="Times New Roman" w:hAnsi="Times New Roman" w:cs="Times New Roman"/>
        </w:rPr>
        <w:t xml:space="preserve">, </w:t>
      </w:r>
      <w:r w:rsidRPr="002C43F7">
        <w:rPr>
          <w:rFonts w:ascii="Times New Roman" w:hAnsi="Times New Roman" w:cs="Times New Roman"/>
          <w:i/>
          <w:iCs/>
        </w:rPr>
        <w:t>13</w:t>
      </w:r>
      <w:r w:rsidRPr="002C43F7">
        <w:rPr>
          <w:rFonts w:ascii="Times New Roman" w:hAnsi="Times New Roman" w:cs="Times New Roman"/>
        </w:rPr>
        <w:t>, 131–144.</w:t>
      </w:r>
    </w:p>
    <w:p w14:paraId="247D36C0" w14:textId="77777777" w:rsidR="00730DA4" w:rsidRPr="002C43F7" w:rsidRDefault="00730DA4" w:rsidP="000A5328">
      <w:pPr>
        <w:pStyle w:val="ListParagraph"/>
        <w:tabs>
          <w:tab w:val="left" w:pos="1418"/>
        </w:tabs>
        <w:spacing w:before="120" w:after="120" w:line="240" w:lineRule="auto"/>
        <w:ind w:right="26" w:hanging="720"/>
        <w:jc w:val="both"/>
        <w:rPr>
          <w:rFonts w:ascii="Times New Roman" w:hAnsi="Times New Roman" w:cs="Times New Roman"/>
        </w:rPr>
      </w:pPr>
      <w:r w:rsidRPr="002C43F7">
        <w:rPr>
          <w:rFonts w:ascii="Times New Roman" w:hAnsi="Times New Roman" w:cs="Times New Roman"/>
        </w:rPr>
        <w:t xml:space="preserve">Shannon, C. E. (1948). A mathematical theory of communication. </w:t>
      </w:r>
      <w:r w:rsidRPr="002C43F7">
        <w:rPr>
          <w:rFonts w:ascii="Times New Roman" w:hAnsi="Times New Roman" w:cs="Times New Roman"/>
          <w:i/>
          <w:iCs/>
        </w:rPr>
        <w:t>The Bell System Technical Journal</w:t>
      </w:r>
      <w:r w:rsidRPr="002C43F7">
        <w:rPr>
          <w:rFonts w:ascii="Times New Roman" w:hAnsi="Times New Roman" w:cs="Times New Roman"/>
        </w:rPr>
        <w:t xml:space="preserve">, </w:t>
      </w:r>
      <w:r w:rsidRPr="002C43F7">
        <w:rPr>
          <w:rFonts w:ascii="Times New Roman" w:hAnsi="Times New Roman" w:cs="Times New Roman"/>
          <w:i/>
          <w:iCs/>
        </w:rPr>
        <w:t>27</w:t>
      </w:r>
      <w:r w:rsidRPr="002C43F7">
        <w:rPr>
          <w:rFonts w:ascii="Times New Roman" w:hAnsi="Times New Roman" w:cs="Times New Roman"/>
        </w:rPr>
        <w:t>(3), 379–423.</w:t>
      </w:r>
    </w:p>
    <w:p w14:paraId="72AA30B3" w14:textId="77777777" w:rsidR="00730DA4" w:rsidRPr="002C43F7" w:rsidRDefault="00730DA4" w:rsidP="000A5328">
      <w:pPr>
        <w:pStyle w:val="ListParagraph"/>
        <w:tabs>
          <w:tab w:val="left" w:pos="1418"/>
        </w:tabs>
        <w:spacing w:before="120" w:after="120" w:line="240" w:lineRule="auto"/>
        <w:ind w:right="26" w:hanging="720"/>
        <w:jc w:val="both"/>
        <w:rPr>
          <w:rFonts w:ascii="Times New Roman" w:hAnsi="Times New Roman" w:cs="Times New Roman"/>
        </w:rPr>
      </w:pPr>
      <w:r w:rsidRPr="002C43F7">
        <w:rPr>
          <w:rFonts w:ascii="Times New Roman" w:hAnsi="Times New Roman" w:cs="Times New Roman"/>
        </w:rPr>
        <w:t xml:space="preserve">Snedecor, G. W., &amp; Cochran, W. G. (2014). </w:t>
      </w:r>
      <w:r w:rsidRPr="002C43F7">
        <w:rPr>
          <w:rFonts w:ascii="Times New Roman" w:hAnsi="Times New Roman" w:cs="Times New Roman"/>
          <w:i/>
          <w:iCs/>
        </w:rPr>
        <w:t>Statistical methods</w:t>
      </w:r>
      <w:r w:rsidRPr="002C43F7">
        <w:rPr>
          <w:rFonts w:ascii="Times New Roman" w:hAnsi="Times New Roman" w:cs="Times New Roman"/>
        </w:rPr>
        <w:t xml:space="preserve"> (8th ed.). Iowa State University Press.</w:t>
      </w:r>
    </w:p>
    <w:p w14:paraId="061B31C6" w14:textId="77777777" w:rsidR="00730DA4" w:rsidRPr="002C43F7" w:rsidRDefault="00730DA4" w:rsidP="000A5328">
      <w:pPr>
        <w:tabs>
          <w:tab w:val="left" w:pos="1937"/>
        </w:tabs>
        <w:spacing w:before="120" w:after="120" w:line="240" w:lineRule="auto"/>
        <w:ind w:left="720" w:right="26" w:hanging="720"/>
        <w:jc w:val="both"/>
        <w:rPr>
          <w:rFonts w:ascii="Times New Roman" w:hAnsi="Times New Roman" w:cs="Times New Roman"/>
        </w:rPr>
      </w:pPr>
      <w:r w:rsidRPr="002C43F7">
        <w:rPr>
          <w:rFonts w:ascii="Times New Roman" w:hAnsi="Times New Roman" w:cs="Times New Roman"/>
        </w:rPr>
        <w:t xml:space="preserve">Sreeraj, C.R., Sen, A. Singh, L.K., Pillai, H.U. &amp; Raghunathan, C. (2025) Ichthyofauna of India (1758– 2024): review, analysis, and annotated checklist. </w:t>
      </w:r>
      <w:r w:rsidRPr="002C43F7">
        <w:rPr>
          <w:rFonts w:ascii="Times New Roman" w:hAnsi="Times New Roman" w:cs="Times New Roman"/>
          <w:i/>
          <w:iCs/>
        </w:rPr>
        <w:t xml:space="preserve">Journal of the Ocean Science Foundation, </w:t>
      </w:r>
      <w:r w:rsidRPr="002C43F7">
        <w:rPr>
          <w:rFonts w:ascii="Times New Roman" w:hAnsi="Times New Roman" w:cs="Times New Roman"/>
        </w:rPr>
        <w:t>44, 1–87.</w:t>
      </w:r>
    </w:p>
    <w:p w14:paraId="5C513E63" w14:textId="77777777" w:rsidR="00730DA4" w:rsidRPr="002C43F7" w:rsidRDefault="00730DA4" w:rsidP="000A5328">
      <w:pPr>
        <w:pStyle w:val="BodyText"/>
        <w:tabs>
          <w:tab w:val="left" w:pos="709"/>
        </w:tabs>
        <w:spacing w:before="120" w:after="120"/>
        <w:ind w:left="720" w:right="26" w:hanging="720"/>
        <w:jc w:val="both"/>
        <w:rPr>
          <w:lang w:val="en-IN"/>
        </w:rPr>
      </w:pPr>
      <w:r w:rsidRPr="002C43F7">
        <w:rPr>
          <w:lang w:val="en-IN"/>
        </w:rPr>
        <w:t>Survey of India (</w:t>
      </w:r>
      <w:proofErr w:type="spellStart"/>
      <w:r w:rsidRPr="002C43F7">
        <w:rPr>
          <w:lang w:val="en-IN"/>
        </w:rPr>
        <w:t>SoI</w:t>
      </w:r>
      <w:proofErr w:type="spellEnd"/>
      <w:r w:rsidRPr="002C43F7">
        <w:rPr>
          <w:lang w:val="en-IN"/>
        </w:rPr>
        <w:t xml:space="preserve">), (2024a). </w:t>
      </w:r>
      <w:r w:rsidRPr="002C43F7">
        <w:rPr>
          <w:i/>
          <w:iCs/>
          <w:lang w:val="en-IN"/>
        </w:rPr>
        <w:t>Coastline length of India</w:t>
      </w:r>
      <w:r w:rsidRPr="002C43F7">
        <w:rPr>
          <w:lang w:val="en-IN"/>
        </w:rPr>
        <w:t xml:space="preserve">. Government of India. </w:t>
      </w:r>
    </w:p>
    <w:p w14:paraId="33D3446A" w14:textId="77777777" w:rsidR="00730DA4" w:rsidRPr="002C43F7" w:rsidRDefault="00730DA4" w:rsidP="000A5328">
      <w:pPr>
        <w:pStyle w:val="BodyText"/>
        <w:tabs>
          <w:tab w:val="left" w:pos="709"/>
        </w:tabs>
        <w:spacing w:before="120" w:after="120"/>
        <w:ind w:left="720" w:right="26" w:hanging="720"/>
        <w:jc w:val="both"/>
        <w:rPr>
          <w:lang w:val="en-IN"/>
        </w:rPr>
      </w:pPr>
      <w:r w:rsidRPr="002C43F7">
        <w:rPr>
          <w:lang w:val="en-IN"/>
        </w:rPr>
        <w:t>Survey of India (</w:t>
      </w:r>
      <w:proofErr w:type="spellStart"/>
      <w:r w:rsidRPr="002C43F7">
        <w:rPr>
          <w:lang w:val="en-IN"/>
        </w:rPr>
        <w:t>SoI</w:t>
      </w:r>
      <w:proofErr w:type="spellEnd"/>
      <w:r w:rsidRPr="002C43F7">
        <w:rPr>
          <w:lang w:val="en-IN"/>
        </w:rPr>
        <w:t xml:space="preserve">), (2024b). </w:t>
      </w:r>
      <w:r w:rsidRPr="002C43F7">
        <w:rPr>
          <w:i/>
          <w:iCs/>
          <w:lang w:val="en-IN"/>
        </w:rPr>
        <w:t>Coastline length and physiographic features of India</w:t>
      </w:r>
      <w:r w:rsidRPr="002C43F7">
        <w:rPr>
          <w:lang w:val="en-IN"/>
        </w:rPr>
        <w:t xml:space="preserve">. Government of India. </w:t>
      </w:r>
    </w:p>
    <w:p w14:paraId="4AF4784A" w14:textId="77777777" w:rsidR="00730DA4" w:rsidRPr="002C43F7" w:rsidRDefault="00730DA4" w:rsidP="000A5328">
      <w:pPr>
        <w:pStyle w:val="ListParagraph"/>
        <w:tabs>
          <w:tab w:val="left" w:pos="1418"/>
        </w:tabs>
        <w:spacing w:before="120" w:after="120" w:line="240" w:lineRule="auto"/>
        <w:ind w:right="26" w:hanging="720"/>
        <w:jc w:val="both"/>
        <w:rPr>
          <w:rFonts w:ascii="Times New Roman" w:hAnsi="Times New Roman" w:cs="Times New Roman"/>
        </w:rPr>
      </w:pPr>
      <w:r w:rsidRPr="002C43F7">
        <w:rPr>
          <w:rFonts w:ascii="Times New Roman" w:hAnsi="Times New Roman" w:cs="Times New Roman"/>
        </w:rPr>
        <w:t xml:space="preserve">Talwar, P. K., &amp; </w:t>
      </w:r>
      <w:proofErr w:type="spellStart"/>
      <w:r w:rsidRPr="002C43F7">
        <w:rPr>
          <w:rFonts w:ascii="Times New Roman" w:hAnsi="Times New Roman" w:cs="Times New Roman"/>
        </w:rPr>
        <w:t>Kacker</w:t>
      </w:r>
      <w:proofErr w:type="spellEnd"/>
      <w:r w:rsidRPr="002C43F7">
        <w:rPr>
          <w:rFonts w:ascii="Times New Roman" w:hAnsi="Times New Roman" w:cs="Times New Roman"/>
        </w:rPr>
        <w:t xml:space="preserve">, R. K. (1984). </w:t>
      </w:r>
      <w:r w:rsidRPr="002C43F7">
        <w:rPr>
          <w:rFonts w:ascii="Times New Roman" w:hAnsi="Times New Roman" w:cs="Times New Roman"/>
          <w:i/>
          <w:iCs/>
        </w:rPr>
        <w:t>Commercial sea fishes of India</w:t>
      </w:r>
      <w:r w:rsidRPr="002C43F7">
        <w:rPr>
          <w:rFonts w:ascii="Times New Roman" w:hAnsi="Times New Roman" w:cs="Times New Roman"/>
        </w:rPr>
        <w:t>. Zoological Survey of India.</w:t>
      </w:r>
    </w:p>
    <w:p w14:paraId="1FB78A4C" w14:textId="77777777" w:rsidR="00730DA4" w:rsidRPr="002C43F7" w:rsidRDefault="00730DA4" w:rsidP="000A5328">
      <w:pPr>
        <w:pStyle w:val="ListParagraph"/>
        <w:tabs>
          <w:tab w:val="left" w:pos="1418"/>
        </w:tabs>
        <w:spacing w:before="120" w:after="120" w:line="240" w:lineRule="auto"/>
        <w:ind w:right="26" w:hanging="720"/>
        <w:jc w:val="both"/>
        <w:rPr>
          <w:rFonts w:ascii="Times New Roman" w:hAnsi="Times New Roman" w:cs="Times New Roman"/>
        </w:rPr>
      </w:pPr>
      <w:proofErr w:type="spellStart"/>
      <w:r w:rsidRPr="002C43F7">
        <w:rPr>
          <w:rFonts w:ascii="Times New Roman" w:hAnsi="Times New Roman" w:cs="Times New Roman"/>
        </w:rPr>
        <w:t>WoRMS</w:t>
      </w:r>
      <w:proofErr w:type="spellEnd"/>
      <w:r w:rsidRPr="002C43F7">
        <w:rPr>
          <w:rFonts w:ascii="Times New Roman" w:hAnsi="Times New Roman" w:cs="Times New Roman"/>
        </w:rPr>
        <w:t xml:space="preserve"> Editorial Board. (2024). </w:t>
      </w:r>
      <w:r w:rsidRPr="002C43F7">
        <w:rPr>
          <w:rFonts w:ascii="Times New Roman" w:hAnsi="Times New Roman" w:cs="Times New Roman"/>
          <w:i/>
          <w:iCs/>
        </w:rPr>
        <w:t>World Register of Marine Species (</w:t>
      </w:r>
      <w:proofErr w:type="spellStart"/>
      <w:r w:rsidRPr="002C43F7">
        <w:rPr>
          <w:rFonts w:ascii="Times New Roman" w:hAnsi="Times New Roman" w:cs="Times New Roman"/>
          <w:i/>
          <w:iCs/>
        </w:rPr>
        <w:t>WoRMS</w:t>
      </w:r>
      <w:proofErr w:type="spellEnd"/>
      <w:r w:rsidRPr="002C43F7">
        <w:rPr>
          <w:rFonts w:ascii="Times New Roman" w:hAnsi="Times New Roman" w:cs="Times New Roman"/>
          <w:i/>
          <w:iCs/>
        </w:rPr>
        <w:t>)</w:t>
      </w:r>
      <w:r w:rsidRPr="002C43F7">
        <w:rPr>
          <w:rFonts w:ascii="Times New Roman" w:hAnsi="Times New Roman" w:cs="Times New Roman"/>
        </w:rPr>
        <w:t xml:space="preserve">. Retrieved from </w:t>
      </w:r>
      <w:hyperlink r:id="rId20" w:history="1">
        <w:r w:rsidRPr="002C43F7">
          <w:rPr>
            <w:rStyle w:val="Hyperlink"/>
            <w:rFonts w:ascii="Times New Roman" w:hAnsi="Times New Roman" w:cs="Times New Roman"/>
          </w:rPr>
          <w:t>https://www.marinespecies.org</w:t>
        </w:r>
      </w:hyperlink>
    </w:p>
    <w:sectPr w:rsidR="00730DA4" w:rsidRPr="002C43F7" w:rsidSect="009A4A76">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D51AB" w14:textId="77777777" w:rsidR="00147363" w:rsidRDefault="00147363" w:rsidP="00C671F6">
      <w:pPr>
        <w:spacing w:after="0" w:line="240" w:lineRule="auto"/>
      </w:pPr>
      <w:r>
        <w:separator/>
      </w:r>
    </w:p>
  </w:endnote>
  <w:endnote w:type="continuationSeparator" w:id="0">
    <w:p w14:paraId="1E9DB95D" w14:textId="77777777" w:rsidR="00147363" w:rsidRDefault="00147363" w:rsidP="00C671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hruti">
    <w:panose1 w:val="02000500000000000000"/>
    <w:charset w:val="00"/>
    <w:family w:val="swiss"/>
    <w:pitch w:val="variable"/>
    <w:sig w:usb0="00040003" w:usb1="00000000" w:usb2="00000000" w:usb3="00000000" w:csb0="00000001"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471E5" w14:textId="77777777" w:rsidR="00DD3842" w:rsidRDefault="00DD38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08614" w14:textId="77777777" w:rsidR="00DD3842" w:rsidRDefault="00DD38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12E21" w14:textId="77777777" w:rsidR="00DD3842" w:rsidRDefault="00DD38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6E024" w14:textId="77777777" w:rsidR="00147363" w:rsidRDefault="00147363" w:rsidP="00C671F6">
      <w:pPr>
        <w:spacing w:after="0" w:line="240" w:lineRule="auto"/>
      </w:pPr>
      <w:r>
        <w:separator/>
      </w:r>
    </w:p>
  </w:footnote>
  <w:footnote w:type="continuationSeparator" w:id="0">
    <w:p w14:paraId="30AACA64" w14:textId="77777777" w:rsidR="00147363" w:rsidRDefault="00147363" w:rsidP="00C671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56200" w14:textId="3A96EE74" w:rsidR="00DD3842" w:rsidRDefault="00DD3842">
    <w:pPr>
      <w:pStyle w:val="Header"/>
    </w:pPr>
    <w:r>
      <w:rPr>
        <w:noProof/>
      </w:rPr>
      <w:pict w14:anchorId="7CFE15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1063860"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6A850" w14:textId="519854A7" w:rsidR="00DD3842" w:rsidRDefault="00DD3842">
    <w:pPr>
      <w:pStyle w:val="Header"/>
    </w:pPr>
    <w:r>
      <w:rPr>
        <w:noProof/>
      </w:rPr>
      <w:pict w14:anchorId="36FE37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1063861"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5170A" w14:textId="31BD9B96" w:rsidR="00DD3842" w:rsidRDefault="00DD3842">
    <w:pPr>
      <w:pStyle w:val="Header"/>
    </w:pPr>
    <w:r>
      <w:rPr>
        <w:noProof/>
      </w:rPr>
      <w:pict w14:anchorId="1F5242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1063859"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F6A50"/>
    <w:multiLevelType w:val="multilevel"/>
    <w:tmpl w:val="BBFE7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B2424B"/>
    <w:multiLevelType w:val="multilevel"/>
    <w:tmpl w:val="D23E4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B11541"/>
    <w:multiLevelType w:val="multilevel"/>
    <w:tmpl w:val="0FEAD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FE6C56"/>
    <w:multiLevelType w:val="multilevel"/>
    <w:tmpl w:val="D932D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D91D25"/>
    <w:multiLevelType w:val="hybridMultilevel"/>
    <w:tmpl w:val="97BEE93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61B94168"/>
    <w:multiLevelType w:val="hybridMultilevel"/>
    <w:tmpl w:val="90429DF2"/>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70B404AC"/>
    <w:multiLevelType w:val="multilevel"/>
    <w:tmpl w:val="B37C3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9044F2D"/>
    <w:multiLevelType w:val="hybridMultilevel"/>
    <w:tmpl w:val="91F83BD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7C2D0B9D"/>
    <w:multiLevelType w:val="multilevel"/>
    <w:tmpl w:val="7DC0C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4862351">
    <w:abstractNumId w:val="5"/>
  </w:num>
  <w:num w:numId="2" w16cid:durableId="1806464110">
    <w:abstractNumId w:val="8"/>
  </w:num>
  <w:num w:numId="3" w16cid:durableId="516312179">
    <w:abstractNumId w:val="3"/>
  </w:num>
  <w:num w:numId="4" w16cid:durableId="1000352867">
    <w:abstractNumId w:val="7"/>
  </w:num>
  <w:num w:numId="5" w16cid:durableId="431051471">
    <w:abstractNumId w:val="1"/>
  </w:num>
  <w:num w:numId="6" w16cid:durableId="1143542526">
    <w:abstractNumId w:val="6"/>
  </w:num>
  <w:num w:numId="7" w16cid:durableId="1035539950">
    <w:abstractNumId w:val="2"/>
  </w:num>
  <w:num w:numId="8" w16cid:durableId="1997881999">
    <w:abstractNumId w:val="0"/>
  </w:num>
  <w:num w:numId="9" w16cid:durableId="2947241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5A73"/>
    <w:rsid w:val="00023A04"/>
    <w:rsid w:val="00035FF7"/>
    <w:rsid w:val="00043F18"/>
    <w:rsid w:val="00073576"/>
    <w:rsid w:val="00076DD0"/>
    <w:rsid w:val="00080996"/>
    <w:rsid w:val="000920E5"/>
    <w:rsid w:val="000A0EE3"/>
    <w:rsid w:val="000A4B8C"/>
    <w:rsid w:val="000A5328"/>
    <w:rsid w:val="000B2DDB"/>
    <w:rsid w:val="000C1A43"/>
    <w:rsid w:val="000D25AC"/>
    <w:rsid w:val="000E5B53"/>
    <w:rsid w:val="000F2A7D"/>
    <w:rsid w:val="000F3571"/>
    <w:rsid w:val="00122004"/>
    <w:rsid w:val="0013413D"/>
    <w:rsid w:val="00147363"/>
    <w:rsid w:val="001617C3"/>
    <w:rsid w:val="001620DC"/>
    <w:rsid w:val="00176AFA"/>
    <w:rsid w:val="001778E6"/>
    <w:rsid w:val="00181E60"/>
    <w:rsid w:val="001847F8"/>
    <w:rsid w:val="00191B0B"/>
    <w:rsid w:val="0019591F"/>
    <w:rsid w:val="00196A17"/>
    <w:rsid w:val="001A05B2"/>
    <w:rsid w:val="001C390C"/>
    <w:rsid w:val="001D0191"/>
    <w:rsid w:val="001E06E5"/>
    <w:rsid w:val="001E24C0"/>
    <w:rsid w:val="001F135F"/>
    <w:rsid w:val="001F2090"/>
    <w:rsid w:val="001F63D6"/>
    <w:rsid w:val="001F7E20"/>
    <w:rsid w:val="00205E4B"/>
    <w:rsid w:val="002103A1"/>
    <w:rsid w:val="002149DB"/>
    <w:rsid w:val="00225A1B"/>
    <w:rsid w:val="00230F96"/>
    <w:rsid w:val="00237986"/>
    <w:rsid w:val="002404B2"/>
    <w:rsid w:val="00253C59"/>
    <w:rsid w:val="002A5B73"/>
    <w:rsid w:val="002B1661"/>
    <w:rsid w:val="002C43F7"/>
    <w:rsid w:val="002D2FBA"/>
    <w:rsid w:val="003240A3"/>
    <w:rsid w:val="00327A6F"/>
    <w:rsid w:val="00327AE9"/>
    <w:rsid w:val="003735E6"/>
    <w:rsid w:val="00374F02"/>
    <w:rsid w:val="00377AA4"/>
    <w:rsid w:val="00394BD3"/>
    <w:rsid w:val="0039799A"/>
    <w:rsid w:val="003A4430"/>
    <w:rsid w:val="003E1EA2"/>
    <w:rsid w:val="003E2DA0"/>
    <w:rsid w:val="004031F6"/>
    <w:rsid w:val="004169BD"/>
    <w:rsid w:val="00417423"/>
    <w:rsid w:val="00437AAE"/>
    <w:rsid w:val="00454EEC"/>
    <w:rsid w:val="00460978"/>
    <w:rsid w:val="00461AAA"/>
    <w:rsid w:val="00465310"/>
    <w:rsid w:val="004664A1"/>
    <w:rsid w:val="00467B18"/>
    <w:rsid w:val="00480E22"/>
    <w:rsid w:val="0049732F"/>
    <w:rsid w:val="004B63F0"/>
    <w:rsid w:val="004C0840"/>
    <w:rsid w:val="00500200"/>
    <w:rsid w:val="00517C53"/>
    <w:rsid w:val="00520FA2"/>
    <w:rsid w:val="005255DA"/>
    <w:rsid w:val="00525F8E"/>
    <w:rsid w:val="00532149"/>
    <w:rsid w:val="005343C6"/>
    <w:rsid w:val="005442B1"/>
    <w:rsid w:val="005503BC"/>
    <w:rsid w:val="005572AF"/>
    <w:rsid w:val="00565F03"/>
    <w:rsid w:val="00567D61"/>
    <w:rsid w:val="00570F38"/>
    <w:rsid w:val="00582A6F"/>
    <w:rsid w:val="0059228A"/>
    <w:rsid w:val="00597644"/>
    <w:rsid w:val="005A1463"/>
    <w:rsid w:val="005A5ADF"/>
    <w:rsid w:val="005A6A83"/>
    <w:rsid w:val="005B2DA9"/>
    <w:rsid w:val="005C4C50"/>
    <w:rsid w:val="005D2E6C"/>
    <w:rsid w:val="005E10F2"/>
    <w:rsid w:val="005F446E"/>
    <w:rsid w:val="00600750"/>
    <w:rsid w:val="00600DF0"/>
    <w:rsid w:val="006054F7"/>
    <w:rsid w:val="00605DBF"/>
    <w:rsid w:val="00611AA2"/>
    <w:rsid w:val="00650A27"/>
    <w:rsid w:val="00653BCE"/>
    <w:rsid w:val="00673635"/>
    <w:rsid w:val="00673961"/>
    <w:rsid w:val="0068318B"/>
    <w:rsid w:val="00684E1D"/>
    <w:rsid w:val="00693AEC"/>
    <w:rsid w:val="006A3246"/>
    <w:rsid w:val="006B6676"/>
    <w:rsid w:val="006C3029"/>
    <w:rsid w:val="006C59F9"/>
    <w:rsid w:val="0070686E"/>
    <w:rsid w:val="00730DA4"/>
    <w:rsid w:val="00746A93"/>
    <w:rsid w:val="00773704"/>
    <w:rsid w:val="007740BE"/>
    <w:rsid w:val="00776ACA"/>
    <w:rsid w:val="007775C1"/>
    <w:rsid w:val="007831CD"/>
    <w:rsid w:val="00793C78"/>
    <w:rsid w:val="00795F0E"/>
    <w:rsid w:val="007A5FCA"/>
    <w:rsid w:val="007B0619"/>
    <w:rsid w:val="007B2221"/>
    <w:rsid w:val="007B3B28"/>
    <w:rsid w:val="007D1B4A"/>
    <w:rsid w:val="007E067E"/>
    <w:rsid w:val="007E2536"/>
    <w:rsid w:val="007E61E6"/>
    <w:rsid w:val="007E6662"/>
    <w:rsid w:val="007F2081"/>
    <w:rsid w:val="008240E7"/>
    <w:rsid w:val="008312BC"/>
    <w:rsid w:val="00837F6A"/>
    <w:rsid w:val="00845237"/>
    <w:rsid w:val="008454BE"/>
    <w:rsid w:val="0084603C"/>
    <w:rsid w:val="008527ED"/>
    <w:rsid w:val="00865364"/>
    <w:rsid w:val="00873D1F"/>
    <w:rsid w:val="00881865"/>
    <w:rsid w:val="0089302D"/>
    <w:rsid w:val="00894409"/>
    <w:rsid w:val="008B031C"/>
    <w:rsid w:val="008B5967"/>
    <w:rsid w:val="008C42E1"/>
    <w:rsid w:val="008D5079"/>
    <w:rsid w:val="008E435E"/>
    <w:rsid w:val="008E7F6C"/>
    <w:rsid w:val="008F520C"/>
    <w:rsid w:val="0090273E"/>
    <w:rsid w:val="00907BDF"/>
    <w:rsid w:val="00920656"/>
    <w:rsid w:val="0092531C"/>
    <w:rsid w:val="009253BE"/>
    <w:rsid w:val="00927421"/>
    <w:rsid w:val="009314AA"/>
    <w:rsid w:val="00933615"/>
    <w:rsid w:val="00944B94"/>
    <w:rsid w:val="0095522E"/>
    <w:rsid w:val="009849A7"/>
    <w:rsid w:val="00987FC4"/>
    <w:rsid w:val="00993B13"/>
    <w:rsid w:val="009A16F4"/>
    <w:rsid w:val="009A4A76"/>
    <w:rsid w:val="009C33A9"/>
    <w:rsid w:val="009C58B5"/>
    <w:rsid w:val="00A027C0"/>
    <w:rsid w:val="00A07C12"/>
    <w:rsid w:val="00A21865"/>
    <w:rsid w:val="00A22047"/>
    <w:rsid w:val="00A53DE5"/>
    <w:rsid w:val="00A762E3"/>
    <w:rsid w:val="00A95B62"/>
    <w:rsid w:val="00AA729C"/>
    <w:rsid w:val="00AC4DD7"/>
    <w:rsid w:val="00AE1911"/>
    <w:rsid w:val="00AE40D4"/>
    <w:rsid w:val="00B10258"/>
    <w:rsid w:val="00B110C8"/>
    <w:rsid w:val="00B11956"/>
    <w:rsid w:val="00B40D35"/>
    <w:rsid w:val="00B55338"/>
    <w:rsid w:val="00B75FAC"/>
    <w:rsid w:val="00B816B0"/>
    <w:rsid w:val="00B97BE8"/>
    <w:rsid w:val="00BC03C5"/>
    <w:rsid w:val="00BC0B26"/>
    <w:rsid w:val="00BC20C0"/>
    <w:rsid w:val="00BC5811"/>
    <w:rsid w:val="00BC58F5"/>
    <w:rsid w:val="00BD15E0"/>
    <w:rsid w:val="00C160BB"/>
    <w:rsid w:val="00C22B48"/>
    <w:rsid w:val="00C22E42"/>
    <w:rsid w:val="00C23A93"/>
    <w:rsid w:val="00C2403B"/>
    <w:rsid w:val="00C27D46"/>
    <w:rsid w:val="00C334AC"/>
    <w:rsid w:val="00C33A65"/>
    <w:rsid w:val="00C4292F"/>
    <w:rsid w:val="00C51883"/>
    <w:rsid w:val="00C671F6"/>
    <w:rsid w:val="00C7222A"/>
    <w:rsid w:val="00C72445"/>
    <w:rsid w:val="00C80506"/>
    <w:rsid w:val="00C854AC"/>
    <w:rsid w:val="00C95A73"/>
    <w:rsid w:val="00C974D3"/>
    <w:rsid w:val="00CA159D"/>
    <w:rsid w:val="00CA42A4"/>
    <w:rsid w:val="00CA7972"/>
    <w:rsid w:val="00CC19D9"/>
    <w:rsid w:val="00D009C8"/>
    <w:rsid w:val="00D5718A"/>
    <w:rsid w:val="00D64191"/>
    <w:rsid w:val="00D65E6D"/>
    <w:rsid w:val="00D74D44"/>
    <w:rsid w:val="00D76EA2"/>
    <w:rsid w:val="00DA16D0"/>
    <w:rsid w:val="00DA3DF4"/>
    <w:rsid w:val="00DA58ED"/>
    <w:rsid w:val="00DA7C00"/>
    <w:rsid w:val="00DC4695"/>
    <w:rsid w:val="00DD26D0"/>
    <w:rsid w:val="00DD3842"/>
    <w:rsid w:val="00DD44C9"/>
    <w:rsid w:val="00DF29C9"/>
    <w:rsid w:val="00DF3DE4"/>
    <w:rsid w:val="00E15E66"/>
    <w:rsid w:val="00E326A2"/>
    <w:rsid w:val="00E3606F"/>
    <w:rsid w:val="00E462F6"/>
    <w:rsid w:val="00E52F3E"/>
    <w:rsid w:val="00E558CE"/>
    <w:rsid w:val="00E61321"/>
    <w:rsid w:val="00E747D0"/>
    <w:rsid w:val="00E76BAD"/>
    <w:rsid w:val="00EA2C54"/>
    <w:rsid w:val="00EA613D"/>
    <w:rsid w:val="00EF2DC0"/>
    <w:rsid w:val="00EF574A"/>
    <w:rsid w:val="00F073C0"/>
    <w:rsid w:val="00F24DEC"/>
    <w:rsid w:val="00F30790"/>
    <w:rsid w:val="00F43CBC"/>
    <w:rsid w:val="00F47906"/>
    <w:rsid w:val="00F87644"/>
    <w:rsid w:val="00FA7986"/>
    <w:rsid w:val="00FB4788"/>
    <w:rsid w:val="00FE3C55"/>
    <w:rsid w:val="00FE4A13"/>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85C2B8"/>
  <w15:chartTrackingRefBased/>
  <w15:docId w15:val="{FB9682D9-10C3-4E78-9852-E5A5EBDC2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5A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5A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5A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5A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5A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5A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5A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5A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5A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5A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5A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5A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5A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5A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5A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5A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5A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5A73"/>
    <w:rPr>
      <w:rFonts w:eastAsiaTheme="majorEastAsia" w:cstheme="majorBidi"/>
      <w:color w:val="272727" w:themeColor="text1" w:themeTint="D8"/>
    </w:rPr>
  </w:style>
  <w:style w:type="paragraph" w:styleId="Title">
    <w:name w:val="Title"/>
    <w:basedOn w:val="Normal"/>
    <w:next w:val="Normal"/>
    <w:link w:val="TitleChar"/>
    <w:uiPriority w:val="10"/>
    <w:qFormat/>
    <w:rsid w:val="00C95A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5A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5A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5A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5A73"/>
    <w:pPr>
      <w:spacing w:before="160"/>
      <w:jc w:val="center"/>
    </w:pPr>
    <w:rPr>
      <w:i/>
      <w:iCs/>
      <w:color w:val="404040" w:themeColor="text1" w:themeTint="BF"/>
    </w:rPr>
  </w:style>
  <w:style w:type="character" w:customStyle="1" w:styleId="QuoteChar">
    <w:name w:val="Quote Char"/>
    <w:basedOn w:val="DefaultParagraphFont"/>
    <w:link w:val="Quote"/>
    <w:uiPriority w:val="29"/>
    <w:rsid w:val="00C95A73"/>
    <w:rPr>
      <w:i/>
      <w:iCs/>
      <w:color w:val="404040" w:themeColor="text1" w:themeTint="BF"/>
    </w:rPr>
  </w:style>
  <w:style w:type="paragraph" w:styleId="ListParagraph">
    <w:name w:val="List Paragraph"/>
    <w:basedOn w:val="Normal"/>
    <w:uiPriority w:val="34"/>
    <w:qFormat/>
    <w:rsid w:val="00C95A73"/>
    <w:pPr>
      <w:ind w:left="720"/>
      <w:contextualSpacing/>
    </w:pPr>
  </w:style>
  <w:style w:type="character" w:styleId="IntenseEmphasis">
    <w:name w:val="Intense Emphasis"/>
    <w:basedOn w:val="DefaultParagraphFont"/>
    <w:uiPriority w:val="21"/>
    <w:qFormat/>
    <w:rsid w:val="00C95A73"/>
    <w:rPr>
      <w:i/>
      <w:iCs/>
      <w:color w:val="0F4761" w:themeColor="accent1" w:themeShade="BF"/>
    </w:rPr>
  </w:style>
  <w:style w:type="paragraph" w:styleId="IntenseQuote">
    <w:name w:val="Intense Quote"/>
    <w:basedOn w:val="Normal"/>
    <w:next w:val="Normal"/>
    <w:link w:val="IntenseQuoteChar"/>
    <w:uiPriority w:val="30"/>
    <w:qFormat/>
    <w:rsid w:val="00C95A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5A73"/>
    <w:rPr>
      <w:i/>
      <w:iCs/>
      <w:color w:val="0F4761" w:themeColor="accent1" w:themeShade="BF"/>
    </w:rPr>
  </w:style>
  <w:style w:type="character" w:styleId="IntenseReference">
    <w:name w:val="Intense Reference"/>
    <w:basedOn w:val="DefaultParagraphFont"/>
    <w:uiPriority w:val="32"/>
    <w:qFormat/>
    <w:rsid w:val="00C95A73"/>
    <w:rPr>
      <w:b/>
      <w:bCs/>
      <w:smallCaps/>
      <w:color w:val="0F4761" w:themeColor="accent1" w:themeShade="BF"/>
      <w:spacing w:val="5"/>
    </w:rPr>
  </w:style>
  <w:style w:type="paragraph" w:styleId="BodyText">
    <w:name w:val="Body Text"/>
    <w:basedOn w:val="Normal"/>
    <w:link w:val="BodyTextChar"/>
    <w:uiPriority w:val="1"/>
    <w:qFormat/>
    <w:rsid w:val="00C95A73"/>
    <w:pPr>
      <w:widowControl w:val="0"/>
      <w:autoSpaceDE w:val="0"/>
      <w:autoSpaceDN w:val="0"/>
      <w:spacing w:after="0" w:line="240" w:lineRule="auto"/>
    </w:pPr>
    <w:rPr>
      <w:rFonts w:ascii="Times New Roman" w:eastAsia="Times New Roman" w:hAnsi="Times New Roman" w:cs="Times New Roman"/>
      <w:kern w:val="0"/>
      <w:lang w:val="en-US"/>
      <w14:ligatures w14:val="none"/>
    </w:rPr>
  </w:style>
  <w:style w:type="character" w:customStyle="1" w:styleId="BodyTextChar">
    <w:name w:val="Body Text Char"/>
    <w:basedOn w:val="DefaultParagraphFont"/>
    <w:link w:val="BodyText"/>
    <w:uiPriority w:val="1"/>
    <w:rsid w:val="00C95A73"/>
    <w:rPr>
      <w:rFonts w:ascii="Times New Roman" w:eastAsia="Times New Roman" w:hAnsi="Times New Roman" w:cs="Times New Roman"/>
      <w:kern w:val="0"/>
      <w:lang w:val="en-US"/>
      <w14:ligatures w14:val="none"/>
    </w:rPr>
  </w:style>
  <w:style w:type="paragraph" w:styleId="NormalWeb">
    <w:name w:val="Normal (Web)"/>
    <w:basedOn w:val="Normal"/>
    <w:uiPriority w:val="99"/>
    <w:unhideWhenUsed/>
    <w:rsid w:val="00C95A73"/>
    <w:pPr>
      <w:spacing w:before="100" w:beforeAutospacing="1" w:after="100" w:afterAutospacing="1" w:line="240" w:lineRule="auto"/>
    </w:pPr>
    <w:rPr>
      <w:rFonts w:ascii="Times New Roman" w:eastAsia="Times New Roman" w:hAnsi="Times New Roman" w:cs="Times New Roman"/>
      <w:kern w:val="0"/>
      <w:lang w:eastAsia="en-IN"/>
      <w14:ligatures w14:val="none"/>
    </w:rPr>
  </w:style>
  <w:style w:type="table" w:styleId="TableGrid">
    <w:name w:val="Table Grid"/>
    <w:basedOn w:val="TableNormal"/>
    <w:uiPriority w:val="39"/>
    <w:rsid w:val="00C160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160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60BB"/>
  </w:style>
  <w:style w:type="paragraph" w:styleId="Footer">
    <w:name w:val="footer"/>
    <w:basedOn w:val="Normal"/>
    <w:link w:val="FooterChar"/>
    <w:uiPriority w:val="99"/>
    <w:unhideWhenUsed/>
    <w:rsid w:val="00C160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60BB"/>
  </w:style>
  <w:style w:type="character" w:styleId="Hyperlink">
    <w:name w:val="Hyperlink"/>
    <w:basedOn w:val="DefaultParagraphFont"/>
    <w:uiPriority w:val="99"/>
    <w:unhideWhenUsed/>
    <w:rsid w:val="00C160BB"/>
    <w:rPr>
      <w:color w:val="467886" w:themeColor="hyperlink"/>
      <w:u w:val="single"/>
    </w:rPr>
  </w:style>
  <w:style w:type="character" w:customStyle="1" w:styleId="UnresolvedMention1">
    <w:name w:val="Unresolved Mention1"/>
    <w:basedOn w:val="DefaultParagraphFont"/>
    <w:uiPriority w:val="99"/>
    <w:semiHidden/>
    <w:unhideWhenUsed/>
    <w:rsid w:val="00C160BB"/>
    <w:rPr>
      <w:color w:val="605E5C"/>
      <w:shd w:val="clear" w:color="auto" w:fill="E1DFDD"/>
    </w:rPr>
  </w:style>
  <w:style w:type="paragraph" w:styleId="NoSpacing">
    <w:name w:val="No Spacing"/>
    <w:uiPriority w:val="1"/>
    <w:qFormat/>
    <w:rsid w:val="00C160BB"/>
    <w:pPr>
      <w:spacing w:after="0" w:line="240" w:lineRule="auto"/>
    </w:pPr>
  </w:style>
  <w:style w:type="character" w:customStyle="1" w:styleId="UnresolvedMention2">
    <w:name w:val="Unresolved Mention2"/>
    <w:basedOn w:val="DefaultParagraphFont"/>
    <w:uiPriority w:val="99"/>
    <w:semiHidden/>
    <w:unhideWhenUsed/>
    <w:rsid w:val="008F520C"/>
    <w:rPr>
      <w:color w:val="605E5C"/>
      <w:shd w:val="clear" w:color="auto" w:fill="E1DFDD"/>
    </w:rPr>
  </w:style>
  <w:style w:type="character" w:styleId="FollowedHyperlink">
    <w:name w:val="FollowedHyperlink"/>
    <w:basedOn w:val="DefaultParagraphFont"/>
    <w:uiPriority w:val="99"/>
    <w:semiHidden/>
    <w:unhideWhenUsed/>
    <w:rsid w:val="00DD44C9"/>
    <w:rPr>
      <w:color w:val="96607D" w:themeColor="followedHyperlink"/>
      <w:u w:val="single"/>
    </w:rPr>
  </w:style>
  <w:style w:type="character" w:customStyle="1" w:styleId="math-inline">
    <w:name w:val="math-inline"/>
    <w:basedOn w:val="DefaultParagraphFont"/>
    <w:rsid w:val="00023A04"/>
  </w:style>
  <w:style w:type="character" w:styleId="CommentReference">
    <w:name w:val="annotation reference"/>
    <w:basedOn w:val="DefaultParagraphFont"/>
    <w:uiPriority w:val="99"/>
    <w:semiHidden/>
    <w:unhideWhenUsed/>
    <w:rsid w:val="000A0EE3"/>
    <w:rPr>
      <w:sz w:val="16"/>
      <w:szCs w:val="16"/>
    </w:rPr>
  </w:style>
  <w:style w:type="paragraph" w:styleId="CommentText">
    <w:name w:val="annotation text"/>
    <w:basedOn w:val="Normal"/>
    <w:link w:val="CommentTextChar"/>
    <w:uiPriority w:val="99"/>
    <w:semiHidden/>
    <w:unhideWhenUsed/>
    <w:rsid w:val="000A0EE3"/>
    <w:pPr>
      <w:spacing w:line="240" w:lineRule="auto"/>
    </w:pPr>
    <w:rPr>
      <w:sz w:val="20"/>
      <w:szCs w:val="20"/>
    </w:rPr>
  </w:style>
  <w:style w:type="character" w:customStyle="1" w:styleId="CommentTextChar">
    <w:name w:val="Comment Text Char"/>
    <w:basedOn w:val="DefaultParagraphFont"/>
    <w:link w:val="CommentText"/>
    <w:uiPriority w:val="99"/>
    <w:semiHidden/>
    <w:rsid w:val="000A0EE3"/>
    <w:rPr>
      <w:sz w:val="20"/>
      <w:szCs w:val="20"/>
    </w:rPr>
  </w:style>
  <w:style w:type="paragraph" w:styleId="CommentSubject">
    <w:name w:val="annotation subject"/>
    <w:basedOn w:val="CommentText"/>
    <w:next w:val="CommentText"/>
    <w:link w:val="CommentSubjectChar"/>
    <w:uiPriority w:val="99"/>
    <w:semiHidden/>
    <w:unhideWhenUsed/>
    <w:rsid w:val="000A0EE3"/>
    <w:rPr>
      <w:b/>
      <w:bCs/>
    </w:rPr>
  </w:style>
  <w:style w:type="character" w:customStyle="1" w:styleId="CommentSubjectChar">
    <w:name w:val="Comment Subject Char"/>
    <w:basedOn w:val="CommentTextChar"/>
    <w:link w:val="CommentSubject"/>
    <w:uiPriority w:val="99"/>
    <w:semiHidden/>
    <w:rsid w:val="000A0EE3"/>
    <w:rPr>
      <w:b/>
      <w:bCs/>
      <w:sz w:val="20"/>
      <w:szCs w:val="20"/>
    </w:rPr>
  </w:style>
  <w:style w:type="paragraph" w:styleId="BalloonText">
    <w:name w:val="Balloon Text"/>
    <w:basedOn w:val="Normal"/>
    <w:link w:val="BalloonTextChar"/>
    <w:uiPriority w:val="99"/>
    <w:semiHidden/>
    <w:unhideWhenUsed/>
    <w:rsid w:val="000A0E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0EE3"/>
    <w:rPr>
      <w:rFonts w:ascii="Segoe UI" w:hAnsi="Segoe UI" w:cs="Segoe UI"/>
      <w:sz w:val="18"/>
      <w:szCs w:val="18"/>
    </w:rPr>
  </w:style>
  <w:style w:type="character" w:customStyle="1" w:styleId="t286pc">
    <w:name w:val="t286pc"/>
    <w:basedOn w:val="DefaultParagraphFont"/>
    <w:rsid w:val="00DD26D0"/>
  </w:style>
  <w:style w:type="character" w:styleId="Strong">
    <w:name w:val="Strong"/>
    <w:basedOn w:val="DefaultParagraphFont"/>
    <w:uiPriority w:val="22"/>
    <w:qFormat/>
    <w:rsid w:val="00DD26D0"/>
    <w:rPr>
      <w:b/>
      <w:bCs/>
    </w:rPr>
  </w:style>
  <w:style w:type="character" w:styleId="UnresolvedMention">
    <w:name w:val="Unresolved Mention"/>
    <w:basedOn w:val="DefaultParagraphFont"/>
    <w:uiPriority w:val="99"/>
    <w:semiHidden/>
    <w:unhideWhenUsed/>
    <w:rsid w:val="000F2A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248400">
      <w:bodyDiv w:val="1"/>
      <w:marLeft w:val="0"/>
      <w:marRight w:val="0"/>
      <w:marTop w:val="0"/>
      <w:marBottom w:val="0"/>
      <w:divBdr>
        <w:top w:val="none" w:sz="0" w:space="0" w:color="auto"/>
        <w:left w:val="none" w:sz="0" w:space="0" w:color="auto"/>
        <w:bottom w:val="none" w:sz="0" w:space="0" w:color="auto"/>
        <w:right w:val="none" w:sz="0" w:space="0" w:color="auto"/>
      </w:divBdr>
    </w:div>
    <w:div w:id="596131578">
      <w:bodyDiv w:val="1"/>
      <w:marLeft w:val="0"/>
      <w:marRight w:val="0"/>
      <w:marTop w:val="0"/>
      <w:marBottom w:val="0"/>
      <w:divBdr>
        <w:top w:val="none" w:sz="0" w:space="0" w:color="auto"/>
        <w:left w:val="none" w:sz="0" w:space="0" w:color="auto"/>
        <w:bottom w:val="none" w:sz="0" w:space="0" w:color="auto"/>
        <w:right w:val="none" w:sz="0" w:space="0" w:color="auto"/>
      </w:divBdr>
      <w:divsChild>
        <w:div w:id="786700780">
          <w:marLeft w:val="0"/>
          <w:marRight w:val="0"/>
          <w:marTop w:val="360"/>
          <w:marBottom w:val="180"/>
          <w:divBdr>
            <w:top w:val="none" w:sz="0" w:space="0" w:color="auto"/>
            <w:left w:val="none" w:sz="0" w:space="0" w:color="auto"/>
            <w:bottom w:val="none" w:sz="0" w:space="0" w:color="auto"/>
            <w:right w:val="none" w:sz="0" w:space="0" w:color="auto"/>
          </w:divBdr>
        </w:div>
      </w:divsChild>
    </w:div>
    <w:div w:id="809400232">
      <w:bodyDiv w:val="1"/>
      <w:marLeft w:val="0"/>
      <w:marRight w:val="0"/>
      <w:marTop w:val="0"/>
      <w:marBottom w:val="0"/>
      <w:divBdr>
        <w:top w:val="none" w:sz="0" w:space="0" w:color="auto"/>
        <w:left w:val="none" w:sz="0" w:space="0" w:color="auto"/>
        <w:bottom w:val="none" w:sz="0" w:space="0" w:color="auto"/>
        <w:right w:val="none" w:sz="0" w:space="0" w:color="auto"/>
      </w:divBdr>
    </w:div>
    <w:div w:id="819035335">
      <w:bodyDiv w:val="1"/>
      <w:marLeft w:val="0"/>
      <w:marRight w:val="0"/>
      <w:marTop w:val="0"/>
      <w:marBottom w:val="0"/>
      <w:divBdr>
        <w:top w:val="none" w:sz="0" w:space="0" w:color="auto"/>
        <w:left w:val="none" w:sz="0" w:space="0" w:color="auto"/>
        <w:bottom w:val="none" w:sz="0" w:space="0" w:color="auto"/>
        <w:right w:val="none" w:sz="0" w:space="0" w:color="auto"/>
      </w:divBdr>
      <w:divsChild>
        <w:div w:id="471488509">
          <w:marLeft w:val="0"/>
          <w:marRight w:val="0"/>
          <w:marTop w:val="0"/>
          <w:marBottom w:val="0"/>
          <w:divBdr>
            <w:top w:val="none" w:sz="0" w:space="0" w:color="auto"/>
            <w:left w:val="none" w:sz="0" w:space="0" w:color="auto"/>
            <w:bottom w:val="none" w:sz="0" w:space="0" w:color="auto"/>
            <w:right w:val="none" w:sz="0" w:space="0" w:color="auto"/>
          </w:divBdr>
          <w:divsChild>
            <w:div w:id="105870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723689">
      <w:bodyDiv w:val="1"/>
      <w:marLeft w:val="0"/>
      <w:marRight w:val="0"/>
      <w:marTop w:val="0"/>
      <w:marBottom w:val="0"/>
      <w:divBdr>
        <w:top w:val="none" w:sz="0" w:space="0" w:color="auto"/>
        <w:left w:val="none" w:sz="0" w:space="0" w:color="auto"/>
        <w:bottom w:val="none" w:sz="0" w:space="0" w:color="auto"/>
        <w:right w:val="none" w:sz="0" w:space="0" w:color="auto"/>
      </w:divBdr>
      <w:divsChild>
        <w:div w:id="66733281">
          <w:marLeft w:val="0"/>
          <w:marRight w:val="0"/>
          <w:marTop w:val="360"/>
          <w:marBottom w:val="180"/>
          <w:divBdr>
            <w:top w:val="none" w:sz="0" w:space="0" w:color="auto"/>
            <w:left w:val="none" w:sz="0" w:space="0" w:color="auto"/>
            <w:bottom w:val="none" w:sz="0" w:space="0" w:color="auto"/>
            <w:right w:val="none" w:sz="0" w:space="0" w:color="auto"/>
          </w:divBdr>
        </w:div>
      </w:divsChild>
    </w:div>
    <w:div w:id="850682956">
      <w:bodyDiv w:val="1"/>
      <w:marLeft w:val="0"/>
      <w:marRight w:val="0"/>
      <w:marTop w:val="0"/>
      <w:marBottom w:val="0"/>
      <w:divBdr>
        <w:top w:val="none" w:sz="0" w:space="0" w:color="auto"/>
        <w:left w:val="none" w:sz="0" w:space="0" w:color="auto"/>
        <w:bottom w:val="none" w:sz="0" w:space="0" w:color="auto"/>
        <w:right w:val="none" w:sz="0" w:space="0" w:color="auto"/>
      </w:divBdr>
    </w:div>
    <w:div w:id="932738960">
      <w:bodyDiv w:val="1"/>
      <w:marLeft w:val="0"/>
      <w:marRight w:val="0"/>
      <w:marTop w:val="0"/>
      <w:marBottom w:val="0"/>
      <w:divBdr>
        <w:top w:val="none" w:sz="0" w:space="0" w:color="auto"/>
        <w:left w:val="none" w:sz="0" w:space="0" w:color="auto"/>
        <w:bottom w:val="none" w:sz="0" w:space="0" w:color="auto"/>
        <w:right w:val="none" w:sz="0" w:space="0" w:color="auto"/>
      </w:divBdr>
    </w:div>
    <w:div w:id="1038116911">
      <w:bodyDiv w:val="1"/>
      <w:marLeft w:val="0"/>
      <w:marRight w:val="0"/>
      <w:marTop w:val="0"/>
      <w:marBottom w:val="0"/>
      <w:divBdr>
        <w:top w:val="none" w:sz="0" w:space="0" w:color="auto"/>
        <w:left w:val="none" w:sz="0" w:space="0" w:color="auto"/>
        <w:bottom w:val="none" w:sz="0" w:space="0" w:color="auto"/>
        <w:right w:val="none" w:sz="0" w:space="0" w:color="auto"/>
      </w:divBdr>
      <w:divsChild>
        <w:div w:id="1939096735">
          <w:marLeft w:val="0"/>
          <w:marRight w:val="0"/>
          <w:marTop w:val="360"/>
          <w:marBottom w:val="180"/>
          <w:divBdr>
            <w:top w:val="none" w:sz="0" w:space="0" w:color="auto"/>
            <w:left w:val="none" w:sz="0" w:space="0" w:color="auto"/>
            <w:bottom w:val="none" w:sz="0" w:space="0" w:color="auto"/>
            <w:right w:val="none" w:sz="0" w:space="0" w:color="auto"/>
          </w:divBdr>
        </w:div>
        <w:div w:id="1978953348">
          <w:marLeft w:val="0"/>
          <w:marRight w:val="0"/>
          <w:marTop w:val="360"/>
          <w:marBottom w:val="180"/>
          <w:divBdr>
            <w:top w:val="none" w:sz="0" w:space="0" w:color="auto"/>
            <w:left w:val="none" w:sz="0" w:space="0" w:color="auto"/>
            <w:bottom w:val="none" w:sz="0" w:space="0" w:color="auto"/>
            <w:right w:val="none" w:sz="0" w:space="0" w:color="auto"/>
          </w:divBdr>
        </w:div>
        <w:div w:id="211157013">
          <w:marLeft w:val="0"/>
          <w:marRight w:val="0"/>
          <w:marTop w:val="360"/>
          <w:marBottom w:val="180"/>
          <w:divBdr>
            <w:top w:val="none" w:sz="0" w:space="0" w:color="auto"/>
            <w:left w:val="none" w:sz="0" w:space="0" w:color="auto"/>
            <w:bottom w:val="none" w:sz="0" w:space="0" w:color="auto"/>
            <w:right w:val="none" w:sz="0" w:space="0" w:color="auto"/>
          </w:divBdr>
        </w:div>
      </w:divsChild>
    </w:div>
    <w:div w:id="1075468175">
      <w:bodyDiv w:val="1"/>
      <w:marLeft w:val="0"/>
      <w:marRight w:val="0"/>
      <w:marTop w:val="0"/>
      <w:marBottom w:val="0"/>
      <w:divBdr>
        <w:top w:val="none" w:sz="0" w:space="0" w:color="auto"/>
        <w:left w:val="none" w:sz="0" w:space="0" w:color="auto"/>
        <w:bottom w:val="none" w:sz="0" w:space="0" w:color="auto"/>
        <w:right w:val="none" w:sz="0" w:space="0" w:color="auto"/>
      </w:divBdr>
    </w:div>
    <w:div w:id="1164852514">
      <w:bodyDiv w:val="1"/>
      <w:marLeft w:val="0"/>
      <w:marRight w:val="0"/>
      <w:marTop w:val="0"/>
      <w:marBottom w:val="0"/>
      <w:divBdr>
        <w:top w:val="none" w:sz="0" w:space="0" w:color="auto"/>
        <w:left w:val="none" w:sz="0" w:space="0" w:color="auto"/>
        <w:bottom w:val="none" w:sz="0" w:space="0" w:color="auto"/>
        <w:right w:val="none" w:sz="0" w:space="0" w:color="auto"/>
      </w:divBdr>
    </w:div>
    <w:div w:id="1415739252">
      <w:bodyDiv w:val="1"/>
      <w:marLeft w:val="0"/>
      <w:marRight w:val="0"/>
      <w:marTop w:val="0"/>
      <w:marBottom w:val="0"/>
      <w:divBdr>
        <w:top w:val="none" w:sz="0" w:space="0" w:color="auto"/>
        <w:left w:val="none" w:sz="0" w:space="0" w:color="auto"/>
        <w:bottom w:val="none" w:sz="0" w:space="0" w:color="auto"/>
        <w:right w:val="none" w:sz="0" w:space="0" w:color="auto"/>
      </w:divBdr>
    </w:div>
    <w:div w:id="1507859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s://www.marinespecies.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DMIN\Downloads\Species%20Trophic%20Level.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DMIN\Downloads\Species%20Trophic%20Level.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r>
              <a:rPr lang="en-IN" sz="1200">
                <a:solidFill>
                  <a:sysClr val="windowText" lastClr="000000"/>
                </a:solidFill>
              </a:rPr>
              <a:t>Trophic status of recorded fish</a:t>
            </a:r>
          </a:p>
        </c:rich>
      </c:tx>
      <c:overlay val="0"/>
      <c:spPr>
        <a:noFill/>
        <a:ln>
          <a:noFill/>
        </a:ln>
        <a:effectLst/>
      </c:spPr>
      <c:txPr>
        <a:bodyPr rot="0" spcFirstLastPara="1" vertOverflow="ellipsis" vert="horz" wrap="square" anchor="ctr" anchorCtr="1"/>
        <a:lstStyle/>
        <a:p>
          <a:pPr>
            <a:defRPr sz="1440" b="0" i="0" u="none" strike="noStrike" kern="1200" spc="0" baseline="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endParaRPr lang="en-US"/>
        </a:p>
      </c:txPr>
    </c:title>
    <c:autoTitleDeleted val="0"/>
    <c:plotArea>
      <c:layout>
        <c:manualLayout>
          <c:layoutTarget val="inner"/>
          <c:xMode val="edge"/>
          <c:yMode val="edge"/>
          <c:x val="8.2527777777777783E-2"/>
          <c:y val="0.13333369287743141"/>
          <c:w val="0.88969444444444445"/>
          <c:h val="0.51077589616366448"/>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Tahoma" panose="020B0604030504040204" pitchFamily="34" charset="0"/>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'[Species Trophic Level.xlsx]Sheet1'!$G$131:$K$131</c:f>
              <c:strCache>
                <c:ptCount val="5"/>
                <c:pt idx="0">
                  <c:v>primary consumer
2.0-2.49</c:v>
                </c:pt>
                <c:pt idx="1">
                  <c:v>secondary consumer
2.5-2.99</c:v>
                </c:pt>
                <c:pt idx="2">
                  <c:v>Mid-Level Carnivores &amp; Secondary Consumers 
(TL 3.0 – 3.49</c:v>
                </c:pt>
                <c:pt idx="3">
                  <c:v>Top-Level Carnivores 
(TL 3.5 – 3.99)</c:v>
                </c:pt>
                <c:pt idx="4">
                  <c:v>Apex Predators 
(TL 4.0 – 4.5+)</c:v>
                </c:pt>
              </c:strCache>
            </c:strRef>
          </c:cat>
          <c:val>
            <c:numRef>
              <c:f>'[Species Trophic Level.xlsx]Sheet1'!$G$132:$K$132</c:f>
              <c:numCache>
                <c:formatCode>General</c:formatCode>
                <c:ptCount val="5"/>
                <c:pt idx="0">
                  <c:v>4</c:v>
                </c:pt>
                <c:pt idx="1">
                  <c:v>4</c:v>
                </c:pt>
                <c:pt idx="2">
                  <c:v>24</c:v>
                </c:pt>
                <c:pt idx="3">
                  <c:v>34</c:v>
                </c:pt>
                <c:pt idx="4">
                  <c:v>54</c:v>
                </c:pt>
              </c:numCache>
            </c:numRef>
          </c:val>
          <c:extLst>
            <c:ext xmlns:c16="http://schemas.microsoft.com/office/drawing/2014/chart" uri="{C3380CC4-5D6E-409C-BE32-E72D297353CC}">
              <c16:uniqueId val="{00000000-F7B0-4BEE-93B2-FF23F71C6C5C}"/>
            </c:ext>
          </c:extLst>
        </c:ser>
        <c:dLbls>
          <c:showLegendKey val="0"/>
          <c:showVal val="0"/>
          <c:showCatName val="0"/>
          <c:showSerName val="0"/>
          <c:showPercent val="0"/>
          <c:showBubbleSize val="0"/>
        </c:dLbls>
        <c:gapWidth val="219"/>
        <c:overlap val="-27"/>
        <c:axId val="345349768"/>
        <c:axId val="345349440"/>
      </c:barChart>
      <c:catAx>
        <c:axId val="345349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Tahoma" panose="020B0604030504040204" pitchFamily="34" charset="0"/>
                <a:cs typeface="Times New Roman" panose="02020603050405020304" pitchFamily="18" charset="0"/>
              </a:defRPr>
            </a:pPr>
            <a:endParaRPr lang="en-US"/>
          </a:p>
        </c:txPr>
        <c:crossAx val="345349440"/>
        <c:crosses val="autoZero"/>
        <c:auto val="1"/>
        <c:lblAlgn val="ctr"/>
        <c:lblOffset val="100"/>
        <c:noMultiLvlLbl val="0"/>
      </c:catAx>
      <c:valAx>
        <c:axId val="3453494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endParaRPr lang="en-US"/>
          </a:p>
        </c:txPr>
        <c:crossAx val="345349768"/>
        <c:crosses val="autoZero"/>
        <c:crossBetween val="between"/>
      </c:valAx>
      <c:spPr>
        <a:noFill/>
        <a:ln>
          <a:noFill/>
        </a:ln>
        <a:effectLst/>
      </c:spPr>
    </c:plotArea>
    <c:plotVisOnly val="1"/>
    <c:dispBlanksAs val="gap"/>
    <c:showDLblsOverMax val="0"/>
  </c:chart>
  <c:spPr>
    <a:solidFill>
      <a:schemeClr val="bg1"/>
    </a:solidFill>
    <a:ln w="19050" cap="flat" cmpd="sng" algn="ctr">
      <a:solidFill>
        <a:schemeClr val="tx1"/>
      </a:solidFill>
      <a:round/>
    </a:ln>
    <a:effectLst/>
  </c:spPr>
  <c:txPr>
    <a:bodyPr/>
    <a:lstStyle/>
    <a:p>
      <a:pPr>
        <a:defRPr sz="1200">
          <a:latin typeface="Times New Roman" panose="02020603050405020304" pitchFamily="18" charset="0"/>
          <a:ea typeface="Tahoma" panose="020B0604030504040204" pitchFamily="34"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IN" sz="1200">
                <a:solidFill>
                  <a:sysClr val="windowText" lastClr="000000"/>
                </a:solidFill>
                <a:latin typeface="Times New Roman" panose="02020603050405020304" pitchFamily="18" charset="0"/>
                <a:cs typeface="Times New Roman" panose="02020603050405020304" pitchFamily="18" charset="0"/>
              </a:rPr>
              <a:t>IUCN</a:t>
            </a:r>
            <a:r>
              <a:rPr lang="en-IN" sz="1200" baseline="0">
                <a:solidFill>
                  <a:sysClr val="windowText" lastClr="000000"/>
                </a:solidFill>
                <a:latin typeface="Times New Roman" panose="02020603050405020304" pitchFamily="18" charset="0"/>
                <a:cs typeface="Times New Roman" panose="02020603050405020304" pitchFamily="18" charset="0"/>
              </a:rPr>
              <a:t> status of recorded fish</a:t>
            </a:r>
            <a:endParaRPr lang="en-IN" sz="12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IN"/>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'[Species Trophic Level.xlsx]iucn'!$G$293:$G$298</c:f>
              <c:strCache>
                <c:ptCount val="6"/>
                <c:pt idx="0">
                  <c:v>(EN)</c:v>
                </c:pt>
                <c:pt idx="1">
                  <c:v>(CR)</c:v>
                </c:pt>
                <c:pt idx="2">
                  <c:v>(DD)</c:v>
                </c:pt>
                <c:pt idx="3">
                  <c:v>(VU)</c:v>
                </c:pt>
                <c:pt idx="4">
                  <c:v>(NT)</c:v>
                </c:pt>
                <c:pt idx="5">
                  <c:v>(LC)</c:v>
                </c:pt>
              </c:strCache>
            </c:strRef>
          </c:cat>
          <c:val>
            <c:numRef>
              <c:f>'[Species Trophic Level.xlsx]iucn'!$H$293:$H$298</c:f>
              <c:numCache>
                <c:formatCode>General</c:formatCode>
                <c:ptCount val="6"/>
                <c:pt idx="0">
                  <c:v>2</c:v>
                </c:pt>
                <c:pt idx="1">
                  <c:v>3</c:v>
                </c:pt>
                <c:pt idx="2">
                  <c:v>5</c:v>
                </c:pt>
                <c:pt idx="3">
                  <c:v>5</c:v>
                </c:pt>
                <c:pt idx="4">
                  <c:v>7</c:v>
                </c:pt>
                <c:pt idx="5">
                  <c:v>98</c:v>
                </c:pt>
              </c:numCache>
            </c:numRef>
          </c:val>
          <c:extLst>
            <c:ext xmlns:c16="http://schemas.microsoft.com/office/drawing/2014/chart" uri="{C3380CC4-5D6E-409C-BE32-E72D297353CC}">
              <c16:uniqueId val="{00000000-2FDF-4CFF-9910-4AD978EABE5F}"/>
            </c:ext>
          </c:extLst>
        </c:ser>
        <c:dLbls>
          <c:showLegendKey val="0"/>
          <c:showVal val="0"/>
          <c:showCatName val="0"/>
          <c:showSerName val="0"/>
          <c:showPercent val="0"/>
          <c:showBubbleSize val="0"/>
        </c:dLbls>
        <c:gapWidth val="219"/>
        <c:overlap val="-27"/>
        <c:axId val="423545400"/>
        <c:axId val="423545728"/>
      </c:barChart>
      <c:catAx>
        <c:axId val="423545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23545728"/>
        <c:crosses val="autoZero"/>
        <c:auto val="1"/>
        <c:lblAlgn val="ctr"/>
        <c:lblOffset val="100"/>
        <c:noMultiLvlLbl val="0"/>
      </c:catAx>
      <c:valAx>
        <c:axId val="4235457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23545400"/>
        <c:crosses val="autoZero"/>
        <c:crossBetween val="between"/>
      </c:valAx>
      <c:spPr>
        <a:noFill/>
        <a:ln>
          <a:noFill/>
        </a:ln>
        <a:effectLst/>
      </c:spPr>
    </c:plotArea>
    <c:plotVisOnly val="1"/>
    <c:dispBlanksAs val="gap"/>
    <c:showDLblsOverMax val="0"/>
  </c:chart>
  <c:spPr>
    <a:solidFill>
      <a:schemeClr val="bg1"/>
    </a:solidFill>
    <a:ln w="19050" cap="flat" cmpd="sng" algn="ctr">
      <a:solidFill>
        <a:schemeClr val="tx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BE1047-086B-4FB8-A16F-66F605E3F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1622</TotalTime>
  <Pages>28</Pages>
  <Words>5197</Words>
  <Characters>29624</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Prince Tandel</dc:creator>
  <cp:keywords/>
  <dc:description/>
  <cp:lastModifiedBy>SDI 1084</cp:lastModifiedBy>
  <cp:revision>72</cp:revision>
  <cp:lastPrinted>2026-05-31T07:30:00Z</cp:lastPrinted>
  <dcterms:created xsi:type="dcterms:W3CDTF">2026-06-09T06:32:00Z</dcterms:created>
  <dcterms:modified xsi:type="dcterms:W3CDTF">2026-06-16T09:14:00Z</dcterms:modified>
</cp:coreProperties>
</file>